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09D72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640DA686" wp14:editId="7ABA52D8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59092573" wp14:editId="4EEE85B7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84EBBE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24549CE2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5D13612B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4B838B02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1078A425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7F3DDFCD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3BFBCCE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6DBACBBA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22694CF" w14:textId="15B6579D"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94675A">
        <w:rPr>
          <w:rFonts w:ascii="Marianne Light" w:hAnsi="Marianne Light" w:cs="Arial"/>
          <w:sz w:val="18"/>
          <w:szCs w:val="22"/>
        </w:rPr>
        <w:t>2025M63</w:t>
      </w:r>
    </w:p>
    <w:p w14:paraId="0D2794F5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428A209E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48122E48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7C8654AC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486B467E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(fonction</w:t>
      </w:r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567C1AED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certifie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7221D70D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17440F94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29164C00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576E6E6C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428EF795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01BCDA83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45177CBA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29A779AF" w14:textId="77777777" w:rsidTr="00E6236A">
        <w:tc>
          <w:tcPr>
            <w:tcW w:w="4606" w:type="dxa"/>
          </w:tcPr>
          <w:p w14:paraId="3118BAB3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1CBF2851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6C7A633F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2E3E4E17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274698E8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5A64B9D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53B85B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37849D6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59885C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7506CE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36E6C2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E36E6D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B435A9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1F7367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3F0298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F75D46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662E56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B08C7F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AED07B5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624D7994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13DFFE7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528F124A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55BD84C3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629B0B8C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7116EA7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172E2463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6036AA54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C31337B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7690BCC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18F4026C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E6BB1" w14:textId="77777777" w:rsidR="0094675A" w:rsidRDefault="0094675A" w:rsidP="002262AF">
      <w:r>
        <w:separator/>
      </w:r>
    </w:p>
  </w:endnote>
  <w:endnote w:type="continuationSeparator" w:id="0">
    <w:p w14:paraId="2182486C" w14:textId="77777777" w:rsidR="0094675A" w:rsidRDefault="0094675A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B5205" w14:textId="77777777" w:rsidR="001B6372" w:rsidRDefault="001B63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7C3E0" w14:textId="77777777" w:rsidR="001B6372" w:rsidRDefault="001B637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E9279" w14:textId="77777777" w:rsidR="00300E3B" w:rsidRDefault="00300E3B">
    <w:pPr>
      <w:pStyle w:val="Pieddepage"/>
    </w:pPr>
  </w:p>
  <w:p w14:paraId="62161288" w14:textId="18EF2CB9" w:rsidR="00300E3B" w:rsidRPr="00021B4B" w:rsidRDefault="00F74CF8" w:rsidP="00300E3B">
    <w:pPr>
      <w:ind w:left="284" w:right="283"/>
      <w:jc w:val="center"/>
      <w:rPr>
        <w:bCs/>
        <w:sz w:val="16"/>
        <w:szCs w:val="16"/>
      </w:rPr>
    </w:pPr>
    <w:r>
      <w:rPr>
        <w:sz w:val="16"/>
        <w:szCs w:val="16"/>
      </w:rPr>
      <w:t>Affaire n°</w:t>
    </w:r>
    <w:r w:rsidR="001B6372">
      <w:rPr>
        <w:sz w:val="16"/>
        <w:szCs w:val="16"/>
      </w:rPr>
      <w:t>2025M63</w:t>
    </w:r>
    <w:r w:rsidR="00300E3B">
      <w:rPr>
        <w:bCs/>
        <w:sz w:val="16"/>
        <w:szCs w:val="16"/>
      </w:rPr>
      <w:t xml:space="preserve"> </w:t>
    </w:r>
  </w:p>
  <w:p w14:paraId="03D1DEE0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3EE3E" w14:textId="77777777" w:rsidR="0094675A" w:rsidRDefault="0094675A" w:rsidP="002262AF">
      <w:r>
        <w:separator/>
      </w:r>
    </w:p>
  </w:footnote>
  <w:footnote w:type="continuationSeparator" w:id="0">
    <w:p w14:paraId="2C6FAF43" w14:textId="77777777" w:rsidR="0094675A" w:rsidRDefault="0094675A" w:rsidP="00226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E3B9D" w14:textId="77777777" w:rsidR="001B6372" w:rsidRDefault="001B63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BBA41" w14:textId="77777777" w:rsidR="001B6372" w:rsidRDefault="001B637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4957E" w14:textId="77777777" w:rsidR="001B6372" w:rsidRDefault="001B637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5A"/>
    <w:rsid w:val="0005033A"/>
    <w:rsid w:val="001B6372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4675A"/>
    <w:rsid w:val="009B1473"/>
    <w:rsid w:val="009F484E"/>
    <w:rsid w:val="00A64E5A"/>
    <w:rsid w:val="00A82036"/>
    <w:rsid w:val="00AB356D"/>
    <w:rsid w:val="00B33407"/>
    <w:rsid w:val="00B752EE"/>
    <w:rsid w:val="00BF3DE2"/>
    <w:rsid w:val="00BF785F"/>
    <w:rsid w:val="00CE4FC6"/>
    <w:rsid w:val="00D56AA5"/>
    <w:rsid w:val="00E04012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687B"/>
  <w15:chartTrackingRefBased/>
  <w15:docId w15:val="{CB8274C6-2AFF-4F49-AFE5-4A6F7464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Attestation_visite_site.dotx</Template>
  <TotalTime>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CAVALLIN-ROLLAND Christine</dc:creator>
  <cp:keywords/>
  <dc:description>à joindre au DCE, dans les modalités de la consultation</dc:description>
  <cp:lastModifiedBy>CAVALLIN-ROLLAND Christine</cp:lastModifiedBy>
  <cp:revision>2</cp:revision>
  <dcterms:created xsi:type="dcterms:W3CDTF">2025-08-26T08:29:00Z</dcterms:created>
  <dcterms:modified xsi:type="dcterms:W3CDTF">2025-08-26T08:31:00Z</dcterms:modified>
</cp:coreProperties>
</file>