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77777777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7A2C3AE0" w14:textId="77777777" w:rsidR="003437D9" w:rsidRDefault="003437D9" w:rsidP="003437D9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</w:rPr>
            </w:pPr>
            <w:r w:rsidRPr="0067469C">
              <w:rPr>
                <w:rFonts w:eastAsia="Arial"/>
                <w:b/>
                <w:bCs/>
              </w:rPr>
              <w:t xml:space="preserve">N°2025-GIE-010 - </w:t>
            </w:r>
            <w:r w:rsidRPr="00FF030A">
              <w:rPr>
                <w:rFonts w:eastAsia="Arial"/>
                <w:b/>
                <w:bCs/>
              </w:rPr>
              <w:t>Conseil média et achat d’espaces pour les campagnes de publicité et accompagnement stratégique et opérationnel dans le marketing digital du Groupe CCIR Paris Ile-De-</w:t>
            </w:r>
            <w:r>
              <w:rPr>
                <w:rFonts w:eastAsia="Arial"/>
                <w:b/>
                <w:bCs/>
              </w:rPr>
              <w:t>France</w:t>
            </w:r>
          </w:p>
          <w:p w14:paraId="4DFAD1F2" w14:textId="0DDBAE72" w:rsidR="00E036B4" w:rsidRPr="005D0F6C" w:rsidRDefault="003437D9" w:rsidP="003437D9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67469C">
              <w:rPr>
                <w:rFonts w:eastAsia="Arial"/>
                <w:b/>
                <w:bCs/>
              </w:rPr>
              <w:t xml:space="preserve">Lot n° </w:t>
            </w:r>
            <w:r>
              <w:rPr>
                <w:rFonts w:eastAsia="Arial"/>
                <w:b/>
                <w:bCs/>
              </w:rPr>
              <w:t>2</w:t>
            </w:r>
            <w:r w:rsidRPr="0067469C">
              <w:rPr>
                <w:rFonts w:eastAsia="Arial"/>
                <w:b/>
                <w:bCs/>
              </w:rPr>
              <w:t xml:space="preserve"> - </w:t>
            </w:r>
            <w:r w:rsidRPr="00323F70">
              <w:rPr>
                <w:rFonts w:eastAsia="Arial"/>
                <w:b/>
                <w:bCs/>
              </w:rPr>
              <w:t>Accompagnement stratégique et opérationnel dans le marketing digital et l'achat d'espaces online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77777777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  <w:r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3437D9"/>
    <w:rsid w:val="00410A92"/>
    <w:rsid w:val="00417504"/>
    <w:rsid w:val="00444066"/>
    <w:rsid w:val="00462898"/>
    <w:rsid w:val="004D6AC0"/>
    <w:rsid w:val="005229A6"/>
    <w:rsid w:val="005A1F8E"/>
    <w:rsid w:val="005D0F6C"/>
    <w:rsid w:val="005F3A15"/>
    <w:rsid w:val="00604DD1"/>
    <w:rsid w:val="006220F1"/>
    <w:rsid w:val="006733D7"/>
    <w:rsid w:val="0067469C"/>
    <w:rsid w:val="006A7D73"/>
    <w:rsid w:val="006E0E4D"/>
    <w:rsid w:val="006E15C2"/>
    <w:rsid w:val="00782412"/>
    <w:rsid w:val="00786285"/>
    <w:rsid w:val="007914D8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8F0768"/>
    <w:rsid w:val="00916C73"/>
    <w:rsid w:val="009205E3"/>
    <w:rsid w:val="00933455"/>
    <w:rsid w:val="00946D29"/>
    <w:rsid w:val="009536F2"/>
    <w:rsid w:val="009C7D11"/>
    <w:rsid w:val="00A54B7C"/>
    <w:rsid w:val="00A60600"/>
    <w:rsid w:val="00AD5F0A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8</cp:revision>
  <cp:lastPrinted>2013-06-18T17:31:00Z</cp:lastPrinted>
  <dcterms:created xsi:type="dcterms:W3CDTF">2022-04-07T09:46:00Z</dcterms:created>
  <dcterms:modified xsi:type="dcterms:W3CDTF">2025-05-16T14:37:00Z</dcterms:modified>
</cp:coreProperties>
</file>