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1D410D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1D410D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1D410D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14EE905B" w:rsidR="00DE38B2" w:rsidRDefault="00C004A2">
            <w:pPr>
              <w:jc w:val="center"/>
            </w:pPr>
            <w:r>
              <w:t>AVRIL</w:t>
            </w:r>
            <w:r w:rsidR="00915953"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55529E45" w:rsidR="008B7189" w:rsidRPr="00F24CC7" w:rsidRDefault="001D410D" w:rsidP="008B7189">
                <w:pPr>
                  <w:jc w:val="center"/>
                  <w:rPr>
                    <w:sz w:val="22"/>
                  </w:rPr>
                </w:pPr>
                <w:r w:rsidRPr="001D410D">
                  <w:rPr>
                    <w:b/>
                    <w:bCs/>
                    <w:sz w:val="22"/>
                  </w:rPr>
                  <w:t>R2043 TRAVAUX DE REPARATION DES ACROTERES – H1 – HOPITAL RANGUEIL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21A2B709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Lot </w:t>
            </w:r>
            <w:r w:rsidR="00C004A2">
              <w:rPr>
                <w:b/>
                <w:sz w:val="22"/>
              </w:rPr>
              <w:t>UNIQUE</w:t>
            </w:r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7411319D" w:rsidR="00AC04E8" w:rsidRDefault="001D410D" w:rsidP="008B7189">
                <w:pPr>
                  <w:jc w:val="center"/>
                  <w:rPr>
                    <w:sz w:val="22"/>
                  </w:rPr>
                </w:pPr>
                <w:r w:rsidRPr="001D410D">
                  <w:t>TRAVAUX DE RENOVATION ACROTERE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22BB1385" w:rsidR="00F24CC7" w:rsidRPr="00F24CC7" w:rsidRDefault="001D410D" w:rsidP="008B7189">
                <w:pPr>
                  <w:jc w:val="center"/>
                  <w:rPr>
                    <w:sz w:val="22"/>
                  </w:rPr>
                </w:pPr>
                <w:r w:rsidRPr="001D410D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20250798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1D410D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1D410D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1D410D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1D410D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004A2"/>
    <w:rsid w:val="00C524AA"/>
    <w:rsid w:val="00C8080F"/>
    <w:rsid w:val="00C81D7B"/>
    <w:rsid w:val="00CC7DD3"/>
    <w:rsid w:val="00CF3D53"/>
    <w:rsid w:val="00D47DB5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496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22</cp:revision>
  <cp:lastPrinted>2024-04-08T09:22:00Z</cp:lastPrinted>
  <dcterms:created xsi:type="dcterms:W3CDTF">2024-04-08T09:22:00Z</dcterms:created>
  <dcterms:modified xsi:type="dcterms:W3CDTF">2025-04-02T09:00:00Z</dcterms:modified>
</cp:coreProperties>
</file>