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89CCC" w14:textId="5688D4E6" w:rsidR="006B208C" w:rsidRPr="0039322F" w:rsidRDefault="0039322F">
      <w:pPr>
        <w:rPr>
          <w:rFonts w:cstheme="minorHAnsi"/>
          <w:color w:val="808080" w:themeColor="background1" w:themeShade="80"/>
          <w:sz w:val="24"/>
          <w:szCs w:val="24"/>
        </w:rPr>
      </w:pPr>
      <w:r w:rsidRPr="0039322F">
        <w:rPr>
          <w:rFonts w:cstheme="minorHAnsi"/>
          <w:b/>
          <w:sz w:val="24"/>
          <w:szCs w:val="24"/>
          <w:u w:val="single"/>
        </w:rPr>
        <w:t>Objet du marché (libellé précis du marché public)</w:t>
      </w:r>
      <w:r w:rsidRPr="0039322F">
        <w:rPr>
          <w:rFonts w:cstheme="minorHAnsi"/>
          <w:b/>
          <w:sz w:val="24"/>
          <w:szCs w:val="24"/>
        </w:rPr>
        <w:t> </w:t>
      </w:r>
      <w:r w:rsidRPr="0039322F">
        <w:rPr>
          <w:rFonts w:cstheme="minorHAnsi"/>
          <w:sz w:val="24"/>
          <w:szCs w:val="24"/>
        </w:rPr>
        <w:t>: Remplacement portes Flora Tristan</w:t>
      </w:r>
    </w:p>
    <w:p w14:paraId="60756B78" w14:textId="13A8D21B" w:rsidR="00CA5A47" w:rsidRPr="0039322F" w:rsidRDefault="00CA5A47">
      <w:pPr>
        <w:rPr>
          <w:rFonts w:cstheme="minorHAnsi"/>
          <w:sz w:val="24"/>
          <w:szCs w:val="24"/>
        </w:rPr>
      </w:pPr>
    </w:p>
    <w:p w14:paraId="4E9124C8" w14:textId="63D2B153" w:rsidR="00CA5A47" w:rsidRPr="0039322F" w:rsidRDefault="0039322F">
      <w:pPr>
        <w:rPr>
          <w:rFonts w:cstheme="minorHAnsi"/>
          <w:b/>
          <w:bCs/>
          <w:sz w:val="24"/>
          <w:szCs w:val="24"/>
          <w:u w:val="single"/>
        </w:rPr>
      </w:pPr>
      <w:r w:rsidRPr="004B1F40">
        <w:rPr>
          <w:rFonts w:cstheme="minorHAnsi"/>
          <w:b/>
          <w:bCs/>
          <w:sz w:val="24"/>
          <w:szCs w:val="24"/>
          <w:u w:val="single"/>
        </w:rPr>
        <w:t>Valeur</w:t>
      </w:r>
      <w:r w:rsidR="00CA5A47" w:rsidRPr="004B1F40">
        <w:rPr>
          <w:rFonts w:cstheme="minorHAnsi"/>
          <w:b/>
          <w:bCs/>
          <w:sz w:val="24"/>
          <w:szCs w:val="24"/>
          <w:u w:val="single"/>
        </w:rPr>
        <w:t xml:space="preserve"> technique</w:t>
      </w:r>
      <w:r w:rsidRPr="004B1F40">
        <w:rPr>
          <w:rFonts w:cstheme="minorHAnsi"/>
          <w:b/>
          <w:bCs/>
          <w:sz w:val="24"/>
          <w:szCs w:val="24"/>
          <w:u w:val="single"/>
        </w:rPr>
        <w:t xml:space="preserve"> de l’offre : </w:t>
      </w:r>
      <w:r w:rsidR="00CA5A47" w:rsidRPr="004B1F40">
        <w:rPr>
          <w:rFonts w:cstheme="minorHAnsi"/>
          <w:b/>
          <w:bCs/>
          <w:sz w:val="24"/>
          <w:szCs w:val="24"/>
          <w:u w:val="single"/>
        </w:rPr>
        <w:t xml:space="preserve"> 35 points</w:t>
      </w:r>
      <w:r w:rsidR="00CA5A47" w:rsidRPr="0039322F">
        <w:rPr>
          <w:rFonts w:cstheme="minorHAnsi"/>
          <w:b/>
          <w:bCs/>
          <w:sz w:val="24"/>
          <w:szCs w:val="24"/>
          <w:u w:val="single"/>
        </w:rPr>
        <w:t xml:space="preserve"> </w:t>
      </w:r>
    </w:p>
    <w:p w14:paraId="4D3FC1C8" w14:textId="52243676" w:rsidR="00CA5A47" w:rsidRPr="0039322F" w:rsidRDefault="00CA5A47" w:rsidP="0039322F">
      <w:pPr>
        <w:pStyle w:val="Paragraphedeliste"/>
        <w:numPr>
          <w:ilvl w:val="0"/>
          <w:numId w:val="1"/>
        </w:numPr>
        <w:shd w:val="clear" w:color="auto" w:fill="FFFFFF"/>
        <w:jc w:val="both"/>
        <w:rPr>
          <w:rFonts w:cstheme="minorHAnsi"/>
          <w:b/>
          <w:color w:val="44546A" w:themeColor="text2"/>
          <w:sz w:val="24"/>
          <w:szCs w:val="24"/>
        </w:rPr>
      </w:pPr>
      <w:r w:rsidRPr="0039322F">
        <w:rPr>
          <w:rFonts w:cstheme="minorHAnsi"/>
          <w:b/>
          <w:color w:val="44546A" w:themeColor="text2"/>
          <w:sz w:val="24"/>
          <w:szCs w:val="24"/>
        </w:rPr>
        <w:t xml:space="preserve">Méthodologie générale pour réaliser l’ensemble des prestations et principales </w:t>
      </w:r>
      <w:r w:rsidR="0039322F" w:rsidRPr="0039322F">
        <w:rPr>
          <w:rFonts w:cstheme="minorHAnsi"/>
          <w:b/>
          <w:color w:val="44546A" w:themeColor="text2"/>
          <w:sz w:val="24"/>
          <w:szCs w:val="24"/>
        </w:rPr>
        <w:t>contraintes :</w:t>
      </w:r>
      <w:r w:rsidRPr="0039322F">
        <w:rPr>
          <w:rFonts w:cstheme="minorHAnsi"/>
          <w:b/>
          <w:color w:val="44546A" w:themeColor="text2"/>
          <w:sz w:val="24"/>
          <w:szCs w:val="24"/>
        </w:rPr>
        <w:t xml:space="preserve"> 15 points</w:t>
      </w:r>
    </w:p>
    <w:p w14:paraId="524A2EB9" w14:textId="6B977EEC" w:rsidR="0039322F" w:rsidRPr="0039322F" w:rsidRDefault="0039322F" w:rsidP="0039322F">
      <w:pPr>
        <w:shd w:val="clear" w:color="auto" w:fill="FFFFFF"/>
        <w:jc w:val="both"/>
        <w:rPr>
          <w:rFonts w:eastAsia="Times New Roman" w:cstheme="minorHAnsi"/>
          <w:lang w:eastAsia="fr-FR"/>
        </w:rPr>
      </w:pPr>
      <w:r w:rsidRPr="0039322F">
        <w:rPr>
          <w:rFonts w:cstheme="minorHAnsi"/>
          <w:b/>
        </w:rPr>
        <w:t>Attendus :</w:t>
      </w:r>
    </w:p>
    <w:p w14:paraId="3998BE24" w14:textId="047330CF" w:rsidR="00CA5A47" w:rsidRPr="0039322F" w:rsidRDefault="00CA5A47" w:rsidP="0039322F">
      <w:pPr>
        <w:jc w:val="both"/>
        <w:rPr>
          <w:rFonts w:eastAsia="Times New Roman" w:cstheme="minorHAnsi"/>
          <w:lang w:eastAsia="fr-FR"/>
        </w:rPr>
      </w:pPr>
      <w:r w:rsidRPr="0039322F">
        <w:rPr>
          <w:rFonts w:eastAsia="Times New Roman" w:cstheme="minorHAnsi"/>
          <w:lang w:eastAsia="fr-FR"/>
        </w:rPr>
        <w:t>Le candidat présentera sa méthodologie pour réaliser l’ensemble des prestations de travaux (modes opératoires, prise en compte d’un travail en site occupé, travaux de dépose/repose, échanges avec Maîtrise d’Ouvrag</w:t>
      </w:r>
      <w:r w:rsidR="0039322F" w:rsidRPr="0039322F">
        <w:rPr>
          <w:rFonts w:eastAsia="Times New Roman" w:cstheme="minorHAnsi"/>
          <w:lang w:eastAsia="fr-FR"/>
        </w:rPr>
        <w:t>e</w:t>
      </w:r>
      <w:r w:rsidRPr="0039322F">
        <w:rPr>
          <w:rFonts w:eastAsia="Times New Roman" w:cstheme="minorHAnsi"/>
          <w:lang w:eastAsia="fr-FR"/>
        </w:rPr>
        <w:t>).</w:t>
      </w:r>
    </w:p>
    <w:p w14:paraId="33C34285" w14:textId="2FF594A9" w:rsidR="00CA5A47" w:rsidRPr="0039322F" w:rsidRDefault="00CA5A47" w:rsidP="0039322F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39322F">
        <w:rPr>
          <w:rFonts w:eastAsia="Times New Roman" w:cstheme="minorHAnsi"/>
          <w:lang w:eastAsia="fr-FR"/>
        </w:rPr>
        <w:t>Il présentera les principales contraintes d’intervention et d’exécution qu’il aura identifiées.</w:t>
      </w:r>
    </w:p>
    <w:p w14:paraId="33F54727" w14:textId="377D88B9" w:rsidR="00CA5A47" w:rsidRPr="0039322F" w:rsidRDefault="00CA5A47" w:rsidP="0039322F">
      <w:pP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2EE2AFC7" w14:textId="62A282BF" w:rsidR="00CA5A47" w:rsidRPr="0039322F" w:rsidRDefault="00CA5A47" w:rsidP="0039322F">
      <w:pPr>
        <w:pStyle w:val="Paragraphedeliste"/>
        <w:numPr>
          <w:ilvl w:val="0"/>
          <w:numId w:val="1"/>
        </w:numPr>
        <w:shd w:val="clear" w:color="auto" w:fill="FFFFFF"/>
        <w:jc w:val="both"/>
        <w:rPr>
          <w:rFonts w:cstheme="minorHAnsi"/>
          <w:b/>
          <w:color w:val="44546A" w:themeColor="text2"/>
          <w:sz w:val="24"/>
          <w:szCs w:val="24"/>
        </w:rPr>
      </w:pPr>
      <w:r w:rsidRPr="0039322F">
        <w:rPr>
          <w:rFonts w:cstheme="minorHAnsi"/>
          <w:b/>
          <w:color w:val="44546A" w:themeColor="text2"/>
          <w:sz w:val="24"/>
          <w:szCs w:val="24"/>
        </w:rPr>
        <w:t>Moyens humains et techniques affectés au chantier : 10 points</w:t>
      </w:r>
    </w:p>
    <w:p w14:paraId="0F7ED64C" w14:textId="7DA0AC3D" w:rsidR="0039322F" w:rsidRPr="0039322F" w:rsidRDefault="0039322F" w:rsidP="0039322F">
      <w:pPr>
        <w:shd w:val="clear" w:color="auto" w:fill="FFFFFF"/>
        <w:jc w:val="both"/>
        <w:rPr>
          <w:rFonts w:eastAsia="Times New Roman" w:cstheme="minorHAnsi"/>
          <w:lang w:eastAsia="fr-FR"/>
        </w:rPr>
      </w:pPr>
      <w:r w:rsidRPr="0039322F">
        <w:rPr>
          <w:rFonts w:cstheme="minorHAnsi"/>
          <w:b/>
        </w:rPr>
        <w:t>Attendus :</w:t>
      </w:r>
    </w:p>
    <w:p w14:paraId="0CFDBE10" w14:textId="77777777" w:rsidR="00CA5A47" w:rsidRPr="0039322F" w:rsidRDefault="00CA5A47" w:rsidP="0039322F">
      <w:pPr>
        <w:shd w:val="clear" w:color="auto" w:fill="FFFFFF"/>
        <w:jc w:val="both"/>
        <w:rPr>
          <w:rFonts w:eastAsia="Times New Roman" w:cstheme="minorHAnsi"/>
          <w:lang w:eastAsia="fr-FR"/>
        </w:rPr>
      </w:pPr>
      <w:r w:rsidRPr="0039322F">
        <w:rPr>
          <w:rFonts w:eastAsia="Times New Roman" w:cstheme="minorHAnsi"/>
          <w:lang w:eastAsia="fr-FR"/>
        </w:rPr>
        <w:t>Le candidat présentera l</w:t>
      </w:r>
      <w:r w:rsidRPr="0039322F">
        <w:rPr>
          <w:rFonts w:cstheme="minorHAnsi"/>
        </w:rPr>
        <w:t>’entreprise et son organisation et détaillera</w:t>
      </w:r>
      <w:r w:rsidRPr="0039322F">
        <w:rPr>
          <w:rFonts w:eastAsia="Times New Roman" w:cstheme="minorHAnsi"/>
          <w:lang w:eastAsia="fr-FR"/>
        </w:rPr>
        <w:t xml:space="preserve"> les moyens humains avec notamment un organigramme présentant tout le personnel </w:t>
      </w:r>
      <w:r w:rsidRPr="0039322F">
        <w:rPr>
          <w:rFonts w:eastAsia="Times New Roman" w:cstheme="minorHAnsi"/>
          <w:b/>
          <w:bCs/>
          <w:u w:val="single"/>
          <w:lang w:eastAsia="fr-FR"/>
        </w:rPr>
        <w:t>dédié à l’opération</w:t>
      </w:r>
      <w:r w:rsidRPr="0039322F">
        <w:rPr>
          <w:rFonts w:eastAsia="Times New Roman" w:cstheme="minorHAnsi"/>
          <w:lang w:eastAsia="fr-FR"/>
        </w:rPr>
        <w:t xml:space="preserve"> ainsi que leur CV et leurs qualifications. </w:t>
      </w:r>
    </w:p>
    <w:p w14:paraId="65F2F1AE" w14:textId="32C49A3B" w:rsidR="00CA5A47" w:rsidRDefault="00CA5A47" w:rsidP="0039322F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39322F">
        <w:rPr>
          <w:rFonts w:eastAsia="Times New Roman" w:cstheme="minorHAnsi"/>
          <w:lang w:eastAsia="fr-FR"/>
        </w:rPr>
        <w:t xml:space="preserve">Les moyens techniques </w:t>
      </w:r>
      <w:r w:rsidRPr="0039322F">
        <w:rPr>
          <w:rFonts w:eastAsia="Times New Roman" w:cstheme="minorHAnsi"/>
          <w:b/>
          <w:bCs/>
          <w:u w:val="single"/>
          <w:lang w:eastAsia="fr-FR"/>
        </w:rPr>
        <w:t>dédiés à l’opération</w:t>
      </w:r>
      <w:r w:rsidRPr="0039322F">
        <w:rPr>
          <w:rFonts w:eastAsia="Times New Roman" w:cstheme="minorHAnsi"/>
          <w:lang w:eastAsia="fr-FR"/>
        </w:rPr>
        <w:t xml:space="preserve"> seront également détaillés.  </w:t>
      </w:r>
    </w:p>
    <w:p w14:paraId="3B5D8AFF" w14:textId="77777777" w:rsidR="0039322F" w:rsidRDefault="0039322F" w:rsidP="0039322F">
      <w:pP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060992A7" w14:textId="77777777" w:rsidR="0039322F" w:rsidRPr="0039322F" w:rsidRDefault="0039322F" w:rsidP="0039322F">
      <w:pPr>
        <w:pStyle w:val="Paragraphedeliste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bookmarkStart w:id="0" w:name="_Hlk190155213"/>
      <w:r w:rsidRPr="0039322F">
        <w:rPr>
          <w:rFonts w:cstheme="minorHAnsi"/>
          <w:b/>
          <w:color w:val="44546A" w:themeColor="text2"/>
          <w:sz w:val="24"/>
          <w:szCs w:val="24"/>
        </w:rPr>
        <w:t>Qualité et gammes des produits proposées (fiches techniques à fournir) : 5 points</w:t>
      </w:r>
    </w:p>
    <w:bookmarkEnd w:id="0"/>
    <w:p w14:paraId="384BD0F5" w14:textId="77777777" w:rsidR="0039322F" w:rsidRDefault="0039322F" w:rsidP="0039322F">
      <w:pPr>
        <w:shd w:val="clear" w:color="auto" w:fill="FFFFFF"/>
        <w:jc w:val="both"/>
        <w:rPr>
          <w:rFonts w:eastAsia="Times New Roman" w:cstheme="minorHAnsi"/>
          <w:lang w:eastAsia="fr-FR"/>
        </w:rPr>
      </w:pPr>
      <w:r w:rsidRPr="0039322F">
        <w:rPr>
          <w:rFonts w:cstheme="minorHAnsi"/>
          <w:b/>
        </w:rPr>
        <w:t>Attendus :</w:t>
      </w:r>
    </w:p>
    <w:p w14:paraId="4F9C1AFF" w14:textId="77777777" w:rsidR="0039322F" w:rsidRPr="0039322F" w:rsidRDefault="0039322F" w:rsidP="00FF53EA">
      <w:pPr>
        <w:pStyle w:val="Sansinterligne"/>
        <w:rPr>
          <w:lang w:eastAsia="fr-FR"/>
        </w:rPr>
      </w:pPr>
      <w:r w:rsidRPr="0039322F">
        <w:rPr>
          <w:lang w:eastAsia="fr-FR"/>
        </w:rPr>
        <w:t xml:space="preserve">Le candidat fournira obligatoirement l’ensemble des </w:t>
      </w:r>
      <w:r w:rsidRPr="0039322F">
        <w:rPr>
          <w:b/>
          <w:bCs/>
          <w:u w:val="single"/>
          <w:lang w:eastAsia="fr-FR"/>
        </w:rPr>
        <w:t xml:space="preserve">fiches techniques </w:t>
      </w:r>
      <w:r w:rsidRPr="0039322F">
        <w:rPr>
          <w:lang w:eastAsia="fr-FR"/>
        </w:rPr>
        <w:t>indiquées dans la DPGF. Il s’engagera à resp</w:t>
      </w:r>
      <w:bookmarkStart w:id="1" w:name="_GoBack"/>
      <w:bookmarkEnd w:id="1"/>
      <w:r w:rsidRPr="0039322F">
        <w:rPr>
          <w:lang w:eastAsia="fr-FR"/>
        </w:rPr>
        <w:t xml:space="preserve">ecter les prescriptions du CCTP. </w:t>
      </w:r>
    </w:p>
    <w:p w14:paraId="1D15AAB0" w14:textId="6341F435" w:rsidR="00CA5A47" w:rsidRPr="0039322F" w:rsidRDefault="00CA5A47" w:rsidP="00FF53EA">
      <w:pPr>
        <w:pStyle w:val="Sansinterligne"/>
        <w:rPr>
          <w:lang w:eastAsia="fr-FR"/>
        </w:rPr>
      </w:pPr>
    </w:p>
    <w:p w14:paraId="055001C4" w14:textId="53485A3D" w:rsidR="00055196" w:rsidRPr="0039322F" w:rsidRDefault="00055196" w:rsidP="00055196">
      <w:pPr>
        <w:pStyle w:val="Paragraphedeliste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055196">
        <w:rPr>
          <w:rFonts w:cstheme="minorHAnsi"/>
          <w:b/>
          <w:color w:val="44546A" w:themeColor="text2"/>
          <w:sz w:val="24"/>
          <w:szCs w:val="24"/>
        </w:rPr>
        <w:t xml:space="preserve">Chantier à faibles nuisances et démarche environnementale : 5 points </w:t>
      </w:r>
    </w:p>
    <w:p w14:paraId="7E67643D" w14:textId="13F87658" w:rsidR="00CA5A47" w:rsidRPr="0039322F" w:rsidRDefault="0039322F" w:rsidP="0039322F">
      <w:pPr>
        <w:shd w:val="clear" w:color="auto" w:fill="FFFFFF"/>
        <w:jc w:val="both"/>
        <w:rPr>
          <w:rFonts w:eastAsia="Times New Roman" w:cstheme="minorHAnsi"/>
          <w:lang w:eastAsia="fr-FR"/>
        </w:rPr>
      </w:pPr>
      <w:r w:rsidRPr="0039322F">
        <w:rPr>
          <w:rFonts w:cstheme="minorHAnsi"/>
          <w:b/>
        </w:rPr>
        <w:t>Attendus :</w:t>
      </w:r>
    </w:p>
    <w:p w14:paraId="2E64A61F" w14:textId="30F873A6" w:rsidR="00CA5A47" w:rsidRPr="0039322F" w:rsidRDefault="00CA5A47" w:rsidP="00055196">
      <w:pPr>
        <w:rPr>
          <w:rFonts w:eastAsia="Times New Roman" w:cstheme="minorHAnsi"/>
          <w:lang w:eastAsia="fr-FR"/>
        </w:rPr>
      </w:pPr>
      <w:r w:rsidRPr="0039322F">
        <w:rPr>
          <w:rFonts w:eastAsia="Times New Roman" w:cstheme="minorHAnsi"/>
          <w:lang w:eastAsia="fr-FR"/>
        </w:rPr>
        <w:t>Le candidat détaillera les moyens mis en œuvre pour garantir un chantier à faibles nuisances. La gestion du bruit en site occupé ainsi que la propreté du site sont les points de vigilance majeurs à prendre en compte.</w:t>
      </w:r>
      <w:r w:rsidR="00055196" w:rsidRPr="00055196">
        <w:t xml:space="preserve"> </w:t>
      </w:r>
    </w:p>
    <w:p w14:paraId="6AE9E041" w14:textId="6645C8D4" w:rsidR="00CA5A47" w:rsidRPr="0039322F" w:rsidRDefault="00CA5A47" w:rsidP="0039322F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39322F">
        <w:rPr>
          <w:rFonts w:eastAsia="Times New Roman" w:cstheme="minorHAnsi"/>
          <w:lang w:eastAsia="fr-FR"/>
        </w:rPr>
        <w:t>Le candidat décrira également sa démarche environnementale, en lien avec l’opération.</w:t>
      </w:r>
    </w:p>
    <w:p w14:paraId="0386C31F" w14:textId="77777777" w:rsidR="00CA5A47" w:rsidRPr="0039322F" w:rsidRDefault="00CA5A47" w:rsidP="0039322F">
      <w:pP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5F13FA02" w14:textId="6E96B547" w:rsidR="00CA5A47" w:rsidRPr="004B1F40" w:rsidRDefault="0039322F" w:rsidP="004B1F40">
      <w:pPr>
        <w:rPr>
          <w:rFonts w:cstheme="minorHAnsi"/>
          <w:b/>
          <w:bCs/>
          <w:sz w:val="24"/>
          <w:szCs w:val="24"/>
          <w:u w:val="single"/>
        </w:rPr>
      </w:pPr>
      <w:r w:rsidRPr="004B1F40">
        <w:rPr>
          <w:rFonts w:cstheme="minorHAnsi"/>
          <w:b/>
          <w:bCs/>
          <w:sz w:val="24"/>
          <w:szCs w:val="24"/>
          <w:u w:val="single"/>
        </w:rPr>
        <w:t xml:space="preserve">Pertinence et cohérence du </w:t>
      </w:r>
      <w:r w:rsidR="00CA5A47" w:rsidRPr="004B1F40">
        <w:rPr>
          <w:rFonts w:cstheme="minorHAnsi"/>
          <w:b/>
          <w:bCs/>
          <w:sz w:val="24"/>
          <w:szCs w:val="24"/>
          <w:u w:val="single"/>
        </w:rPr>
        <w:t>Planning d’exécution des travaux : 5 points</w:t>
      </w:r>
    </w:p>
    <w:p w14:paraId="44070EED" w14:textId="77777777" w:rsidR="00CA5A47" w:rsidRPr="0039322F" w:rsidRDefault="00CA5A47" w:rsidP="0039322F">
      <w:pP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6A1302E7" w14:textId="495BF589" w:rsidR="00CA5A47" w:rsidRPr="0039322F" w:rsidRDefault="00CA5A47" w:rsidP="0039322F">
      <w:pPr>
        <w:spacing w:after="0" w:line="240" w:lineRule="auto"/>
        <w:ind w:left="31"/>
        <w:jc w:val="both"/>
        <w:rPr>
          <w:rFonts w:eastAsia="Times New Roman" w:cstheme="minorHAnsi"/>
          <w:lang w:eastAsia="fr-FR"/>
        </w:rPr>
      </w:pPr>
      <w:r w:rsidRPr="0039322F">
        <w:rPr>
          <w:rFonts w:eastAsia="Times New Roman" w:cstheme="minorHAnsi"/>
          <w:lang w:eastAsia="fr-FR"/>
        </w:rPr>
        <w:t>Le candidat doit fournir un planning détaillé présentant les délais d’intervention et l’ordonnancement envisagé des tâches.</w:t>
      </w:r>
    </w:p>
    <w:p w14:paraId="5A52A4CA" w14:textId="2B2519CF" w:rsidR="00CA5A47" w:rsidRPr="0039322F" w:rsidRDefault="00CA5A47" w:rsidP="0039322F">
      <w:pPr>
        <w:shd w:val="clear" w:color="auto" w:fill="FFFFFF"/>
        <w:jc w:val="both"/>
        <w:rPr>
          <w:rFonts w:eastAsia="Times New Roman" w:cstheme="minorHAnsi"/>
          <w:i/>
          <w:iCs/>
          <w:lang w:eastAsia="fr-FR"/>
        </w:rPr>
      </w:pPr>
      <w:r w:rsidRPr="0039322F">
        <w:rPr>
          <w:rFonts w:eastAsia="Times New Roman" w:cstheme="minorHAnsi"/>
          <w:i/>
          <w:iCs/>
          <w:lang w:eastAsia="fr-FR"/>
        </w:rPr>
        <w:t>Le candidat s’engagera à respecter les délais indiqués au DCE. Il pourra proposer des optimisations.</w:t>
      </w:r>
    </w:p>
    <w:p w14:paraId="63127601" w14:textId="2F88B8C5" w:rsidR="00CA5A47" w:rsidRPr="0039322F" w:rsidRDefault="00CA5A47" w:rsidP="0039322F">
      <w:pPr>
        <w:jc w:val="both"/>
        <w:rPr>
          <w:rFonts w:cstheme="minorHAnsi"/>
        </w:rPr>
      </w:pPr>
      <w:r w:rsidRPr="0039322F">
        <w:rPr>
          <w:rFonts w:eastAsia="Times New Roman" w:cstheme="minorHAnsi"/>
          <w:i/>
          <w:iCs/>
          <w:lang w:eastAsia="fr-FR"/>
        </w:rPr>
        <w:t>NB : La période de préparation est prévue à compter du 18 aout 2025.</w:t>
      </w:r>
    </w:p>
    <w:sectPr w:rsidR="00CA5A47" w:rsidRPr="003932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C38CC" w14:textId="77777777" w:rsidR="002C6652" w:rsidRDefault="002C6652" w:rsidP="0039322F">
      <w:pPr>
        <w:spacing w:after="0" w:line="240" w:lineRule="auto"/>
      </w:pPr>
      <w:r>
        <w:separator/>
      </w:r>
    </w:p>
  </w:endnote>
  <w:endnote w:type="continuationSeparator" w:id="0">
    <w:p w14:paraId="2B1F2DF7" w14:textId="77777777" w:rsidR="002C6652" w:rsidRDefault="002C6652" w:rsidP="00393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F44FA" w14:textId="77777777" w:rsidR="002C6652" w:rsidRDefault="002C6652" w:rsidP="0039322F">
      <w:pPr>
        <w:spacing w:after="0" w:line="240" w:lineRule="auto"/>
      </w:pPr>
      <w:r>
        <w:separator/>
      </w:r>
    </w:p>
  </w:footnote>
  <w:footnote w:type="continuationSeparator" w:id="0">
    <w:p w14:paraId="2F64833A" w14:textId="77777777" w:rsidR="002C6652" w:rsidRDefault="002C6652" w:rsidP="00393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0009F" w14:textId="66CCB0A2" w:rsidR="0039322F" w:rsidRDefault="0039322F">
    <w:pPr>
      <w:pStyle w:val="En-tte"/>
    </w:pPr>
    <w:r>
      <w:rPr>
        <w:rFonts w:asciiTheme="majorHAnsi" w:hAnsiTheme="majorHAnsi"/>
        <w:b/>
        <w:noProof/>
      </w:rPr>
      <w:drawing>
        <wp:inline distT="0" distB="0" distL="0" distR="0" wp14:anchorId="55A12944" wp14:editId="22B8FD8E">
          <wp:extent cx="1509712" cy="964440"/>
          <wp:effectExtent l="0" t="0" r="0" b="7620"/>
          <wp:docPr id="1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BM-LOGOGLYPHES-ZS-Q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1805" cy="972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C241C"/>
    <w:multiLevelType w:val="hybridMultilevel"/>
    <w:tmpl w:val="8B8ACC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C41A0"/>
    <w:multiLevelType w:val="hybridMultilevel"/>
    <w:tmpl w:val="95126BD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15985"/>
    <w:multiLevelType w:val="hybridMultilevel"/>
    <w:tmpl w:val="3366373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D8"/>
    <w:rsid w:val="00055196"/>
    <w:rsid w:val="002C6652"/>
    <w:rsid w:val="0039322F"/>
    <w:rsid w:val="004B1F40"/>
    <w:rsid w:val="006B208C"/>
    <w:rsid w:val="008361D8"/>
    <w:rsid w:val="008D4339"/>
    <w:rsid w:val="009A4BE7"/>
    <w:rsid w:val="00AD2FA0"/>
    <w:rsid w:val="00CA5A47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61A58"/>
  <w15:chartTrackingRefBased/>
  <w15:docId w15:val="{EDDCD2E3-7ED5-49B7-9B87-3FA437F6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A5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9322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93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322F"/>
  </w:style>
  <w:style w:type="paragraph" w:styleId="Pieddepage">
    <w:name w:val="footer"/>
    <w:basedOn w:val="Normal"/>
    <w:link w:val="PieddepageCar"/>
    <w:uiPriority w:val="99"/>
    <w:unhideWhenUsed/>
    <w:rsid w:val="00393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322F"/>
  </w:style>
  <w:style w:type="paragraph" w:styleId="Sansinterligne">
    <w:name w:val="No Spacing"/>
    <w:uiPriority w:val="1"/>
    <w:qFormat/>
    <w:rsid w:val="00FF53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CARADEC</dc:creator>
  <cp:keywords/>
  <dc:description/>
  <cp:lastModifiedBy>MATHIEU BORDAGARAY</cp:lastModifiedBy>
  <cp:revision>3</cp:revision>
  <dcterms:created xsi:type="dcterms:W3CDTF">2025-02-11T07:35:00Z</dcterms:created>
  <dcterms:modified xsi:type="dcterms:W3CDTF">2025-02-11T07:36:00Z</dcterms:modified>
</cp:coreProperties>
</file>