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66F467" w14:textId="77777777" w:rsidR="00FD4F65" w:rsidRDefault="00FD4F65"/>
    <w:p w14:paraId="0D573ED2" w14:textId="77777777" w:rsidR="00FD4F65" w:rsidRDefault="00FD4F65"/>
    <w:p w14:paraId="2FBA7CE6" w14:textId="77777777" w:rsidR="00FD4F65" w:rsidRDefault="00FD4F65"/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8638"/>
      </w:tblGrid>
      <w:tr w:rsidR="00413604" w:rsidRPr="00A61C9B" w14:paraId="1F8F6958" w14:textId="77777777" w:rsidTr="002A3DC3">
        <w:trPr>
          <w:cantSplit/>
          <w:jc w:val="center"/>
        </w:trPr>
        <w:tc>
          <w:tcPr>
            <w:tcW w:w="8638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185E57C9" w14:textId="65DE100C" w:rsidR="00413604" w:rsidRDefault="00FD4F65" w:rsidP="00FD4F65">
            <w:pPr>
              <w:pStyle w:val="Pieddepage"/>
              <w:ind w:firstLine="285"/>
              <w:jc w:val="center"/>
              <w:rPr>
                <w:rFonts w:ascii="Arial" w:hAnsi="Arial" w:cs="Arial"/>
                <w:b/>
                <w:smallCaps/>
              </w:rPr>
            </w:pPr>
            <w:r>
              <w:rPr>
                <w:noProof/>
              </w:rPr>
              <w:drawing>
                <wp:inline distT="0" distB="0" distL="0" distR="0" wp14:anchorId="131A8C61" wp14:editId="2BE989A0">
                  <wp:extent cx="2120525" cy="1026603"/>
                  <wp:effectExtent l="0" t="0" r="0" b="2540"/>
                  <wp:docPr id="1283307459" name="Image 1" descr="UVSQ | Université Paris-Saclay | Aller à la page d'accuei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VSQ | Université Paris-Saclay | Aller à la page d'accuei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6009" cy="1038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7CB14BD" w14:textId="77777777" w:rsidR="00FD4F65" w:rsidRPr="00A61C9B" w:rsidRDefault="00FD4F65" w:rsidP="00FD4F65">
            <w:pPr>
              <w:pStyle w:val="Pieddepage"/>
              <w:ind w:firstLine="285"/>
              <w:jc w:val="center"/>
              <w:rPr>
                <w:rFonts w:ascii="Arial" w:hAnsi="Arial" w:cs="Arial"/>
                <w:b/>
                <w:smallCaps/>
              </w:rPr>
            </w:pPr>
          </w:p>
          <w:p w14:paraId="765A7775" w14:textId="77777777" w:rsidR="00413604" w:rsidRPr="00A61C9B" w:rsidRDefault="00413604" w:rsidP="0088642C">
            <w:pPr>
              <w:pStyle w:val="Pieddepage"/>
              <w:rPr>
                <w:rFonts w:ascii="Arial" w:hAnsi="Arial" w:cs="Arial"/>
                <w:b/>
                <w:smallCaps/>
              </w:rPr>
            </w:pPr>
          </w:p>
          <w:p w14:paraId="07A5C19D" w14:textId="77777777" w:rsidR="006D1844" w:rsidRDefault="006D1844" w:rsidP="0088642C">
            <w:pPr>
              <w:jc w:val="center"/>
              <w:rPr>
                <w:rFonts w:ascii="Arial" w:hAnsi="Arial" w:cs="Arial"/>
                <w:b/>
              </w:rPr>
            </w:pPr>
          </w:p>
          <w:p w14:paraId="596C1A7F" w14:textId="77777777" w:rsidR="00156995" w:rsidRDefault="00156995" w:rsidP="0088642C">
            <w:pPr>
              <w:jc w:val="center"/>
              <w:rPr>
                <w:rFonts w:ascii="Arial" w:hAnsi="Arial" w:cs="Arial"/>
              </w:rPr>
            </w:pPr>
          </w:p>
          <w:p w14:paraId="23416A15" w14:textId="77777777" w:rsidR="00745F01" w:rsidRPr="00A61C9B" w:rsidRDefault="00745F01" w:rsidP="00745F01">
            <w:pPr>
              <w:jc w:val="left"/>
              <w:rPr>
                <w:rFonts w:ascii="Arial" w:hAnsi="Arial" w:cs="Arial"/>
              </w:rPr>
            </w:pPr>
          </w:p>
        </w:tc>
      </w:tr>
      <w:tr w:rsidR="00413604" w:rsidRPr="00A61C9B" w14:paraId="764564D9" w14:textId="77777777" w:rsidTr="002A3DC3">
        <w:trPr>
          <w:cantSplit/>
          <w:jc w:val="center"/>
        </w:trPr>
        <w:tc>
          <w:tcPr>
            <w:tcW w:w="8638" w:type="dxa"/>
            <w:tcBorders>
              <w:top w:val="single" w:sz="4" w:space="0" w:color="auto"/>
            </w:tcBorders>
            <w:vAlign w:val="center"/>
          </w:tcPr>
          <w:p w14:paraId="5BC913E8" w14:textId="77777777" w:rsidR="002A3DC3" w:rsidRPr="002A3DC3" w:rsidRDefault="002A3DC3" w:rsidP="0088642C">
            <w:pPr>
              <w:jc w:val="center"/>
              <w:rPr>
                <w:rFonts w:ascii="Arial" w:hAnsi="Arial" w:cs="Arial"/>
                <w:b/>
                <w:sz w:val="16"/>
                <w:szCs w:val="28"/>
              </w:rPr>
            </w:pPr>
          </w:p>
          <w:p w14:paraId="4C0D9B4C" w14:textId="77777777" w:rsidR="00413604" w:rsidRDefault="00413604" w:rsidP="0088642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A61C9B">
              <w:rPr>
                <w:rFonts w:ascii="Arial" w:hAnsi="Arial" w:cs="Arial"/>
                <w:b/>
                <w:sz w:val="28"/>
                <w:szCs w:val="28"/>
              </w:rPr>
              <w:t>CADRE DE R</w:t>
            </w:r>
            <w:r w:rsidR="009373E6">
              <w:rPr>
                <w:rFonts w:ascii="Arial" w:hAnsi="Arial" w:cs="Arial"/>
                <w:b/>
                <w:sz w:val="28"/>
                <w:szCs w:val="28"/>
              </w:rPr>
              <w:t>É</w:t>
            </w:r>
            <w:r w:rsidRPr="00A61C9B">
              <w:rPr>
                <w:rFonts w:ascii="Arial" w:hAnsi="Arial" w:cs="Arial"/>
                <w:b/>
                <w:sz w:val="28"/>
                <w:szCs w:val="28"/>
              </w:rPr>
              <w:t>PONSE</w:t>
            </w:r>
            <w:r w:rsidR="003444AB">
              <w:rPr>
                <w:rFonts w:ascii="Arial" w:hAnsi="Arial" w:cs="Arial"/>
                <w:b/>
                <w:sz w:val="28"/>
                <w:szCs w:val="28"/>
              </w:rPr>
              <w:t xml:space="preserve"> TECHNIQUE</w:t>
            </w:r>
          </w:p>
          <w:p w14:paraId="410BA1A7" w14:textId="77777777" w:rsidR="002A3DC3" w:rsidRPr="002A3DC3" w:rsidRDefault="002A3DC3" w:rsidP="0088642C">
            <w:pPr>
              <w:jc w:val="center"/>
              <w:rPr>
                <w:rFonts w:ascii="Arial" w:hAnsi="Arial" w:cs="Arial"/>
                <w:b/>
                <w:sz w:val="16"/>
                <w:szCs w:val="28"/>
              </w:rPr>
            </w:pPr>
          </w:p>
        </w:tc>
      </w:tr>
    </w:tbl>
    <w:p w14:paraId="5F3AC939" w14:textId="77777777" w:rsidR="00F47FB4" w:rsidRPr="00A61C9B" w:rsidRDefault="00F47FB4" w:rsidP="00E518DA">
      <w:pPr>
        <w:jc w:val="center"/>
        <w:rPr>
          <w:rFonts w:ascii="Arial" w:hAnsi="Arial" w:cs="Arial"/>
          <w:b/>
          <w:sz w:val="28"/>
          <w:szCs w:val="28"/>
        </w:rPr>
      </w:pPr>
    </w:p>
    <w:p w14:paraId="6D467B3A" w14:textId="77777777" w:rsidR="00F47FB4" w:rsidRDefault="00F47FB4" w:rsidP="00745F01">
      <w:pPr>
        <w:rPr>
          <w:rFonts w:ascii="Arial" w:hAnsi="Arial" w:cs="Arial"/>
          <w:b/>
          <w:sz w:val="32"/>
          <w:szCs w:val="32"/>
        </w:rPr>
      </w:pPr>
    </w:p>
    <w:p w14:paraId="43F25303" w14:textId="77777777" w:rsidR="006D1844" w:rsidRDefault="006D1844" w:rsidP="00745F01">
      <w:pPr>
        <w:rPr>
          <w:rFonts w:ascii="Arial" w:hAnsi="Arial" w:cs="Arial"/>
          <w:b/>
          <w:sz w:val="32"/>
          <w:szCs w:val="32"/>
        </w:rPr>
      </w:pPr>
    </w:p>
    <w:p w14:paraId="42676624" w14:textId="77777777" w:rsidR="00577A9D" w:rsidRDefault="00577A9D" w:rsidP="00745F01">
      <w:pPr>
        <w:rPr>
          <w:rFonts w:ascii="Arial" w:hAnsi="Arial" w:cs="Arial"/>
          <w:b/>
          <w:sz w:val="32"/>
          <w:szCs w:val="32"/>
        </w:rPr>
      </w:pPr>
    </w:p>
    <w:p w14:paraId="13C65AEF" w14:textId="77777777" w:rsidR="00577A9D" w:rsidRDefault="00577A9D" w:rsidP="00745F01">
      <w:pPr>
        <w:rPr>
          <w:rFonts w:ascii="Arial" w:hAnsi="Arial" w:cs="Arial"/>
          <w:b/>
          <w:sz w:val="32"/>
          <w:szCs w:val="32"/>
        </w:rPr>
      </w:pPr>
    </w:p>
    <w:p w14:paraId="3B9B2CDC" w14:textId="77777777" w:rsidR="00577A9D" w:rsidRPr="00A61C9B" w:rsidRDefault="00577A9D" w:rsidP="00745F01">
      <w:pPr>
        <w:rPr>
          <w:rFonts w:ascii="Arial" w:hAnsi="Arial" w:cs="Arial"/>
          <w:b/>
          <w:sz w:val="32"/>
          <w:szCs w:val="32"/>
        </w:rPr>
      </w:pPr>
    </w:p>
    <w:p w14:paraId="4B14C9F0" w14:textId="77777777" w:rsidR="00F47FB4" w:rsidRPr="00A61C9B" w:rsidRDefault="00F47FB4" w:rsidP="00E518DA">
      <w:pPr>
        <w:jc w:val="center"/>
        <w:rPr>
          <w:rFonts w:ascii="Arial" w:hAnsi="Arial" w:cs="Arial"/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701"/>
        <w:gridCol w:w="709"/>
        <w:gridCol w:w="709"/>
        <w:gridCol w:w="709"/>
        <w:gridCol w:w="709"/>
        <w:gridCol w:w="708"/>
        <w:gridCol w:w="709"/>
        <w:gridCol w:w="600"/>
        <w:gridCol w:w="600"/>
        <w:gridCol w:w="1998"/>
      </w:tblGrid>
      <w:tr w:rsidR="004A1D28" w:rsidRPr="004A1D28" w14:paraId="5AF497D2" w14:textId="77777777" w:rsidTr="006E6AC4">
        <w:trPr>
          <w:cantSplit/>
          <w:jc w:val="center"/>
        </w:trPr>
        <w:tc>
          <w:tcPr>
            <w:tcW w:w="9152" w:type="dxa"/>
            <w:gridSpan w:val="10"/>
            <w:tcBorders>
              <w:bottom w:val="nil"/>
            </w:tcBorders>
          </w:tcPr>
          <w:p w14:paraId="7793EA1B" w14:textId="77777777" w:rsidR="004A1D28" w:rsidRPr="004A1D28" w:rsidRDefault="004A1D28" w:rsidP="004A1D28">
            <w:pPr>
              <w:spacing w:after="120"/>
              <w:jc w:val="left"/>
              <w:rPr>
                <w:rFonts w:ascii="Arial" w:hAnsi="Arial" w:cs="Arial"/>
              </w:rPr>
            </w:pPr>
          </w:p>
          <w:p w14:paraId="0088F98F" w14:textId="20564DE3" w:rsidR="00B34544" w:rsidRDefault="00B34544" w:rsidP="00B3454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C1EE4">
              <w:rPr>
                <w:rFonts w:ascii="Arial" w:hAnsi="Arial" w:cs="Arial"/>
                <w:b/>
                <w:sz w:val="28"/>
                <w:szCs w:val="28"/>
              </w:rPr>
              <w:t>Services de prestations de nettoyage des locaux des sites de l’Université de Versailles</w:t>
            </w:r>
            <w:r w:rsidR="00DD6091">
              <w:rPr>
                <w:rFonts w:ascii="Arial" w:hAnsi="Arial" w:cs="Arial"/>
                <w:b/>
                <w:sz w:val="28"/>
                <w:szCs w:val="28"/>
              </w:rPr>
              <w:t>-</w:t>
            </w:r>
            <w:r w:rsidRPr="007C1EE4">
              <w:rPr>
                <w:rFonts w:ascii="Arial" w:hAnsi="Arial" w:cs="Arial"/>
                <w:b/>
                <w:sz w:val="28"/>
                <w:szCs w:val="28"/>
              </w:rPr>
              <w:t>Saint</w:t>
            </w:r>
            <w:r w:rsidR="00DD6091">
              <w:rPr>
                <w:rFonts w:ascii="Arial" w:hAnsi="Arial" w:cs="Arial"/>
                <w:b/>
                <w:sz w:val="28"/>
                <w:szCs w:val="28"/>
              </w:rPr>
              <w:t>-</w:t>
            </w:r>
            <w:r w:rsidRPr="007C1EE4">
              <w:rPr>
                <w:rFonts w:ascii="Arial" w:hAnsi="Arial" w:cs="Arial"/>
                <w:b/>
                <w:sz w:val="28"/>
                <w:szCs w:val="28"/>
              </w:rPr>
              <w:t>Quentin</w:t>
            </w:r>
            <w:r w:rsidR="00DD6091">
              <w:rPr>
                <w:rFonts w:ascii="Arial" w:hAnsi="Arial" w:cs="Arial"/>
                <w:b/>
                <w:sz w:val="28"/>
                <w:szCs w:val="28"/>
              </w:rPr>
              <w:t>-</w:t>
            </w:r>
            <w:r w:rsidRPr="007C1EE4">
              <w:rPr>
                <w:rFonts w:ascii="Arial" w:hAnsi="Arial" w:cs="Arial"/>
                <w:b/>
                <w:sz w:val="28"/>
                <w:szCs w:val="28"/>
              </w:rPr>
              <w:t>en</w:t>
            </w:r>
            <w:r w:rsidR="00DD6091">
              <w:rPr>
                <w:rFonts w:ascii="Arial" w:hAnsi="Arial" w:cs="Arial"/>
                <w:b/>
                <w:sz w:val="28"/>
                <w:szCs w:val="28"/>
              </w:rPr>
              <w:t>-</w:t>
            </w:r>
            <w:r w:rsidRPr="007C1EE4">
              <w:rPr>
                <w:rFonts w:ascii="Arial" w:hAnsi="Arial" w:cs="Arial"/>
                <w:b/>
                <w:sz w:val="28"/>
                <w:szCs w:val="28"/>
              </w:rPr>
              <w:t>Yvelines</w:t>
            </w:r>
          </w:p>
          <w:p w14:paraId="3BE7E6A8" w14:textId="77777777" w:rsidR="001B0D75" w:rsidRDefault="001B0D75" w:rsidP="00B3454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7622B0E7" w14:textId="7A7CE5FC" w:rsidR="001B0D75" w:rsidRPr="007C1EE4" w:rsidRDefault="007071C4" w:rsidP="00B3454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Lot </w:t>
            </w:r>
            <w:r w:rsidR="00B17295">
              <w:rPr>
                <w:rFonts w:ascii="Arial" w:hAnsi="Arial" w:cs="Arial"/>
                <w:b/>
                <w:sz w:val="28"/>
                <w:szCs w:val="28"/>
              </w:rPr>
              <w:t xml:space="preserve">3 Site de </w:t>
            </w:r>
            <w:proofErr w:type="spellStart"/>
            <w:r w:rsidR="00B17295">
              <w:rPr>
                <w:rFonts w:ascii="Arial" w:hAnsi="Arial" w:cs="Arial"/>
                <w:b/>
                <w:sz w:val="28"/>
                <w:szCs w:val="28"/>
              </w:rPr>
              <w:t>Velizy</w:t>
            </w:r>
            <w:proofErr w:type="spellEnd"/>
          </w:p>
          <w:p w14:paraId="21DA9E38" w14:textId="77777777" w:rsidR="004A1D28" w:rsidRPr="004A1D28" w:rsidRDefault="004A1D28" w:rsidP="004A1D28">
            <w:pPr>
              <w:spacing w:after="120"/>
              <w:jc w:val="left"/>
              <w:rPr>
                <w:rFonts w:ascii="Arial" w:hAnsi="Arial" w:cs="Arial"/>
              </w:rPr>
            </w:pPr>
          </w:p>
        </w:tc>
      </w:tr>
      <w:tr w:rsidR="004A1D28" w:rsidRPr="004A1D28" w14:paraId="5FD2FBF6" w14:textId="77777777" w:rsidTr="006E6AC4">
        <w:trPr>
          <w:cantSplit/>
          <w:trHeight w:val="130"/>
          <w:jc w:val="center"/>
        </w:trPr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713195" w14:textId="77777777" w:rsidR="004A1D28" w:rsidRPr="004A1D28" w:rsidRDefault="004A1D28" w:rsidP="004A1D28">
            <w:pPr>
              <w:spacing w:after="120" w:line="48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882501" w14:textId="77777777" w:rsidR="004A1D28" w:rsidRPr="004A1D28" w:rsidRDefault="004A1D28" w:rsidP="004A1D28">
            <w:pPr>
              <w:spacing w:after="120" w:line="48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006537" w14:textId="77777777" w:rsidR="004A1D28" w:rsidRPr="004A1D28" w:rsidRDefault="004A1D28" w:rsidP="004A1D28">
            <w:pPr>
              <w:spacing w:after="120" w:line="48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37BE42" w14:textId="77777777" w:rsidR="004A1D28" w:rsidRDefault="004A1D28" w:rsidP="004A1D28">
            <w:pPr>
              <w:spacing w:after="120" w:line="480" w:lineRule="auto"/>
              <w:jc w:val="left"/>
              <w:rPr>
                <w:rFonts w:ascii="Arial" w:hAnsi="Arial" w:cs="Arial"/>
              </w:rPr>
            </w:pPr>
          </w:p>
          <w:p w14:paraId="528AA432" w14:textId="77777777" w:rsidR="009A2832" w:rsidRPr="004A1D28" w:rsidRDefault="009A2832" w:rsidP="004A1D28">
            <w:pPr>
              <w:spacing w:after="120" w:line="48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C9F12D" w14:textId="77777777" w:rsidR="004A1D28" w:rsidRPr="004A1D28" w:rsidRDefault="004A1D28" w:rsidP="004A1D28">
            <w:pPr>
              <w:spacing w:after="120" w:line="48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361692" w14:textId="77777777" w:rsidR="004A1D28" w:rsidRPr="004A1D28" w:rsidRDefault="004A1D28" w:rsidP="004A1D28">
            <w:pPr>
              <w:spacing w:after="120" w:line="48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0CED55" w14:textId="77777777" w:rsidR="004A1D28" w:rsidRPr="004A1D28" w:rsidRDefault="004A1D28" w:rsidP="004A1D28">
            <w:pPr>
              <w:spacing w:after="120" w:line="48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F986F5" w14:textId="77777777" w:rsidR="004A1D28" w:rsidRPr="004A1D28" w:rsidRDefault="004A1D28" w:rsidP="004A1D28">
            <w:pPr>
              <w:spacing w:after="120" w:line="48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BB3DDE" w14:textId="77777777" w:rsidR="004A1D28" w:rsidRPr="004A1D28" w:rsidRDefault="004A1D28" w:rsidP="004A1D28">
            <w:pPr>
              <w:spacing w:after="120" w:line="48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4157D2" w14:textId="77777777" w:rsidR="004A1D28" w:rsidRPr="004A1D28" w:rsidRDefault="004A1D28" w:rsidP="004A1D28">
            <w:pPr>
              <w:spacing w:after="120" w:line="480" w:lineRule="auto"/>
              <w:jc w:val="left"/>
              <w:rPr>
                <w:rFonts w:ascii="Arial" w:hAnsi="Arial" w:cs="Arial"/>
              </w:rPr>
            </w:pPr>
          </w:p>
        </w:tc>
      </w:tr>
    </w:tbl>
    <w:p w14:paraId="3C19030E" w14:textId="77777777" w:rsidR="00CE73A4" w:rsidRPr="00A61C9B" w:rsidRDefault="00CE73A4" w:rsidP="00E518DA">
      <w:pPr>
        <w:jc w:val="center"/>
        <w:rPr>
          <w:rFonts w:ascii="Arial" w:hAnsi="Arial" w:cs="Arial"/>
          <w:b/>
          <w:sz w:val="28"/>
          <w:szCs w:val="28"/>
        </w:rPr>
      </w:pPr>
    </w:p>
    <w:p w14:paraId="2696FF23" w14:textId="77777777" w:rsidR="00413604" w:rsidRPr="00A61C9B" w:rsidRDefault="00413604" w:rsidP="00413604">
      <w:pPr>
        <w:ind w:right="851"/>
        <w:jc w:val="center"/>
        <w:rPr>
          <w:rFonts w:ascii="Arial" w:hAnsi="Arial" w:cs="Arial"/>
          <w:b/>
          <w:sz w:val="24"/>
          <w:szCs w:val="24"/>
        </w:rPr>
      </w:pPr>
      <w:r w:rsidRPr="00A61C9B">
        <w:rPr>
          <w:rFonts w:ascii="Arial" w:hAnsi="Arial" w:cs="Arial"/>
          <w:b/>
          <w:sz w:val="24"/>
          <w:szCs w:val="24"/>
        </w:rPr>
        <w:t xml:space="preserve">L’entreprise devra répondre à chaque </w:t>
      </w:r>
      <w:r w:rsidR="0088642C">
        <w:rPr>
          <w:rFonts w:ascii="Arial" w:hAnsi="Arial" w:cs="Arial"/>
          <w:b/>
          <w:sz w:val="24"/>
          <w:szCs w:val="24"/>
        </w:rPr>
        <w:t>rubrique</w:t>
      </w:r>
      <w:r w:rsidRPr="00A61C9B">
        <w:rPr>
          <w:rFonts w:ascii="Arial" w:hAnsi="Arial" w:cs="Arial"/>
          <w:b/>
          <w:sz w:val="24"/>
          <w:szCs w:val="24"/>
        </w:rPr>
        <w:t xml:space="preserve"> en tenant compte </w:t>
      </w:r>
      <w:r w:rsidR="0088642C">
        <w:rPr>
          <w:rFonts w:ascii="Arial" w:hAnsi="Arial" w:cs="Arial"/>
          <w:b/>
          <w:sz w:val="24"/>
          <w:szCs w:val="24"/>
        </w:rPr>
        <w:t>de</w:t>
      </w:r>
      <w:r w:rsidR="00F70674">
        <w:rPr>
          <w:rFonts w:ascii="Arial" w:hAnsi="Arial" w:cs="Arial"/>
          <w:b/>
          <w:sz w:val="24"/>
          <w:szCs w:val="24"/>
        </w:rPr>
        <w:t>s pièces constitutives de l’accord-cadre</w:t>
      </w:r>
    </w:p>
    <w:p w14:paraId="09C6AD65" w14:textId="77777777" w:rsidR="00413604" w:rsidRPr="00A61C9B" w:rsidRDefault="00413604" w:rsidP="00413604">
      <w:pPr>
        <w:ind w:right="851"/>
        <w:jc w:val="center"/>
        <w:rPr>
          <w:rFonts w:ascii="Arial" w:hAnsi="Arial" w:cs="Arial"/>
          <w:b/>
          <w:sz w:val="28"/>
        </w:rPr>
      </w:pPr>
    </w:p>
    <w:p w14:paraId="25F6C0B4" w14:textId="77777777" w:rsidR="00834102" w:rsidRPr="00A61C9B" w:rsidRDefault="00834102" w:rsidP="00413604">
      <w:pPr>
        <w:ind w:right="851"/>
        <w:jc w:val="center"/>
        <w:rPr>
          <w:rFonts w:ascii="Arial" w:hAnsi="Arial" w:cs="Arial"/>
          <w:b/>
          <w:sz w:val="28"/>
        </w:rPr>
      </w:pPr>
    </w:p>
    <w:p w14:paraId="064B7809" w14:textId="77777777" w:rsidR="00100572" w:rsidRDefault="00100572" w:rsidP="00100572">
      <w:pPr>
        <w:rPr>
          <w:rFonts w:ascii="Arial" w:hAnsi="Arial" w:cs="Arial"/>
          <w:b/>
          <w:i/>
          <w:color w:val="365F91" w:themeColor="accent1" w:themeShade="BF"/>
          <w:szCs w:val="22"/>
        </w:rPr>
      </w:pPr>
    </w:p>
    <w:p w14:paraId="18489F0E" w14:textId="77777777" w:rsidR="00100572" w:rsidRDefault="00100572" w:rsidP="00100572">
      <w:pPr>
        <w:rPr>
          <w:rFonts w:ascii="Arial" w:hAnsi="Arial" w:cs="Arial"/>
          <w:b/>
          <w:i/>
          <w:color w:val="365F91" w:themeColor="accent1" w:themeShade="BF"/>
          <w:szCs w:val="22"/>
        </w:rPr>
      </w:pPr>
    </w:p>
    <w:p w14:paraId="350A8EE3" w14:textId="77777777" w:rsidR="00ED41B0" w:rsidRDefault="00ED41B0" w:rsidP="00100572">
      <w:pPr>
        <w:rPr>
          <w:rFonts w:ascii="Arial" w:hAnsi="Arial" w:cs="Arial"/>
          <w:b/>
          <w:i/>
          <w:color w:val="365F91" w:themeColor="accent1" w:themeShade="BF"/>
          <w:szCs w:val="22"/>
        </w:rPr>
      </w:pPr>
    </w:p>
    <w:p w14:paraId="71187A25" w14:textId="77777777" w:rsidR="00ED41B0" w:rsidRDefault="00ED41B0" w:rsidP="00100572">
      <w:pPr>
        <w:rPr>
          <w:rFonts w:ascii="Arial" w:hAnsi="Arial" w:cs="Arial"/>
          <w:b/>
          <w:i/>
          <w:color w:val="365F91" w:themeColor="accent1" w:themeShade="BF"/>
          <w:szCs w:val="22"/>
        </w:rPr>
      </w:pPr>
    </w:p>
    <w:p w14:paraId="5312DBEB" w14:textId="77777777" w:rsidR="00ED41B0" w:rsidRDefault="00ED41B0" w:rsidP="00100572">
      <w:pPr>
        <w:rPr>
          <w:rFonts w:ascii="Arial" w:hAnsi="Arial" w:cs="Arial"/>
          <w:b/>
          <w:i/>
          <w:color w:val="365F91" w:themeColor="accent1" w:themeShade="BF"/>
          <w:szCs w:val="22"/>
        </w:rPr>
      </w:pPr>
    </w:p>
    <w:p w14:paraId="158BB797" w14:textId="77777777" w:rsidR="00ED41B0" w:rsidRDefault="00ED41B0" w:rsidP="00100572">
      <w:pPr>
        <w:rPr>
          <w:rFonts w:ascii="Arial" w:hAnsi="Arial" w:cs="Arial"/>
          <w:b/>
          <w:i/>
          <w:color w:val="365F91" w:themeColor="accent1" w:themeShade="BF"/>
          <w:szCs w:val="22"/>
        </w:rPr>
      </w:pPr>
    </w:p>
    <w:p w14:paraId="2C0EE0F1" w14:textId="77777777" w:rsidR="00ED41B0" w:rsidRDefault="00ED41B0" w:rsidP="00100572">
      <w:pPr>
        <w:rPr>
          <w:rFonts w:ascii="Arial" w:hAnsi="Arial" w:cs="Arial"/>
          <w:b/>
          <w:i/>
          <w:color w:val="365F91" w:themeColor="accent1" w:themeShade="BF"/>
          <w:szCs w:val="22"/>
        </w:rPr>
      </w:pPr>
    </w:p>
    <w:p w14:paraId="51D84329" w14:textId="77777777" w:rsidR="00ED41B0" w:rsidRDefault="00ED41B0" w:rsidP="00100572">
      <w:pPr>
        <w:rPr>
          <w:rFonts w:ascii="Arial" w:hAnsi="Arial" w:cs="Arial"/>
          <w:b/>
          <w:i/>
          <w:color w:val="365F91" w:themeColor="accent1" w:themeShade="BF"/>
          <w:szCs w:val="22"/>
        </w:rPr>
      </w:pPr>
    </w:p>
    <w:p w14:paraId="70954BEA" w14:textId="77777777" w:rsidR="00ED41B0" w:rsidRDefault="00ED41B0" w:rsidP="00100572">
      <w:pPr>
        <w:rPr>
          <w:rFonts w:ascii="Arial" w:hAnsi="Arial" w:cs="Arial"/>
          <w:b/>
          <w:i/>
          <w:color w:val="365F91" w:themeColor="accent1" w:themeShade="BF"/>
          <w:szCs w:val="22"/>
        </w:rPr>
      </w:pPr>
    </w:p>
    <w:p w14:paraId="2A8E4FE9" w14:textId="77777777" w:rsidR="00ED41B0" w:rsidRDefault="00ED41B0" w:rsidP="00100572">
      <w:pPr>
        <w:rPr>
          <w:rFonts w:ascii="Arial" w:hAnsi="Arial" w:cs="Arial"/>
          <w:b/>
          <w:i/>
          <w:color w:val="365F91" w:themeColor="accent1" w:themeShade="BF"/>
          <w:szCs w:val="22"/>
        </w:rPr>
      </w:pPr>
    </w:p>
    <w:p w14:paraId="309C79E2" w14:textId="77777777" w:rsidR="00100572" w:rsidRPr="00100572" w:rsidRDefault="00100572" w:rsidP="00100572">
      <w:pPr>
        <w:jc w:val="center"/>
        <w:rPr>
          <w:rFonts w:ascii="Arial" w:hAnsi="Arial" w:cs="Arial"/>
          <w:b/>
          <w:i/>
          <w:sz w:val="24"/>
          <w:szCs w:val="24"/>
        </w:rPr>
      </w:pPr>
      <w:r w:rsidRPr="00100572">
        <w:rPr>
          <w:rFonts w:ascii="Arial" w:hAnsi="Arial" w:cs="Arial"/>
          <w:b/>
          <w:i/>
          <w:sz w:val="24"/>
          <w:szCs w:val="24"/>
        </w:rPr>
        <w:lastRenderedPageBreak/>
        <w:t xml:space="preserve">Il est important de noter que tous les renseignements demandés sont contractuels et donc opposables à l’entreprise titulaire durant l’exécution </w:t>
      </w:r>
      <w:r w:rsidR="00F70674">
        <w:rPr>
          <w:rFonts w:ascii="Arial" w:hAnsi="Arial" w:cs="Arial"/>
          <w:b/>
          <w:i/>
          <w:sz w:val="24"/>
          <w:szCs w:val="24"/>
        </w:rPr>
        <w:t>de l’accord-cadre</w:t>
      </w:r>
    </w:p>
    <w:p w14:paraId="3B527796" w14:textId="7B3CDCDF" w:rsidR="00834102" w:rsidRPr="00857D4E" w:rsidRDefault="00921B07" w:rsidP="00FE1A88">
      <w:pPr>
        <w:pStyle w:val="Paragraphedeliste"/>
        <w:keepNext/>
        <w:keepLines/>
        <w:numPr>
          <w:ilvl w:val="0"/>
          <w:numId w:val="37"/>
        </w:numPr>
        <w:spacing w:before="480" w:after="200" w:line="276" w:lineRule="auto"/>
        <w:jc w:val="left"/>
        <w:outlineLvl w:val="0"/>
        <w:rPr>
          <w:rFonts w:ascii="Arial" w:hAnsi="Arial" w:cs="Arial"/>
          <w:b/>
          <w:bCs/>
          <w:color w:val="365F91"/>
          <w:sz w:val="26"/>
          <w:szCs w:val="26"/>
          <w:lang w:eastAsia="en-US"/>
        </w:rPr>
      </w:pPr>
      <w:r>
        <w:rPr>
          <w:rFonts w:ascii="Arial" w:hAnsi="Arial" w:cs="Arial"/>
          <w:b/>
          <w:bCs/>
          <w:color w:val="365F91"/>
          <w:sz w:val="26"/>
          <w:szCs w:val="26"/>
          <w:lang w:eastAsia="en-US"/>
        </w:rPr>
        <w:t>Présentation de l</w:t>
      </w:r>
      <w:r w:rsidR="00834102" w:rsidRPr="00857D4E">
        <w:rPr>
          <w:rFonts w:ascii="Arial" w:hAnsi="Arial" w:cs="Arial"/>
          <w:b/>
          <w:bCs/>
          <w:color w:val="365F91"/>
          <w:sz w:val="26"/>
          <w:szCs w:val="26"/>
          <w:lang w:eastAsia="en-US"/>
        </w:rPr>
        <w:t>’entreprise (</w:t>
      </w:r>
      <w:r w:rsidR="0088642C" w:rsidRPr="00857D4E">
        <w:rPr>
          <w:rFonts w:ascii="Arial" w:hAnsi="Arial" w:cs="Arial"/>
          <w:b/>
          <w:bCs/>
          <w:color w:val="365F91"/>
          <w:sz w:val="26"/>
          <w:szCs w:val="26"/>
          <w:lang w:eastAsia="en-US"/>
        </w:rPr>
        <w:t>La présentation ne sera pas notée</w:t>
      </w:r>
      <w:r w:rsidR="009A2832">
        <w:rPr>
          <w:rFonts w:ascii="Arial" w:hAnsi="Arial" w:cs="Arial"/>
          <w:b/>
          <w:bCs/>
          <w:color w:val="365F91"/>
          <w:sz w:val="26"/>
          <w:szCs w:val="26"/>
          <w:lang w:eastAsia="en-US"/>
        </w:rPr>
        <w:t>)</w:t>
      </w:r>
    </w:p>
    <w:p w14:paraId="734C69B2" w14:textId="77777777" w:rsidR="00DC76A3" w:rsidRPr="00857D4E" w:rsidRDefault="00DC76A3" w:rsidP="006472D1">
      <w:pPr>
        <w:rPr>
          <w:rFonts w:ascii="Arial" w:hAnsi="Arial" w:cs="Arial"/>
          <w:b/>
          <w:bCs/>
          <w:color w:val="365F91"/>
          <w:sz w:val="26"/>
          <w:szCs w:val="26"/>
          <w:u w:val="single"/>
          <w:lang w:eastAsia="en-US"/>
        </w:rPr>
      </w:pPr>
      <w:bookmarkStart w:id="0" w:name="_GoBack"/>
      <w:bookmarkEnd w:id="0"/>
    </w:p>
    <w:p w14:paraId="557FC880" w14:textId="77777777" w:rsidR="006472D1" w:rsidRPr="00DC76A3" w:rsidRDefault="006472D1" w:rsidP="00E424AB">
      <w:pPr>
        <w:pStyle w:val="Paragraphedeliste"/>
        <w:numPr>
          <w:ilvl w:val="0"/>
          <w:numId w:val="13"/>
        </w:numPr>
        <w:rPr>
          <w:rFonts w:ascii="Arial" w:hAnsi="Arial" w:cs="Arial"/>
          <w:szCs w:val="22"/>
        </w:rPr>
      </w:pPr>
      <w:r w:rsidRPr="00DC76A3">
        <w:rPr>
          <w:rFonts w:ascii="Arial" w:hAnsi="Arial" w:cs="Arial"/>
          <w:szCs w:val="22"/>
        </w:rPr>
        <w:t xml:space="preserve">Historique de </w:t>
      </w:r>
      <w:r w:rsidR="0088642C" w:rsidRPr="00DC76A3">
        <w:rPr>
          <w:rFonts w:ascii="Arial" w:hAnsi="Arial" w:cs="Arial"/>
          <w:szCs w:val="22"/>
        </w:rPr>
        <w:t>l’entreprise</w:t>
      </w:r>
      <w:r w:rsidR="00732943">
        <w:rPr>
          <w:rFonts w:ascii="Arial" w:hAnsi="Arial" w:cs="Arial"/>
          <w:szCs w:val="22"/>
        </w:rPr>
        <w:t>.</w:t>
      </w:r>
    </w:p>
    <w:p w14:paraId="223BB3A3" w14:textId="77777777" w:rsidR="006472D1" w:rsidRPr="00DC76A3" w:rsidRDefault="00E25170" w:rsidP="00E424AB">
      <w:pPr>
        <w:pStyle w:val="Paragraphedeliste"/>
        <w:numPr>
          <w:ilvl w:val="0"/>
          <w:numId w:val="13"/>
        </w:numPr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I</w:t>
      </w:r>
      <w:r w:rsidR="0088642C" w:rsidRPr="00DC76A3">
        <w:rPr>
          <w:rFonts w:ascii="Arial" w:hAnsi="Arial" w:cs="Arial"/>
          <w:szCs w:val="22"/>
        </w:rPr>
        <w:t xml:space="preserve">mplantation géographique </w:t>
      </w:r>
      <w:r w:rsidR="006472D1" w:rsidRPr="00DC76A3">
        <w:rPr>
          <w:rFonts w:ascii="Arial" w:hAnsi="Arial" w:cs="Arial"/>
          <w:szCs w:val="22"/>
        </w:rPr>
        <w:t xml:space="preserve">de </w:t>
      </w:r>
      <w:r w:rsidR="00732943" w:rsidRPr="00DC76A3">
        <w:rPr>
          <w:rFonts w:ascii="Arial" w:hAnsi="Arial" w:cs="Arial"/>
          <w:szCs w:val="22"/>
        </w:rPr>
        <w:t>l’entreprise</w:t>
      </w:r>
      <w:r w:rsidR="00732943">
        <w:rPr>
          <w:rFonts w:ascii="Arial" w:hAnsi="Arial" w:cs="Arial"/>
          <w:szCs w:val="22"/>
        </w:rPr>
        <w:t>.</w:t>
      </w:r>
    </w:p>
    <w:p w14:paraId="67674596" w14:textId="77777777" w:rsidR="006472D1" w:rsidRPr="00DC76A3" w:rsidRDefault="00E25170" w:rsidP="00E424AB">
      <w:pPr>
        <w:pStyle w:val="Paragraphedeliste"/>
        <w:numPr>
          <w:ilvl w:val="0"/>
          <w:numId w:val="13"/>
        </w:numPr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I</w:t>
      </w:r>
      <w:r w:rsidR="006472D1" w:rsidRPr="00DC76A3">
        <w:rPr>
          <w:rFonts w:ascii="Arial" w:hAnsi="Arial" w:cs="Arial"/>
          <w:szCs w:val="22"/>
        </w:rPr>
        <w:t>nfrastructure et services de l’entreprise</w:t>
      </w:r>
      <w:r w:rsidR="00732943">
        <w:rPr>
          <w:rFonts w:ascii="Arial" w:hAnsi="Arial" w:cs="Arial"/>
          <w:szCs w:val="22"/>
        </w:rPr>
        <w:t>.</w:t>
      </w:r>
    </w:p>
    <w:p w14:paraId="7FE56F5E" w14:textId="77777777" w:rsidR="00834102" w:rsidRPr="00A61C9B" w:rsidRDefault="00834102" w:rsidP="00834102">
      <w:pPr>
        <w:keepNext/>
        <w:keepLines/>
        <w:spacing w:before="480" w:line="276" w:lineRule="auto"/>
        <w:jc w:val="left"/>
        <w:outlineLvl w:val="0"/>
        <w:rPr>
          <w:rFonts w:ascii="Arial" w:hAnsi="Arial" w:cs="Arial"/>
          <w:b/>
          <w:bCs/>
          <w:color w:val="365F91"/>
          <w:sz w:val="28"/>
          <w:szCs w:val="28"/>
          <w:u w:val="single"/>
          <w:lang w:eastAsia="en-US"/>
        </w:rPr>
      </w:pPr>
    </w:p>
    <w:p w14:paraId="1FEE6E39" w14:textId="77777777" w:rsidR="00834102" w:rsidRPr="00A61C9B" w:rsidRDefault="00834102" w:rsidP="00834102">
      <w:pPr>
        <w:spacing w:after="200" w:line="276" w:lineRule="auto"/>
        <w:jc w:val="left"/>
        <w:rPr>
          <w:rFonts w:ascii="Arial" w:eastAsia="Calibri" w:hAnsi="Arial" w:cs="Arial"/>
          <w:i/>
          <w:szCs w:val="22"/>
          <w:lang w:eastAsia="en-US"/>
        </w:rPr>
      </w:pPr>
    </w:p>
    <w:p w14:paraId="19074AF7" w14:textId="77777777" w:rsidR="006472D1" w:rsidRPr="00A61C9B" w:rsidRDefault="006472D1" w:rsidP="00834102">
      <w:pPr>
        <w:spacing w:after="200" w:line="276" w:lineRule="auto"/>
        <w:jc w:val="left"/>
        <w:rPr>
          <w:rFonts w:ascii="Arial" w:eastAsia="Calibri" w:hAnsi="Arial" w:cs="Arial"/>
          <w:i/>
          <w:szCs w:val="22"/>
          <w:lang w:eastAsia="en-US"/>
        </w:rPr>
      </w:pPr>
    </w:p>
    <w:p w14:paraId="47D3996E" w14:textId="77777777" w:rsidR="006472D1" w:rsidRPr="00A61C9B" w:rsidRDefault="006472D1" w:rsidP="00834102">
      <w:pPr>
        <w:spacing w:after="200" w:line="276" w:lineRule="auto"/>
        <w:jc w:val="left"/>
        <w:rPr>
          <w:rFonts w:ascii="Arial" w:eastAsia="Calibri" w:hAnsi="Arial" w:cs="Arial"/>
          <w:i/>
          <w:szCs w:val="22"/>
          <w:lang w:eastAsia="en-US"/>
        </w:rPr>
      </w:pPr>
    </w:p>
    <w:p w14:paraId="1BB1F78A" w14:textId="77777777" w:rsidR="006472D1" w:rsidRPr="00A61C9B" w:rsidRDefault="006472D1" w:rsidP="00834102">
      <w:pPr>
        <w:spacing w:after="200" w:line="276" w:lineRule="auto"/>
        <w:jc w:val="left"/>
        <w:rPr>
          <w:rFonts w:ascii="Arial" w:eastAsia="Calibri" w:hAnsi="Arial" w:cs="Arial"/>
          <w:i/>
          <w:szCs w:val="22"/>
          <w:lang w:eastAsia="en-US"/>
        </w:rPr>
      </w:pPr>
    </w:p>
    <w:p w14:paraId="15723629" w14:textId="77777777" w:rsidR="00834102" w:rsidRPr="00A61C9B" w:rsidRDefault="00834102" w:rsidP="00834102">
      <w:pPr>
        <w:spacing w:after="200" w:line="276" w:lineRule="auto"/>
        <w:jc w:val="left"/>
        <w:rPr>
          <w:rFonts w:ascii="Arial" w:eastAsia="Calibri" w:hAnsi="Arial" w:cs="Arial"/>
          <w:i/>
          <w:szCs w:val="22"/>
          <w:lang w:eastAsia="en-US"/>
        </w:rPr>
      </w:pPr>
    </w:p>
    <w:p w14:paraId="5994923E" w14:textId="77777777" w:rsidR="00834102" w:rsidRPr="00A61C9B" w:rsidRDefault="00834102" w:rsidP="00834102">
      <w:pPr>
        <w:spacing w:after="200" w:line="276" w:lineRule="auto"/>
        <w:jc w:val="left"/>
        <w:rPr>
          <w:rFonts w:ascii="Arial" w:eastAsia="Calibri" w:hAnsi="Arial" w:cs="Arial"/>
          <w:i/>
          <w:szCs w:val="22"/>
          <w:lang w:eastAsia="en-US"/>
        </w:rPr>
      </w:pPr>
    </w:p>
    <w:p w14:paraId="33BB3C13" w14:textId="77777777" w:rsidR="00834102" w:rsidRPr="00A61C9B" w:rsidRDefault="00834102" w:rsidP="00834102">
      <w:pPr>
        <w:spacing w:after="200" w:line="276" w:lineRule="auto"/>
        <w:jc w:val="left"/>
        <w:rPr>
          <w:rFonts w:ascii="Arial" w:eastAsia="Calibri" w:hAnsi="Arial" w:cs="Arial"/>
          <w:i/>
          <w:szCs w:val="22"/>
          <w:lang w:eastAsia="en-US"/>
        </w:rPr>
      </w:pPr>
    </w:p>
    <w:p w14:paraId="30FC7FCB" w14:textId="77777777" w:rsidR="00834102" w:rsidRPr="00A61C9B" w:rsidRDefault="00834102" w:rsidP="00834102">
      <w:pPr>
        <w:spacing w:after="200" w:line="276" w:lineRule="auto"/>
        <w:jc w:val="left"/>
        <w:rPr>
          <w:rFonts w:ascii="Arial" w:eastAsia="Calibri" w:hAnsi="Arial" w:cs="Arial"/>
          <w:i/>
          <w:szCs w:val="22"/>
          <w:lang w:eastAsia="en-US"/>
        </w:rPr>
      </w:pPr>
    </w:p>
    <w:p w14:paraId="61BF4EE2" w14:textId="77777777" w:rsidR="00834102" w:rsidRPr="00A61C9B" w:rsidRDefault="00834102" w:rsidP="00834102">
      <w:pPr>
        <w:spacing w:after="200" w:line="276" w:lineRule="auto"/>
        <w:jc w:val="left"/>
        <w:rPr>
          <w:rFonts w:ascii="Arial" w:eastAsia="Calibri" w:hAnsi="Arial" w:cs="Arial"/>
          <w:szCs w:val="22"/>
          <w:lang w:eastAsia="en-US"/>
        </w:rPr>
      </w:pPr>
    </w:p>
    <w:p w14:paraId="03422087" w14:textId="77777777" w:rsidR="00834102" w:rsidRPr="00A61C9B" w:rsidRDefault="00834102" w:rsidP="00834102">
      <w:pPr>
        <w:spacing w:after="200" w:line="276" w:lineRule="auto"/>
        <w:jc w:val="left"/>
        <w:rPr>
          <w:rFonts w:ascii="Arial" w:eastAsia="Calibri" w:hAnsi="Arial" w:cs="Arial"/>
          <w:szCs w:val="22"/>
          <w:lang w:eastAsia="en-US"/>
        </w:rPr>
      </w:pPr>
    </w:p>
    <w:p w14:paraId="1AE68827" w14:textId="77777777" w:rsidR="00834102" w:rsidRPr="00A61C9B" w:rsidRDefault="00834102" w:rsidP="00834102">
      <w:pPr>
        <w:spacing w:after="200" w:line="276" w:lineRule="auto"/>
        <w:jc w:val="left"/>
        <w:rPr>
          <w:rFonts w:ascii="Arial" w:eastAsia="Calibri" w:hAnsi="Arial" w:cs="Arial"/>
          <w:szCs w:val="22"/>
          <w:lang w:eastAsia="en-US"/>
        </w:rPr>
      </w:pPr>
    </w:p>
    <w:p w14:paraId="190200FC" w14:textId="77777777" w:rsidR="00834102" w:rsidRPr="00A61C9B" w:rsidRDefault="00834102" w:rsidP="00834102">
      <w:pPr>
        <w:spacing w:after="200" w:line="276" w:lineRule="auto"/>
        <w:jc w:val="left"/>
        <w:rPr>
          <w:rFonts w:ascii="Arial" w:eastAsia="Calibri" w:hAnsi="Arial" w:cs="Arial"/>
          <w:szCs w:val="22"/>
          <w:lang w:eastAsia="en-US"/>
        </w:rPr>
      </w:pPr>
    </w:p>
    <w:p w14:paraId="7CEC9298" w14:textId="77777777" w:rsidR="00834102" w:rsidRPr="00A61C9B" w:rsidRDefault="00834102" w:rsidP="00834102">
      <w:pPr>
        <w:spacing w:after="200" w:line="276" w:lineRule="auto"/>
        <w:jc w:val="left"/>
        <w:rPr>
          <w:rFonts w:ascii="Arial" w:eastAsia="Calibri" w:hAnsi="Arial" w:cs="Arial"/>
          <w:szCs w:val="22"/>
          <w:lang w:eastAsia="en-US"/>
        </w:rPr>
      </w:pPr>
    </w:p>
    <w:p w14:paraId="1AC0C343" w14:textId="77777777" w:rsidR="00834102" w:rsidRPr="00A61C9B" w:rsidRDefault="00834102" w:rsidP="00834102">
      <w:pPr>
        <w:spacing w:after="200" w:line="276" w:lineRule="auto"/>
        <w:jc w:val="left"/>
        <w:rPr>
          <w:rFonts w:ascii="Arial" w:eastAsia="Calibri" w:hAnsi="Arial" w:cs="Arial"/>
          <w:szCs w:val="22"/>
          <w:lang w:eastAsia="en-US"/>
        </w:rPr>
      </w:pPr>
    </w:p>
    <w:p w14:paraId="700FA67F" w14:textId="77777777" w:rsidR="00834102" w:rsidRPr="00A61C9B" w:rsidRDefault="00834102" w:rsidP="00834102">
      <w:pPr>
        <w:spacing w:after="200" w:line="276" w:lineRule="auto"/>
        <w:jc w:val="left"/>
        <w:rPr>
          <w:rFonts w:ascii="Arial" w:eastAsia="Calibri" w:hAnsi="Arial" w:cs="Arial"/>
          <w:szCs w:val="22"/>
          <w:lang w:eastAsia="en-US"/>
        </w:rPr>
      </w:pPr>
    </w:p>
    <w:p w14:paraId="23734914" w14:textId="77777777" w:rsidR="00834102" w:rsidRDefault="00834102" w:rsidP="00834102">
      <w:pPr>
        <w:spacing w:after="200" w:line="276" w:lineRule="auto"/>
        <w:jc w:val="left"/>
        <w:rPr>
          <w:rFonts w:ascii="Arial" w:eastAsia="Calibri" w:hAnsi="Arial" w:cs="Arial"/>
          <w:szCs w:val="22"/>
          <w:lang w:eastAsia="en-US"/>
        </w:rPr>
      </w:pPr>
    </w:p>
    <w:p w14:paraId="18C75052" w14:textId="77777777" w:rsidR="00996DE1" w:rsidRDefault="00996DE1" w:rsidP="00834102">
      <w:pPr>
        <w:spacing w:after="200" w:line="276" w:lineRule="auto"/>
        <w:jc w:val="left"/>
        <w:rPr>
          <w:rFonts w:ascii="Arial" w:eastAsia="Calibri" w:hAnsi="Arial" w:cs="Arial"/>
          <w:szCs w:val="22"/>
          <w:lang w:eastAsia="en-US"/>
        </w:rPr>
      </w:pPr>
    </w:p>
    <w:p w14:paraId="31611B47" w14:textId="77777777" w:rsidR="00ED41B0" w:rsidRDefault="00ED41B0" w:rsidP="00834102">
      <w:pPr>
        <w:spacing w:after="200" w:line="276" w:lineRule="auto"/>
        <w:jc w:val="left"/>
        <w:rPr>
          <w:rFonts w:ascii="Arial" w:eastAsia="Calibri" w:hAnsi="Arial" w:cs="Arial"/>
          <w:szCs w:val="22"/>
          <w:lang w:eastAsia="en-US"/>
        </w:rPr>
      </w:pPr>
    </w:p>
    <w:p w14:paraId="75604330" w14:textId="77777777" w:rsidR="00ED41B0" w:rsidRPr="00A61C9B" w:rsidRDefault="00ED41B0" w:rsidP="00834102">
      <w:pPr>
        <w:spacing w:after="200" w:line="276" w:lineRule="auto"/>
        <w:jc w:val="left"/>
        <w:rPr>
          <w:rFonts w:ascii="Arial" w:eastAsia="Calibri" w:hAnsi="Arial" w:cs="Arial"/>
          <w:szCs w:val="22"/>
          <w:lang w:eastAsia="en-US"/>
        </w:rPr>
      </w:pPr>
    </w:p>
    <w:p w14:paraId="273A33D9" w14:textId="77777777" w:rsidR="00996DE1" w:rsidRDefault="00996DE1" w:rsidP="00834102">
      <w:pPr>
        <w:spacing w:after="200" w:line="276" w:lineRule="auto"/>
        <w:jc w:val="left"/>
        <w:rPr>
          <w:rFonts w:ascii="Arial" w:eastAsia="Calibri" w:hAnsi="Arial" w:cs="Arial"/>
          <w:szCs w:val="22"/>
          <w:lang w:eastAsia="en-US"/>
        </w:rPr>
      </w:pPr>
    </w:p>
    <w:p w14:paraId="7EE3D136" w14:textId="77777777" w:rsidR="006430FD" w:rsidRPr="00D26EF8" w:rsidRDefault="00830501" w:rsidP="006430FD">
      <w:pPr>
        <w:spacing w:after="200" w:line="276" w:lineRule="auto"/>
        <w:jc w:val="left"/>
        <w:rPr>
          <w:rFonts w:ascii="Arial" w:eastAsia="Calibri" w:hAnsi="Arial" w:cs="Arial"/>
          <w:b/>
          <w:i/>
          <w:szCs w:val="22"/>
          <w:lang w:eastAsia="en-US"/>
        </w:rPr>
      </w:pPr>
      <w:r w:rsidRPr="00D26EF8">
        <w:rPr>
          <w:rFonts w:ascii="Arial" w:eastAsia="Calibri" w:hAnsi="Arial" w:cs="Arial"/>
          <w:b/>
          <w:i/>
          <w:szCs w:val="22"/>
          <w:lang w:eastAsia="en-US"/>
        </w:rPr>
        <w:t>(</w:t>
      </w:r>
      <w:r w:rsidRPr="00D26EF8">
        <w:rPr>
          <w:rFonts w:ascii="Arial" w:eastAsia="Calibri" w:hAnsi="Arial" w:cs="Arial"/>
          <w:b/>
          <w:i/>
          <w:szCs w:val="22"/>
          <w:u w:val="single"/>
          <w:lang w:eastAsia="en-US"/>
        </w:rPr>
        <w:t>Pièce à joindre</w:t>
      </w:r>
      <w:r w:rsidRPr="00D26EF8">
        <w:rPr>
          <w:rFonts w:ascii="Arial" w:eastAsia="Calibri" w:hAnsi="Arial" w:cs="Arial"/>
          <w:b/>
          <w:i/>
          <w:szCs w:val="22"/>
          <w:lang w:eastAsia="en-US"/>
        </w:rPr>
        <w:t xml:space="preserve"> : </w:t>
      </w:r>
      <w:r w:rsidR="006430FD" w:rsidRPr="00D26EF8">
        <w:rPr>
          <w:rFonts w:ascii="Arial" w:eastAsia="Calibri" w:hAnsi="Arial" w:cs="Arial"/>
          <w:b/>
          <w:i/>
          <w:szCs w:val="22"/>
          <w:lang w:eastAsia="en-US"/>
        </w:rPr>
        <w:t>Le candidat fournira l’organigramme fonctionnel des activités et /ou des services de l’agence)</w:t>
      </w:r>
    </w:p>
    <w:p w14:paraId="04DE0C77" w14:textId="77777777" w:rsidR="00F47FB4" w:rsidRPr="00A61C9B" w:rsidRDefault="00E04B81" w:rsidP="006A28DA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 xml:space="preserve"> </w:t>
      </w:r>
    </w:p>
    <w:p w14:paraId="5590F0D8" w14:textId="34EC4D54" w:rsidR="0063595C" w:rsidRDefault="00A61C9B" w:rsidP="00FE1A88">
      <w:pPr>
        <w:pStyle w:val="Paragraphedeliste"/>
        <w:numPr>
          <w:ilvl w:val="0"/>
          <w:numId w:val="37"/>
        </w:numPr>
        <w:rPr>
          <w:rFonts w:ascii="Arial" w:hAnsi="Arial" w:cs="Arial"/>
          <w:b/>
          <w:color w:val="365F91" w:themeColor="accent1" w:themeShade="BF"/>
          <w:sz w:val="26"/>
          <w:szCs w:val="26"/>
        </w:rPr>
      </w:pPr>
      <w:r w:rsidRPr="006430FD">
        <w:rPr>
          <w:rFonts w:ascii="Arial" w:hAnsi="Arial" w:cs="Arial"/>
          <w:b/>
          <w:color w:val="365F91" w:themeColor="accent1" w:themeShade="BF"/>
          <w:sz w:val="26"/>
          <w:szCs w:val="26"/>
        </w:rPr>
        <w:t>Moyens humains</w:t>
      </w:r>
      <w:r w:rsidR="00507C41" w:rsidRPr="006430FD">
        <w:rPr>
          <w:rFonts w:ascii="Arial" w:hAnsi="Arial" w:cs="Arial"/>
          <w:b/>
          <w:color w:val="365F91" w:themeColor="accent1" w:themeShade="BF"/>
          <w:sz w:val="26"/>
          <w:szCs w:val="26"/>
        </w:rPr>
        <w:t xml:space="preserve"> pour l</w:t>
      </w:r>
      <w:r w:rsidR="006430FD" w:rsidRPr="006430FD">
        <w:rPr>
          <w:rFonts w:ascii="Arial" w:hAnsi="Arial" w:cs="Arial"/>
          <w:b/>
          <w:color w:val="365F91" w:themeColor="accent1" w:themeShade="BF"/>
          <w:sz w:val="26"/>
          <w:szCs w:val="26"/>
        </w:rPr>
        <w:t xml:space="preserve">’exécution </w:t>
      </w:r>
      <w:r w:rsidR="00100A1B">
        <w:rPr>
          <w:rFonts w:ascii="Arial" w:hAnsi="Arial" w:cs="Arial"/>
          <w:b/>
          <w:color w:val="365F91" w:themeColor="accent1" w:themeShade="BF"/>
          <w:sz w:val="26"/>
          <w:szCs w:val="26"/>
        </w:rPr>
        <w:t>des prestations</w:t>
      </w:r>
      <w:r w:rsidR="006430FD" w:rsidRPr="006430FD">
        <w:rPr>
          <w:rFonts w:ascii="Arial" w:hAnsi="Arial" w:cs="Arial"/>
          <w:b/>
          <w:color w:val="365F91" w:themeColor="accent1" w:themeShade="BF"/>
          <w:sz w:val="26"/>
          <w:szCs w:val="26"/>
        </w:rPr>
        <w:t xml:space="preserve"> </w:t>
      </w:r>
      <w:r w:rsidR="00844D58">
        <w:rPr>
          <w:rFonts w:ascii="Arial" w:hAnsi="Arial" w:cs="Arial"/>
          <w:b/>
          <w:color w:val="244061" w:themeColor="accent1" w:themeShade="80"/>
          <w:sz w:val="26"/>
          <w:szCs w:val="26"/>
        </w:rPr>
        <w:t>(</w:t>
      </w:r>
      <w:r w:rsidR="001C3D58">
        <w:rPr>
          <w:rFonts w:ascii="Arial" w:hAnsi="Arial" w:cs="Arial"/>
          <w:b/>
          <w:color w:val="244061" w:themeColor="accent1" w:themeShade="80"/>
          <w:sz w:val="26"/>
          <w:szCs w:val="26"/>
        </w:rPr>
        <w:t>20</w:t>
      </w:r>
      <w:r w:rsidR="001C3D58" w:rsidRPr="00DC76A3">
        <w:rPr>
          <w:rFonts w:ascii="Arial" w:hAnsi="Arial" w:cs="Arial"/>
          <w:b/>
          <w:color w:val="244061" w:themeColor="accent1" w:themeShade="80"/>
          <w:sz w:val="26"/>
          <w:szCs w:val="26"/>
        </w:rPr>
        <w:t xml:space="preserve"> </w:t>
      </w:r>
      <w:r w:rsidR="006430FD" w:rsidRPr="00DC76A3">
        <w:rPr>
          <w:rFonts w:ascii="Arial" w:hAnsi="Arial" w:cs="Arial"/>
          <w:b/>
          <w:color w:val="244061" w:themeColor="accent1" w:themeShade="80"/>
          <w:sz w:val="26"/>
          <w:szCs w:val="26"/>
        </w:rPr>
        <w:t>points)</w:t>
      </w:r>
    </w:p>
    <w:p w14:paraId="3474707A" w14:textId="77777777" w:rsidR="0063595C" w:rsidRDefault="0063595C" w:rsidP="0063595C">
      <w:pPr>
        <w:pStyle w:val="Paragraphedeliste"/>
        <w:rPr>
          <w:rFonts w:ascii="Arial" w:hAnsi="Arial" w:cs="Arial"/>
          <w:b/>
          <w:color w:val="365F91" w:themeColor="accent1" w:themeShade="BF"/>
          <w:sz w:val="26"/>
          <w:szCs w:val="26"/>
        </w:rPr>
      </w:pPr>
    </w:p>
    <w:p w14:paraId="720BC246" w14:textId="77777777" w:rsidR="0063595C" w:rsidRDefault="00507C41" w:rsidP="0063595C">
      <w:pPr>
        <w:rPr>
          <w:rFonts w:ascii="Arial" w:hAnsi="Arial" w:cs="Arial"/>
          <w:b/>
          <w:i/>
          <w:color w:val="365F91" w:themeColor="accent1" w:themeShade="BF"/>
          <w:szCs w:val="22"/>
        </w:rPr>
      </w:pPr>
      <w:r w:rsidRPr="006430FD">
        <w:rPr>
          <w:rFonts w:ascii="Arial" w:hAnsi="Arial" w:cs="Arial"/>
          <w:b/>
          <w:color w:val="365F91" w:themeColor="accent1" w:themeShade="BF"/>
          <w:sz w:val="26"/>
          <w:szCs w:val="26"/>
        </w:rPr>
        <w:t xml:space="preserve"> </w:t>
      </w:r>
      <w:r w:rsidR="0063595C" w:rsidRPr="0063595C">
        <w:rPr>
          <w:rFonts w:ascii="Arial" w:hAnsi="Arial" w:cs="Arial"/>
          <w:b/>
          <w:i/>
          <w:color w:val="365F91" w:themeColor="accent1" w:themeShade="BF"/>
          <w:szCs w:val="22"/>
        </w:rPr>
        <w:t xml:space="preserve">Le candidat désignera nominativement le </w:t>
      </w:r>
      <w:r w:rsidR="00F70674">
        <w:rPr>
          <w:rFonts w:ascii="Arial" w:hAnsi="Arial" w:cs="Arial"/>
          <w:b/>
          <w:i/>
          <w:color w:val="365F91" w:themeColor="accent1" w:themeShade="BF"/>
          <w:szCs w:val="22"/>
        </w:rPr>
        <w:t>responsable de projet dévolu à l’accord-cadre</w:t>
      </w:r>
      <w:r w:rsidR="0063595C" w:rsidRPr="0063595C">
        <w:rPr>
          <w:rFonts w:ascii="Arial" w:hAnsi="Arial" w:cs="Arial"/>
          <w:b/>
          <w:i/>
          <w:color w:val="365F91" w:themeColor="accent1" w:themeShade="BF"/>
          <w:szCs w:val="22"/>
        </w:rPr>
        <w:t xml:space="preserve"> (joindre un curriculum vitae). Il sera l’interlocuteur exclusif </w:t>
      </w:r>
      <w:r w:rsidR="00741011">
        <w:rPr>
          <w:rFonts w:ascii="Arial" w:hAnsi="Arial" w:cs="Arial"/>
          <w:b/>
          <w:i/>
          <w:color w:val="365F91" w:themeColor="accent1" w:themeShade="BF"/>
          <w:szCs w:val="22"/>
        </w:rPr>
        <w:t>de l’accord-cadre</w:t>
      </w:r>
      <w:r w:rsidR="0063595C" w:rsidRPr="0063595C">
        <w:rPr>
          <w:rFonts w:ascii="Arial" w:hAnsi="Arial" w:cs="Arial"/>
          <w:b/>
          <w:i/>
          <w:color w:val="365F91" w:themeColor="accent1" w:themeShade="BF"/>
          <w:szCs w:val="22"/>
        </w:rPr>
        <w:t xml:space="preserve">, notamment lors des réunions. </w:t>
      </w:r>
    </w:p>
    <w:p w14:paraId="4828DBFC" w14:textId="77777777" w:rsidR="00A21F86" w:rsidRPr="0063595C" w:rsidRDefault="00A21F86" w:rsidP="0063595C">
      <w:pPr>
        <w:rPr>
          <w:rFonts w:ascii="Arial" w:hAnsi="Arial" w:cs="Arial"/>
          <w:b/>
          <w:i/>
          <w:color w:val="365F91" w:themeColor="accent1" w:themeShade="BF"/>
          <w:szCs w:val="22"/>
        </w:rPr>
      </w:pPr>
    </w:p>
    <w:p w14:paraId="628C2365" w14:textId="77777777" w:rsidR="006430FD" w:rsidRDefault="00A61C9B" w:rsidP="0063595C">
      <w:pPr>
        <w:pStyle w:val="Paragraphedeliste"/>
        <w:rPr>
          <w:rFonts w:ascii="Arial" w:hAnsi="Arial" w:cs="Arial"/>
          <w:b/>
          <w:i/>
          <w:color w:val="365F91" w:themeColor="accent1" w:themeShade="BF"/>
          <w:szCs w:val="22"/>
        </w:rPr>
      </w:pPr>
      <w:r w:rsidRPr="002B354E">
        <w:rPr>
          <w:rFonts w:ascii="Arial" w:hAnsi="Arial" w:cs="Arial"/>
          <w:b/>
          <w:color w:val="365F91" w:themeColor="accent1" w:themeShade="BF"/>
          <w:sz w:val="26"/>
          <w:szCs w:val="26"/>
        </w:rPr>
        <w:t xml:space="preserve"> </w:t>
      </w:r>
      <w:r w:rsidR="00A21F86" w:rsidRPr="003B7F1E">
        <w:rPr>
          <w:rFonts w:ascii="Arial" w:hAnsi="Arial" w:cs="Arial"/>
          <w:b/>
          <w:i/>
          <w:color w:val="365F91" w:themeColor="accent1" w:themeShade="BF"/>
          <w:szCs w:val="22"/>
        </w:rPr>
        <w:t>Le candidat décrira les points suivants :</w:t>
      </w:r>
    </w:p>
    <w:p w14:paraId="3536B328" w14:textId="77777777" w:rsidR="00A21F86" w:rsidRPr="002B354E" w:rsidRDefault="00A21F86" w:rsidP="0063595C">
      <w:pPr>
        <w:pStyle w:val="Paragraphedeliste"/>
        <w:rPr>
          <w:rFonts w:ascii="Arial" w:hAnsi="Arial" w:cs="Arial"/>
          <w:b/>
          <w:color w:val="365F91" w:themeColor="accent1" w:themeShade="BF"/>
          <w:sz w:val="26"/>
          <w:szCs w:val="26"/>
        </w:rPr>
      </w:pPr>
    </w:p>
    <w:p w14:paraId="0E83DABA" w14:textId="78CAE59A" w:rsidR="00E04B81" w:rsidRPr="002E3D05" w:rsidRDefault="00E04B81" w:rsidP="00E04B81">
      <w:pPr>
        <w:pStyle w:val="Paragraphedeliste"/>
        <w:numPr>
          <w:ilvl w:val="0"/>
          <w:numId w:val="15"/>
        </w:numPr>
        <w:rPr>
          <w:rFonts w:ascii="Arial" w:hAnsi="Arial" w:cs="Arial"/>
          <w:b/>
          <w:szCs w:val="22"/>
        </w:rPr>
      </w:pPr>
      <w:r w:rsidRPr="002B354E">
        <w:rPr>
          <w:rFonts w:ascii="Arial" w:hAnsi="Arial" w:cs="Arial"/>
          <w:b/>
          <w:szCs w:val="22"/>
        </w:rPr>
        <w:t>Qualification du personnel</w:t>
      </w:r>
      <w:r w:rsidR="00891E31">
        <w:rPr>
          <w:rFonts w:ascii="Arial" w:hAnsi="Arial" w:cs="Arial"/>
          <w:b/>
          <w:szCs w:val="22"/>
        </w:rPr>
        <w:t xml:space="preserve"> </w:t>
      </w:r>
      <w:r w:rsidR="00891E31" w:rsidRPr="002E3D05">
        <w:rPr>
          <w:rFonts w:ascii="Arial" w:hAnsi="Arial" w:cs="Arial"/>
          <w:b/>
          <w:color w:val="244061" w:themeColor="accent1" w:themeShade="80"/>
          <w:szCs w:val="22"/>
        </w:rPr>
        <w:t>(4 points)</w:t>
      </w:r>
    </w:p>
    <w:p w14:paraId="1AD74F44" w14:textId="77777777" w:rsidR="002E3D05" w:rsidRPr="002B354E" w:rsidRDefault="002E3D05" w:rsidP="002E3D05">
      <w:pPr>
        <w:pStyle w:val="Paragraphedeliste"/>
        <w:ind w:left="360"/>
        <w:rPr>
          <w:rFonts w:ascii="Arial" w:hAnsi="Arial" w:cs="Arial"/>
          <w:b/>
          <w:szCs w:val="22"/>
        </w:rPr>
      </w:pPr>
    </w:p>
    <w:p w14:paraId="736AD933" w14:textId="78CA6499" w:rsidR="00E04B81" w:rsidRPr="00E04B81" w:rsidRDefault="00E04B81" w:rsidP="00E04B81">
      <w:pPr>
        <w:pStyle w:val="Paragraphedeliste"/>
        <w:numPr>
          <w:ilvl w:val="1"/>
          <w:numId w:val="15"/>
        </w:numPr>
        <w:rPr>
          <w:rFonts w:ascii="Arial" w:hAnsi="Arial" w:cs="Arial"/>
          <w:szCs w:val="22"/>
        </w:rPr>
      </w:pPr>
      <w:r w:rsidRPr="00E04B81">
        <w:rPr>
          <w:rFonts w:ascii="Arial" w:hAnsi="Arial" w:cs="Arial"/>
          <w:szCs w:val="22"/>
        </w:rPr>
        <w:t>Précise</w:t>
      </w:r>
      <w:r w:rsidR="002E1646">
        <w:rPr>
          <w:rFonts w:ascii="Arial" w:hAnsi="Arial" w:cs="Arial"/>
          <w:szCs w:val="22"/>
        </w:rPr>
        <w:t>r</w:t>
      </w:r>
      <w:r w:rsidRPr="00E04B81">
        <w:rPr>
          <w:rFonts w:ascii="Arial" w:hAnsi="Arial" w:cs="Arial"/>
          <w:szCs w:val="22"/>
        </w:rPr>
        <w:t xml:space="preserve"> la qualification du personnel d’encadrement qui sera mis en place</w:t>
      </w:r>
      <w:r w:rsidR="00E25170">
        <w:rPr>
          <w:rFonts w:ascii="Arial" w:hAnsi="Arial" w:cs="Arial"/>
          <w:szCs w:val="22"/>
        </w:rPr>
        <w:t>.</w:t>
      </w:r>
    </w:p>
    <w:p w14:paraId="651B6C3E" w14:textId="4A0D7A84" w:rsidR="00E04B81" w:rsidRPr="00E04B81" w:rsidRDefault="00E25170" w:rsidP="00E04B81">
      <w:pPr>
        <w:pStyle w:val="Paragraphedeliste"/>
        <w:numPr>
          <w:ilvl w:val="1"/>
          <w:numId w:val="15"/>
        </w:numPr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F</w:t>
      </w:r>
      <w:r w:rsidR="00E04B81" w:rsidRPr="00E04B81">
        <w:rPr>
          <w:rFonts w:ascii="Arial" w:hAnsi="Arial" w:cs="Arial"/>
          <w:szCs w:val="22"/>
        </w:rPr>
        <w:t xml:space="preserve">ournir un organigramme type de l’équipe dédiée </w:t>
      </w:r>
      <w:r w:rsidR="00F70674">
        <w:rPr>
          <w:rFonts w:ascii="Arial" w:hAnsi="Arial" w:cs="Arial"/>
          <w:szCs w:val="22"/>
        </w:rPr>
        <w:t>à l’accord-cadre</w:t>
      </w:r>
      <w:r w:rsidR="004B5A79">
        <w:rPr>
          <w:rFonts w:ascii="Arial" w:hAnsi="Arial" w:cs="Arial"/>
          <w:szCs w:val="22"/>
        </w:rPr>
        <w:t xml:space="preserve"> </w:t>
      </w:r>
      <w:r w:rsidR="00E04B81" w:rsidRPr="00E04B81">
        <w:rPr>
          <w:rFonts w:ascii="Arial" w:hAnsi="Arial" w:cs="Arial"/>
          <w:szCs w:val="22"/>
        </w:rPr>
        <w:t>par site avec le nombre d’agents par bâtiment</w:t>
      </w:r>
      <w:r>
        <w:rPr>
          <w:rFonts w:ascii="Arial" w:hAnsi="Arial" w:cs="Arial"/>
          <w:szCs w:val="22"/>
        </w:rPr>
        <w:t>.</w:t>
      </w:r>
    </w:p>
    <w:p w14:paraId="681463F5" w14:textId="707988B1" w:rsidR="00E04B81" w:rsidRDefault="001E751F" w:rsidP="00E04B81">
      <w:pPr>
        <w:pStyle w:val="Paragraphedeliste"/>
        <w:numPr>
          <w:ilvl w:val="1"/>
          <w:numId w:val="15"/>
        </w:numPr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Préciser les missions </w:t>
      </w:r>
      <w:r w:rsidR="00091AB0">
        <w:rPr>
          <w:rFonts w:ascii="Arial" w:hAnsi="Arial" w:cs="Arial"/>
          <w:szCs w:val="22"/>
        </w:rPr>
        <w:t>confiées à chacun et f</w:t>
      </w:r>
      <w:r w:rsidR="00E04B81" w:rsidRPr="00E04B81">
        <w:rPr>
          <w:rFonts w:ascii="Arial" w:hAnsi="Arial" w:cs="Arial"/>
          <w:szCs w:val="22"/>
        </w:rPr>
        <w:t xml:space="preserve">ournir les fiches </w:t>
      </w:r>
      <w:r w:rsidR="002B354E">
        <w:rPr>
          <w:rFonts w:ascii="Arial" w:hAnsi="Arial" w:cs="Arial"/>
          <w:szCs w:val="22"/>
        </w:rPr>
        <w:t xml:space="preserve">de poste </w:t>
      </w:r>
      <w:r w:rsidR="00E04B81" w:rsidRPr="00E04B81">
        <w:rPr>
          <w:rFonts w:ascii="Arial" w:hAnsi="Arial" w:cs="Arial"/>
          <w:szCs w:val="22"/>
        </w:rPr>
        <w:t>type des différents intervenants</w:t>
      </w:r>
      <w:r w:rsidR="00E25170">
        <w:rPr>
          <w:rFonts w:ascii="Arial" w:hAnsi="Arial" w:cs="Arial"/>
          <w:szCs w:val="22"/>
        </w:rPr>
        <w:t>.</w:t>
      </w:r>
    </w:p>
    <w:p w14:paraId="714B9B3F" w14:textId="77777777" w:rsidR="002B354E" w:rsidRPr="00E04B81" w:rsidRDefault="002B354E" w:rsidP="002B354E">
      <w:pPr>
        <w:pStyle w:val="Paragraphedeliste"/>
        <w:ind w:left="792"/>
        <w:rPr>
          <w:rFonts w:ascii="Arial" w:hAnsi="Arial" w:cs="Arial"/>
          <w:szCs w:val="22"/>
        </w:rPr>
      </w:pPr>
    </w:p>
    <w:p w14:paraId="7C8FB9A4" w14:textId="21009454" w:rsidR="00E04B81" w:rsidRPr="002E3D05" w:rsidRDefault="00E04B81" w:rsidP="00E04B81">
      <w:pPr>
        <w:pStyle w:val="Paragraphedeliste"/>
        <w:numPr>
          <w:ilvl w:val="0"/>
          <w:numId w:val="15"/>
        </w:numPr>
        <w:rPr>
          <w:rFonts w:ascii="Arial" w:hAnsi="Arial" w:cs="Arial"/>
          <w:b/>
          <w:szCs w:val="22"/>
        </w:rPr>
      </w:pPr>
      <w:r w:rsidRPr="002B354E">
        <w:rPr>
          <w:rFonts w:ascii="Arial" w:hAnsi="Arial" w:cs="Arial"/>
          <w:b/>
          <w:szCs w:val="22"/>
        </w:rPr>
        <w:t>Politique de formation professionnelle</w:t>
      </w:r>
      <w:r w:rsidR="00891E31">
        <w:rPr>
          <w:rFonts w:ascii="Arial" w:hAnsi="Arial" w:cs="Arial"/>
          <w:b/>
          <w:szCs w:val="22"/>
        </w:rPr>
        <w:t xml:space="preserve"> </w:t>
      </w:r>
      <w:r w:rsidR="00891E31" w:rsidRPr="002E3D05">
        <w:rPr>
          <w:rFonts w:ascii="Arial" w:hAnsi="Arial" w:cs="Arial"/>
          <w:b/>
          <w:color w:val="244061" w:themeColor="accent1" w:themeShade="80"/>
          <w:szCs w:val="22"/>
        </w:rPr>
        <w:t>(3 points)</w:t>
      </w:r>
    </w:p>
    <w:p w14:paraId="2E471A5B" w14:textId="77777777" w:rsidR="002E3D05" w:rsidRPr="002B354E" w:rsidRDefault="002E3D05" w:rsidP="002E3D05">
      <w:pPr>
        <w:pStyle w:val="Paragraphedeliste"/>
        <w:ind w:left="360"/>
        <w:rPr>
          <w:rFonts w:ascii="Arial" w:hAnsi="Arial" w:cs="Arial"/>
          <w:b/>
          <w:szCs w:val="22"/>
        </w:rPr>
      </w:pPr>
    </w:p>
    <w:p w14:paraId="30D1CF3A" w14:textId="77777777" w:rsidR="00E04B81" w:rsidRPr="003B09BC" w:rsidRDefault="00E04B81" w:rsidP="00E04B81">
      <w:pPr>
        <w:pStyle w:val="Paragraphedeliste"/>
        <w:numPr>
          <w:ilvl w:val="1"/>
          <w:numId w:val="15"/>
        </w:numPr>
        <w:rPr>
          <w:rFonts w:ascii="Arial" w:hAnsi="Arial" w:cs="Arial"/>
          <w:szCs w:val="22"/>
        </w:rPr>
      </w:pPr>
      <w:r w:rsidRPr="003B09BC">
        <w:rPr>
          <w:rFonts w:ascii="Arial" w:hAnsi="Arial" w:cs="Arial"/>
          <w:szCs w:val="22"/>
        </w:rPr>
        <w:t xml:space="preserve">Décrire le plan de formation mis en </w:t>
      </w:r>
      <w:r w:rsidR="00410298" w:rsidRPr="003B09BC">
        <w:rPr>
          <w:rFonts w:ascii="Arial" w:hAnsi="Arial" w:cs="Arial"/>
          <w:szCs w:val="22"/>
        </w:rPr>
        <w:t>place au sein de votre société.</w:t>
      </w:r>
    </w:p>
    <w:p w14:paraId="7C07A747" w14:textId="77777777" w:rsidR="00E04B81" w:rsidRPr="003B09BC" w:rsidRDefault="00E04B81" w:rsidP="00E04B81">
      <w:pPr>
        <w:pStyle w:val="Paragraphedeliste"/>
        <w:numPr>
          <w:ilvl w:val="1"/>
          <w:numId w:val="15"/>
        </w:numPr>
        <w:rPr>
          <w:rFonts w:ascii="Arial" w:hAnsi="Arial" w:cs="Arial"/>
          <w:szCs w:val="22"/>
        </w:rPr>
      </w:pPr>
      <w:r w:rsidRPr="003B09BC">
        <w:rPr>
          <w:rFonts w:ascii="Arial" w:hAnsi="Arial" w:cs="Arial"/>
          <w:szCs w:val="22"/>
        </w:rPr>
        <w:t>Détailler le programme</w:t>
      </w:r>
      <w:r w:rsidR="00E25170" w:rsidRPr="003B09BC">
        <w:rPr>
          <w:rFonts w:ascii="Arial" w:hAnsi="Arial" w:cs="Arial"/>
          <w:szCs w:val="22"/>
        </w:rPr>
        <w:t xml:space="preserve"> et</w:t>
      </w:r>
      <w:r w:rsidRPr="003B09BC">
        <w:rPr>
          <w:rFonts w:ascii="Arial" w:hAnsi="Arial" w:cs="Arial"/>
          <w:szCs w:val="22"/>
        </w:rPr>
        <w:t xml:space="preserve"> la fréquence de ces formations</w:t>
      </w:r>
      <w:r w:rsidR="00E25170" w:rsidRPr="003B09BC">
        <w:rPr>
          <w:rFonts w:ascii="Arial" w:hAnsi="Arial" w:cs="Arial"/>
          <w:szCs w:val="22"/>
        </w:rPr>
        <w:t>.</w:t>
      </w:r>
    </w:p>
    <w:p w14:paraId="4CA94C5F" w14:textId="77777777" w:rsidR="00C45BE2" w:rsidRPr="003B09BC" w:rsidRDefault="00C45BE2" w:rsidP="00C45BE2">
      <w:pPr>
        <w:pStyle w:val="Paragraphedeliste"/>
        <w:numPr>
          <w:ilvl w:val="1"/>
          <w:numId w:val="15"/>
        </w:numPr>
        <w:rPr>
          <w:rFonts w:ascii="Arial" w:hAnsi="Arial" w:cs="Arial"/>
          <w:szCs w:val="22"/>
        </w:rPr>
      </w:pPr>
      <w:r w:rsidRPr="003B09BC">
        <w:rPr>
          <w:rFonts w:ascii="Arial" w:hAnsi="Arial" w:cs="Arial"/>
          <w:szCs w:val="22"/>
        </w:rPr>
        <w:t>Pr</w:t>
      </w:r>
      <w:r w:rsidRPr="003B09BC">
        <w:rPr>
          <w:rFonts w:ascii="Arial" w:hAnsi="Arial" w:cs="Arial"/>
        </w:rPr>
        <w:t>éciser les moyens mis en place lors de la prise de poste</w:t>
      </w:r>
    </w:p>
    <w:p w14:paraId="15E3C2D6" w14:textId="77777777" w:rsidR="002B354E" w:rsidRPr="003B09BC" w:rsidRDefault="002B354E" w:rsidP="002B354E">
      <w:pPr>
        <w:pStyle w:val="Paragraphedeliste"/>
        <w:ind w:left="792"/>
        <w:rPr>
          <w:rFonts w:ascii="Arial" w:hAnsi="Arial" w:cs="Arial"/>
          <w:szCs w:val="22"/>
        </w:rPr>
      </w:pPr>
    </w:p>
    <w:p w14:paraId="5DB65BEA" w14:textId="562CFC89" w:rsidR="00E04B81" w:rsidRDefault="003B40AA" w:rsidP="009E0FB4">
      <w:pPr>
        <w:pStyle w:val="Paragraphedeliste"/>
        <w:numPr>
          <w:ilvl w:val="0"/>
          <w:numId w:val="15"/>
        </w:numPr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Définition du poste du ou des encadrants et indi</w:t>
      </w:r>
      <w:r w:rsidR="00E53815">
        <w:rPr>
          <w:rFonts w:ascii="Arial" w:hAnsi="Arial" w:cs="Arial"/>
          <w:b/>
          <w:szCs w:val="22"/>
        </w:rPr>
        <w:t>cation</w:t>
      </w:r>
      <w:r>
        <w:rPr>
          <w:rFonts w:ascii="Arial" w:hAnsi="Arial" w:cs="Arial"/>
          <w:b/>
          <w:szCs w:val="22"/>
        </w:rPr>
        <w:t xml:space="preserve"> </w:t>
      </w:r>
      <w:r w:rsidR="00E53815">
        <w:rPr>
          <w:rFonts w:ascii="Arial" w:hAnsi="Arial" w:cs="Arial"/>
          <w:b/>
          <w:szCs w:val="22"/>
        </w:rPr>
        <w:t xml:space="preserve">pour chacun du </w:t>
      </w:r>
      <w:r w:rsidR="00E04B81" w:rsidRPr="00E25170">
        <w:rPr>
          <w:rFonts w:ascii="Arial" w:hAnsi="Arial" w:cs="Arial"/>
          <w:b/>
          <w:szCs w:val="22"/>
        </w:rPr>
        <w:t xml:space="preserve">taux </w:t>
      </w:r>
      <w:r w:rsidR="004B5A79" w:rsidRPr="00E25170">
        <w:rPr>
          <w:rFonts w:ascii="Arial" w:hAnsi="Arial" w:cs="Arial"/>
          <w:b/>
          <w:szCs w:val="22"/>
        </w:rPr>
        <w:t xml:space="preserve">d’encadrement </w:t>
      </w:r>
      <w:r w:rsidR="004B5A79">
        <w:rPr>
          <w:rFonts w:ascii="Arial" w:hAnsi="Arial" w:cs="Arial"/>
          <w:b/>
          <w:szCs w:val="22"/>
        </w:rPr>
        <w:t>(</w:t>
      </w:r>
      <w:r w:rsidR="00891E31" w:rsidRPr="002E3D05">
        <w:rPr>
          <w:rFonts w:ascii="Arial" w:hAnsi="Arial" w:cs="Arial"/>
          <w:b/>
          <w:color w:val="244061" w:themeColor="accent1" w:themeShade="80"/>
          <w:szCs w:val="22"/>
        </w:rPr>
        <w:t>3 points)</w:t>
      </w:r>
    </w:p>
    <w:p w14:paraId="688308EB" w14:textId="77777777" w:rsidR="00BB1453" w:rsidRPr="00BB1453" w:rsidRDefault="00BB1453" w:rsidP="00BB1453">
      <w:pPr>
        <w:rPr>
          <w:rFonts w:ascii="Arial" w:hAnsi="Arial" w:cs="Arial"/>
          <w:b/>
          <w:szCs w:val="22"/>
        </w:rPr>
      </w:pPr>
    </w:p>
    <w:p w14:paraId="6C27CEA8" w14:textId="3B6081BE" w:rsidR="001C0F34" w:rsidRDefault="001C0F34" w:rsidP="009E0FB4">
      <w:pPr>
        <w:pStyle w:val="Paragraphedeliste"/>
        <w:numPr>
          <w:ilvl w:val="0"/>
          <w:numId w:val="15"/>
        </w:numPr>
        <w:rPr>
          <w:rFonts w:ascii="Arial" w:hAnsi="Arial" w:cs="Arial"/>
          <w:b/>
          <w:szCs w:val="22"/>
        </w:rPr>
      </w:pPr>
      <w:r w:rsidRPr="003F2806">
        <w:rPr>
          <w:rFonts w:ascii="Arial" w:hAnsi="Arial" w:cs="Arial"/>
          <w:b/>
          <w:szCs w:val="22"/>
          <w:u w:val="single"/>
        </w:rPr>
        <w:t>Pour chaque bâtiment</w:t>
      </w:r>
      <w:r w:rsidR="006A47FD">
        <w:rPr>
          <w:rFonts w:ascii="Arial" w:hAnsi="Arial" w:cs="Arial"/>
          <w:b/>
          <w:szCs w:val="22"/>
        </w:rPr>
        <w:t xml:space="preserve">, </w:t>
      </w:r>
      <w:r w:rsidR="00E92DAF">
        <w:rPr>
          <w:rFonts w:ascii="Arial" w:hAnsi="Arial" w:cs="Arial"/>
          <w:b/>
          <w:szCs w:val="22"/>
        </w:rPr>
        <w:t xml:space="preserve">le candidat </w:t>
      </w:r>
      <w:r w:rsidR="006A47FD">
        <w:rPr>
          <w:rFonts w:ascii="Arial" w:hAnsi="Arial" w:cs="Arial"/>
          <w:b/>
          <w:szCs w:val="22"/>
        </w:rPr>
        <w:t>c</w:t>
      </w:r>
      <w:r>
        <w:rPr>
          <w:rFonts w:ascii="Arial" w:hAnsi="Arial" w:cs="Arial"/>
          <w:b/>
          <w:szCs w:val="22"/>
        </w:rPr>
        <w:t>omp</w:t>
      </w:r>
      <w:r w:rsidR="006A47FD">
        <w:rPr>
          <w:rFonts w:ascii="Arial" w:hAnsi="Arial" w:cs="Arial"/>
          <w:b/>
          <w:szCs w:val="22"/>
        </w:rPr>
        <w:t>l</w:t>
      </w:r>
      <w:r w:rsidR="00E92DAF">
        <w:rPr>
          <w:rFonts w:ascii="Arial" w:hAnsi="Arial" w:cs="Arial"/>
          <w:b/>
          <w:szCs w:val="22"/>
        </w:rPr>
        <w:t>è</w:t>
      </w:r>
      <w:r>
        <w:rPr>
          <w:rFonts w:ascii="Arial" w:hAnsi="Arial" w:cs="Arial"/>
          <w:b/>
          <w:szCs w:val="22"/>
        </w:rPr>
        <w:t xml:space="preserve">te le tableau </w:t>
      </w:r>
      <w:r w:rsidR="001E0CC1">
        <w:rPr>
          <w:rFonts w:ascii="Arial" w:hAnsi="Arial" w:cs="Arial"/>
          <w:b/>
          <w:szCs w:val="22"/>
        </w:rPr>
        <w:t>joint en annexe</w:t>
      </w:r>
      <w:r>
        <w:rPr>
          <w:rFonts w:ascii="Arial" w:hAnsi="Arial" w:cs="Arial"/>
          <w:b/>
          <w:szCs w:val="22"/>
        </w:rPr>
        <w:t xml:space="preserve"> </w:t>
      </w:r>
      <w:r w:rsidR="00050C2E">
        <w:rPr>
          <w:rFonts w:ascii="Arial" w:hAnsi="Arial" w:cs="Arial"/>
          <w:b/>
          <w:szCs w:val="22"/>
        </w:rPr>
        <w:t xml:space="preserve">afin de définir la liste du personnel œuvrant et </w:t>
      </w:r>
      <w:r w:rsidR="00832CB8">
        <w:rPr>
          <w:rFonts w:ascii="Arial" w:hAnsi="Arial" w:cs="Arial"/>
          <w:b/>
          <w:szCs w:val="22"/>
        </w:rPr>
        <w:t>non-</w:t>
      </w:r>
      <w:r w:rsidR="00050C2E">
        <w:rPr>
          <w:rFonts w:ascii="Arial" w:hAnsi="Arial" w:cs="Arial"/>
          <w:b/>
          <w:szCs w:val="22"/>
        </w:rPr>
        <w:t>œuvrant pour l’exécution des prestations de nettoyage</w:t>
      </w:r>
      <w:r w:rsidR="00F30AFE">
        <w:rPr>
          <w:rFonts w:ascii="Arial" w:hAnsi="Arial" w:cs="Arial"/>
          <w:b/>
          <w:szCs w:val="22"/>
        </w:rPr>
        <w:t xml:space="preserve"> (</w:t>
      </w:r>
      <w:r w:rsidR="00786477">
        <w:rPr>
          <w:rFonts w:ascii="Arial" w:hAnsi="Arial" w:cs="Arial"/>
          <w:b/>
          <w:szCs w:val="22"/>
        </w:rPr>
        <w:t xml:space="preserve">pour la liste des zones, se référer au tableau de fréquence </w:t>
      </w:r>
      <w:r w:rsidR="001F01A2">
        <w:rPr>
          <w:rFonts w:ascii="Arial" w:hAnsi="Arial" w:cs="Arial"/>
          <w:b/>
          <w:szCs w:val="22"/>
        </w:rPr>
        <w:t>–</w:t>
      </w:r>
      <w:r w:rsidR="00786477">
        <w:rPr>
          <w:rFonts w:ascii="Arial" w:hAnsi="Arial" w:cs="Arial"/>
          <w:b/>
          <w:szCs w:val="22"/>
        </w:rPr>
        <w:t xml:space="preserve"> annexe</w:t>
      </w:r>
      <w:r w:rsidR="001F01A2">
        <w:rPr>
          <w:rFonts w:ascii="Arial" w:hAnsi="Arial" w:cs="Arial"/>
          <w:b/>
          <w:szCs w:val="22"/>
        </w:rPr>
        <w:t xml:space="preserve"> 2)</w:t>
      </w:r>
      <w:r w:rsidR="00891E31">
        <w:rPr>
          <w:rFonts w:ascii="Arial" w:hAnsi="Arial" w:cs="Arial"/>
          <w:b/>
          <w:szCs w:val="22"/>
        </w:rPr>
        <w:t xml:space="preserve"> </w:t>
      </w:r>
      <w:r w:rsidR="00891E31" w:rsidRPr="002E3D05">
        <w:rPr>
          <w:rFonts w:ascii="Arial" w:hAnsi="Arial" w:cs="Arial"/>
          <w:b/>
          <w:color w:val="244061" w:themeColor="accent1" w:themeShade="80"/>
          <w:szCs w:val="22"/>
        </w:rPr>
        <w:t>(10 points)</w:t>
      </w:r>
    </w:p>
    <w:p w14:paraId="7D476C5B" w14:textId="77777777" w:rsidR="004E1E1B" w:rsidRPr="00E51972" w:rsidRDefault="004E1E1B" w:rsidP="00E51972">
      <w:pPr>
        <w:rPr>
          <w:rFonts w:ascii="Arial" w:hAnsi="Arial" w:cs="Arial"/>
          <w:b/>
          <w:szCs w:val="22"/>
        </w:rPr>
      </w:pPr>
    </w:p>
    <w:p w14:paraId="0ACDE47C" w14:textId="77777777" w:rsidR="007B57F6" w:rsidRPr="00E51972" w:rsidRDefault="007B57F6" w:rsidP="00E51972">
      <w:pPr>
        <w:rPr>
          <w:rFonts w:ascii="Arial" w:hAnsi="Arial" w:cs="Arial"/>
          <w:b/>
          <w:szCs w:val="22"/>
        </w:rPr>
      </w:pPr>
    </w:p>
    <w:p w14:paraId="37F1077C" w14:textId="77777777" w:rsidR="009C0ADC" w:rsidRPr="00E04B81" w:rsidRDefault="009C0ADC" w:rsidP="00BD58F6">
      <w:pPr>
        <w:pStyle w:val="Paragraphedeliste"/>
        <w:ind w:left="360"/>
        <w:rPr>
          <w:rFonts w:ascii="Arial" w:hAnsi="Arial" w:cs="Arial"/>
          <w:szCs w:val="22"/>
        </w:rPr>
      </w:pPr>
    </w:p>
    <w:p w14:paraId="27D95A8D" w14:textId="77777777" w:rsidR="006A28DA" w:rsidRPr="00A61C9B" w:rsidRDefault="006A28DA" w:rsidP="003E056D">
      <w:pPr>
        <w:jc w:val="left"/>
        <w:rPr>
          <w:rFonts w:ascii="Arial" w:hAnsi="Arial" w:cs="Arial"/>
          <w:sz w:val="2"/>
          <w:szCs w:val="2"/>
        </w:rPr>
      </w:pPr>
    </w:p>
    <w:p w14:paraId="58739336" w14:textId="77777777" w:rsidR="006A28DA" w:rsidRPr="00A61C9B" w:rsidRDefault="006A28DA" w:rsidP="003E056D">
      <w:pPr>
        <w:jc w:val="left"/>
        <w:rPr>
          <w:rFonts w:ascii="Arial" w:hAnsi="Arial" w:cs="Arial"/>
          <w:sz w:val="2"/>
          <w:szCs w:val="2"/>
        </w:rPr>
      </w:pPr>
    </w:p>
    <w:p w14:paraId="64E3741A" w14:textId="77777777" w:rsidR="006A28DA" w:rsidRPr="00A61C9B" w:rsidRDefault="006A28DA" w:rsidP="003E056D">
      <w:pPr>
        <w:jc w:val="left"/>
        <w:rPr>
          <w:rFonts w:ascii="Arial" w:hAnsi="Arial" w:cs="Arial"/>
          <w:sz w:val="2"/>
          <w:szCs w:val="2"/>
        </w:rPr>
      </w:pPr>
    </w:p>
    <w:p w14:paraId="04EA0275" w14:textId="77777777" w:rsidR="006A28DA" w:rsidRPr="00A61C9B" w:rsidRDefault="006A28DA" w:rsidP="003E056D">
      <w:pPr>
        <w:jc w:val="left"/>
        <w:rPr>
          <w:rFonts w:ascii="Arial" w:hAnsi="Arial" w:cs="Arial"/>
          <w:sz w:val="2"/>
          <w:szCs w:val="2"/>
        </w:rPr>
      </w:pPr>
    </w:p>
    <w:p w14:paraId="206D0365" w14:textId="77777777" w:rsidR="006A28DA" w:rsidRPr="00A61C9B" w:rsidRDefault="006A28DA" w:rsidP="003E056D">
      <w:pPr>
        <w:jc w:val="left"/>
        <w:rPr>
          <w:rFonts w:ascii="Arial" w:hAnsi="Arial" w:cs="Arial"/>
          <w:sz w:val="2"/>
          <w:szCs w:val="2"/>
        </w:rPr>
      </w:pPr>
    </w:p>
    <w:p w14:paraId="1127F8B6" w14:textId="77777777" w:rsidR="006A28DA" w:rsidRPr="00A61C9B" w:rsidRDefault="006A28DA" w:rsidP="003E056D">
      <w:pPr>
        <w:jc w:val="left"/>
        <w:rPr>
          <w:rFonts w:ascii="Arial" w:hAnsi="Arial" w:cs="Arial"/>
          <w:sz w:val="2"/>
          <w:szCs w:val="2"/>
        </w:rPr>
      </w:pPr>
    </w:p>
    <w:p w14:paraId="457D0860" w14:textId="77777777" w:rsidR="006A28DA" w:rsidRPr="00A61C9B" w:rsidRDefault="006A28DA" w:rsidP="003E056D">
      <w:pPr>
        <w:jc w:val="left"/>
        <w:rPr>
          <w:rFonts w:ascii="Arial" w:hAnsi="Arial" w:cs="Arial"/>
          <w:sz w:val="2"/>
          <w:szCs w:val="2"/>
        </w:rPr>
      </w:pPr>
    </w:p>
    <w:p w14:paraId="68B735CC" w14:textId="77777777" w:rsidR="006A28DA" w:rsidRPr="00A61C9B" w:rsidRDefault="006A28DA" w:rsidP="003E056D">
      <w:pPr>
        <w:jc w:val="left"/>
        <w:rPr>
          <w:rFonts w:ascii="Arial" w:hAnsi="Arial" w:cs="Arial"/>
          <w:sz w:val="2"/>
          <w:szCs w:val="2"/>
        </w:rPr>
      </w:pPr>
    </w:p>
    <w:p w14:paraId="5797B4AA" w14:textId="77777777" w:rsidR="006A28DA" w:rsidRPr="00A61C9B" w:rsidRDefault="006A28DA" w:rsidP="003E056D">
      <w:pPr>
        <w:jc w:val="left"/>
        <w:rPr>
          <w:rFonts w:ascii="Arial" w:hAnsi="Arial" w:cs="Arial"/>
          <w:sz w:val="2"/>
          <w:szCs w:val="2"/>
        </w:rPr>
      </w:pPr>
    </w:p>
    <w:p w14:paraId="71FACAA0" w14:textId="77777777" w:rsidR="006A28DA" w:rsidRPr="00A61C9B" w:rsidRDefault="006A28DA" w:rsidP="003E056D">
      <w:pPr>
        <w:jc w:val="left"/>
        <w:rPr>
          <w:rFonts w:ascii="Arial" w:hAnsi="Arial" w:cs="Arial"/>
          <w:sz w:val="2"/>
          <w:szCs w:val="2"/>
        </w:rPr>
      </w:pPr>
    </w:p>
    <w:p w14:paraId="3D3C5968" w14:textId="77777777" w:rsidR="00E6741D" w:rsidRPr="00A61C9B" w:rsidRDefault="00E6741D" w:rsidP="00E6741D">
      <w:pPr>
        <w:pStyle w:val="Paragraphedeliste"/>
        <w:numPr>
          <w:ilvl w:val="0"/>
          <w:numId w:val="4"/>
        </w:numPr>
        <w:jc w:val="left"/>
        <w:rPr>
          <w:rFonts w:ascii="Arial" w:hAnsi="Arial" w:cs="Arial"/>
          <w:sz w:val="2"/>
          <w:szCs w:val="2"/>
        </w:rPr>
      </w:pPr>
    </w:p>
    <w:p w14:paraId="4F3EB93B" w14:textId="77777777" w:rsidR="006A28DA" w:rsidRPr="00A61C9B" w:rsidRDefault="006A28DA" w:rsidP="003E056D">
      <w:pPr>
        <w:jc w:val="left"/>
        <w:rPr>
          <w:rFonts w:ascii="Arial" w:hAnsi="Arial" w:cs="Arial"/>
          <w:sz w:val="2"/>
          <w:szCs w:val="2"/>
        </w:rPr>
      </w:pPr>
    </w:p>
    <w:p w14:paraId="3454ED18" w14:textId="77777777" w:rsidR="006A28DA" w:rsidRPr="00A61C9B" w:rsidRDefault="006A28DA" w:rsidP="003E056D">
      <w:pPr>
        <w:jc w:val="left"/>
        <w:rPr>
          <w:rFonts w:ascii="Arial" w:hAnsi="Arial" w:cs="Arial"/>
          <w:sz w:val="2"/>
          <w:szCs w:val="2"/>
        </w:rPr>
      </w:pPr>
    </w:p>
    <w:p w14:paraId="39187155" w14:textId="48CFECDE" w:rsidR="00830501" w:rsidRDefault="00830501" w:rsidP="00E6741D">
      <w:pPr>
        <w:jc w:val="left"/>
        <w:rPr>
          <w:rFonts w:ascii="Arial" w:hAnsi="Arial" w:cs="Arial"/>
          <w:szCs w:val="22"/>
        </w:rPr>
      </w:pPr>
    </w:p>
    <w:p w14:paraId="6BBEEEB7" w14:textId="16D8DC2B" w:rsidR="001E0CC1" w:rsidRDefault="001E0CC1" w:rsidP="00E6741D">
      <w:pPr>
        <w:jc w:val="left"/>
        <w:rPr>
          <w:rFonts w:ascii="Arial" w:hAnsi="Arial" w:cs="Arial"/>
          <w:szCs w:val="22"/>
        </w:rPr>
      </w:pPr>
    </w:p>
    <w:p w14:paraId="18831080" w14:textId="771CBEC9" w:rsidR="001E0CC1" w:rsidRDefault="001E0CC1" w:rsidP="00E6741D">
      <w:pPr>
        <w:jc w:val="left"/>
        <w:rPr>
          <w:rFonts w:ascii="Arial" w:hAnsi="Arial" w:cs="Arial"/>
          <w:szCs w:val="22"/>
        </w:rPr>
      </w:pPr>
    </w:p>
    <w:p w14:paraId="24D01F61" w14:textId="5F50978A" w:rsidR="001E0CC1" w:rsidRDefault="001E0CC1" w:rsidP="00E6741D">
      <w:pPr>
        <w:jc w:val="left"/>
        <w:rPr>
          <w:rFonts w:ascii="Arial" w:hAnsi="Arial" w:cs="Arial"/>
          <w:szCs w:val="22"/>
        </w:rPr>
      </w:pPr>
    </w:p>
    <w:p w14:paraId="31D27807" w14:textId="725377C9" w:rsidR="001E0CC1" w:rsidRDefault="001E0CC1" w:rsidP="00E6741D">
      <w:pPr>
        <w:jc w:val="left"/>
        <w:rPr>
          <w:rFonts w:ascii="Arial" w:hAnsi="Arial" w:cs="Arial"/>
          <w:szCs w:val="22"/>
        </w:rPr>
      </w:pPr>
    </w:p>
    <w:p w14:paraId="072752A8" w14:textId="0A9ABB98" w:rsidR="001E0CC1" w:rsidRDefault="001E0CC1" w:rsidP="00E6741D">
      <w:pPr>
        <w:jc w:val="left"/>
        <w:rPr>
          <w:rFonts w:ascii="Arial" w:hAnsi="Arial" w:cs="Arial"/>
          <w:szCs w:val="22"/>
        </w:rPr>
      </w:pPr>
    </w:p>
    <w:p w14:paraId="6D1B7169" w14:textId="50DAB604" w:rsidR="001E0CC1" w:rsidRDefault="001E0CC1" w:rsidP="00E6741D">
      <w:pPr>
        <w:jc w:val="left"/>
        <w:rPr>
          <w:rFonts w:ascii="Arial" w:hAnsi="Arial" w:cs="Arial"/>
          <w:szCs w:val="22"/>
        </w:rPr>
      </w:pPr>
    </w:p>
    <w:p w14:paraId="71858E71" w14:textId="2BB680D5" w:rsidR="001E0CC1" w:rsidRDefault="001E0CC1" w:rsidP="00E6741D">
      <w:pPr>
        <w:jc w:val="left"/>
        <w:rPr>
          <w:rFonts w:ascii="Arial" w:hAnsi="Arial" w:cs="Arial"/>
          <w:szCs w:val="22"/>
        </w:rPr>
      </w:pPr>
    </w:p>
    <w:p w14:paraId="137947EB" w14:textId="2EC8C25C" w:rsidR="001E0CC1" w:rsidRDefault="001E0CC1" w:rsidP="00E6741D">
      <w:pPr>
        <w:jc w:val="left"/>
        <w:rPr>
          <w:rFonts w:ascii="Arial" w:hAnsi="Arial" w:cs="Arial"/>
          <w:szCs w:val="22"/>
        </w:rPr>
      </w:pPr>
    </w:p>
    <w:p w14:paraId="66D521E8" w14:textId="19829CFF" w:rsidR="001E0CC1" w:rsidRDefault="001E0CC1" w:rsidP="00E6741D">
      <w:pPr>
        <w:jc w:val="left"/>
        <w:rPr>
          <w:rFonts w:ascii="Arial" w:hAnsi="Arial" w:cs="Arial"/>
          <w:szCs w:val="22"/>
        </w:rPr>
      </w:pPr>
    </w:p>
    <w:p w14:paraId="42CDA2B3" w14:textId="65E7927A" w:rsidR="001E0CC1" w:rsidRDefault="001E0CC1" w:rsidP="00E6741D">
      <w:pPr>
        <w:jc w:val="left"/>
        <w:rPr>
          <w:rFonts w:ascii="Arial" w:hAnsi="Arial" w:cs="Arial"/>
          <w:szCs w:val="22"/>
        </w:rPr>
      </w:pPr>
    </w:p>
    <w:p w14:paraId="7FEB5045" w14:textId="0173743C" w:rsidR="001E0CC1" w:rsidRDefault="001E0CC1" w:rsidP="00E6741D">
      <w:pPr>
        <w:jc w:val="left"/>
        <w:rPr>
          <w:rFonts w:ascii="Arial" w:hAnsi="Arial" w:cs="Arial"/>
          <w:szCs w:val="22"/>
        </w:rPr>
      </w:pPr>
    </w:p>
    <w:p w14:paraId="453EDD5D" w14:textId="17BF2223" w:rsidR="001E0CC1" w:rsidRDefault="001E0CC1" w:rsidP="00E6741D">
      <w:pPr>
        <w:jc w:val="left"/>
        <w:rPr>
          <w:rFonts w:ascii="Arial" w:hAnsi="Arial" w:cs="Arial"/>
          <w:szCs w:val="22"/>
        </w:rPr>
      </w:pPr>
    </w:p>
    <w:p w14:paraId="1A8D667E" w14:textId="3DA1B814" w:rsidR="001E0CC1" w:rsidRDefault="001E0CC1" w:rsidP="00E6741D">
      <w:pPr>
        <w:jc w:val="left"/>
        <w:rPr>
          <w:rFonts w:ascii="Arial" w:hAnsi="Arial" w:cs="Arial"/>
          <w:szCs w:val="22"/>
        </w:rPr>
      </w:pPr>
    </w:p>
    <w:p w14:paraId="001FBBF9" w14:textId="5C7AF7BA" w:rsidR="001E0CC1" w:rsidRDefault="001E0CC1" w:rsidP="00E6741D">
      <w:pPr>
        <w:jc w:val="left"/>
        <w:rPr>
          <w:rFonts w:ascii="Arial" w:hAnsi="Arial" w:cs="Arial"/>
          <w:szCs w:val="22"/>
        </w:rPr>
      </w:pPr>
    </w:p>
    <w:p w14:paraId="747E8438" w14:textId="34A344EA" w:rsidR="001E0CC1" w:rsidRDefault="001E0CC1" w:rsidP="00E6741D">
      <w:pPr>
        <w:jc w:val="left"/>
        <w:rPr>
          <w:rFonts w:ascii="Arial" w:hAnsi="Arial" w:cs="Arial"/>
          <w:szCs w:val="22"/>
        </w:rPr>
      </w:pPr>
    </w:p>
    <w:p w14:paraId="7697A67D" w14:textId="32DAEF50" w:rsidR="001E0CC1" w:rsidRDefault="001E0CC1" w:rsidP="00E6741D">
      <w:pPr>
        <w:jc w:val="left"/>
        <w:rPr>
          <w:rFonts w:ascii="Arial" w:hAnsi="Arial" w:cs="Arial"/>
          <w:szCs w:val="22"/>
        </w:rPr>
      </w:pPr>
    </w:p>
    <w:p w14:paraId="141BAB1A" w14:textId="047FD286" w:rsidR="001E0CC1" w:rsidRDefault="001E0CC1" w:rsidP="00E6741D">
      <w:pPr>
        <w:jc w:val="left"/>
        <w:rPr>
          <w:rFonts w:ascii="Arial" w:hAnsi="Arial" w:cs="Arial"/>
          <w:szCs w:val="22"/>
        </w:rPr>
      </w:pPr>
    </w:p>
    <w:p w14:paraId="36BC1C7F" w14:textId="1500734F" w:rsidR="001E0CC1" w:rsidRDefault="001E0CC1" w:rsidP="00E6741D">
      <w:pPr>
        <w:jc w:val="left"/>
        <w:rPr>
          <w:rFonts w:ascii="Arial" w:hAnsi="Arial" w:cs="Arial"/>
          <w:szCs w:val="22"/>
        </w:rPr>
      </w:pPr>
    </w:p>
    <w:p w14:paraId="4D545AEA" w14:textId="3830AC35" w:rsidR="001E0CC1" w:rsidRDefault="001E0CC1" w:rsidP="00E6741D">
      <w:pPr>
        <w:jc w:val="left"/>
        <w:rPr>
          <w:rFonts w:ascii="Arial" w:hAnsi="Arial" w:cs="Arial"/>
          <w:szCs w:val="22"/>
        </w:rPr>
      </w:pPr>
    </w:p>
    <w:p w14:paraId="3E4B47FE" w14:textId="6915B3D6" w:rsidR="001E0CC1" w:rsidRDefault="001E0CC1" w:rsidP="00E6741D">
      <w:pPr>
        <w:jc w:val="left"/>
        <w:rPr>
          <w:rFonts w:ascii="Arial" w:hAnsi="Arial" w:cs="Arial"/>
          <w:szCs w:val="22"/>
        </w:rPr>
      </w:pPr>
    </w:p>
    <w:p w14:paraId="00A10D69" w14:textId="77777777" w:rsidR="001E0CC1" w:rsidRDefault="001E0CC1" w:rsidP="00E6741D">
      <w:pPr>
        <w:jc w:val="left"/>
        <w:rPr>
          <w:rFonts w:ascii="Arial" w:hAnsi="Arial" w:cs="Arial"/>
          <w:szCs w:val="22"/>
        </w:rPr>
      </w:pPr>
    </w:p>
    <w:p w14:paraId="6EB36B30" w14:textId="77777777" w:rsidR="001E0CC1" w:rsidRPr="00A61C9B" w:rsidRDefault="001E0CC1" w:rsidP="00E6741D">
      <w:pPr>
        <w:jc w:val="left"/>
        <w:rPr>
          <w:rFonts w:ascii="Arial" w:hAnsi="Arial" w:cs="Arial"/>
          <w:szCs w:val="22"/>
        </w:rPr>
      </w:pPr>
    </w:p>
    <w:p w14:paraId="59370680" w14:textId="77777777" w:rsidR="00830501" w:rsidRDefault="00830501" w:rsidP="00E6741D">
      <w:pPr>
        <w:jc w:val="left"/>
        <w:rPr>
          <w:rFonts w:ascii="Arial" w:hAnsi="Arial" w:cs="Arial"/>
          <w:szCs w:val="22"/>
        </w:rPr>
      </w:pPr>
    </w:p>
    <w:p w14:paraId="23FF8395" w14:textId="67E5AE90" w:rsidR="0063595C" w:rsidRDefault="0063595C" w:rsidP="00FE1A88">
      <w:pPr>
        <w:pStyle w:val="Paragraphedeliste"/>
        <w:numPr>
          <w:ilvl w:val="0"/>
          <w:numId w:val="40"/>
        </w:numPr>
        <w:ind w:left="993"/>
        <w:rPr>
          <w:rFonts w:ascii="Arial" w:hAnsi="Arial" w:cs="Arial"/>
          <w:b/>
          <w:color w:val="365F91" w:themeColor="accent1" w:themeShade="BF"/>
          <w:sz w:val="26"/>
          <w:szCs w:val="26"/>
        </w:rPr>
      </w:pPr>
      <w:r w:rsidRPr="00AD7A0D">
        <w:rPr>
          <w:rFonts w:ascii="Arial" w:hAnsi="Arial" w:cs="Arial"/>
          <w:b/>
          <w:color w:val="365F91" w:themeColor="accent1" w:themeShade="BF"/>
          <w:sz w:val="26"/>
          <w:szCs w:val="26"/>
        </w:rPr>
        <w:t xml:space="preserve">Moyens techniques et matériels utilisés </w:t>
      </w:r>
      <w:r w:rsidR="00844D58">
        <w:rPr>
          <w:rFonts w:ascii="Arial" w:hAnsi="Arial" w:cs="Arial"/>
          <w:b/>
          <w:color w:val="244061" w:themeColor="accent1" w:themeShade="80"/>
          <w:sz w:val="26"/>
          <w:szCs w:val="26"/>
        </w:rPr>
        <w:t>(15</w:t>
      </w:r>
      <w:r w:rsidRPr="00DC76A3">
        <w:rPr>
          <w:rFonts w:ascii="Arial" w:hAnsi="Arial" w:cs="Arial"/>
          <w:b/>
          <w:color w:val="244061" w:themeColor="accent1" w:themeShade="80"/>
          <w:sz w:val="26"/>
          <w:szCs w:val="26"/>
        </w:rPr>
        <w:t xml:space="preserve"> points)</w:t>
      </w:r>
    </w:p>
    <w:p w14:paraId="1C679EAF" w14:textId="77777777" w:rsidR="003B7F1E" w:rsidRDefault="003B7F1E" w:rsidP="003B7F1E">
      <w:pPr>
        <w:pStyle w:val="Paragraphedeliste"/>
        <w:ind w:left="1080"/>
        <w:rPr>
          <w:rFonts w:ascii="Arial" w:hAnsi="Arial" w:cs="Arial"/>
          <w:b/>
          <w:color w:val="365F91" w:themeColor="accent1" w:themeShade="BF"/>
          <w:sz w:val="26"/>
          <w:szCs w:val="26"/>
        </w:rPr>
      </w:pPr>
    </w:p>
    <w:p w14:paraId="4E3F51DA" w14:textId="77777777" w:rsidR="0063595C" w:rsidRPr="003B7F1E" w:rsidRDefault="0063595C" w:rsidP="0063595C">
      <w:pPr>
        <w:pStyle w:val="Paragraphedeliste"/>
        <w:ind w:left="1080"/>
        <w:rPr>
          <w:rFonts w:ascii="Arial" w:hAnsi="Arial" w:cs="Arial"/>
          <w:b/>
          <w:i/>
          <w:color w:val="365F91" w:themeColor="accent1" w:themeShade="BF"/>
          <w:szCs w:val="22"/>
        </w:rPr>
      </w:pPr>
      <w:r w:rsidRPr="003B7F1E">
        <w:rPr>
          <w:rFonts w:ascii="Arial" w:hAnsi="Arial" w:cs="Arial"/>
          <w:b/>
          <w:i/>
          <w:color w:val="365F91" w:themeColor="accent1" w:themeShade="BF"/>
          <w:szCs w:val="22"/>
        </w:rPr>
        <w:t>Le candidat décrira les points suivants :</w:t>
      </w:r>
    </w:p>
    <w:p w14:paraId="6E33ED76" w14:textId="77777777" w:rsidR="0063595C" w:rsidRDefault="0063595C" w:rsidP="0063595C">
      <w:pPr>
        <w:pStyle w:val="Paragraphedeliste"/>
        <w:ind w:left="1080"/>
        <w:rPr>
          <w:rFonts w:ascii="Arial" w:hAnsi="Arial" w:cs="Arial"/>
          <w:b/>
          <w:color w:val="365F91" w:themeColor="accent1" w:themeShade="BF"/>
          <w:sz w:val="26"/>
          <w:szCs w:val="26"/>
        </w:rPr>
      </w:pPr>
    </w:p>
    <w:p w14:paraId="5929BCD4" w14:textId="62AFF71F" w:rsidR="00E04B81" w:rsidRDefault="00E04B81" w:rsidP="00E04B81">
      <w:pPr>
        <w:pStyle w:val="Paragraphedeliste"/>
        <w:numPr>
          <w:ilvl w:val="0"/>
          <w:numId w:val="17"/>
        </w:numPr>
        <w:rPr>
          <w:rFonts w:ascii="Arial" w:hAnsi="Arial" w:cs="Arial"/>
          <w:b/>
          <w:szCs w:val="22"/>
        </w:rPr>
      </w:pPr>
      <w:r w:rsidRPr="00E25170">
        <w:rPr>
          <w:rFonts w:ascii="Arial" w:hAnsi="Arial" w:cs="Arial"/>
          <w:b/>
          <w:szCs w:val="22"/>
        </w:rPr>
        <w:t>Présenter les moyens matériels avec les quantités estimé</w:t>
      </w:r>
      <w:r w:rsidR="00E25170">
        <w:rPr>
          <w:rFonts w:ascii="Arial" w:hAnsi="Arial" w:cs="Arial"/>
          <w:b/>
          <w:szCs w:val="22"/>
        </w:rPr>
        <w:t>e</w:t>
      </w:r>
      <w:r w:rsidRPr="00E25170">
        <w:rPr>
          <w:rFonts w:ascii="Arial" w:hAnsi="Arial" w:cs="Arial"/>
          <w:b/>
          <w:szCs w:val="22"/>
        </w:rPr>
        <w:t xml:space="preserve">s par </w:t>
      </w:r>
      <w:r w:rsidR="004B5A79" w:rsidRPr="00E25170">
        <w:rPr>
          <w:rFonts w:ascii="Arial" w:hAnsi="Arial" w:cs="Arial"/>
          <w:b/>
          <w:szCs w:val="22"/>
        </w:rPr>
        <w:t>bâtiment (</w:t>
      </w:r>
      <w:r w:rsidR="007B0AA1" w:rsidRPr="002E3D05">
        <w:rPr>
          <w:rFonts w:ascii="Arial" w:hAnsi="Arial" w:cs="Arial"/>
          <w:b/>
          <w:color w:val="244061" w:themeColor="accent1" w:themeShade="80"/>
          <w:szCs w:val="22"/>
        </w:rPr>
        <w:t>10 points)</w:t>
      </w:r>
      <w:r w:rsidR="002B354E" w:rsidRPr="00E25170">
        <w:rPr>
          <w:rFonts w:ascii="Arial" w:hAnsi="Arial" w:cs="Arial"/>
          <w:b/>
          <w:szCs w:val="22"/>
        </w:rPr>
        <w:t>:</w:t>
      </w:r>
    </w:p>
    <w:p w14:paraId="5D462AC2" w14:textId="77777777" w:rsidR="002E3D05" w:rsidRPr="00E25170" w:rsidRDefault="002E3D05" w:rsidP="002E3D05">
      <w:pPr>
        <w:pStyle w:val="Paragraphedeliste"/>
        <w:ind w:left="360"/>
        <w:rPr>
          <w:rFonts w:ascii="Arial" w:hAnsi="Arial" w:cs="Arial"/>
          <w:b/>
          <w:szCs w:val="22"/>
        </w:rPr>
      </w:pPr>
    </w:p>
    <w:p w14:paraId="313DFFB0" w14:textId="67E34757" w:rsidR="002B354E" w:rsidRDefault="002B354E" w:rsidP="002B354E">
      <w:pPr>
        <w:pStyle w:val="Paragraphedeliste"/>
        <w:numPr>
          <w:ilvl w:val="1"/>
          <w:numId w:val="17"/>
        </w:numPr>
        <w:rPr>
          <w:rFonts w:ascii="Arial" w:hAnsi="Arial" w:cs="Arial"/>
          <w:szCs w:val="22"/>
        </w:rPr>
      </w:pPr>
      <w:r w:rsidRPr="00E04B81">
        <w:rPr>
          <w:rFonts w:ascii="Arial" w:hAnsi="Arial" w:cs="Arial"/>
          <w:szCs w:val="22"/>
        </w:rPr>
        <w:t>Préciser la quantité mensuelle estimative des différen</w:t>
      </w:r>
      <w:r w:rsidR="00844D58">
        <w:rPr>
          <w:rFonts w:ascii="Arial" w:hAnsi="Arial" w:cs="Arial"/>
          <w:szCs w:val="22"/>
        </w:rPr>
        <w:t>ts consommables </w:t>
      </w:r>
      <w:r w:rsidR="002F309B">
        <w:rPr>
          <w:rFonts w:ascii="Arial" w:hAnsi="Arial" w:cs="Arial"/>
          <w:szCs w:val="22"/>
        </w:rPr>
        <w:t>(en présentant le procédé d’approvisionnement mis en place)</w:t>
      </w:r>
      <w:r w:rsidR="00844D58">
        <w:rPr>
          <w:rFonts w:ascii="Arial" w:hAnsi="Arial" w:cs="Arial"/>
          <w:szCs w:val="22"/>
        </w:rPr>
        <w:t>;</w:t>
      </w:r>
    </w:p>
    <w:p w14:paraId="1534BFE8" w14:textId="77777777" w:rsidR="002E3D05" w:rsidRPr="00E04B81" w:rsidRDefault="002E3D05" w:rsidP="002E3D05">
      <w:pPr>
        <w:pStyle w:val="Paragraphedeliste"/>
        <w:ind w:left="792"/>
        <w:rPr>
          <w:rFonts w:ascii="Arial" w:hAnsi="Arial" w:cs="Arial"/>
          <w:szCs w:val="22"/>
        </w:rPr>
      </w:pPr>
    </w:p>
    <w:p w14:paraId="3286C147" w14:textId="209A8108" w:rsidR="002B354E" w:rsidRDefault="00B163B5" w:rsidP="005F0C06">
      <w:pPr>
        <w:pStyle w:val="Paragraphedeliste"/>
        <w:numPr>
          <w:ilvl w:val="1"/>
          <w:numId w:val="17"/>
        </w:numPr>
        <w:rPr>
          <w:rFonts w:ascii="Arial" w:hAnsi="Arial" w:cs="Arial"/>
          <w:szCs w:val="22"/>
        </w:rPr>
      </w:pPr>
      <w:r w:rsidRPr="002F309B">
        <w:rPr>
          <w:rFonts w:ascii="Arial" w:hAnsi="Arial" w:cs="Arial"/>
          <w:szCs w:val="22"/>
        </w:rPr>
        <w:t>Détailler</w:t>
      </w:r>
      <w:r w:rsidR="002F309B" w:rsidRPr="002F309B">
        <w:rPr>
          <w:rFonts w:ascii="Arial" w:hAnsi="Arial" w:cs="Arial"/>
          <w:szCs w:val="22"/>
        </w:rPr>
        <w:t xml:space="preserve"> chaque matériel prévu pour les prestations du bâtiment et la quantité </w:t>
      </w:r>
      <w:r w:rsidR="002F309B">
        <w:rPr>
          <w:rFonts w:ascii="Arial" w:hAnsi="Arial" w:cs="Arial"/>
          <w:szCs w:val="22"/>
        </w:rPr>
        <w:t>(</w:t>
      </w:r>
      <w:r w:rsidR="002F309B" w:rsidRPr="002F309B">
        <w:rPr>
          <w:rFonts w:ascii="Arial" w:hAnsi="Arial" w:cs="Arial"/>
          <w:szCs w:val="22"/>
        </w:rPr>
        <w:t>joindre une fiche technique)</w:t>
      </w:r>
    </w:p>
    <w:p w14:paraId="76B19F6D" w14:textId="77777777" w:rsidR="002F309B" w:rsidRPr="002F309B" w:rsidRDefault="002F309B" w:rsidP="002F309B">
      <w:pPr>
        <w:ind w:left="708"/>
        <w:rPr>
          <w:rFonts w:ascii="Arial" w:hAnsi="Arial" w:cs="Arial"/>
          <w:b/>
          <w:i/>
          <w:sz w:val="20"/>
        </w:rPr>
      </w:pPr>
      <w:r w:rsidRPr="002F309B">
        <w:rPr>
          <w:rFonts w:ascii="Arial" w:hAnsi="Arial" w:cs="Arial"/>
          <w:b/>
          <w:i/>
          <w:sz w:val="20"/>
        </w:rPr>
        <w:t>En cas d’utilisation de matériel mécanisé, préciser impérativement les délais de dépannage ou de remplacement de ces derniers</w:t>
      </w:r>
    </w:p>
    <w:p w14:paraId="173E0240" w14:textId="77777777" w:rsidR="002F309B" w:rsidRDefault="002F309B" w:rsidP="002F309B">
      <w:pPr>
        <w:rPr>
          <w:rFonts w:ascii="Arial" w:hAnsi="Arial" w:cs="Arial"/>
          <w:szCs w:val="22"/>
        </w:rPr>
      </w:pPr>
    </w:p>
    <w:p w14:paraId="568D665A" w14:textId="77777777" w:rsidR="002F309B" w:rsidRPr="00E51972" w:rsidRDefault="002F309B" w:rsidP="00710A3F">
      <w:pPr>
        <w:rPr>
          <w:rFonts w:ascii="Arial" w:hAnsi="Arial" w:cs="Arial"/>
          <w:szCs w:val="22"/>
        </w:rPr>
      </w:pPr>
    </w:p>
    <w:p w14:paraId="099C6F67" w14:textId="23B2DEF4" w:rsidR="00E04B81" w:rsidRPr="002E3D05" w:rsidRDefault="00E04B81" w:rsidP="00E04B81">
      <w:pPr>
        <w:pStyle w:val="Paragraphedeliste"/>
        <w:numPr>
          <w:ilvl w:val="0"/>
          <w:numId w:val="17"/>
        </w:numPr>
        <w:rPr>
          <w:rFonts w:ascii="Arial" w:hAnsi="Arial" w:cs="Arial"/>
          <w:b/>
          <w:szCs w:val="22"/>
        </w:rPr>
      </w:pPr>
      <w:r w:rsidRPr="00E25170">
        <w:rPr>
          <w:rFonts w:ascii="Arial" w:hAnsi="Arial" w:cs="Arial"/>
          <w:b/>
          <w:szCs w:val="22"/>
        </w:rPr>
        <w:t>Fournir la liste des produits proposés pour l’exécution des prestations</w:t>
      </w:r>
      <w:r w:rsidR="007B0AA1">
        <w:rPr>
          <w:rFonts w:ascii="Arial" w:hAnsi="Arial" w:cs="Arial"/>
          <w:b/>
          <w:szCs w:val="22"/>
        </w:rPr>
        <w:t xml:space="preserve"> </w:t>
      </w:r>
      <w:r w:rsidR="007B0AA1" w:rsidRPr="002E3D05">
        <w:rPr>
          <w:rFonts w:ascii="Arial" w:hAnsi="Arial" w:cs="Arial"/>
          <w:b/>
          <w:color w:val="244061" w:themeColor="accent1" w:themeShade="80"/>
          <w:szCs w:val="22"/>
        </w:rPr>
        <w:t>(5 points)</w:t>
      </w:r>
    </w:p>
    <w:p w14:paraId="20200EE9" w14:textId="77777777" w:rsidR="002E3D05" w:rsidRPr="00E25170" w:rsidRDefault="002E3D05" w:rsidP="002E3D05">
      <w:pPr>
        <w:pStyle w:val="Paragraphedeliste"/>
        <w:ind w:left="360"/>
        <w:rPr>
          <w:rFonts w:ascii="Arial" w:hAnsi="Arial" w:cs="Arial"/>
          <w:b/>
          <w:szCs w:val="22"/>
        </w:rPr>
      </w:pPr>
    </w:p>
    <w:p w14:paraId="516A7AB0" w14:textId="08E8B313" w:rsidR="00E04B81" w:rsidRDefault="00E04B81" w:rsidP="00BD58F6">
      <w:pPr>
        <w:pStyle w:val="Paragraphedeliste"/>
        <w:ind w:left="360"/>
        <w:rPr>
          <w:rFonts w:ascii="Arial" w:hAnsi="Arial" w:cs="Arial"/>
          <w:szCs w:val="22"/>
        </w:rPr>
      </w:pPr>
      <w:r w:rsidRPr="00E04B81">
        <w:rPr>
          <w:rFonts w:ascii="Arial" w:hAnsi="Arial" w:cs="Arial"/>
          <w:szCs w:val="22"/>
        </w:rPr>
        <w:t>Cette liste sera accompagnée pour chaque produit de</w:t>
      </w:r>
      <w:r>
        <w:rPr>
          <w:rFonts w:ascii="Arial" w:hAnsi="Arial" w:cs="Arial"/>
          <w:szCs w:val="22"/>
        </w:rPr>
        <w:t xml:space="preserve"> </w:t>
      </w:r>
      <w:r w:rsidRPr="00E04B81">
        <w:rPr>
          <w:rFonts w:ascii="Arial" w:hAnsi="Arial" w:cs="Arial"/>
          <w:szCs w:val="22"/>
        </w:rPr>
        <w:t>:</w:t>
      </w:r>
    </w:p>
    <w:p w14:paraId="622A9CBE" w14:textId="77777777" w:rsidR="002E3D05" w:rsidRPr="00E04B81" w:rsidRDefault="002E3D05" w:rsidP="00BD58F6">
      <w:pPr>
        <w:pStyle w:val="Paragraphedeliste"/>
        <w:ind w:left="360"/>
        <w:rPr>
          <w:rFonts w:ascii="Arial" w:hAnsi="Arial" w:cs="Arial"/>
          <w:szCs w:val="22"/>
        </w:rPr>
      </w:pPr>
    </w:p>
    <w:p w14:paraId="7CF19B95" w14:textId="77777777" w:rsidR="00E04B81" w:rsidRPr="00E04B81" w:rsidRDefault="00E25170" w:rsidP="00E04B81">
      <w:pPr>
        <w:pStyle w:val="Paragraphedeliste"/>
        <w:numPr>
          <w:ilvl w:val="1"/>
          <w:numId w:val="17"/>
        </w:numPr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S</w:t>
      </w:r>
      <w:r w:rsidR="00E04B81" w:rsidRPr="00E04B81">
        <w:rPr>
          <w:rFonts w:ascii="Arial" w:hAnsi="Arial" w:cs="Arial"/>
          <w:szCs w:val="22"/>
        </w:rPr>
        <w:t>a fiche technique</w:t>
      </w:r>
    </w:p>
    <w:p w14:paraId="5BEAA7AD" w14:textId="77777777" w:rsidR="00E04B81" w:rsidRPr="00E04B81" w:rsidRDefault="00E25170" w:rsidP="00E04B81">
      <w:pPr>
        <w:pStyle w:val="Paragraphedeliste"/>
        <w:numPr>
          <w:ilvl w:val="1"/>
          <w:numId w:val="17"/>
        </w:numPr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L</w:t>
      </w:r>
      <w:r w:rsidR="00E04B81" w:rsidRPr="00E04B81">
        <w:rPr>
          <w:rFonts w:ascii="Arial" w:hAnsi="Arial" w:cs="Arial"/>
          <w:szCs w:val="22"/>
        </w:rPr>
        <w:t>es données de sécurité relatives au produit</w:t>
      </w:r>
    </w:p>
    <w:p w14:paraId="542F7E20" w14:textId="77777777" w:rsidR="00E04B81" w:rsidRPr="00E04B81" w:rsidRDefault="00E25170" w:rsidP="00E04B81">
      <w:pPr>
        <w:pStyle w:val="Paragraphedeliste"/>
        <w:numPr>
          <w:ilvl w:val="1"/>
          <w:numId w:val="17"/>
        </w:numPr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L</w:t>
      </w:r>
      <w:r w:rsidR="00E04B81" w:rsidRPr="00E04B81">
        <w:rPr>
          <w:rFonts w:ascii="Arial" w:hAnsi="Arial" w:cs="Arial"/>
          <w:szCs w:val="22"/>
        </w:rPr>
        <w:t>es données environnementales : normes, écolabels ou équivalents, ouaterie recyclée… (produire le document justificatif)</w:t>
      </w:r>
    </w:p>
    <w:p w14:paraId="3D066924" w14:textId="77777777" w:rsidR="00E04B81" w:rsidRPr="00E04B81" w:rsidRDefault="00E04B81" w:rsidP="00E04B81">
      <w:pPr>
        <w:rPr>
          <w:rFonts w:ascii="Arial" w:hAnsi="Arial" w:cs="Arial"/>
          <w:szCs w:val="22"/>
        </w:rPr>
      </w:pPr>
    </w:p>
    <w:p w14:paraId="39FC69E9" w14:textId="77777777" w:rsidR="0088642C" w:rsidRDefault="0088642C" w:rsidP="00E6741D">
      <w:pPr>
        <w:jc w:val="left"/>
        <w:rPr>
          <w:rFonts w:ascii="Arial" w:hAnsi="Arial" w:cs="Arial"/>
          <w:szCs w:val="22"/>
        </w:rPr>
      </w:pPr>
    </w:p>
    <w:p w14:paraId="2377F5B3" w14:textId="77777777" w:rsidR="0088642C" w:rsidRDefault="0088642C" w:rsidP="00E6741D">
      <w:pPr>
        <w:jc w:val="left"/>
        <w:rPr>
          <w:rFonts w:ascii="Arial" w:hAnsi="Arial" w:cs="Arial"/>
          <w:szCs w:val="22"/>
        </w:rPr>
      </w:pPr>
    </w:p>
    <w:p w14:paraId="4C1996A3" w14:textId="77777777" w:rsidR="0088642C" w:rsidRDefault="0088642C" w:rsidP="00E6741D">
      <w:pPr>
        <w:jc w:val="left"/>
        <w:rPr>
          <w:rFonts w:ascii="Arial" w:hAnsi="Arial" w:cs="Arial"/>
          <w:szCs w:val="22"/>
        </w:rPr>
      </w:pPr>
    </w:p>
    <w:p w14:paraId="0CB4D76A" w14:textId="77777777" w:rsidR="0088642C" w:rsidRDefault="0088642C" w:rsidP="00E6741D">
      <w:pPr>
        <w:jc w:val="left"/>
        <w:rPr>
          <w:rFonts w:ascii="Arial" w:hAnsi="Arial" w:cs="Arial"/>
          <w:szCs w:val="22"/>
        </w:rPr>
      </w:pPr>
    </w:p>
    <w:p w14:paraId="10B8BC13" w14:textId="77777777" w:rsidR="0088642C" w:rsidRDefault="0088642C" w:rsidP="00E6741D">
      <w:pPr>
        <w:jc w:val="left"/>
        <w:rPr>
          <w:rFonts w:ascii="Arial" w:hAnsi="Arial" w:cs="Arial"/>
          <w:szCs w:val="22"/>
        </w:rPr>
      </w:pPr>
    </w:p>
    <w:p w14:paraId="1A13F215" w14:textId="77777777" w:rsidR="0088642C" w:rsidRDefault="0088642C" w:rsidP="00E6741D">
      <w:pPr>
        <w:jc w:val="left"/>
        <w:rPr>
          <w:rFonts w:ascii="Arial" w:hAnsi="Arial" w:cs="Arial"/>
          <w:szCs w:val="22"/>
        </w:rPr>
      </w:pPr>
    </w:p>
    <w:p w14:paraId="0A3AC68E" w14:textId="77777777" w:rsidR="003B7F1E" w:rsidRDefault="003B7F1E" w:rsidP="00E6741D">
      <w:pPr>
        <w:jc w:val="left"/>
        <w:rPr>
          <w:rFonts w:ascii="Arial" w:hAnsi="Arial" w:cs="Arial"/>
          <w:szCs w:val="22"/>
        </w:rPr>
      </w:pPr>
    </w:p>
    <w:p w14:paraId="0BDFEE89" w14:textId="77777777" w:rsidR="003B7F1E" w:rsidRDefault="003B7F1E" w:rsidP="00E6741D">
      <w:pPr>
        <w:jc w:val="left"/>
        <w:rPr>
          <w:rFonts w:ascii="Arial" w:hAnsi="Arial" w:cs="Arial"/>
          <w:szCs w:val="22"/>
        </w:rPr>
      </w:pPr>
    </w:p>
    <w:p w14:paraId="28CEB30C" w14:textId="77777777" w:rsidR="003B7F1E" w:rsidRDefault="003B7F1E" w:rsidP="00E6741D">
      <w:pPr>
        <w:jc w:val="left"/>
        <w:rPr>
          <w:rFonts w:ascii="Arial" w:hAnsi="Arial" w:cs="Arial"/>
          <w:szCs w:val="22"/>
        </w:rPr>
      </w:pPr>
    </w:p>
    <w:p w14:paraId="1CB78C75" w14:textId="77777777" w:rsidR="003B7F1E" w:rsidRDefault="003B7F1E" w:rsidP="00E6741D">
      <w:pPr>
        <w:jc w:val="left"/>
        <w:rPr>
          <w:rFonts w:ascii="Arial" w:hAnsi="Arial" w:cs="Arial"/>
          <w:szCs w:val="22"/>
        </w:rPr>
      </w:pPr>
    </w:p>
    <w:p w14:paraId="489427B7" w14:textId="77777777" w:rsidR="003B7F1E" w:rsidRDefault="003B7F1E" w:rsidP="00E6741D">
      <w:pPr>
        <w:jc w:val="left"/>
        <w:rPr>
          <w:rFonts w:ascii="Arial" w:hAnsi="Arial" w:cs="Arial"/>
          <w:szCs w:val="22"/>
        </w:rPr>
      </w:pPr>
    </w:p>
    <w:p w14:paraId="76C46EB2" w14:textId="77777777" w:rsidR="003B7F1E" w:rsidRDefault="003B7F1E" w:rsidP="00E6741D">
      <w:pPr>
        <w:jc w:val="left"/>
        <w:rPr>
          <w:rFonts w:ascii="Arial" w:hAnsi="Arial" w:cs="Arial"/>
          <w:szCs w:val="22"/>
        </w:rPr>
      </w:pPr>
    </w:p>
    <w:p w14:paraId="68D78CFC" w14:textId="77777777" w:rsidR="003B7F1E" w:rsidRDefault="003B7F1E" w:rsidP="00E6741D">
      <w:pPr>
        <w:jc w:val="left"/>
        <w:rPr>
          <w:rFonts w:ascii="Arial" w:hAnsi="Arial" w:cs="Arial"/>
          <w:szCs w:val="22"/>
        </w:rPr>
      </w:pPr>
    </w:p>
    <w:p w14:paraId="30489629" w14:textId="77777777" w:rsidR="003B7F1E" w:rsidRDefault="003B7F1E" w:rsidP="00E6741D">
      <w:pPr>
        <w:jc w:val="left"/>
        <w:rPr>
          <w:rFonts w:ascii="Arial" w:hAnsi="Arial" w:cs="Arial"/>
          <w:szCs w:val="22"/>
        </w:rPr>
      </w:pPr>
    </w:p>
    <w:p w14:paraId="6BB56AF9" w14:textId="77777777" w:rsidR="003B7F1E" w:rsidRDefault="003B7F1E" w:rsidP="00E6741D">
      <w:pPr>
        <w:jc w:val="left"/>
        <w:rPr>
          <w:rFonts w:ascii="Arial" w:hAnsi="Arial" w:cs="Arial"/>
          <w:szCs w:val="22"/>
        </w:rPr>
      </w:pPr>
    </w:p>
    <w:p w14:paraId="29D5C89F" w14:textId="77777777" w:rsidR="003B7F1E" w:rsidRDefault="003B7F1E" w:rsidP="00E6741D">
      <w:pPr>
        <w:jc w:val="left"/>
        <w:rPr>
          <w:rFonts w:ascii="Arial" w:hAnsi="Arial" w:cs="Arial"/>
          <w:szCs w:val="22"/>
        </w:rPr>
      </w:pPr>
    </w:p>
    <w:p w14:paraId="097E407A" w14:textId="77777777" w:rsidR="003B7F1E" w:rsidRDefault="003B7F1E" w:rsidP="00E6741D">
      <w:pPr>
        <w:jc w:val="left"/>
        <w:rPr>
          <w:rFonts w:ascii="Arial" w:hAnsi="Arial" w:cs="Arial"/>
          <w:szCs w:val="22"/>
        </w:rPr>
      </w:pPr>
    </w:p>
    <w:p w14:paraId="4B7C2B16" w14:textId="77777777" w:rsidR="003B7F1E" w:rsidRDefault="003B7F1E" w:rsidP="00E6741D">
      <w:pPr>
        <w:jc w:val="left"/>
        <w:rPr>
          <w:rFonts w:ascii="Arial" w:hAnsi="Arial" w:cs="Arial"/>
          <w:szCs w:val="22"/>
        </w:rPr>
      </w:pPr>
    </w:p>
    <w:p w14:paraId="758DCF9E" w14:textId="77777777" w:rsidR="00DC76A3" w:rsidRDefault="00DC76A3" w:rsidP="00E6741D">
      <w:pPr>
        <w:jc w:val="left"/>
        <w:rPr>
          <w:rFonts w:ascii="Arial" w:hAnsi="Arial" w:cs="Arial"/>
          <w:szCs w:val="22"/>
        </w:rPr>
      </w:pPr>
    </w:p>
    <w:p w14:paraId="5C62DE6D" w14:textId="77777777" w:rsidR="00DC76A3" w:rsidRDefault="00DC76A3" w:rsidP="00E6741D">
      <w:pPr>
        <w:jc w:val="left"/>
        <w:rPr>
          <w:rFonts w:ascii="Arial" w:hAnsi="Arial" w:cs="Arial"/>
          <w:szCs w:val="22"/>
        </w:rPr>
      </w:pPr>
    </w:p>
    <w:p w14:paraId="57FBE984" w14:textId="77777777" w:rsidR="00DC76A3" w:rsidRDefault="00DC76A3" w:rsidP="00E6741D">
      <w:pPr>
        <w:jc w:val="left"/>
        <w:rPr>
          <w:rFonts w:ascii="Arial" w:hAnsi="Arial" w:cs="Arial"/>
          <w:szCs w:val="22"/>
        </w:rPr>
      </w:pPr>
    </w:p>
    <w:p w14:paraId="763A58B2" w14:textId="77777777" w:rsidR="00DC76A3" w:rsidRDefault="00DC76A3" w:rsidP="00E6741D">
      <w:pPr>
        <w:jc w:val="left"/>
        <w:rPr>
          <w:rFonts w:ascii="Arial" w:hAnsi="Arial" w:cs="Arial"/>
          <w:szCs w:val="22"/>
        </w:rPr>
      </w:pPr>
    </w:p>
    <w:p w14:paraId="3769AC83" w14:textId="77777777" w:rsidR="00DC76A3" w:rsidRDefault="00DC76A3" w:rsidP="00E6741D">
      <w:pPr>
        <w:jc w:val="left"/>
        <w:rPr>
          <w:rFonts w:ascii="Arial" w:hAnsi="Arial" w:cs="Arial"/>
          <w:szCs w:val="22"/>
        </w:rPr>
      </w:pPr>
    </w:p>
    <w:p w14:paraId="6C0BDD34" w14:textId="77777777" w:rsidR="00DC76A3" w:rsidRDefault="00DC76A3" w:rsidP="00E6741D">
      <w:pPr>
        <w:jc w:val="left"/>
        <w:rPr>
          <w:rFonts w:ascii="Arial" w:hAnsi="Arial" w:cs="Arial"/>
          <w:szCs w:val="22"/>
        </w:rPr>
      </w:pPr>
    </w:p>
    <w:p w14:paraId="1E31F5E6" w14:textId="77777777" w:rsidR="00DC76A3" w:rsidRDefault="00DC76A3" w:rsidP="00E6741D">
      <w:pPr>
        <w:jc w:val="left"/>
        <w:rPr>
          <w:rFonts w:ascii="Arial" w:hAnsi="Arial" w:cs="Arial"/>
          <w:szCs w:val="22"/>
        </w:rPr>
      </w:pPr>
    </w:p>
    <w:p w14:paraId="7DB34281" w14:textId="77777777" w:rsidR="00DC76A3" w:rsidRDefault="00DC76A3" w:rsidP="00E6741D">
      <w:pPr>
        <w:jc w:val="left"/>
        <w:rPr>
          <w:rFonts w:ascii="Arial" w:hAnsi="Arial" w:cs="Arial"/>
          <w:szCs w:val="22"/>
        </w:rPr>
      </w:pPr>
    </w:p>
    <w:p w14:paraId="610B59C7" w14:textId="77777777" w:rsidR="00DC76A3" w:rsidRDefault="00DC76A3" w:rsidP="00E6741D">
      <w:pPr>
        <w:jc w:val="left"/>
        <w:rPr>
          <w:rFonts w:ascii="Arial" w:hAnsi="Arial" w:cs="Arial"/>
          <w:szCs w:val="22"/>
        </w:rPr>
      </w:pPr>
    </w:p>
    <w:p w14:paraId="0B801E82" w14:textId="77777777" w:rsidR="00DC76A3" w:rsidRDefault="00DC76A3" w:rsidP="00E6741D">
      <w:pPr>
        <w:jc w:val="left"/>
        <w:rPr>
          <w:rFonts w:ascii="Arial" w:hAnsi="Arial" w:cs="Arial"/>
          <w:szCs w:val="22"/>
        </w:rPr>
      </w:pPr>
    </w:p>
    <w:p w14:paraId="4D1F1454" w14:textId="77777777" w:rsidR="00DC76A3" w:rsidRDefault="00DC76A3" w:rsidP="00E6741D">
      <w:pPr>
        <w:jc w:val="left"/>
        <w:rPr>
          <w:rFonts w:ascii="Arial" w:hAnsi="Arial" w:cs="Arial"/>
          <w:szCs w:val="22"/>
        </w:rPr>
      </w:pPr>
    </w:p>
    <w:p w14:paraId="3C5BAFB6" w14:textId="77777777" w:rsidR="00DC76A3" w:rsidRDefault="00DC76A3" w:rsidP="00E6741D">
      <w:pPr>
        <w:jc w:val="left"/>
        <w:rPr>
          <w:rFonts w:ascii="Arial" w:hAnsi="Arial" w:cs="Arial"/>
          <w:szCs w:val="22"/>
        </w:rPr>
      </w:pPr>
    </w:p>
    <w:p w14:paraId="7B920B8D" w14:textId="41CC5D26" w:rsidR="00DC76A3" w:rsidRDefault="00DC76A3" w:rsidP="00E6741D">
      <w:pPr>
        <w:jc w:val="left"/>
        <w:rPr>
          <w:rFonts w:ascii="Arial" w:hAnsi="Arial" w:cs="Arial"/>
          <w:szCs w:val="22"/>
        </w:rPr>
      </w:pPr>
    </w:p>
    <w:p w14:paraId="581E6474" w14:textId="77777777" w:rsidR="002E3D05" w:rsidRDefault="002E3D05" w:rsidP="00E6741D">
      <w:pPr>
        <w:jc w:val="left"/>
        <w:rPr>
          <w:rFonts w:ascii="Arial" w:hAnsi="Arial" w:cs="Arial"/>
          <w:szCs w:val="22"/>
        </w:rPr>
      </w:pPr>
    </w:p>
    <w:p w14:paraId="7F71C0A8" w14:textId="593932E7" w:rsidR="00594382" w:rsidRPr="00FE1A88" w:rsidRDefault="00594382" w:rsidP="00FE1A88">
      <w:pPr>
        <w:pStyle w:val="Paragraphedeliste"/>
        <w:numPr>
          <w:ilvl w:val="0"/>
          <w:numId w:val="42"/>
        </w:numPr>
        <w:ind w:left="993"/>
        <w:rPr>
          <w:rFonts w:ascii="Arial" w:hAnsi="Arial" w:cs="Arial"/>
          <w:b/>
          <w:color w:val="365F91" w:themeColor="accent1" w:themeShade="BF"/>
          <w:sz w:val="26"/>
          <w:szCs w:val="26"/>
        </w:rPr>
      </w:pPr>
      <w:r>
        <w:rPr>
          <w:rFonts w:ascii="Arial" w:hAnsi="Arial" w:cs="Arial"/>
          <w:b/>
          <w:color w:val="365F91" w:themeColor="accent1" w:themeShade="BF"/>
          <w:sz w:val="26"/>
          <w:szCs w:val="26"/>
        </w:rPr>
        <w:t>Produits et fournitures de consommables</w:t>
      </w:r>
      <w:r w:rsidR="00BB4A8B">
        <w:rPr>
          <w:rFonts w:ascii="Arial" w:hAnsi="Arial" w:cs="Arial"/>
          <w:b/>
          <w:color w:val="365F91" w:themeColor="accent1" w:themeShade="BF"/>
          <w:sz w:val="26"/>
          <w:szCs w:val="26"/>
        </w:rPr>
        <w:t xml:space="preserve"> </w:t>
      </w:r>
      <w:r w:rsidR="00BB4A8B" w:rsidRPr="00DC76A3">
        <w:rPr>
          <w:rFonts w:ascii="Arial" w:hAnsi="Arial" w:cs="Arial"/>
          <w:b/>
          <w:color w:val="244061" w:themeColor="accent1" w:themeShade="80"/>
          <w:sz w:val="26"/>
          <w:szCs w:val="26"/>
        </w:rPr>
        <w:t>(</w:t>
      </w:r>
      <w:r w:rsidR="00BB4A8B">
        <w:rPr>
          <w:rFonts w:ascii="Arial" w:hAnsi="Arial" w:cs="Arial"/>
          <w:b/>
          <w:color w:val="244061" w:themeColor="accent1" w:themeShade="80"/>
          <w:sz w:val="26"/>
          <w:szCs w:val="26"/>
        </w:rPr>
        <w:t>15</w:t>
      </w:r>
      <w:r w:rsidR="00BB4A8B" w:rsidRPr="00DC76A3">
        <w:rPr>
          <w:rFonts w:ascii="Arial" w:hAnsi="Arial" w:cs="Arial"/>
          <w:b/>
          <w:color w:val="244061" w:themeColor="accent1" w:themeShade="80"/>
          <w:sz w:val="26"/>
          <w:szCs w:val="26"/>
        </w:rPr>
        <w:t xml:space="preserve"> points)</w:t>
      </w:r>
    </w:p>
    <w:p w14:paraId="3B3DDC1D" w14:textId="77777777" w:rsidR="000D764B" w:rsidRPr="00FE1A88" w:rsidRDefault="000D764B" w:rsidP="00FE1A88">
      <w:pPr>
        <w:ind w:left="720"/>
        <w:rPr>
          <w:rFonts w:ascii="Arial" w:hAnsi="Arial" w:cs="Arial"/>
          <w:b/>
          <w:color w:val="365F91" w:themeColor="accent1" w:themeShade="BF"/>
          <w:sz w:val="26"/>
          <w:szCs w:val="26"/>
        </w:rPr>
      </w:pPr>
    </w:p>
    <w:p w14:paraId="1056FDC0" w14:textId="5D6C600B" w:rsidR="00E92DAF" w:rsidRPr="00FE1A88" w:rsidRDefault="00E92DAF" w:rsidP="004F781E">
      <w:pPr>
        <w:pStyle w:val="Paragraphedeliste"/>
        <w:numPr>
          <w:ilvl w:val="1"/>
          <w:numId w:val="6"/>
        </w:numPr>
        <w:rPr>
          <w:rFonts w:ascii="Arial" w:hAnsi="Arial" w:cs="Arial"/>
          <w:b/>
          <w:color w:val="365F91" w:themeColor="accent1" w:themeShade="BF"/>
          <w:sz w:val="26"/>
          <w:szCs w:val="26"/>
        </w:rPr>
      </w:pPr>
      <w:r w:rsidRPr="0060309F">
        <w:rPr>
          <w:rFonts w:ascii="Arial" w:hAnsi="Arial" w:cs="Arial"/>
          <w:b/>
          <w:szCs w:val="22"/>
          <w:u w:val="single"/>
        </w:rPr>
        <w:t>Pour chaque bâtiment</w:t>
      </w:r>
      <w:r>
        <w:rPr>
          <w:rFonts w:ascii="Arial" w:hAnsi="Arial" w:cs="Arial"/>
          <w:b/>
          <w:szCs w:val="22"/>
        </w:rPr>
        <w:t>, le candidat complète le tableau suivant</w:t>
      </w:r>
      <w:r w:rsidR="007B0AA1">
        <w:rPr>
          <w:rFonts w:ascii="Arial" w:hAnsi="Arial" w:cs="Arial"/>
          <w:b/>
          <w:szCs w:val="22"/>
        </w:rPr>
        <w:t xml:space="preserve"> </w:t>
      </w:r>
      <w:r w:rsidR="007B0AA1" w:rsidRPr="002E3D05">
        <w:rPr>
          <w:rFonts w:ascii="Arial" w:hAnsi="Arial" w:cs="Arial"/>
          <w:b/>
          <w:color w:val="244061" w:themeColor="accent1" w:themeShade="80"/>
          <w:szCs w:val="22"/>
        </w:rPr>
        <w:t>(</w:t>
      </w:r>
      <w:r w:rsidR="002B7BF2" w:rsidRPr="002E3D05">
        <w:rPr>
          <w:rFonts w:ascii="Arial" w:hAnsi="Arial" w:cs="Arial"/>
          <w:b/>
          <w:color w:val="244061" w:themeColor="accent1" w:themeShade="80"/>
          <w:szCs w:val="22"/>
        </w:rPr>
        <w:t>8 points)</w:t>
      </w:r>
      <w:r w:rsidR="001E230E">
        <w:rPr>
          <w:rFonts w:ascii="Arial" w:hAnsi="Arial" w:cs="Arial"/>
          <w:b/>
          <w:szCs w:val="22"/>
        </w:rPr>
        <w:t> :</w:t>
      </w:r>
    </w:p>
    <w:p w14:paraId="211AB487" w14:textId="77777777" w:rsidR="001E230E" w:rsidRPr="00FE1A88" w:rsidRDefault="001E230E" w:rsidP="00FE1A88">
      <w:pPr>
        <w:ind w:left="360"/>
        <w:rPr>
          <w:rFonts w:ascii="Arial" w:hAnsi="Arial" w:cs="Arial"/>
          <w:b/>
          <w:color w:val="365F91" w:themeColor="accent1" w:themeShade="BF"/>
          <w:sz w:val="26"/>
          <w:szCs w:val="26"/>
        </w:rPr>
      </w:pPr>
    </w:p>
    <w:tbl>
      <w:tblPr>
        <w:tblStyle w:val="Grilledutableau"/>
        <w:tblW w:w="10757" w:type="dxa"/>
        <w:tblInd w:w="-147" w:type="dxa"/>
        <w:tblLook w:val="04A0" w:firstRow="1" w:lastRow="0" w:firstColumn="1" w:lastColumn="0" w:noHBand="0" w:noVBand="1"/>
      </w:tblPr>
      <w:tblGrid>
        <w:gridCol w:w="1695"/>
        <w:gridCol w:w="928"/>
        <w:gridCol w:w="1272"/>
        <w:gridCol w:w="1106"/>
        <w:gridCol w:w="1439"/>
        <w:gridCol w:w="1439"/>
        <w:gridCol w:w="1439"/>
        <w:gridCol w:w="1439"/>
      </w:tblGrid>
      <w:tr w:rsidR="00B17295" w14:paraId="4CA3202E" w14:textId="2EC9712E" w:rsidTr="00B17295">
        <w:tc>
          <w:tcPr>
            <w:tcW w:w="1695" w:type="dxa"/>
          </w:tcPr>
          <w:p w14:paraId="423A09FB" w14:textId="61F14012" w:rsidR="00E94570" w:rsidRPr="00BB1453" w:rsidRDefault="007071C4" w:rsidP="00E51972">
            <w:pPr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Nom</w:t>
            </w:r>
            <w:r w:rsidR="00E94570" w:rsidRPr="00710A3F">
              <w:rPr>
                <w:rFonts w:ascii="Arial" w:hAnsi="Arial" w:cs="Arial"/>
                <w:b/>
                <w:sz w:val="20"/>
              </w:rPr>
              <w:t xml:space="preserve"> du bâtiment</w:t>
            </w:r>
          </w:p>
        </w:tc>
        <w:tc>
          <w:tcPr>
            <w:tcW w:w="928" w:type="dxa"/>
          </w:tcPr>
          <w:p w14:paraId="479DA83E" w14:textId="17C3497D" w:rsidR="00E94570" w:rsidRPr="00BB1453" w:rsidRDefault="00E94570" w:rsidP="00E51972">
            <w:pPr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BB1453">
              <w:rPr>
                <w:rFonts w:ascii="Arial" w:hAnsi="Arial" w:cs="Arial"/>
                <w:b/>
                <w:sz w:val="20"/>
              </w:rPr>
              <w:t xml:space="preserve">Essuie-mains </w:t>
            </w:r>
            <w:r w:rsidRPr="00BB1453">
              <w:rPr>
                <w:rFonts w:ascii="Arial" w:hAnsi="Arial" w:cs="Arial"/>
                <w:b/>
                <w:sz w:val="16"/>
                <w:szCs w:val="16"/>
              </w:rPr>
              <w:t>(préciser</w:t>
            </w:r>
            <w:r w:rsidR="00630E52">
              <w:rPr>
                <w:rFonts w:ascii="Arial" w:hAnsi="Arial" w:cs="Arial"/>
                <w:b/>
                <w:sz w:val="16"/>
                <w:szCs w:val="16"/>
              </w:rPr>
              <w:t xml:space="preserve"> la quantité et</w:t>
            </w:r>
            <w:r w:rsidRPr="00BB1453">
              <w:rPr>
                <w:rFonts w:ascii="Arial" w:hAnsi="Arial" w:cs="Arial"/>
                <w:b/>
                <w:sz w:val="16"/>
                <w:szCs w:val="16"/>
              </w:rPr>
              <w:t xml:space="preserve"> le mètre linéaire par rouleau)</w:t>
            </w:r>
          </w:p>
        </w:tc>
        <w:tc>
          <w:tcPr>
            <w:tcW w:w="1272" w:type="dxa"/>
          </w:tcPr>
          <w:p w14:paraId="064C25FF" w14:textId="623883DA" w:rsidR="00E94570" w:rsidRPr="00BB1453" w:rsidRDefault="00E94570" w:rsidP="00E51972">
            <w:pPr>
              <w:jc w:val="left"/>
              <w:rPr>
                <w:rFonts w:ascii="Arial" w:hAnsi="Arial" w:cs="Arial"/>
                <w:b/>
                <w:szCs w:val="22"/>
              </w:rPr>
            </w:pPr>
            <w:r w:rsidRPr="00BB1453">
              <w:rPr>
                <w:rFonts w:ascii="Arial" w:hAnsi="Arial" w:cs="Arial"/>
                <w:b/>
                <w:sz w:val="20"/>
              </w:rPr>
              <w:t>Papier hygiénique</w:t>
            </w:r>
            <w:r w:rsidRPr="00BB1453">
              <w:rPr>
                <w:rFonts w:ascii="Arial" w:hAnsi="Arial" w:cs="Arial"/>
                <w:b/>
                <w:szCs w:val="22"/>
              </w:rPr>
              <w:t xml:space="preserve"> </w:t>
            </w:r>
            <w:r w:rsidRPr="00BB1453">
              <w:rPr>
                <w:rFonts w:ascii="Arial" w:hAnsi="Arial" w:cs="Arial"/>
                <w:b/>
                <w:sz w:val="16"/>
                <w:szCs w:val="16"/>
              </w:rPr>
              <w:t xml:space="preserve">(préciser </w:t>
            </w:r>
            <w:r w:rsidR="00630E52">
              <w:rPr>
                <w:rFonts w:ascii="Arial" w:hAnsi="Arial" w:cs="Arial"/>
                <w:b/>
                <w:sz w:val="16"/>
                <w:szCs w:val="16"/>
              </w:rPr>
              <w:t xml:space="preserve">la quantité et </w:t>
            </w:r>
            <w:r w:rsidRPr="00BB1453">
              <w:rPr>
                <w:rFonts w:ascii="Arial" w:hAnsi="Arial" w:cs="Arial"/>
                <w:b/>
                <w:sz w:val="16"/>
                <w:szCs w:val="16"/>
              </w:rPr>
              <w:t>le mètre linéaire par rouleau)</w:t>
            </w:r>
          </w:p>
        </w:tc>
        <w:tc>
          <w:tcPr>
            <w:tcW w:w="1106" w:type="dxa"/>
          </w:tcPr>
          <w:p w14:paraId="4CC124E3" w14:textId="1CD17ECD" w:rsidR="00E94570" w:rsidRPr="00BB1453" w:rsidRDefault="00E94570" w:rsidP="00E0418E">
            <w:pPr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BB1453">
              <w:rPr>
                <w:rFonts w:ascii="Arial" w:hAnsi="Arial" w:cs="Arial"/>
                <w:b/>
                <w:sz w:val="20"/>
              </w:rPr>
              <w:t>Savon</w:t>
            </w:r>
            <w:r w:rsidRPr="00BB1453">
              <w:rPr>
                <w:rFonts w:ascii="Arial" w:hAnsi="Arial" w:cs="Arial"/>
                <w:b/>
                <w:szCs w:val="22"/>
              </w:rPr>
              <w:t xml:space="preserve"> </w:t>
            </w:r>
            <w:r w:rsidRPr="00BB1453">
              <w:rPr>
                <w:rFonts w:ascii="Arial" w:hAnsi="Arial" w:cs="Arial"/>
                <w:b/>
                <w:sz w:val="16"/>
                <w:szCs w:val="16"/>
              </w:rPr>
              <w:t xml:space="preserve">(préciser la </w:t>
            </w:r>
            <w:r w:rsidR="00630E52">
              <w:rPr>
                <w:rFonts w:ascii="Arial" w:hAnsi="Arial" w:cs="Arial"/>
                <w:b/>
                <w:sz w:val="16"/>
                <w:szCs w:val="16"/>
              </w:rPr>
              <w:t xml:space="preserve">quantité et la </w:t>
            </w:r>
            <w:r w:rsidRPr="00BB1453">
              <w:rPr>
                <w:rFonts w:ascii="Arial" w:hAnsi="Arial" w:cs="Arial"/>
                <w:b/>
                <w:sz w:val="16"/>
                <w:szCs w:val="16"/>
              </w:rPr>
              <w:t>contenance en millilitre par recharge)</w:t>
            </w:r>
          </w:p>
          <w:p w14:paraId="325A6873" w14:textId="086A7347" w:rsidR="00FD7061" w:rsidRPr="00BB1453" w:rsidRDefault="00FD7061" w:rsidP="00E51972">
            <w:pPr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39" w:type="dxa"/>
          </w:tcPr>
          <w:p w14:paraId="5165E230" w14:textId="65A04310" w:rsidR="00E94570" w:rsidRPr="00BB1453" w:rsidRDefault="00E94570" w:rsidP="00E51972">
            <w:pPr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BB1453">
              <w:rPr>
                <w:rFonts w:ascii="Arial" w:hAnsi="Arial" w:cs="Arial"/>
                <w:b/>
                <w:sz w:val="20"/>
              </w:rPr>
              <w:t xml:space="preserve">Stock tampon de distributeurs d’essuie-mains </w:t>
            </w:r>
            <w:r w:rsidR="00C354FB" w:rsidRPr="00BB1453">
              <w:rPr>
                <w:rFonts w:ascii="Arial" w:hAnsi="Arial" w:cs="Arial"/>
                <w:b/>
                <w:sz w:val="16"/>
                <w:szCs w:val="16"/>
              </w:rPr>
              <w:t>(</w:t>
            </w:r>
            <w:r w:rsidR="00934F45" w:rsidRPr="00BB1453">
              <w:rPr>
                <w:rFonts w:ascii="Arial" w:hAnsi="Arial" w:cs="Arial"/>
                <w:b/>
                <w:sz w:val="16"/>
                <w:szCs w:val="16"/>
              </w:rPr>
              <w:t>quantité</w:t>
            </w:r>
            <w:r w:rsidR="00C354FB" w:rsidRPr="00BB1453">
              <w:rPr>
                <w:rFonts w:ascii="Arial" w:hAnsi="Arial" w:cs="Arial"/>
                <w:b/>
                <w:sz w:val="16"/>
                <w:szCs w:val="16"/>
              </w:rPr>
              <w:t>)</w:t>
            </w:r>
          </w:p>
        </w:tc>
        <w:tc>
          <w:tcPr>
            <w:tcW w:w="1439" w:type="dxa"/>
          </w:tcPr>
          <w:p w14:paraId="4C66E04A" w14:textId="450405C1" w:rsidR="00E94570" w:rsidRPr="00BB1453" w:rsidRDefault="00E94570" w:rsidP="00E51972">
            <w:pPr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BB1453">
              <w:rPr>
                <w:rFonts w:ascii="Arial" w:hAnsi="Arial" w:cs="Arial"/>
                <w:b/>
                <w:sz w:val="20"/>
              </w:rPr>
              <w:t xml:space="preserve">Stock tampon de distributeurs de papier hygiénique </w:t>
            </w:r>
            <w:r w:rsidR="00C354FB" w:rsidRPr="00BB1453">
              <w:rPr>
                <w:rFonts w:ascii="Arial" w:hAnsi="Arial" w:cs="Arial"/>
                <w:b/>
                <w:sz w:val="20"/>
              </w:rPr>
              <w:t>(</w:t>
            </w:r>
            <w:r w:rsidR="00C354FB" w:rsidRPr="00BB1453">
              <w:rPr>
                <w:rFonts w:ascii="Arial" w:hAnsi="Arial" w:cs="Arial"/>
                <w:b/>
                <w:sz w:val="16"/>
                <w:szCs w:val="16"/>
              </w:rPr>
              <w:t>quantité)</w:t>
            </w:r>
          </w:p>
        </w:tc>
        <w:tc>
          <w:tcPr>
            <w:tcW w:w="1439" w:type="dxa"/>
          </w:tcPr>
          <w:p w14:paraId="3084E079" w14:textId="4FE60EA5" w:rsidR="00E94570" w:rsidRPr="00BB1453" w:rsidRDefault="00E94570" w:rsidP="00E51972">
            <w:pPr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BB1453">
              <w:rPr>
                <w:rFonts w:ascii="Arial" w:hAnsi="Arial" w:cs="Arial"/>
                <w:b/>
                <w:sz w:val="20"/>
              </w:rPr>
              <w:t>Stock tampon de distributeurs de savon</w:t>
            </w:r>
            <w:r w:rsidR="00C354FB" w:rsidRPr="00BB1453">
              <w:rPr>
                <w:rFonts w:ascii="Arial" w:hAnsi="Arial" w:cs="Arial"/>
                <w:b/>
                <w:sz w:val="20"/>
              </w:rPr>
              <w:t xml:space="preserve"> </w:t>
            </w:r>
            <w:r w:rsidR="00C354FB" w:rsidRPr="00BB1453">
              <w:rPr>
                <w:rFonts w:ascii="Arial" w:hAnsi="Arial" w:cs="Arial"/>
                <w:b/>
                <w:sz w:val="16"/>
                <w:szCs w:val="16"/>
              </w:rPr>
              <w:t>(quantité)</w:t>
            </w:r>
          </w:p>
        </w:tc>
        <w:tc>
          <w:tcPr>
            <w:tcW w:w="1439" w:type="dxa"/>
          </w:tcPr>
          <w:p w14:paraId="0107ACE9" w14:textId="21BD9162" w:rsidR="00E94570" w:rsidRPr="00BB1453" w:rsidRDefault="00E94570" w:rsidP="00E51972">
            <w:pPr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BB1453">
              <w:rPr>
                <w:rFonts w:ascii="Arial" w:hAnsi="Arial" w:cs="Arial"/>
                <w:b/>
                <w:sz w:val="20"/>
              </w:rPr>
              <w:t>Stock tampon de distributeurs de balayettes</w:t>
            </w:r>
            <w:r w:rsidR="00C354FB" w:rsidRPr="00BB1453">
              <w:rPr>
                <w:rFonts w:ascii="Arial" w:hAnsi="Arial" w:cs="Arial"/>
                <w:b/>
                <w:sz w:val="20"/>
              </w:rPr>
              <w:t xml:space="preserve"> </w:t>
            </w:r>
            <w:r w:rsidR="00C354FB" w:rsidRPr="00BB1453">
              <w:rPr>
                <w:rFonts w:ascii="Arial" w:hAnsi="Arial" w:cs="Arial"/>
                <w:b/>
                <w:sz w:val="16"/>
                <w:szCs w:val="16"/>
              </w:rPr>
              <w:t>(quantité)</w:t>
            </w:r>
          </w:p>
        </w:tc>
      </w:tr>
      <w:tr w:rsidR="00B17295" w14:paraId="7C6FA059" w14:textId="0EA545ED" w:rsidTr="00B17295">
        <w:tc>
          <w:tcPr>
            <w:tcW w:w="1695" w:type="dxa"/>
          </w:tcPr>
          <w:p w14:paraId="5CB71C0E" w14:textId="009B9A52" w:rsidR="00E94570" w:rsidRPr="007071C4" w:rsidRDefault="00B17295" w:rsidP="00B0029C">
            <w:pPr>
              <w:rPr>
                <w:rFonts w:ascii="Arial" w:hAnsi="Arial" w:cs="Arial"/>
                <w:b/>
                <w:color w:val="365F91" w:themeColor="accent1" w:themeShade="BF"/>
                <w:szCs w:val="22"/>
              </w:rPr>
            </w:pPr>
            <w:r>
              <w:rPr>
                <w:rFonts w:ascii="Arial" w:hAnsi="Arial" w:cs="Arial"/>
                <w:b/>
                <w:color w:val="365F91" w:themeColor="accent1" w:themeShade="BF"/>
                <w:szCs w:val="22"/>
              </w:rPr>
              <w:t>GARROS</w:t>
            </w:r>
          </w:p>
        </w:tc>
        <w:tc>
          <w:tcPr>
            <w:tcW w:w="928" w:type="dxa"/>
          </w:tcPr>
          <w:p w14:paraId="77BC2032" w14:textId="77777777" w:rsidR="00E94570" w:rsidRDefault="00E94570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  <w:tc>
          <w:tcPr>
            <w:tcW w:w="1272" w:type="dxa"/>
          </w:tcPr>
          <w:p w14:paraId="072C1993" w14:textId="77777777" w:rsidR="00E94570" w:rsidRDefault="00E94570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  <w:tc>
          <w:tcPr>
            <w:tcW w:w="1106" w:type="dxa"/>
          </w:tcPr>
          <w:p w14:paraId="41DDD62C" w14:textId="77777777" w:rsidR="00E94570" w:rsidRDefault="00E94570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  <w:tc>
          <w:tcPr>
            <w:tcW w:w="1439" w:type="dxa"/>
          </w:tcPr>
          <w:p w14:paraId="766E318B" w14:textId="77777777" w:rsidR="00E94570" w:rsidRDefault="00E94570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  <w:tc>
          <w:tcPr>
            <w:tcW w:w="1439" w:type="dxa"/>
          </w:tcPr>
          <w:p w14:paraId="46A61CE4" w14:textId="77777777" w:rsidR="00E94570" w:rsidRDefault="00E94570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  <w:tc>
          <w:tcPr>
            <w:tcW w:w="1439" w:type="dxa"/>
          </w:tcPr>
          <w:p w14:paraId="3E9A97A7" w14:textId="77777777" w:rsidR="00E94570" w:rsidRDefault="00E94570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  <w:tc>
          <w:tcPr>
            <w:tcW w:w="1439" w:type="dxa"/>
          </w:tcPr>
          <w:p w14:paraId="75785E13" w14:textId="77777777" w:rsidR="00E94570" w:rsidRDefault="00E94570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</w:tr>
      <w:tr w:rsidR="00B17295" w14:paraId="02E54848" w14:textId="01F3488A" w:rsidTr="00B17295">
        <w:tc>
          <w:tcPr>
            <w:tcW w:w="1695" w:type="dxa"/>
          </w:tcPr>
          <w:p w14:paraId="56781754" w14:textId="22803FFA" w:rsidR="00E94570" w:rsidRPr="007071C4" w:rsidRDefault="00B17295" w:rsidP="00B0029C">
            <w:pPr>
              <w:rPr>
                <w:rFonts w:ascii="Arial" w:hAnsi="Arial" w:cs="Arial"/>
                <w:b/>
                <w:color w:val="365F91" w:themeColor="accent1" w:themeShade="BF"/>
                <w:szCs w:val="22"/>
              </w:rPr>
            </w:pPr>
            <w:r>
              <w:rPr>
                <w:rFonts w:ascii="Arial" w:hAnsi="Arial" w:cs="Arial"/>
                <w:b/>
                <w:color w:val="365F91" w:themeColor="accent1" w:themeShade="BF"/>
                <w:szCs w:val="22"/>
              </w:rPr>
              <w:t>MODULAIRES</w:t>
            </w:r>
          </w:p>
        </w:tc>
        <w:tc>
          <w:tcPr>
            <w:tcW w:w="928" w:type="dxa"/>
          </w:tcPr>
          <w:p w14:paraId="5823E235" w14:textId="77777777" w:rsidR="00E94570" w:rsidRDefault="00E94570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  <w:tc>
          <w:tcPr>
            <w:tcW w:w="1272" w:type="dxa"/>
          </w:tcPr>
          <w:p w14:paraId="73A9EC49" w14:textId="77777777" w:rsidR="00E94570" w:rsidRDefault="00E94570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  <w:tc>
          <w:tcPr>
            <w:tcW w:w="1106" w:type="dxa"/>
          </w:tcPr>
          <w:p w14:paraId="58DA8EF9" w14:textId="77777777" w:rsidR="00E94570" w:rsidRDefault="00E94570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  <w:tc>
          <w:tcPr>
            <w:tcW w:w="1439" w:type="dxa"/>
          </w:tcPr>
          <w:p w14:paraId="53ABDA5F" w14:textId="77777777" w:rsidR="00E94570" w:rsidRDefault="00E94570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  <w:tc>
          <w:tcPr>
            <w:tcW w:w="1439" w:type="dxa"/>
          </w:tcPr>
          <w:p w14:paraId="631F8D3E" w14:textId="77777777" w:rsidR="00E94570" w:rsidRDefault="00E94570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  <w:tc>
          <w:tcPr>
            <w:tcW w:w="1439" w:type="dxa"/>
          </w:tcPr>
          <w:p w14:paraId="02CA18CB" w14:textId="77777777" w:rsidR="00E94570" w:rsidRDefault="00E94570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  <w:tc>
          <w:tcPr>
            <w:tcW w:w="1439" w:type="dxa"/>
          </w:tcPr>
          <w:p w14:paraId="6D329080" w14:textId="77777777" w:rsidR="00E94570" w:rsidRDefault="00E94570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</w:tr>
      <w:tr w:rsidR="00B17295" w14:paraId="16E57C26" w14:textId="6221F678" w:rsidTr="00B17295">
        <w:tc>
          <w:tcPr>
            <w:tcW w:w="1695" w:type="dxa"/>
          </w:tcPr>
          <w:p w14:paraId="312463A7" w14:textId="0C595645" w:rsidR="00E94570" w:rsidRPr="007071C4" w:rsidRDefault="00B17295" w:rsidP="00B0029C">
            <w:pPr>
              <w:rPr>
                <w:rFonts w:ascii="Arial" w:hAnsi="Arial" w:cs="Arial"/>
                <w:b/>
                <w:color w:val="365F91" w:themeColor="accent1" w:themeShade="BF"/>
                <w:szCs w:val="22"/>
              </w:rPr>
            </w:pPr>
            <w:r>
              <w:rPr>
                <w:rFonts w:ascii="Arial" w:hAnsi="Arial" w:cs="Arial"/>
                <w:b/>
                <w:color w:val="365F91" w:themeColor="accent1" w:themeShade="BF"/>
                <w:szCs w:val="22"/>
              </w:rPr>
              <w:t>BOUCHER</w:t>
            </w:r>
          </w:p>
        </w:tc>
        <w:tc>
          <w:tcPr>
            <w:tcW w:w="928" w:type="dxa"/>
          </w:tcPr>
          <w:p w14:paraId="5C0FBC28" w14:textId="77777777" w:rsidR="00E94570" w:rsidRDefault="00E94570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  <w:tc>
          <w:tcPr>
            <w:tcW w:w="1272" w:type="dxa"/>
          </w:tcPr>
          <w:p w14:paraId="62B2371A" w14:textId="77777777" w:rsidR="00E94570" w:rsidRDefault="00E94570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  <w:tc>
          <w:tcPr>
            <w:tcW w:w="1106" w:type="dxa"/>
          </w:tcPr>
          <w:p w14:paraId="69F8C1DA" w14:textId="77777777" w:rsidR="00E94570" w:rsidRDefault="00E94570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  <w:tc>
          <w:tcPr>
            <w:tcW w:w="1439" w:type="dxa"/>
          </w:tcPr>
          <w:p w14:paraId="0731A722" w14:textId="77777777" w:rsidR="00E94570" w:rsidRDefault="00E94570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  <w:tc>
          <w:tcPr>
            <w:tcW w:w="1439" w:type="dxa"/>
          </w:tcPr>
          <w:p w14:paraId="1B36EB28" w14:textId="77777777" w:rsidR="00E94570" w:rsidRDefault="00E94570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  <w:tc>
          <w:tcPr>
            <w:tcW w:w="1439" w:type="dxa"/>
          </w:tcPr>
          <w:p w14:paraId="6F814DFB" w14:textId="77777777" w:rsidR="00E94570" w:rsidRDefault="00E94570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  <w:tc>
          <w:tcPr>
            <w:tcW w:w="1439" w:type="dxa"/>
          </w:tcPr>
          <w:p w14:paraId="4BF93754" w14:textId="77777777" w:rsidR="00E94570" w:rsidRDefault="00E94570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</w:tr>
      <w:tr w:rsidR="00B17295" w14:paraId="39C74E56" w14:textId="46373F50" w:rsidTr="00B17295">
        <w:tc>
          <w:tcPr>
            <w:tcW w:w="1695" w:type="dxa"/>
          </w:tcPr>
          <w:p w14:paraId="1A6CBB91" w14:textId="5C9DA0E1" w:rsidR="00E94570" w:rsidRPr="007071C4" w:rsidRDefault="00B17295" w:rsidP="00B0029C">
            <w:pPr>
              <w:rPr>
                <w:rFonts w:ascii="Arial" w:hAnsi="Arial" w:cs="Arial"/>
                <w:b/>
                <w:color w:val="365F91" w:themeColor="accent1" w:themeShade="BF"/>
                <w:szCs w:val="22"/>
              </w:rPr>
            </w:pPr>
            <w:r>
              <w:rPr>
                <w:rFonts w:ascii="Arial" w:hAnsi="Arial" w:cs="Arial"/>
                <w:b/>
                <w:color w:val="365F91" w:themeColor="accent1" w:themeShade="BF"/>
                <w:szCs w:val="22"/>
              </w:rPr>
              <w:t>BASTIE</w:t>
            </w:r>
          </w:p>
        </w:tc>
        <w:tc>
          <w:tcPr>
            <w:tcW w:w="928" w:type="dxa"/>
          </w:tcPr>
          <w:p w14:paraId="58646C23" w14:textId="77777777" w:rsidR="00E94570" w:rsidRDefault="00E94570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  <w:tc>
          <w:tcPr>
            <w:tcW w:w="1272" w:type="dxa"/>
          </w:tcPr>
          <w:p w14:paraId="1F9558FA" w14:textId="77777777" w:rsidR="00E94570" w:rsidRDefault="00E94570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  <w:tc>
          <w:tcPr>
            <w:tcW w:w="1106" w:type="dxa"/>
          </w:tcPr>
          <w:p w14:paraId="3F8335A1" w14:textId="77777777" w:rsidR="00E94570" w:rsidRDefault="00E94570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  <w:tc>
          <w:tcPr>
            <w:tcW w:w="1439" w:type="dxa"/>
          </w:tcPr>
          <w:p w14:paraId="27AD2DEB" w14:textId="77777777" w:rsidR="00E94570" w:rsidRDefault="00E94570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  <w:tc>
          <w:tcPr>
            <w:tcW w:w="1439" w:type="dxa"/>
          </w:tcPr>
          <w:p w14:paraId="5C0B85F7" w14:textId="77777777" w:rsidR="00E94570" w:rsidRDefault="00E94570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  <w:tc>
          <w:tcPr>
            <w:tcW w:w="1439" w:type="dxa"/>
          </w:tcPr>
          <w:p w14:paraId="21FAE748" w14:textId="77777777" w:rsidR="00E94570" w:rsidRDefault="00E94570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  <w:tc>
          <w:tcPr>
            <w:tcW w:w="1439" w:type="dxa"/>
          </w:tcPr>
          <w:p w14:paraId="5084B482" w14:textId="77777777" w:rsidR="00E94570" w:rsidRDefault="00E94570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</w:tr>
      <w:tr w:rsidR="007071C4" w14:paraId="5C349269" w14:textId="77777777" w:rsidTr="00B17295">
        <w:tc>
          <w:tcPr>
            <w:tcW w:w="1695" w:type="dxa"/>
          </w:tcPr>
          <w:p w14:paraId="159E7A5D" w14:textId="3B1524F1" w:rsidR="007071C4" w:rsidRDefault="00B17295" w:rsidP="00B0029C">
            <w:pPr>
              <w:rPr>
                <w:rFonts w:ascii="Arial" w:hAnsi="Arial" w:cs="Arial"/>
                <w:b/>
                <w:color w:val="365F91" w:themeColor="accent1" w:themeShade="BF"/>
                <w:szCs w:val="22"/>
              </w:rPr>
            </w:pPr>
            <w:r>
              <w:rPr>
                <w:rFonts w:ascii="Arial" w:hAnsi="Arial" w:cs="Arial"/>
                <w:b/>
                <w:color w:val="365F91" w:themeColor="accent1" w:themeShade="BF"/>
                <w:szCs w:val="22"/>
              </w:rPr>
              <w:t>BLERIOT</w:t>
            </w:r>
          </w:p>
        </w:tc>
        <w:tc>
          <w:tcPr>
            <w:tcW w:w="928" w:type="dxa"/>
          </w:tcPr>
          <w:p w14:paraId="7BC9013F" w14:textId="77777777" w:rsidR="007071C4" w:rsidRDefault="007071C4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  <w:tc>
          <w:tcPr>
            <w:tcW w:w="1272" w:type="dxa"/>
          </w:tcPr>
          <w:p w14:paraId="6941C851" w14:textId="77777777" w:rsidR="007071C4" w:rsidRDefault="007071C4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  <w:tc>
          <w:tcPr>
            <w:tcW w:w="1106" w:type="dxa"/>
          </w:tcPr>
          <w:p w14:paraId="1BAEC423" w14:textId="77777777" w:rsidR="007071C4" w:rsidRDefault="007071C4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  <w:tc>
          <w:tcPr>
            <w:tcW w:w="1439" w:type="dxa"/>
          </w:tcPr>
          <w:p w14:paraId="1AA73E18" w14:textId="77777777" w:rsidR="007071C4" w:rsidRDefault="007071C4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  <w:tc>
          <w:tcPr>
            <w:tcW w:w="1439" w:type="dxa"/>
          </w:tcPr>
          <w:p w14:paraId="1D05EE38" w14:textId="77777777" w:rsidR="007071C4" w:rsidRDefault="007071C4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  <w:tc>
          <w:tcPr>
            <w:tcW w:w="1439" w:type="dxa"/>
          </w:tcPr>
          <w:p w14:paraId="0790A979" w14:textId="77777777" w:rsidR="007071C4" w:rsidRDefault="007071C4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  <w:tc>
          <w:tcPr>
            <w:tcW w:w="1439" w:type="dxa"/>
          </w:tcPr>
          <w:p w14:paraId="53C2333D" w14:textId="77777777" w:rsidR="007071C4" w:rsidRDefault="007071C4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</w:tr>
      <w:tr w:rsidR="00B163B5" w14:paraId="0A33ACF2" w14:textId="77777777" w:rsidTr="00B17295">
        <w:tc>
          <w:tcPr>
            <w:tcW w:w="1695" w:type="dxa"/>
          </w:tcPr>
          <w:p w14:paraId="3885140A" w14:textId="631C45E6" w:rsidR="00B163B5" w:rsidRDefault="00B17295" w:rsidP="00B0029C">
            <w:pPr>
              <w:rPr>
                <w:rFonts w:ascii="Arial" w:hAnsi="Arial" w:cs="Arial"/>
                <w:b/>
                <w:color w:val="365F91" w:themeColor="accent1" w:themeShade="BF"/>
                <w:szCs w:val="22"/>
              </w:rPr>
            </w:pPr>
            <w:r>
              <w:rPr>
                <w:rFonts w:ascii="Arial" w:hAnsi="Arial" w:cs="Arial"/>
                <w:b/>
                <w:color w:val="365F91" w:themeColor="accent1" w:themeShade="BF"/>
                <w:szCs w:val="22"/>
              </w:rPr>
              <w:t>ST EXUPERY</w:t>
            </w:r>
          </w:p>
        </w:tc>
        <w:tc>
          <w:tcPr>
            <w:tcW w:w="928" w:type="dxa"/>
          </w:tcPr>
          <w:p w14:paraId="645E942E" w14:textId="77777777" w:rsidR="00B163B5" w:rsidRDefault="00B163B5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  <w:tc>
          <w:tcPr>
            <w:tcW w:w="1272" w:type="dxa"/>
          </w:tcPr>
          <w:p w14:paraId="1B678CAB" w14:textId="77777777" w:rsidR="00B163B5" w:rsidRDefault="00B163B5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  <w:tc>
          <w:tcPr>
            <w:tcW w:w="1106" w:type="dxa"/>
          </w:tcPr>
          <w:p w14:paraId="6E8C3B6F" w14:textId="77777777" w:rsidR="00B163B5" w:rsidRDefault="00B163B5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  <w:tc>
          <w:tcPr>
            <w:tcW w:w="1439" w:type="dxa"/>
          </w:tcPr>
          <w:p w14:paraId="14D0FDD3" w14:textId="77777777" w:rsidR="00B163B5" w:rsidRDefault="00B163B5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  <w:tc>
          <w:tcPr>
            <w:tcW w:w="1439" w:type="dxa"/>
          </w:tcPr>
          <w:p w14:paraId="30A63BBB" w14:textId="77777777" w:rsidR="00B163B5" w:rsidRDefault="00B163B5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  <w:tc>
          <w:tcPr>
            <w:tcW w:w="1439" w:type="dxa"/>
          </w:tcPr>
          <w:p w14:paraId="744E319F" w14:textId="77777777" w:rsidR="00B163B5" w:rsidRDefault="00B163B5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  <w:tc>
          <w:tcPr>
            <w:tcW w:w="1439" w:type="dxa"/>
          </w:tcPr>
          <w:p w14:paraId="76D2A5E8" w14:textId="77777777" w:rsidR="00B163B5" w:rsidRDefault="00B163B5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</w:tr>
      <w:tr w:rsidR="00B163B5" w14:paraId="4C574BEA" w14:textId="77777777" w:rsidTr="00B17295">
        <w:tc>
          <w:tcPr>
            <w:tcW w:w="1695" w:type="dxa"/>
          </w:tcPr>
          <w:p w14:paraId="5F71CB52" w14:textId="6764D43B" w:rsidR="00B163B5" w:rsidRDefault="00B17295" w:rsidP="00B0029C">
            <w:pPr>
              <w:rPr>
                <w:rFonts w:ascii="Arial" w:hAnsi="Arial" w:cs="Arial"/>
                <w:b/>
                <w:color w:val="365F91" w:themeColor="accent1" w:themeShade="BF"/>
                <w:szCs w:val="22"/>
              </w:rPr>
            </w:pPr>
            <w:r>
              <w:rPr>
                <w:rFonts w:ascii="Arial" w:hAnsi="Arial" w:cs="Arial"/>
                <w:b/>
                <w:color w:val="365F91" w:themeColor="accent1" w:themeShade="BF"/>
                <w:szCs w:val="22"/>
              </w:rPr>
              <w:t>MERMOZ</w:t>
            </w:r>
          </w:p>
        </w:tc>
        <w:tc>
          <w:tcPr>
            <w:tcW w:w="928" w:type="dxa"/>
          </w:tcPr>
          <w:p w14:paraId="2B91EE52" w14:textId="77777777" w:rsidR="00B163B5" w:rsidRDefault="00B163B5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  <w:tc>
          <w:tcPr>
            <w:tcW w:w="1272" w:type="dxa"/>
          </w:tcPr>
          <w:p w14:paraId="187077FD" w14:textId="77777777" w:rsidR="00B163B5" w:rsidRDefault="00B163B5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  <w:tc>
          <w:tcPr>
            <w:tcW w:w="1106" w:type="dxa"/>
          </w:tcPr>
          <w:p w14:paraId="2DB7E13B" w14:textId="77777777" w:rsidR="00B163B5" w:rsidRDefault="00B163B5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  <w:tc>
          <w:tcPr>
            <w:tcW w:w="1439" w:type="dxa"/>
          </w:tcPr>
          <w:p w14:paraId="02485061" w14:textId="77777777" w:rsidR="00B163B5" w:rsidRDefault="00B163B5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  <w:tc>
          <w:tcPr>
            <w:tcW w:w="1439" w:type="dxa"/>
          </w:tcPr>
          <w:p w14:paraId="2B4058B4" w14:textId="77777777" w:rsidR="00B163B5" w:rsidRDefault="00B163B5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  <w:tc>
          <w:tcPr>
            <w:tcW w:w="1439" w:type="dxa"/>
          </w:tcPr>
          <w:p w14:paraId="5E97C576" w14:textId="77777777" w:rsidR="00B163B5" w:rsidRDefault="00B163B5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  <w:tc>
          <w:tcPr>
            <w:tcW w:w="1439" w:type="dxa"/>
          </w:tcPr>
          <w:p w14:paraId="7F7F2910" w14:textId="77777777" w:rsidR="00B163B5" w:rsidRDefault="00B163B5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</w:tr>
    </w:tbl>
    <w:p w14:paraId="06E154B6" w14:textId="77777777" w:rsidR="00B0029C" w:rsidRPr="00E51972" w:rsidRDefault="00B0029C" w:rsidP="00E51972">
      <w:pPr>
        <w:rPr>
          <w:rFonts w:ascii="Arial" w:hAnsi="Arial" w:cs="Arial"/>
          <w:b/>
          <w:color w:val="365F91" w:themeColor="accent1" w:themeShade="BF"/>
          <w:sz w:val="26"/>
          <w:szCs w:val="26"/>
        </w:rPr>
      </w:pPr>
    </w:p>
    <w:p w14:paraId="62ED0F2C" w14:textId="23408231" w:rsidR="00A76F31" w:rsidRDefault="004B29A4" w:rsidP="00CC3B48">
      <w:pPr>
        <w:pStyle w:val="Paragraphedeliste"/>
        <w:numPr>
          <w:ilvl w:val="0"/>
          <w:numId w:val="49"/>
        </w:numPr>
        <w:rPr>
          <w:rFonts w:ascii="Arial" w:hAnsi="Arial" w:cs="Arial"/>
          <w:b/>
          <w:szCs w:val="22"/>
        </w:rPr>
      </w:pPr>
      <w:r w:rsidRPr="00FE1A88">
        <w:rPr>
          <w:rFonts w:ascii="Arial" w:hAnsi="Arial" w:cs="Arial"/>
          <w:b/>
          <w:szCs w:val="22"/>
        </w:rPr>
        <w:t xml:space="preserve">Le candidat fournira </w:t>
      </w:r>
      <w:r w:rsidR="007A702E" w:rsidRPr="00FE1A88">
        <w:rPr>
          <w:rFonts w:ascii="Arial" w:hAnsi="Arial" w:cs="Arial"/>
          <w:b/>
          <w:szCs w:val="22"/>
        </w:rPr>
        <w:t xml:space="preserve">un échantillon </w:t>
      </w:r>
      <w:r w:rsidR="0023330F" w:rsidRPr="00FE1A88">
        <w:rPr>
          <w:rFonts w:ascii="Arial" w:hAnsi="Arial" w:cs="Arial"/>
          <w:b/>
          <w:szCs w:val="22"/>
        </w:rPr>
        <w:t xml:space="preserve">de </w:t>
      </w:r>
      <w:r w:rsidR="00AA0E5A" w:rsidRPr="00FE1A88">
        <w:rPr>
          <w:rFonts w:ascii="Arial" w:hAnsi="Arial" w:cs="Arial"/>
          <w:b/>
          <w:szCs w:val="22"/>
        </w:rPr>
        <w:t>papier toilette et d’essuie-mains</w:t>
      </w:r>
      <w:r w:rsidR="002B7BF2">
        <w:rPr>
          <w:rFonts w:ascii="Arial" w:hAnsi="Arial" w:cs="Arial"/>
          <w:b/>
          <w:szCs w:val="22"/>
        </w:rPr>
        <w:t xml:space="preserve"> </w:t>
      </w:r>
      <w:r w:rsidR="002B7BF2" w:rsidRPr="002E3D05">
        <w:rPr>
          <w:rFonts w:ascii="Arial" w:hAnsi="Arial" w:cs="Arial"/>
          <w:b/>
          <w:color w:val="244061" w:themeColor="accent1" w:themeShade="80"/>
          <w:szCs w:val="22"/>
        </w:rPr>
        <w:t>(4 points)</w:t>
      </w:r>
    </w:p>
    <w:p w14:paraId="7CCF56BB" w14:textId="77777777" w:rsidR="002E3D05" w:rsidRDefault="002E3D05" w:rsidP="002E3D05">
      <w:pPr>
        <w:pStyle w:val="Paragraphedeliste"/>
        <w:rPr>
          <w:rFonts w:ascii="Arial" w:hAnsi="Arial" w:cs="Arial"/>
          <w:b/>
          <w:szCs w:val="22"/>
        </w:rPr>
      </w:pPr>
    </w:p>
    <w:p w14:paraId="7F78E334" w14:textId="7FC19FBF" w:rsidR="002B7BF2" w:rsidRPr="00FE1A88" w:rsidRDefault="002B7BF2" w:rsidP="00CC3B48">
      <w:pPr>
        <w:pStyle w:val="Paragraphedeliste"/>
        <w:numPr>
          <w:ilvl w:val="0"/>
          <w:numId w:val="49"/>
        </w:numPr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 xml:space="preserve">Le candidat explicitera sa méthodologie du stockage des consommables </w:t>
      </w:r>
      <w:r w:rsidRPr="002E3D05">
        <w:rPr>
          <w:rFonts w:ascii="Arial" w:hAnsi="Arial" w:cs="Arial"/>
          <w:b/>
          <w:color w:val="244061" w:themeColor="accent1" w:themeShade="80"/>
          <w:szCs w:val="22"/>
        </w:rPr>
        <w:t>(3 points)</w:t>
      </w:r>
    </w:p>
    <w:p w14:paraId="602CA3D5" w14:textId="77777777" w:rsidR="001C3D58" w:rsidRDefault="001C3D58" w:rsidP="001C3D58">
      <w:pPr>
        <w:rPr>
          <w:rFonts w:ascii="Arial" w:hAnsi="Arial" w:cs="Arial"/>
          <w:b/>
          <w:color w:val="365F91" w:themeColor="accent1" w:themeShade="BF"/>
          <w:szCs w:val="22"/>
        </w:rPr>
      </w:pPr>
    </w:p>
    <w:p w14:paraId="27006E2A" w14:textId="77777777" w:rsidR="001C3D58" w:rsidRDefault="001C3D58" w:rsidP="001C3D58">
      <w:pPr>
        <w:rPr>
          <w:rFonts w:ascii="Arial" w:hAnsi="Arial" w:cs="Arial"/>
          <w:b/>
          <w:color w:val="365F91" w:themeColor="accent1" w:themeShade="BF"/>
          <w:szCs w:val="22"/>
        </w:rPr>
      </w:pPr>
    </w:p>
    <w:p w14:paraId="4C597791" w14:textId="77777777" w:rsidR="001C3D58" w:rsidRDefault="001C3D58" w:rsidP="001C3D58">
      <w:pPr>
        <w:rPr>
          <w:rFonts w:ascii="Arial" w:hAnsi="Arial" w:cs="Arial"/>
          <w:b/>
          <w:color w:val="365F91" w:themeColor="accent1" w:themeShade="BF"/>
          <w:szCs w:val="22"/>
        </w:rPr>
      </w:pPr>
    </w:p>
    <w:p w14:paraId="68CBD952" w14:textId="77777777" w:rsidR="001C3D58" w:rsidRDefault="001C3D58" w:rsidP="001C3D58">
      <w:pPr>
        <w:rPr>
          <w:rFonts w:ascii="Arial" w:hAnsi="Arial" w:cs="Arial"/>
          <w:b/>
          <w:color w:val="365F91" w:themeColor="accent1" w:themeShade="BF"/>
          <w:szCs w:val="22"/>
        </w:rPr>
      </w:pPr>
    </w:p>
    <w:p w14:paraId="06C6FC8D" w14:textId="77777777" w:rsidR="001C3D58" w:rsidRDefault="001C3D58" w:rsidP="001C3D58">
      <w:pPr>
        <w:rPr>
          <w:rFonts w:ascii="Arial" w:hAnsi="Arial" w:cs="Arial"/>
          <w:b/>
          <w:color w:val="365F91" w:themeColor="accent1" w:themeShade="BF"/>
          <w:szCs w:val="22"/>
        </w:rPr>
      </w:pPr>
    </w:p>
    <w:p w14:paraId="494E8745" w14:textId="77777777" w:rsidR="001C3D58" w:rsidRDefault="001C3D58" w:rsidP="001C3D58">
      <w:pPr>
        <w:rPr>
          <w:rFonts w:ascii="Arial" w:hAnsi="Arial" w:cs="Arial"/>
          <w:b/>
          <w:color w:val="365F91" w:themeColor="accent1" w:themeShade="BF"/>
          <w:szCs w:val="22"/>
        </w:rPr>
      </w:pPr>
    </w:p>
    <w:p w14:paraId="4C6563B5" w14:textId="77777777" w:rsidR="001C3D58" w:rsidRDefault="001C3D58" w:rsidP="001C3D58">
      <w:pPr>
        <w:rPr>
          <w:rFonts w:ascii="Arial" w:hAnsi="Arial" w:cs="Arial"/>
          <w:b/>
          <w:color w:val="365F91" w:themeColor="accent1" w:themeShade="BF"/>
          <w:szCs w:val="22"/>
        </w:rPr>
      </w:pPr>
    </w:p>
    <w:p w14:paraId="3EBAD880" w14:textId="77777777" w:rsidR="001C3D58" w:rsidRDefault="001C3D58" w:rsidP="001C3D58">
      <w:pPr>
        <w:rPr>
          <w:rFonts w:ascii="Arial" w:hAnsi="Arial" w:cs="Arial"/>
          <w:b/>
          <w:color w:val="365F91" w:themeColor="accent1" w:themeShade="BF"/>
          <w:szCs w:val="22"/>
        </w:rPr>
      </w:pPr>
    </w:p>
    <w:p w14:paraId="0DDA1541" w14:textId="77777777" w:rsidR="001C3D58" w:rsidRDefault="001C3D58" w:rsidP="001C3D58">
      <w:pPr>
        <w:rPr>
          <w:rFonts w:ascii="Arial" w:hAnsi="Arial" w:cs="Arial"/>
          <w:b/>
          <w:color w:val="365F91" w:themeColor="accent1" w:themeShade="BF"/>
          <w:szCs w:val="22"/>
        </w:rPr>
      </w:pPr>
    </w:p>
    <w:p w14:paraId="7DC6E84A" w14:textId="77777777" w:rsidR="001C3D58" w:rsidRDefault="001C3D58" w:rsidP="001C3D58">
      <w:pPr>
        <w:rPr>
          <w:rFonts w:ascii="Arial" w:hAnsi="Arial" w:cs="Arial"/>
          <w:b/>
          <w:color w:val="365F91" w:themeColor="accent1" w:themeShade="BF"/>
          <w:szCs w:val="22"/>
        </w:rPr>
      </w:pPr>
    </w:p>
    <w:p w14:paraId="37F988D0" w14:textId="77777777" w:rsidR="001C3D58" w:rsidRDefault="001C3D58" w:rsidP="001C3D58">
      <w:pPr>
        <w:rPr>
          <w:rFonts w:ascii="Arial" w:hAnsi="Arial" w:cs="Arial"/>
          <w:b/>
          <w:color w:val="365F91" w:themeColor="accent1" w:themeShade="BF"/>
          <w:szCs w:val="22"/>
        </w:rPr>
      </w:pPr>
    </w:p>
    <w:p w14:paraId="25C48A42" w14:textId="77777777" w:rsidR="001C3D58" w:rsidRDefault="001C3D58" w:rsidP="001C3D58">
      <w:pPr>
        <w:rPr>
          <w:rFonts w:ascii="Arial" w:hAnsi="Arial" w:cs="Arial"/>
          <w:b/>
          <w:color w:val="365F91" w:themeColor="accent1" w:themeShade="BF"/>
          <w:szCs w:val="22"/>
        </w:rPr>
      </w:pPr>
    </w:p>
    <w:p w14:paraId="06568D24" w14:textId="77777777" w:rsidR="001C3D58" w:rsidRDefault="001C3D58" w:rsidP="001C3D58">
      <w:pPr>
        <w:rPr>
          <w:rFonts w:ascii="Arial" w:hAnsi="Arial" w:cs="Arial"/>
          <w:b/>
          <w:color w:val="365F91" w:themeColor="accent1" w:themeShade="BF"/>
          <w:szCs w:val="22"/>
        </w:rPr>
      </w:pPr>
    </w:p>
    <w:p w14:paraId="33528642" w14:textId="77777777" w:rsidR="001C3D58" w:rsidRDefault="001C3D58" w:rsidP="001C3D58">
      <w:pPr>
        <w:rPr>
          <w:rFonts w:ascii="Arial" w:hAnsi="Arial" w:cs="Arial"/>
          <w:b/>
          <w:color w:val="365F91" w:themeColor="accent1" w:themeShade="BF"/>
          <w:szCs w:val="22"/>
        </w:rPr>
      </w:pPr>
    </w:p>
    <w:p w14:paraId="0524C361" w14:textId="77777777" w:rsidR="001C3D58" w:rsidRDefault="001C3D58" w:rsidP="001C3D58">
      <w:pPr>
        <w:rPr>
          <w:rFonts w:ascii="Arial" w:hAnsi="Arial" w:cs="Arial"/>
          <w:b/>
          <w:color w:val="365F91" w:themeColor="accent1" w:themeShade="BF"/>
          <w:szCs w:val="22"/>
        </w:rPr>
      </w:pPr>
    </w:p>
    <w:p w14:paraId="27ACBD78" w14:textId="77777777" w:rsidR="001C3D58" w:rsidRDefault="001C3D58" w:rsidP="001C3D58">
      <w:pPr>
        <w:rPr>
          <w:rFonts w:ascii="Arial" w:hAnsi="Arial" w:cs="Arial"/>
          <w:b/>
          <w:color w:val="365F91" w:themeColor="accent1" w:themeShade="BF"/>
          <w:szCs w:val="22"/>
        </w:rPr>
      </w:pPr>
    </w:p>
    <w:p w14:paraId="015AEA5D" w14:textId="222ED498" w:rsidR="001C3D58" w:rsidRDefault="001C3D58" w:rsidP="001C3D58">
      <w:pPr>
        <w:rPr>
          <w:rFonts w:ascii="Arial" w:hAnsi="Arial" w:cs="Arial"/>
          <w:b/>
          <w:color w:val="365F91" w:themeColor="accent1" w:themeShade="BF"/>
          <w:szCs w:val="22"/>
        </w:rPr>
      </w:pPr>
    </w:p>
    <w:p w14:paraId="799E9A0A" w14:textId="54887522" w:rsidR="00B17295" w:rsidRDefault="00B17295" w:rsidP="001C3D58">
      <w:pPr>
        <w:rPr>
          <w:rFonts w:ascii="Arial" w:hAnsi="Arial" w:cs="Arial"/>
          <w:b/>
          <w:color w:val="365F91" w:themeColor="accent1" w:themeShade="BF"/>
          <w:szCs w:val="22"/>
        </w:rPr>
      </w:pPr>
    </w:p>
    <w:p w14:paraId="12026ACD" w14:textId="01C7FEF6" w:rsidR="00B17295" w:rsidRDefault="00B17295" w:rsidP="001C3D58">
      <w:pPr>
        <w:rPr>
          <w:rFonts w:ascii="Arial" w:hAnsi="Arial" w:cs="Arial"/>
          <w:b/>
          <w:color w:val="365F91" w:themeColor="accent1" w:themeShade="BF"/>
          <w:szCs w:val="22"/>
        </w:rPr>
      </w:pPr>
    </w:p>
    <w:p w14:paraId="708CD797" w14:textId="6637ACD9" w:rsidR="00B17295" w:rsidRDefault="00B17295" w:rsidP="001C3D58">
      <w:pPr>
        <w:rPr>
          <w:rFonts w:ascii="Arial" w:hAnsi="Arial" w:cs="Arial"/>
          <w:b/>
          <w:color w:val="365F91" w:themeColor="accent1" w:themeShade="BF"/>
          <w:szCs w:val="22"/>
        </w:rPr>
      </w:pPr>
    </w:p>
    <w:p w14:paraId="00EEEE75" w14:textId="693EA803" w:rsidR="00B17295" w:rsidRDefault="00B17295" w:rsidP="001C3D58">
      <w:pPr>
        <w:rPr>
          <w:rFonts w:ascii="Arial" w:hAnsi="Arial" w:cs="Arial"/>
          <w:b/>
          <w:color w:val="365F91" w:themeColor="accent1" w:themeShade="BF"/>
          <w:szCs w:val="22"/>
        </w:rPr>
      </w:pPr>
    </w:p>
    <w:p w14:paraId="23C06D0F" w14:textId="2824A1F5" w:rsidR="00B17295" w:rsidRDefault="00B17295" w:rsidP="001C3D58">
      <w:pPr>
        <w:rPr>
          <w:rFonts w:ascii="Arial" w:hAnsi="Arial" w:cs="Arial"/>
          <w:b/>
          <w:color w:val="365F91" w:themeColor="accent1" w:themeShade="BF"/>
          <w:szCs w:val="22"/>
        </w:rPr>
      </w:pPr>
    </w:p>
    <w:p w14:paraId="2065EEC0" w14:textId="0184FED1" w:rsidR="00B17295" w:rsidRDefault="00B17295" w:rsidP="001C3D58">
      <w:pPr>
        <w:rPr>
          <w:rFonts w:ascii="Arial" w:hAnsi="Arial" w:cs="Arial"/>
          <w:b/>
          <w:color w:val="365F91" w:themeColor="accent1" w:themeShade="BF"/>
          <w:szCs w:val="22"/>
        </w:rPr>
      </w:pPr>
    </w:p>
    <w:p w14:paraId="66303AD7" w14:textId="634E3CAC" w:rsidR="00B17295" w:rsidRDefault="00B17295" w:rsidP="001C3D58">
      <w:pPr>
        <w:rPr>
          <w:rFonts w:ascii="Arial" w:hAnsi="Arial" w:cs="Arial"/>
          <w:b/>
          <w:color w:val="365F91" w:themeColor="accent1" w:themeShade="BF"/>
          <w:szCs w:val="22"/>
        </w:rPr>
      </w:pPr>
    </w:p>
    <w:p w14:paraId="4B7A6D5F" w14:textId="32C2BC04" w:rsidR="00B17295" w:rsidRDefault="00B17295" w:rsidP="001C3D58">
      <w:pPr>
        <w:rPr>
          <w:rFonts w:ascii="Arial" w:hAnsi="Arial" w:cs="Arial"/>
          <w:b/>
          <w:color w:val="365F91" w:themeColor="accent1" w:themeShade="BF"/>
          <w:szCs w:val="22"/>
        </w:rPr>
      </w:pPr>
    </w:p>
    <w:p w14:paraId="73B3AB82" w14:textId="4EC7940F" w:rsidR="00B17295" w:rsidRDefault="00B17295" w:rsidP="001C3D58">
      <w:pPr>
        <w:rPr>
          <w:rFonts w:ascii="Arial" w:hAnsi="Arial" w:cs="Arial"/>
          <w:b/>
          <w:color w:val="365F91" w:themeColor="accent1" w:themeShade="BF"/>
          <w:szCs w:val="22"/>
        </w:rPr>
      </w:pPr>
    </w:p>
    <w:p w14:paraId="5987EAC6" w14:textId="77777777" w:rsidR="00B17295" w:rsidRDefault="00B17295" w:rsidP="001C3D58">
      <w:pPr>
        <w:rPr>
          <w:rFonts w:ascii="Arial" w:hAnsi="Arial" w:cs="Arial"/>
          <w:b/>
          <w:color w:val="365F91" w:themeColor="accent1" w:themeShade="BF"/>
          <w:szCs w:val="22"/>
        </w:rPr>
      </w:pPr>
    </w:p>
    <w:p w14:paraId="173AD3B5" w14:textId="77777777" w:rsidR="001C3D58" w:rsidRDefault="001C3D58" w:rsidP="001C3D58">
      <w:pPr>
        <w:rPr>
          <w:rFonts w:ascii="Arial" w:hAnsi="Arial" w:cs="Arial"/>
          <w:b/>
          <w:color w:val="365F91" w:themeColor="accent1" w:themeShade="BF"/>
          <w:szCs w:val="22"/>
        </w:rPr>
      </w:pPr>
    </w:p>
    <w:p w14:paraId="16075258" w14:textId="26E1526D" w:rsidR="00732943" w:rsidRPr="00732943" w:rsidRDefault="0063595C" w:rsidP="00FE1A88">
      <w:pPr>
        <w:pStyle w:val="Paragraphedeliste"/>
        <w:numPr>
          <w:ilvl w:val="0"/>
          <w:numId w:val="44"/>
        </w:numPr>
        <w:ind w:left="993"/>
        <w:rPr>
          <w:rFonts w:ascii="Arial" w:hAnsi="Arial" w:cs="Arial"/>
          <w:b/>
          <w:color w:val="365F91" w:themeColor="accent1" w:themeShade="BF"/>
          <w:sz w:val="26"/>
          <w:szCs w:val="26"/>
        </w:rPr>
      </w:pPr>
      <w:r>
        <w:rPr>
          <w:rFonts w:ascii="Arial" w:hAnsi="Arial" w:cs="Arial"/>
          <w:b/>
          <w:color w:val="365F91" w:themeColor="accent1" w:themeShade="BF"/>
          <w:sz w:val="26"/>
          <w:szCs w:val="26"/>
        </w:rPr>
        <w:t xml:space="preserve">Organisation et méthodologie </w:t>
      </w:r>
      <w:r w:rsidRPr="00AD7A0D">
        <w:rPr>
          <w:rFonts w:ascii="Arial" w:hAnsi="Arial" w:cs="Arial"/>
          <w:b/>
          <w:color w:val="365F91" w:themeColor="accent1" w:themeShade="BF"/>
          <w:sz w:val="26"/>
          <w:szCs w:val="26"/>
        </w:rPr>
        <w:t>proposée</w:t>
      </w:r>
      <w:r>
        <w:rPr>
          <w:rFonts w:ascii="Arial" w:hAnsi="Arial" w:cs="Arial"/>
          <w:b/>
          <w:color w:val="365F91" w:themeColor="accent1" w:themeShade="BF"/>
          <w:sz w:val="26"/>
          <w:szCs w:val="26"/>
        </w:rPr>
        <w:t>s</w:t>
      </w:r>
      <w:r w:rsidRPr="00AD7A0D">
        <w:rPr>
          <w:rFonts w:ascii="Arial" w:hAnsi="Arial" w:cs="Arial"/>
          <w:b/>
          <w:color w:val="365F91" w:themeColor="accent1" w:themeShade="BF"/>
          <w:sz w:val="26"/>
          <w:szCs w:val="26"/>
        </w:rPr>
        <w:t xml:space="preserve"> par le candidat en adéquation avec les besoins </w:t>
      </w:r>
      <w:r w:rsidR="00741011">
        <w:rPr>
          <w:rFonts w:ascii="Arial" w:hAnsi="Arial" w:cs="Arial"/>
          <w:b/>
          <w:color w:val="365F91" w:themeColor="accent1" w:themeShade="BF"/>
          <w:sz w:val="26"/>
          <w:szCs w:val="26"/>
        </w:rPr>
        <w:t>de l’Université</w:t>
      </w:r>
      <w:r>
        <w:rPr>
          <w:rFonts w:ascii="Arial" w:hAnsi="Arial" w:cs="Arial"/>
          <w:b/>
          <w:color w:val="365F91" w:themeColor="accent1" w:themeShade="BF"/>
          <w:sz w:val="26"/>
          <w:szCs w:val="26"/>
        </w:rPr>
        <w:t xml:space="preserve"> </w:t>
      </w:r>
      <w:r w:rsidRPr="00DC76A3">
        <w:rPr>
          <w:rFonts w:ascii="Arial" w:hAnsi="Arial" w:cs="Arial"/>
          <w:b/>
          <w:color w:val="244061" w:themeColor="accent1" w:themeShade="80"/>
          <w:sz w:val="26"/>
          <w:szCs w:val="26"/>
        </w:rPr>
        <w:t>(</w:t>
      </w:r>
      <w:r w:rsidR="00CE3E6E">
        <w:rPr>
          <w:rFonts w:ascii="Arial" w:hAnsi="Arial" w:cs="Arial"/>
          <w:b/>
          <w:color w:val="244061" w:themeColor="accent1" w:themeShade="80"/>
          <w:sz w:val="26"/>
          <w:szCs w:val="26"/>
        </w:rPr>
        <w:t>25</w:t>
      </w:r>
      <w:r w:rsidRPr="00DC76A3">
        <w:rPr>
          <w:rFonts w:ascii="Arial" w:hAnsi="Arial" w:cs="Arial"/>
          <w:b/>
          <w:color w:val="244061" w:themeColor="accent1" w:themeShade="80"/>
          <w:sz w:val="26"/>
          <w:szCs w:val="26"/>
        </w:rPr>
        <w:t>points)</w:t>
      </w:r>
    </w:p>
    <w:p w14:paraId="31EEA760" w14:textId="77777777" w:rsidR="003B7F1E" w:rsidRDefault="003B7F1E" w:rsidP="00FE1A88">
      <w:pPr>
        <w:pStyle w:val="Paragraphedeliste"/>
        <w:ind w:left="360"/>
        <w:rPr>
          <w:rFonts w:ascii="Arial" w:hAnsi="Arial" w:cs="Arial"/>
          <w:b/>
          <w:color w:val="365F91" w:themeColor="accent1" w:themeShade="BF"/>
          <w:sz w:val="26"/>
          <w:szCs w:val="26"/>
        </w:rPr>
      </w:pPr>
    </w:p>
    <w:p w14:paraId="2B97EA90" w14:textId="77777777" w:rsidR="0063595C" w:rsidRDefault="0063595C" w:rsidP="0063595C">
      <w:pPr>
        <w:pStyle w:val="Paragraphedeliste"/>
        <w:ind w:left="1080"/>
        <w:rPr>
          <w:rFonts w:ascii="Arial" w:hAnsi="Arial" w:cs="Arial"/>
          <w:b/>
          <w:i/>
          <w:color w:val="365F91" w:themeColor="accent1" w:themeShade="BF"/>
          <w:szCs w:val="22"/>
        </w:rPr>
      </w:pPr>
      <w:r w:rsidRPr="003B7F1E">
        <w:rPr>
          <w:rFonts w:ascii="Arial" w:hAnsi="Arial" w:cs="Arial"/>
          <w:b/>
          <w:i/>
          <w:color w:val="365F91" w:themeColor="accent1" w:themeShade="BF"/>
          <w:szCs w:val="22"/>
        </w:rPr>
        <w:t>Le candidat décrira les points suivants :</w:t>
      </w:r>
    </w:p>
    <w:p w14:paraId="7E0E643C" w14:textId="77777777" w:rsidR="003B7F1E" w:rsidRPr="003B7F1E" w:rsidRDefault="003B7F1E" w:rsidP="0063595C">
      <w:pPr>
        <w:pStyle w:val="Paragraphedeliste"/>
        <w:ind w:left="1080"/>
        <w:rPr>
          <w:rFonts w:ascii="Arial" w:hAnsi="Arial" w:cs="Arial"/>
          <w:b/>
          <w:i/>
          <w:color w:val="365F91" w:themeColor="accent1" w:themeShade="BF"/>
          <w:szCs w:val="22"/>
        </w:rPr>
      </w:pPr>
    </w:p>
    <w:p w14:paraId="09284E68" w14:textId="2C851725" w:rsidR="003B7F1E" w:rsidRDefault="0063595C" w:rsidP="00E04B81">
      <w:pPr>
        <w:pStyle w:val="Paragraphedeliste"/>
        <w:numPr>
          <w:ilvl w:val="0"/>
          <w:numId w:val="24"/>
        </w:numPr>
        <w:rPr>
          <w:rFonts w:ascii="Arial" w:hAnsi="Arial" w:cs="Arial"/>
          <w:b/>
          <w:szCs w:val="22"/>
        </w:rPr>
      </w:pPr>
      <w:r w:rsidRPr="00E25170">
        <w:rPr>
          <w:rFonts w:ascii="Arial" w:hAnsi="Arial" w:cs="Arial"/>
          <w:b/>
          <w:szCs w:val="22"/>
        </w:rPr>
        <w:t>Le processus de mis</w:t>
      </w:r>
      <w:r w:rsidR="00E25170" w:rsidRPr="00E25170">
        <w:rPr>
          <w:rFonts w:ascii="Arial" w:hAnsi="Arial" w:cs="Arial"/>
          <w:b/>
          <w:szCs w:val="22"/>
        </w:rPr>
        <w:t>e</w:t>
      </w:r>
      <w:r w:rsidRPr="00E25170">
        <w:rPr>
          <w:rFonts w:ascii="Arial" w:hAnsi="Arial" w:cs="Arial"/>
          <w:b/>
          <w:szCs w:val="22"/>
        </w:rPr>
        <w:t xml:space="preserve"> en place de la </w:t>
      </w:r>
      <w:r w:rsidR="00732943" w:rsidRPr="00E25170">
        <w:rPr>
          <w:rFonts w:ascii="Arial" w:hAnsi="Arial" w:cs="Arial"/>
          <w:b/>
          <w:szCs w:val="22"/>
        </w:rPr>
        <w:t>prestation</w:t>
      </w:r>
      <w:r w:rsidR="00895622">
        <w:rPr>
          <w:rFonts w:ascii="Arial" w:hAnsi="Arial" w:cs="Arial"/>
          <w:b/>
          <w:szCs w:val="22"/>
        </w:rPr>
        <w:t xml:space="preserve"> dès la notification du marché</w:t>
      </w:r>
      <w:r w:rsidR="00CE3E6E">
        <w:rPr>
          <w:rFonts w:ascii="Arial" w:hAnsi="Arial" w:cs="Arial"/>
          <w:b/>
          <w:szCs w:val="22"/>
        </w:rPr>
        <w:t xml:space="preserve"> </w:t>
      </w:r>
      <w:r w:rsidR="00CE3E6E" w:rsidRPr="002E3D05">
        <w:rPr>
          <w:rFonts w:ascii="Arial" w:hAnsi="Arial" w:cs="Arial"/>
          <w:b/>
          <w:color w:val="244061" w:themeColor="accent1" w:themeShade="80"/>
          <w:szCs w:val="22"/>
        </w:rPr>
        <w:t>(5 points)</w:t>
      </w:r>
    </w:p>
    <w:p w14:paraId="6A54A1F4" w14:textId="77777777" w:rsidR="00A21F86" w:rsidRPr="00E25170" w:rsidRDefault="00A21F86" w:rsidP="00A21F86">
      <w:pPr>
        <w:pStyle w:val="Paragraphedeliste"/>
        <w:ind w:left="360"/>
        <w:rPr>
          <w:rFonts w:ascii="Arial" w:hAnsi="Arial" w:cs="Arial"/>
          <w:b/>
          <w:szCs w:val="22"/>
        </w:rPr>
      </w:pPr>
    </w:p>
    <w:p w14:paraId="255C0DD8" w14:textId="6B217859" w:rsidR="002E3D05" w:rsidRPr="002E3D05" w:rsidRDefault="003B7F1E" w:rsidP="002E3D05">
      <w:pPr>
        <w:pStyle w:val="Paragraphedeliste"/>
        <w:numPr>
          <w:ilvl w:val="0"/>
          <w:numId w:val="24"/>
        </w:numPr>
        <w:rPr>
          <w:rFonts w:ascii="Arial" w:hAnsi="Arial" w:cs="Arial"/>
          <w:b/>
          <w:szCs w:val="22"/>
        </w:rPr>
      </w:pPr>
      <w:r w:rsidRPr="00E25170">
        <w:rPr>
          <w:rFonts w:ascii="Arial" w:hAnsi="Arial" w:cs="Arial"/>
          <w:b/>
          <w:szCs w:val="22"/>
        </w:rPr>
        <w:t xml:space="preserve">Le dispositif prévu </w:t>
      </w:r>
      <w:r w:rsidR="00EE37C9">
        <w:rPr>
          <w:rFonts w:ascii="Arial" w:hAnsi="Arial" w:cs="Arial"/>
          <w:b/>
          <w:szCs w:val="22"/>
        </w:rPr>
        <w:t xml:space="preserve">et les délais proposés pour le </w:t>
      </w:r>
      <w:r w:rsidR="004A2818">
        <w:rPr>
          <w:rFonts w:ascii="Arial" w:hAnsi="Arial" w:cs="Arial"/>
          <w:b/>
          <w:szCs w:val="22"/>
        </w:rPr>
        <w:t xml:space="preserve">remplacement des agents en cas d’absence </w:t>
      </w:r>
      <w:r w:rsidR="00DD6091">
        <w:rPr>
          <w:rFonts w:ascii="Arial" w:hAnsi="Arial" w:cs="Arial"/>
          <w:b/>
          <w:szCs w:val="22"/>
        </w:rPr>
        <w:t xml:space="preserve">et </w:t>
      </w:r>
      <w:r w:rsidR="004A2818">
        <w:rPr>
          <w:rFonts w:ascii="Arial" w:hAnsi="Arial" w:cs="Arial"/>
          <w:b/>
          <w:szCs w:val="22"/>
        </w:rPr>
        <w:t xml:space="preserve">pour </w:t>
      </w:r>
      <w:r w:rsidRPr="00E25170">
        <w:rPr>
          <w:rFonts w:ascii="Arial" w:hAnsi="Arial" w:cs="Arial"/>
          <w:b/>
          <w:szCs w:val="22"/>
        </w:rPr>
        <w:t>assurer la continuité de service</w:t>
      </w:r>
      <w:r w:rsidR="00CE3E6E">
        <w:rPr>
          <w:rFonts w:ascii="Arial" w:hAnsi="Arial" w:cs="Arial"/>
          <w:b/>
          <w:szCs w:val="22"/>
        </w:rPr>
        <w:t xml:space="preserve"> </w:t>
      </w:r>
      <w:r w:rsidR="00CE3E6E" w:rsidRPr="002E3D05">
        <w:rPr>
          <w:rFonts w:ascii="Arial" w:hAnsi="Arial" w:cs="Arial"/>
          <w:b/>
          <w:color w:val="244061" w:themeColor="accent1" w:themeShade="80"/>
          <w:szCs w:val="22"/>
        </w:rPr>
        <w:t>(6 points)</w:t>
      </w:r>
      <w:r w:rsidR="001E230E">
        <w:rPr>
          <w:rFonts w:ascii="Arial" w:hAnsi="Arial" w:cs="Arial"/>
          <w:b/>
          <w:szCs w:val="22"/>
        </w:rPr>
        <w:t> :</w:t>
      </w:r>
    </w:p>
    <w:p w14:paraId="0AD1955F" w14:textId="77777777" w:rsidR="002E3D05" w:rsidRDefault="002E3D05" w:rsidP="002E3D05">
      <w:pPr>
        <w:pStyle w:val="Paragraphedeliste"/>
        <w:ind w:left="360"/>
        <w:rPr>
          <w:rFonts w:ascii="Arial" w:hAnsi="Arial" w:cs="Arial"/>
          <w:b/>
          <w:szCs w:val="22"/>
        </w:rPr>
      </w:pPr>
    </w:p>
    <w:p w14:paraId="69FE35C1" w14:textId="6045E9E4" w:rsidR="00985FDD" w:rsidRPr="00070CD1" w:rsidRDefault="00985FDD" w:rsidP="00985FDD">
      <w:pPr>
        <w:pStyle w:val="Paragraphedeliste"/>
        <w:ind w:left="360"/>
        <w:rPr>
          <w:rFonts w:ascii="Arial" w:hAnsi="Arial" w:cs="Arial"/>
          <w:szCs w:val="22"/>
        </w:rPr>
      </w:pPr>
      <w:r w:rsidRPr="00070CD1">
        <w:rPr>
          <w:rFonts w:ascii="Arial" w:hAnsi="Arial" w:cs="Arial"/>
          <w:szCs w:val="22"/>
        </w:rPr>
        <w:t>2.1 Absence prévue</w:t>
      </w:r>
    </w:p>
    <w:p w14:paraId="58612F30" w14:textId="77777777" w:rsidR="00985FDD" w:rsidRDefault="00985FDD" w:rsidP="00985FDD">
      <w:pPr>
        <w:pStyle w:val="Paragraphedeliste"/>
        <w:ind w:left="360"/>
        <w:rPr>
          <w:rFonts w:ascii="Arial" w:hAnsi="Arial" w:cs="Arial"/>
          <w:szCs w:val="22"/>
        </w:rPr>
      </w:pPr>
      <w:r w:rsidRPr="00070CD1">
        <w:rPr>
          <w:rFonts w:ascii="Arial" w:hAnsi="Arial" w:cs="Arial"/>
          <w:szCs w:val="22"/>
        </w:rPr>
        <w:t>2.2 Absence imprévue</w:t>
      </w:r>
    </w:p>
    <w:p w14:paraId="235C2ADE" w14:textId="77777777" w:rsidR="00985FDD" w:rsidRPr="00E25170" w:rsidRDefault="00985FDD" w:rsidP="00985FDD">
      <w:pPr>
        <w:pStyle w:val="Paragraphedeliste"/>
        <w:ind w:left="360"/>
        <w:rPr>
          <w:rFonts w:ascii="Arial" w:hAnsi="Arial" w:cs="Arial"/>
          <w:b/>
          <w:szCs w:val="22"/>
        </w:rPr>
      </w:pPr>
    </w:p>
    <w:p w14:paraId="21E545BD" w14:textId="5DA7BA77" w:rsidR="00070CD1" w:rsidRDefault="003B7F1E" w:rsidP="00E04B81">
      <w:pPr>
        <w:pStyle w:val="Paragraphedeliste"/>
        <w:numPr>
          <w:ilvl w:val="0"/>
          <w:numId w:val="24"/>
        </w:numPr>
        <w:rPr>
          <w:rFonts w:ascii="Arial" w:hAnsi="Arial" w:cs="Arial"/>
          <w:b/>
          <w:szCs w:val="22"/>
        </w:rPr>
      </w:pPr>
      <w:r w:rsidRPr="00E25170">
        <w:rPr>
          <w:rFonts w:ascii="Arial" w:hAnsi="Arial" w:cs="Arial"/>
          <w:b/>
          <w:szCs w:val="22"/>
        </w:rPr>
        <w:t>L’organisation</w:t>
      </w:r>
      <w:r w:rsidR="0063595C" w:rsidRPr="00E25170">
        <w:rPr>
          <w:rFonts w:ascii="Arial" w:hAnsi="Arial" w:cs="Arial"/>
          <w:b/>
          <w:szCs w:val="22"/>
        </w:rPr>
        <w:t>, la mise en place et les délais d’in</w:t>
      </w:r>
      <w:r w:rsidR="00732943" w:rsidRPr="00E25170">
        <w:rPr>
          <w:rFonts w:ascii="Arial" w:hAnsi="Arial" w:cs="Arial"/>
          <w:b/>
          <w:szCs w:val="22"/>
        </w:rPr>
        <w:t>tervention</w:t>
      </w:r>
      <w:r w:rsidR="00070CD1">
        <w:rPr>
          <w:rFonts w:ascii="Arial" w:hAnsi="Arial" w:cs="Arial"/>
          <w:b/>
          <w:szCs w:val="22"/>
        </w:rPr>
        <w:t xml:space="preserve"> </w:t>
      </w:r>
      <w:r w:rsidR="00CE3E6E" w:rsidRPr="002E3D05">
        <w:rPr>
          <w:rFonts w:ascii="Arial" w:hAnsi="Arial" w:cs="Arial"/>
          <w:b/>
          <w:color w:val="244061" w:themeColor="accent1" w:themeShade="80"/>
          <w:szCs w:val="22"/>
        </w:rPr>
        <w:t>(6 points)</w:t>
      </w:r>
      <w:r w:rsidR="00070CD1">
        <w:rPr>
          <w:rFonts w:ascii="Arial" w:hAnsi="Arial" w:cs="Arial"/>
          <w:b/>
          <w:szCs w:val="22"/>
        </w:rPr>
        <w:t>:</w:t>
      </w:r>
    </w:p>
    <w:p w14:paraId="06A94678" w14:textId="77777777" w:rsidR="002E3D05" w:rsidRDefault="002E3D05" w:rsidP="002E3D05">
      <w:pPr>
        <w:pStyle w:val="Paragraphedeliste"/>
        <w:ind w:left="360"/>
        <w:rPr>
          <w:rFonts w:ascii="Arial" w:hAnsi="Arial" w:cs="Arial"/>
          <w:b/>
          <w:szCs w:val="22"/>
        </w:rPr>
      </w:pPr>
    </w:p>
    <w:p w14:paraId="73B13B40" w14:textId="77777777" w:rsidR="0063595C" w:rsidRPr="00070CD1" w:rsidRDefault="00070CD1" w:rsidP="00070CD1">
      <w:pPr>
        <w:pStyle w:val="Paragraphedeliste"/>
        <w:numPr>
          <w:ilvl w:val="1"/>
          <w:numId w:val="24"/>
        </w:numPr>
        <w:rPr>
          <w:rFonts w:ascii="Arial" w:hAnsi="Arial" w:cs="Arial"/>
          <w:szCs w:val="22"/>
        </w:rPr>
      </w:pPr>
      <w:r w:rsidRPr="00070CD1">
        <w:rPr>
          <w:rFonts w:ascii="Arial" w:hAnsi="Arial" w:cs="Arial"/>
          <w:szCs w:val="22"/>
        </w:rPr>
        <w:t>Pour l'agent de permanence</w:t>
      </w:r>
      <w:r w:rsidR="0063595C" w:rsidRPr="00070CD1">
        <w:rPr>
          <w:rFonts w:ascii="Arial" w:hAnsi="Arial" w:cs="Arial"/>
          <w:szCs w:val="22"/>
        </w:rPr>
        <w:t xml:space="preserve">. </w:t>
      </w:r>
    </w:p>
    <w:p w14:paraId="713AED0D" w14:textId="77777777" w:rsidR="00070CD1" w:rsidRPr="00070CD1" w:rsidRDefault="00070CD1" w:rsidP="00070CD1">
      <w:pPr>
        <w:pStyle w:val="Paragraphedeliste"/>
        <w:numPr>
          <w:ilvl w:val="1"/>
          <w:numId w:val="24"/>
        </w:numPr>
        <w:rPr>
          <w:rFonts w:ascii="Arial" w:hAnsi="Arial" w:cs="Arial"/>
          <w:szCs w:val="22"/>
        </w:rPr>
      </w:pPr>
      <w:r w:rsidRPr="00070CD1">
        <w:rPr>
          <w:rFonts w:ascii="Arial" w:hAnsi="Arial" w:cs="Arial"/>
          <w:szCs w:val="22"/>
        </w:rPr>
        <w:t>En cas de prestation exceptionnelle.</w:t>
      </w:r>
    </w:p>
    <w:p w14:paraId="7CA4EDA7" w14:textId="77777777" w:rsidR="00623B16" w:rsidRDefault="00623B16" w:rsidP="00623B16">
      <w:pPr>
        <w:pStyle w:val="Paragraphedeliste"/>
        <w:ind w:left="360"/>
        <w:rPr>
          <w:rFonts w:ascii="Arial" w:hAnsi="Arial" w:cs="Arial"/>
          <w:szCs w:val="22"/>
        </w:rPr>
      </w:pPr>
    </w:p>
    <w:p w14:paraId="5E3E0917" w14:textId="7E12D3DB" w:rsidR="00E04B81" w:rsidRPr="002E3D05" w:rsidRDefault="00E04B81" w:rsidP="00E04B81">
      <w:pPr>
        <w:pStyle w:val="Paragraphedeliste"/>
        <w:numPr>
          <w:ilvl w:val="0"/>
          <w:numId w:val="24"/>
        </w:numPr>
        <w:rPr>
          <w:rFonts w:ascii="Arial" w:hAnsi="Arial" w:cs="Arial"/>
          <w:b/>
          <w:szCs w:val="22"/>
        </w:rPr>
      </w:pPr>
      <w:r w:rsidRPr="00623B16">
        <w:rPr>
          <w:rFonts w:ascii="Arial" w:hAnsi="Arial" w:cs="Arial"/>
          <w:b/>
          <w:szCs w:val="22"/>
        </w:rPr>
        <w:t>Procédures</w:t>
      </w:r>
      <w:r w:rsidR="00CE3E6E">
        <w:rPr>
          <w:rFonts w:ascii="Arial" w:hAnsi="Arial" w:cs="Arial"/>
          <w:b/>
          <w:szCs w:val="22"/>
        </w:rPr>
        <w:t xml:space="preserve"> </w:t>
      </w:r>
      <w:r w:rsidR="00CE3E6E" w:rsidRPr="002E3D05">
        <w:rPr>
          <w:rFonts w:ascii="Arial" w:hAnsi="Arial" w:cs="Arial"/>
          <w:b/>
          <w:color w:val="244061" w:themeColor="accent1" w:themeShade="80"/>
          <w:szCs w:val="22"/>
        </w:rPr>
        <w:t>(8 points)</w:t>
      </w:r>
    </w:p>
    <w:p w14:paraId="6FFEB622" w14:textId="77777777" w:rsidR="002E3D05" w:rsidRPr="00623B16" w:rsidRDefault="002E3D05" w:rsidP="002E3D05">
      <w:pPr>
        <w:pStyle w:val="Paragraphedeliste"/>
        <w:ind w:left="360"/>
        <w:rPr>
          <w:rFonts w:ascii="Arial" w:hAnsi="Arial" w:cs="Arial"/>
          <w:b/>
          <w:szCs w:val="22"/>
        </w:rPr>
      </w:pPr>
    </w:p>
    <w:p w14:paraId="0CEFA714" w14:textId="77777777" w:rsidR="00E04B81" w:rsidRPr="00E04B81" w:rsidRDefault="00E04B81" w:rsidP="00E04B81">
      <w:pPr>
        <w:pStyle w:val="Paragraphedeliste"/>
        <w:numPr>
          <w:ilvl w:val="1"/>
          <w:numId w:val="24"/>
        </w:numPr>
        <w:rPr>
          <w:rFonts w:ascii="Arial" w:hAnsi="Arial" w:cs="Arial"/>
          <w:szCs w:val="22"/>
        </w:rPr>
      </w:pPr>
      <w:r w:rsidRPr="00E04B81">
        <w:rPr>
          <w:rFonts w:ascii="Arial" w:hAnsi="Arial" w:cs="Arial"/>
          <w:szCs w:val="22"/>
        </w:rPr>
        <w:t>Préciser les techniques de nettoyage que vous proposez de mettre en œuvre dans les différents sites à entretenir, et, selon la nature des matériaux rencontrés. Préciser le matériel approprié ;</w:t>
      </w:r>
    </w:p>
    <w:p w14:paraId="72BE3F34" w14:textId="77777777" w:rsidR="00E04B81" w:rsidRPr="00BD58F6" w:rsidRDefault="00E04B81" w:rsidP="00BD58F6">
      <w:pPr>
        <w:ind w:left="360"/>
        <w:rPr>
          <w:rFonts w:ascii="Arial" w:hAnsi="Arial" w:cs="Arial"/>
          <w:szCs w:val="22"/>
        </w:rPr>
      </w:pPr>
    </w:p>
    <w:p w14:paraId="078B9CCA" w14:textId="77777777" w:rsidR="0088642C" w:rsidRDefault="0088642C" w:rsidP="00E6741D">
      <w:pPr>
        <w:jc w:val="left"/>
        <w:rPr>
          <w:rFonts w:ascii="Arial" w:hAnsi="Arial" w:cs="Arial"/>
          <w:szCs w:val="22"/>
        </w:rPr>
      </w:pPr>
    </w:p>
    <w:p w14:paraId="120A9E45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3C6668FA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3FD6033B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1046C20F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058F61D7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68A924E8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3BF9D423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7A4C2637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56631493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32192A56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0A7A0468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0607B11F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7022B399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7E50DD67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7F4ABD1D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7145F5BF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23F1961A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061824B6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6745159C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605AE40D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19EBB385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0252C545" w14:textId="253C3306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117E242E" w14:textId="2F3EB8A0" w:rsidR="00B163B5" w:rsidRDefault="00B163B5" w:rsidP="00E6741D">
      <w:pPr>
        <w:jc w:val="left"/>
        <w:rPr>
          <w:rFonts w:ascii="Arial" w:hAnsi="Arial" w:cs="Arial"/>
          <w:szCs w:val="22"/>
        </w:rPr>
      </w:pPr>
    </w:p>
    <w:p w14:paraId="143DA9A5" w14:textId="1CA1D86A" w:rsidR="00B163B5" w:rsidRDefault="00B163B5" w:rsidP="00E6741D">
      <w:pPr>
        <w:jc w:val="left"/>
        <w:rPr>
          <w:rFonts w:ascii="Arial" w:hAnsi="Arial" w:cs="Arial"/>
          <w:szCs w:val="22"/>
        </w:rPr>
      </w:pPr>
    </w:p>
    <w:p w14:paraId="07F81A33" w14:textId="5411D923" w:rsidR="00B163B5" w:rsidRDefault="00B163B5" w:rsidP="00E6741D">
      <w:pPr>
        <w:jc w:val="left"/>
        <w:rPr>
          <w:rFonts w:ascii="Arial" w:hAnsi="Arial" w:cs="Arial"/>
          <w:szCs w:val="22"/>
        </w:rPr>
      </w:pPr>
    </w:p>
    <w:p w14:paraId="4BC3FFE9" w14:textId="393D7293" w:rsidR="00B163B5" w:rsidRDefault="00B163B5" w:rsidP="00E6741D">
      <w:pPr>
        <w:jc w:val="left"/>
        <w:rPr>
          <w:rFonts w:ascii="Arial" w:hAnsi="Arial" w:cs="Arial"/>
          <w:szCs w:val="22"/>
        </w:rPr>
      </w:pPr>
    </w:p>
    <w:p w14:paraId="05613E95" w14:textId="7EAA910C" w:rsidR="00B163B5" w:rsidRDefault="00B163B5" w:rsidP="00E6741D">
      <w:pPr>
        <w:jc w:val="left"/>
        <w:rPr>
          <w:rFonts w:ascii="Arial" w:hAnsi="Arial" w:cs="Arial"/>
          <w:szCs w:val="22"/>
        </w:rPr>
      </w:pPr>
    </w:p>
    <w:p w14:paraId="708B7F07" w14:textId="77777777" w:rsidR="00B163B5" w:rsidRDefault="00B163B5" w:rsidP="00E6741D">
      <w:pPr>
        <w:jc w:val="left"/>
        <w:rPr>
          <w:rFonts w:ascii="Arial" w:hAnsi="Arial" w:cs="Arial"/>
          <w:szCs w:val="22"/>
        </w:rPr>
      </w:pPr>
    </w:p>
    <w:p w14:paraId="3C669446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465321B7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5D896F76" w14:textId="77777777" w:rsidR="00EA23FA" w:rsidRPr="00293F22" w:rsidRDefault="00EA23FA" w:rsidP="00E6741D">
      <w:pPr>
        <w:jc w:val="left"/>
        <w:rPr>
          <w:rFonts w:ascii="Arial" w:hAnsi="Arial" w:cs="Arial"/>
          <w:color w:val="365F91" w:themeColor="accent1" w:themeShade="BF"/>
          <w:szCs w:val="22"/>
        </w:rPr>
      </w:pPr>
    </w:p>
    <w:p w14:paraId="7C85ED16" w14:textId="3DACBA70" w:rsidR="009C0ADC" w:rsidRPr="00293F22" w:rsidRDefault="00623B16" w:rsidP="00FE1A88">
      <w:pPr>
        <w:pStyle w:val="Paragraphedeliste"/>
        <w:numPr>
          <w:ilvl w:val="0"/>
          <w:numId w:val="46"/>
        </w:numPr>
        <w:rPr>
          <w:rFonts w:ascii="Arial" w:hAnsi="Arial" w:cs="Arial"/>
          <w:b/>
          <w:color w:val="365F91" w:themeColor="accent1" w:themeShade="BF"/>
          <w:sz w:val="26"/>
          <w:szCs w:val="26"/>
        </w:rPr>
      </w:pPr>
      <w:r w:rsidRPr="00293F22">
        <w:rPr>
          <w:rFonts w:ascii="Arial" w:hAnsi="Arial" w:cs="Arial"/>
          <w:b/>
          <w:color w:val="365F91" w:themeColor="accent1" w:themeShade="BF"/>
          <w:sz w:val="26"/>
          <w:szCs w:val="26"/>
        </w:rPr>
        <w:t>Pilotage et contrôle des prestations</w:t>
      </w:r>
      <w:r w:rsidR="009C0ADC" w:rsidRPr="00293F22">
        <w:rPr>
          <w:rFonts w:ascii="Arial" w:hAnsi="Arial" w:cs="Arial"/>
          <w:b/>
          <w:color w:val="365F91" w:themeColor="accent1" w:themeShade="BF"/>
          <w:sz w:val="26"/>
          <w:szCs w:val="26"/>
        </w:rPr>
        <w:t xml:space="preserve"> </w:t>
      </w:r>
      <w:r w:rsidR="009C0ADC" w:rsidRPr="00FE1A88">
        <w:rPr>
          <w:rFonts w:ascii="Arial" w:hAnsi="Arial" w:cs="Arial"/>
          <w:b/>
          <w:color w:val="244061" w:themeColor="accent1" w:themeShade="80"/>
          <w:sz w:val="26"/>
          <w:szCs w:val="26"/>
        </w:rPr>
        <w:t>(</w:t>
      </w:r>
      <w:r w:rsidR="001C3D58" w:rsidRPr="00FE1A88">
        <w:rPr>
          <w:rFonts w:ascii="Arial" w:hAnsi="Arial" w:cs="Arial"/>
          <w:b/>
          <w:color w:val="244061" w:themeColor="accent1" w:themeShade="80"/>
          <w:sz w:val="26"/>
          <w:szCs w:val="26"/>
        </w:rPr>
        <w:t xml:space="preserve">20 </w:t>
      </w:r>
      <w:r w:rsidR="009C0ADC" w:rsidRPr="00FE1A88">
        <w:rPr>
          <w:rFonts w:ascii="Arial" w:hAnsi="Arial" w:cs="Arial"/>
          <w:b/>
          <w:color w:val="244061" w:themeColor="accent1" w:themeShade="80"/>
          <w:sz w:val="26"/>
          <w:szCs w:val="26"/>
        </w:rPr>
        <w:t>points)</w:t>
      </w:r>
    </w:p>
    <w:p w14:paraId="38E5626C" w14:textId="77777777" w:rsidR="00BD58F6" w:rsidRDefault="00BD58F6" w:rsidP="00BD58F6">
      <w:pPr>
        <w:rPr>
          <w:rFonts w:ascii="Arial" w:hAnsi="Arial" w:cs="Arial"/>
          <w:b/>
          <w:color w:val="365F91" w:themeColor="accent1" w:themeShade="BF"/>
          <w:sz w:val="26"/>
          <w:szCs w:val="26"/>
        </w:rPr>
      </w:pPr>
    </w:p>
    <w:p w14:paraId="52FDA5C5" w14:textId="77777777" w:rsidR="00E25170" w:rsidRDefault="00BD58F6" w:rsidP="00383461">
      <w:pPr>
        <w:pStyle w:val="Paragraphedeliste"/>
        <w:ind w:left="1080"/>
        <w:rPr>
          <w:rFonts w:ascii="Arial" w:hAnsi="Arial" w:cs="Arial"/>
          <w:b/>
          <w:i/>
          <w:color w:val="365F91" w:themeColor="accent1" w:themeShade="BF"/>
          <w:szCs w:val="22"/>
        </w:rPr>
      </w:pPr>
      <w:r w:rsidRPr="00383461">
        <w:rPr>
          <w:rFonts w:ascii="Arial" w:hAnsi="Arial" w:cs="Arial"/>
          <w:b/>
          <w:i/>
          <w:color w:val="365F91" w:themeColor="accent1" w:themeShade="BF"/>
          <w:szCs w:val="22"/>
        </w:rPr>
        <w:t>Le candidat décrira les points suivants :</w:t>
      </w:r>
    </w:p>
    <w:p w14:paraId="67CD5CEB" w14:textId="77777777" w:rsidR="00383461" w:rsidRPr="00383461" w:rsidRDefault="00383461" w:rsidP="00383461">
      <w:pPr>
        <w:pStyle w:val="Paragraphedeliste"/>
        <w:ind w:left="1080"/>
        <w:rPr>
          <w:rFonts w:ascii="Arial" w:hAnsi="Arial" w:cs="Arial"/>
          <w:b/>
          <w:i/>
          <w:color w:val="365F91" w:themeColor="accent1" w:themeShade="BF"/>
          <w:szCs w:val="22"/>
        </w:rPr>
      </w:pPr>
    </w:p>
    <w:p w14:paraId="4C7281DB" w14:textId="0ECC3A03" w:rsidR="00760F82" w:rsidRPr="00A21F86" w:rsidRDefault="00293F22" w:rsidP="00710A3F">
      <w:pPr>
        <w:pStyle w:val="Paragraphedeliste"/>
        <w:numPr>
          <w:ilvl w:val="0"/>
          <w:numId w:val="34"/>
        </w:numPr>
        <w:rPr>
          <w:rFonts w:ascii="Arial" w:hAnsi="Arial" w:cs="Arial"/>
          <w:szCs w:val="22"/>
        </w:rPr>
      </w:pPr>
      <w:r w:rsidRPr="00A21F86">
        <w:rPr>
          <w:rFonts w:ascii="Arial" w:hAnsi="Arial" w:cs="Arial"/>
          <w:b/>
          <w:szCs w:val="22"/>
        </w:rPr>
        <w:t xml:space="preserve">Organisation pour assurer la qualité de la prestation </w:t>
      </w:r>
      <w:r w:rsidRPr="00A21F86">
        <w:rPr>
          <w:rFonts w:ascii="Arial" w:hAnsi="Arial" w:cs="Arial"/>
          <w:szCs w:val="22"/>
        </w:rPr>
        <w:t xml:space="preserve">(modes opératoires, </w:t>
      </w:r>
      <w:r w:rsidR="008330DE" w:rsidRPr="00A21F86">
        <w:rPr>
          <w:rFonts w:ascii="Arial" w:hAnsi="Arial" w:cs="Arial"/>
          <w:szCs w:val="22"/>
        </w:rPr>
        <w:t xml:space="preserve">enquêtes de satisfaction, </w:t>
      </w:r>
      <w:r w:rsidRPr="00A21F86">
        <w:rPr>
          <w:rFonts w:ascii="Arial" w:hAnsi="Arial" w:cs="Arial"/>
          <w:szCs w:val="22"/>
        </w:rPr>
        <w:t>procédures, cadences et outils de contrôles…)</w:t>
      </w:r>
      <w:r w:rsidR="00787DDB">
        <w:rPr>
          <w:rFonts w:ascii="Arial" w:hAnsi="Arial" w:cs="Arial"/>
          <w:szCs w:val="22"/>
        </w:rPr>
        <w:t xml:space="preserve"> </w:t>
      </w:r>
      <w:r w:rsidR="00787DDB" w:rsidRPr="002E3D05">
        <w:rPr>
          <w:rFonts w:ascii="Arial" w:hAnsi="Arial" w:cs="Arial"/>
          <w:b/>
          <w:color w:val="244061" w:themeColor="accent1" w:themeShade="80"/>
          <w:szCs w:val="22"/>
        </w:rPr>
        <w:t>(5 points)</w:t>
      </w:r>
      <w:r w:rsidRPr="00A21F86">
        <w:rPr>
          <w:rFonts w:ascii="Arial" w:hAnsi="Arial" w:cs="Arial"/>
          <w:szCs w:val="22"/>
        </w:rPr>
        <w:t> ;</w:t>
      </w:r>
    </w:p>
    <w:p w14:paraId="5FEC8A45" w14:textId="77777777" w:rsidR="00A21F86" w:rsidRDefault="00A21F86" w:rsidP="00A21F86">
      <w:pPr>
        <w:rPr>
          <w:rFonts w:ascii="Arial" w:hAnsi="Arial" w:cs="Arial"/>
          <w:b/>
          <w:szCs w:val="22"/>
        </w:rPr>
      </w:pPr>
    </w:p>
    <w:p w14:paraId="10815F7F" w14:textId="0882EE44" w:rsidR="00E25170" w:rsidRDefault="00BD58F6" w:rsidP="00A21F86">
      <w:pPr>
        <w:pStyle w:val="Paragraphedeliste"/>
        <w:numPr>
          <w:ilvl w:val="0"/>
          <w:numId w:val="34"/>
        </w:numPr>
        <w:rPr>
          <w:rFonts w:ascii="Arial" w:hAnsi="Arial" w:cs="Arial"/>
          <w:szCs w:val="22"/>
        </w:rPr>
      </w:pPr>
      <w:r w:rsidRPr="00A21F86">
        <w:rPr>
          <w:rFonts w:ascii="Arial" w:hAnsi="Arial" w:cs="Arial"/>
          <w:b/>
          <w:szCs w:val="22"/>
        </w:rPr>
        <w:t>Le suivi des prestations et les modalités de contrôle du caractère opérationnel des équipes</w:t>
      </w:r>
      <w:r w:rsidRPr="00A21F86">
        <w:rPr>
          <w:rFonts w:ascii="Arial" w:hAnsi="Arial" w:cs="Arial"/>
          <w:szCs w:val="22"/>
        </w:rPr>
        <w:t xml:space="preserve"> (fréquence moyenne des contrôles, rapports,</w:t>
      </w:r>
      <w:r w:rsidR="00E25170" w:rsidRPr="00A21F86">
        <w:rPr>
          <w:rFonts w:ascii="Arial" w:hAnsi="Arial" w:cs="Arial"/>
          <w:szCs w:val="22"/>
        </w:rPr>
        <w:t xml:space="preserve"> </w:t>
      </w:r>
      <w:r w:rsidRPr="00A21F86">
        <w:rPr>
          <w:rFonts w:ascii="Arial" w:hAnsi="Arial" w:cs="Arial"/>
          <w:szCs w:val="22"/>
        </w:rPr>
        <w:t xml:space="preserve">…) </w:t>
      </w:r>
      <w:r w:rsidR="00787DDB" w:rsidRPr="002E3D05">
        <w:rPr>
          <w:rFonts w:ascii="Arial" w:hAnsi="Arial" w:cs="Arial"/>
          <w:b/>
          <w:color w:val="244061" w:themeColor="accent1" w:themeShade="80"/>
          <w:szCs w:val="22"/>
        </w:rPr>
        <w:t>(5 points)</w:t>
      </w:r>
      <w:r w:rsidR="00787DDB" w:rsidRPr="00A21F86">
        <w:rPr>
          <w:rFonts w:ascii="Arial" w:hAnsi="Arial" w:cs="Arial"/>
          <w:szCs w:val="22"/>
        </w:rPr>
        <w:t> </w:t>
      </w:r>
      <w:r w:rsidRPr="00A21F86">
        <w:rPr>
          <w:rFonts w:ascii="Arial" w:hAnsi="Arial" w:cs="Arial"/>
          <w:szCs w:val="22"/>
        </w:rPr>
        <w:t>;</w:t>
      </w:r>
    </w:p>
    <w:p w14:paraId="4E394A3A" w14:textId="77777777" w:rsidR="00A21F86" w:rsidRPr="00A21F86" w:rsidRDefault="00A21F86" w:rsidP="00A21F86">
      <w:pPr>
        <w:pStyle w:val="Paragraphedeliste"/>
        <w:rPr>
          <w:rFonts w:ascii="Arial" w:hAnsi="Arial" w:cs="Arial"/>
          <w:szCs w:val="22"/>
        </w:rPr>
      </w:pPr>
    </w:p>
    <w:p w14:paraId="1AD434E7" w14:textId="6DC6D4C4" w:rsidR="00564C63" w:rsidRPr="002E3D05" w:rsidRDefault="00BD58F6" w:rsidP="00A21F86">
      <w:pPr>
        <w:pStyle w:val="Paragraphedeliste"/>
        <w:numPr>
          <w:ilvl w:val="0"/>
          <w:numId w:val="34"/>
        </w:numPr>
        <w:rPr>
          <w:rFonts w:ascii="Arial" w:hAnsi="Arial" w:cs="Arial"/>
          <w:b/>
          <w:bCs/>
          <w:szCs w:val="22"/>
        </w:rPr>
      </w:pPr>
      <w:r w:rsidRPr="00A21F86">
        <w:rPr>
          <w:rFonts w:ascii="Arial" w:hAnsi="Arial" w:cs="Arial"/>
          <w:b/>
          <w:szCs w:val="22"/>
        </w:rPr>
        <w:t>La procédure de contrôle interne</w:t>
      </w:r>
      <w:r w:rsidR="0085031F">
        <w:rPr>
          <w:rFonts w:ascii="Arial" w:hAnsi="Arial" w:cs="Arial"/>
          <w:b/>
          <w:szCs w:val="22"/>
        </w:rPr>
        <w:t xml:space="preserve"> / autocontrôle</w:t>
      </w:r>
      <w:r w:rsidRPr="00A21F86">
        <w:rPr>
          <w:rFonts w:ascii="Arial" w:hAnsi="Arial" w:cs="Arial"/>
          <w:b/>
          <w:szCs w:val="22"/>
        </w:rPr>
        <w:t xml:space="preserve"> mise en place par le candidat </w:t>
      </w:r>
      <w:r w:rsidR="006B01E3" w:rsidRPr="00A21F86">
        <w:rPr>
          <w:rFonts w:ascii="Arial" w:hAnsi="Arial" w:cs="Arial"/>
          <w:b/>
          <w:szCs w:val="22"/>
        </w:rPr>
        <w:t>pour le suivi et le contrôle de la qualité des prestations effectuées</w:t>
      </w:r>
      <w:r w:rsidR="00787DDB">
        <w:rPr>
          <w:rFonts w:ascii="Arial" w:hAnsi="Arial" w:cs="Arial"/>
          <w:b/>
          <w:szCs w:val="22"/>
        </w:rPr>
        <w:t xml:space="preserve"> </w:t>
      </w:r>
      <w:r w:rsidR="00787DDB" w:rsidRPr="002E3D05">
        <w:rPr>
          <w:rFonts w:ascii="Arial" w:hAnsi="Arial" w:cs="Arial"/>
          <w:b/>
          <w:color w:val="244061" w:themeColor="accent1" w:themeShade="80"/>
          <w:szCs w:val="22"/>
        </w:rPr>
        <w:t>(5 points)</w:t>
      </w:r>
      <w:r w:rsidR="00787DDB" w:rsidRPr="002E3D05">
        <w:rPr>
          <w:rFonts w:ascii="Arial" w:hAnsi="Arial" w:cs="Arial"/>
          <w:b/>
          <w:bCs/>
          <w:szCs w:val="22"/>
        </w:rPr>
        <w:t xml:space="preserve">  </w:t>
      </w:r>
      <w:r w:rsidR="006B01E3" w:rsidRPr="002E3D05">
        <w:rPr>
          <w:rFonts w:ascii="Arial" w:hAnsi="Arial" w:cs="Arial"/>
          <w:b/>
          <w:bCs/>
          <w:szCs w:val="22"/>
        </w:rPr>
        <w:t xml:space="preserve"> </w:t>
      </w:r>
    </w:p>
    <w:p w14:paraId="59FE3ED5" w14:textId="77777777" w:rsidR="00564C63" w:rsidRPr="00710A3F" w:rsidRDefault="00564C63" w:rsidP="00710A3F">
      <w:pPr>
        <w:pStyle w:val="Paragraphedeliste"/>
        <w:rPr>
          <w:rFonts w:ascii="Arial" w:hAnsi="Arial" w:cs="Arial"/>
          <w:szCs w:val="22"/>
        </w:rPr>
      </w:pPr>
    </w:p>
    <w:p w14:paraId="57980FD7" w14:textId="77777777" w:rsidR="00564C63" w:rsidRDefault="001F6762" w:rsidP="00564C63">
      <w:pPr>
        <w:pStyle w:val="Paragraphedeliste"/>
        <w:numPr>
          <w:ilvl w:val="1"/>
          <w:numId w:val="34"/>
        </w:numPr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Qui ? </w:t>
      </w:r>
    </w:p>
    <w:p w14:paraId="15761E4D" w14:textId="77777777" w:rsidR="00564C63" w:rsidRDefault="001F6762" w:rsidP="00564C63">
      <w:pPr>
        <w:pStyle w:val="Paragraphedeliste"/>
        <w:numPr>
          <w:ilvl w:val="1"/>
          <w:numId w:val="34"/>
        </w:numPr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Quand ? </w:t>
      </w:r>
    </w:p>
    <w:p w14:paraId="54920FC7" w14:textId="77777777" w:rsidR="00564C63" w:rsidRDefault="001F6762" w:rsidP="00564C63">
      <w:pPr>
        <w:pStyle w:val="Paragraphedeliste"/>
        <w:numPr>
          <w:ilvl w:val="1"/>
          <w:numId w:val="34"/>
        </w:numPr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Comment ? </w:t>
      </w:r>
    </w:p>
    <w:p w14:paraId="48FBC0E7" w14:textId="77777777" w:rsidR="00564C63" w:rsidRDefault="001F6762" w:rsidP="00564C63">
      <w:pPr>
        <w:pStyle w:val="Paragraphedeliste"/>
        <w:numPr>
          <w:ilvl w:val="1"/>
          <w:numId w:val="34"/>
        </w:numPr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Combien ?</w:t>
      </w:r>
      <w:r w:rsidR="00564C63">
        <w:rPr>
          <w:rFonts w:ascii="Arial" w:hAnsi="Arial" w:cs="Arial"/>
          <w:szCs w:val="22"/>
        </w:rPr>
        <w:t xml:space="preserve"> </w:t>
      </w:r>
    </w:p>
    <w:p w14:paraId="02EA2C9E" w14:textId="77777777" w:rsidR="00564C63" w:rsidRDefault="00564C63" w:rsidP="00564C63">
      <w:pPr>
        <w:pStyle w:val="Paragraphedeliste"/>
        <w:numPr>
          <w:ilvl w:val="1"/>
          <w:numId w:val="34"/>
        </w:numPr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Périodicité ? </w:t>
      </w:r>
    </w:p>
    <w:p w14:paraId="06E16AAA" w14:textId="3B75FB28" w:rsidR="00BD58F6" w:rsidRDefault="00564C63" w:rsidP="00564C63">
      <w:pPr>
        <w:pStyle w:val="Paragraphedeliste"/>
        <w:numPr>
          <w:ilvl w:val="1"/>
          <w:numId w:val="34"/>
        </w:numPr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Exploitat</w:t>
      </w:r>
      <w:r w:rsidR="005D6AF5">
        <w:rPr>
          <w:rFonts w:ascii="Arial" w:hAnsi="Arial" w:cs="Arial"/>
          <w:szCs w:val="22"/>
        </w:rPr>
        <w:t>ion des résultats de contrôle</w:t>
      </w:r>
      <w:r w:rsidR="00A14646">
        <w:rPr>
          <w:rFonts w:ascii="Arial" w:hAnsi="Arial" w:cs="Arial"/>
          <w:szCs w:val="22"/>
        </w:rPr>
        <w:t>,</w:t>
      </w:r>
    </w:p>
    <w:p w14:paraId="2EE41473" w14:textId="0A74C058" w:rsidR="005D6AF5" w:rsidRPr="00A21F86" w:rsidRDefault="005D6AF5" w:rsidP="00710A3F">
      <w:pPr>
        <w:pStyle w:val="Paragraphedeliste"/>
        <w:numPr>
          <w:ilvl w:val="1"/>
          <w:numId w:val="34"/>
        </w:numPr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Utilisation </w:t>
      </w:r>
      <w:r w:rsidR="00DD0B50">
        <w:rPr>
          <w:rFonts w:ascii="Arial" w:hAnsi="Arial" w:cs="Arial"/>
          <w:szCs w:val="22"/>
        </w:rPr>
        <w:t>d’</w:t>
      </w:r>
      <w:r>
        <w:rPr>
          <w:rFonts w:ascii="Arial" w:hAnsi="Arial" w:cs="Arial"/>
          <w:szCs w:val="22"/>
        </w:rPr>
        <w:t>un moyen dématérialisé</w:t>
      </w:r>
      <w:r w:rsidR="00A14646">
        <w:rPr>
          <w:rFonts w:ascii="Arial" w:hAnsi="Arial" w:cs="Arial"/>
          <w:szCs w:val="22"/>
        </w:rPr>
        <w:t>.</w:t>
      </w:r>
    </w:p>
    <w:p w14:paraId="10C5BC33" w14:textId="77777777" w:rsidR="00623B16" w:rsidRDefault="00623B16" w:rsidP="00BD58F6">
      <w:pPr>
        <w:pStyle w:val="Paragraphedeliste"/>
        <w:ind w:left="360"/>
        <w:rPr>
          <w:rFonts w:ascii="Arial" w:hAnsi="Arial" w:cs="Arial"/>
          <w:szCs w:val="22"/>
        </w:rPr>
      </w:pPr>
    </w:p>
    <w:p w14:paraId="0CD1AC19" w14:textId="77777777" w:rsidR="00383461" w:rsidRPr="00070CD1" w:rsidRDefault="00383461" w:rsidP="00383461">
      <w:pPr>
        <w:pStyle w:val="Paragraphedeliste"/>
        <w:ind w:left="360"/>
        <w:rPr>
          <w:rFonts w:ascii="Arial" w:hAnsi="Arial" w:cs="Arial"/>
          <w:szCs w:val="22"/>
        </w:rPr>
      </w:pPr>
    </w:p>
    <w:p w14:paraId="62C3FE11" w14:textId="23FBE128" w:rsidR="00383461" w:rsidRPr="00070CD1" w:rsidRDefault="00383461" w:rsidP="00A21F86">
      <w:pPr>
        <w:pStyle w:val="Paragraphedeliste"/>
        <w:numPr>
          <w:ilvl w:val="0"/>
          <w:numId w:val="34"/>
        </w:numPr>
        <w:rPr>
          <w:rFonts w:ascii="Arial" w:hAnsi="Arial" w:cs="Arial"/>
          <w:b/>
          <w:szCs w:val="22"/>
        </w:rPr>
      </w:pPr>
      <w:r w:rsidRPr="00070CD1">
        <w:rPr>
          <w:rFonts w:ascii="Arial" w:hAnsi="Arial" w:cs="Arial"/>
          <w:b/>
          <w:szCs w:val="22"/>
        </w:rPr>
        <w:t xml:space="preserve">Gestion des réclamations des prestations </w:t>
      </w:r>
      <w:r w:rsidRPr="00070CD1">
        <w:rPr>
          <w:rFonts w:ascii="Arial" w:hAnsi="Arial" w:cs="Arial"/>
          <w:szCs w:val="22"/>
        </w:rPr>
        <w:t>(Moyens, délai, actions correctives)</w:t>
      </w:r>
      <w:r w:rsidR="00787DDB">
        <w:rPr>
          <w:rFonts w:ascii="Arial" w:hAnsi="Arial" w:cs="Arial"/>
          <w:szCs w:val="22"/>
        </w:rPr>
        <w:t xml:space="preserve"> </w:t>
      </w:r>
      <w:r w:rsidR="00787DDB" w:rsidRPr="002E3D05">
        <w:rPr>
          <w:rFonts w:ascii="Arial" w:hAnsi="Arial" w:cs="Arial"/>
          <w:b/>
          <w:color w:val="244061" w:themeColor="accent1" w:themeShade="80"/>
          <w:szCs w:val="22"/>
        </w:rPr>
        <w:t>(5 points) </w:t>
      </w:r>
    </w:p>
    <w:p w14:paraId="13F6BADB" w14:textId="77777777" w:rsidR="00DC76A3" w:rsidRDefault="00DC76A3" w:rsidP="00E6741D">
      <w:pPr>
        <w:jc w:val="left"/>
        <w:rPr>
          <w:rFonts w:ascii="Arial" w:hAnsi="Arial" w:cs="Arial"/>
          <w:szCs w:val="22"/>
        </w:rPr>
      </w:pPr>
    </w:p>
    <w:p w14:paraId="7B6B0D84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54F2765D" w14:textId="77777777" w:rsidR="00383461" w:rsidRDefault="00383461" w:rsidP="00383461">
      <w:pPr>
        <w:pStyle w:val="Paragraphedeliste"/>
        <w:ind w:left="792"/>
        <w:rPr>
          <w:rFonts w:ascii="Arial" w:hAnsi="Arial" w:cs="Arial"/>
          <w:szCs w:val="22"/>
        </w:rPr>
      </w:pPr>
    </w:p>
    <w:p w14:paraId="74B3BFE6" w14:textId="77777777" w:rsidR="00383461" w:rsidRPr="009C0ADC" w:rsidRDefault="00383461" w:rsidP="00383461">
      <w:pPr>
        <w:pStyle w:val="Paragraphedeliste"/>
        <w:ind w:left="360"/>
        <w:rPr>
          <w:rFonts w:ascii="Arial" w:hAnsi="Arial" w:cs="Arial"/>
          <w:szCs w:val="22"/>
        </w:rPr>
      </w:pPr>
    </w:p>
    <w:p w14:paraId="2ED5CCE6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5B224E39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4E1FC32A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338EEFA9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0D8CF23A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733547A6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5E0AAE6D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5AD28701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5992116C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53B330D4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1C6511A1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6C621471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09B733C8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544A3587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3DF46CE3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65020912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1A22D1C1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44D5A743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537EA07D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3BDFAB82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0EC37ABD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7C485656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7E250B7D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6E36AA20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4229873C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4E35DB24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0324E5D3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399178CA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1CD3AC83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74872B5F" w14:textId="2BAC861B" w:rsidR="009C0ADC" w:rsidRPr="009C0ADC" w:rsidRDefault="009C0ADC" w:rsidP="00FE1A88">
      <w:pPr>
        <w:pStyle w:val="Paragraphedeliste"/>
        <w:numPr>
          <w:ilvl w:val="0"/>
          <w:numId w:val="48"/>
        </w:numPr>
        <w:ind w:left="993"/>
        <w:rPr>
          <w:rFonts w:ascii="Arial" w:hAnsi="Arial" w:cs="Arial"/>
          <w:b/>
          <w:color w:val="365F91" w:themeColor="accent1" w:themeShade="BF"/>
          <w:sz w:val="26"/>
          <w:szCs w:val="26"/>
        </w:rPr>
      </w:pPr>
      <w:r w:rsidRPr="009C0ADC">
        <w:rPr>
          <w:rFonts w:ascii="Arial" w:hAnsi="Arial" w:cs="Arial"/>
          <w:b/>
          <w:color w:val="365F91" w:themeColor="accent1" w:themeShade="BF"/>
          <w:sz w:val="26"/>
          <w:szCs w:val="26"/>
        </w:rPr>
        <w:t xml:space="preserve">Politique de qualité </w:t>
      </w:r>
      <w:r w:rsidR="00844D58">
        <w:rPr>
          <w:rFonts w:ascii="Arial" w:hAnsi="Arial" w:cs="Arial"/>
          <w:b/>
          <w:color w:val="365F91" w:themeColor="accent1" w:themeShade="BF"/>
          <w:sz w:val="26"/>
          <w:szCs w:val="26"/>
        </w:rPr>
        <w:t xml:space="preserve">environnementale </w:t>
      </w:r>
      <w:r w:rsidRPr="009C0ADC">
        <w:rPr>
          <w:rFonts w:ascii="Arial" w:hAnsi="Arial" w:cs="Arial"/>
          <w:b/>
          <w:color w:val="365F91" w:themeColor="accent1" w:themeShade="BF"/>
          <w:sz w:val="26"/>
          <w:szCs w:val="26"/>
        </w:rPr>
        <w:t xml:space="preserve">de l’entreprise </w:t>
      </w:r>
      <w:r w:rsidRPr="00FE1A88">
        <w:rPr>
          <w:rFonts w:ascii="Arial" w:hAnsi="Arial" w:cs="Arial"/>
          <w:b/>
          <w:color w:val="244061" w:themeColor="accent1" w:themeShade="80"/>
          <w:sz w:val="26"/>
          <w:szCs w:val="26"/>
        </w:rPr>
        <w:t>(</w:t>
      </w:r>
      <w:r w:rsidR="00F82926">
        <w:rPr>
          <w:rFonts w:ascii="Arial" w:hAnsi="Arial" w:cs="Arial"/>
          <w:b/>
          <w:color w:val="244061" w:themeColor="accent1" w:themeShade="80"/>
          <w:sz w:val="26"/>
          <w:szCs w:val="26"/>
        </w:rPr>
        <w:t xml:space="preserve">5 </w:t>
      </w:r>
      <w:r w:rsidRPr="00FE1A88">
        <w:rPr>
          <w:rFonts w:ascii="Arial" w:hAnsi="Arial" w:cs="Arial"/>
          <w:b/>
          <w:color w:val="244061" w:themeColor="accent1" w:themeShade="80"/>
          <w:sz w:val="26"/>
          <w:szCs w:val="26"/>
        </w:rPr>
        <w:t>points)</w:t>
      </w:r>
    </w:p>
    <w:p w14:paraId="0097E0F7" w14:textId="77777777" w:rsidR="00DC76A3" w:rsidRDefault="00DC76A3" w:rsidP="00E6741D">
      <w:pPr>
        <w:jc w:val="left"/>
        <w:rPr>
          <w:rFonts w:ascii="Arial" w:hAnsi="Arial" w:cs="Arial"/>
          <w:szCs w:val="22"/>
        </w:rPr>
      </w:pPr>
    </w:p>
    <w:p w14:paraId="5D9E042C" w14:textId="77777777" w:rsidR="00DC76A3" w:rsidRDefault="00DC76A3" w:rsidP="00E6741D">
      <w:pPr>
        <w:jc w:val="left"/>
        <w:rPr>
          <w:rFonts w:ascii="Arial" w:hAnsi="Arial" w:cs="Arial"/>
          <w:szCs w:val="22"/>
        </w:rPr>
      </w:pPr>
    </w:p>
    <w:p w14:paraId="1212FEC7" w14:textId="7EC6CA36" w:rsidR="009C0ADC" w:rsidRDefault="009C0ADC" w:rsidP="00E25170">
      <w:pPr>
        <w:pStyle w:val="Paragraphedeliste"/>
        <w:numPr>
          <w:ilvl w:val="0"/>
          <w:numId w:val="29"/>
        </w:numPr>
        <w:rPr>
          <w:rFonts w:ascii="Arial" w:hAnsi="Arial" w:cs="Arial"/>
          <w:b/>
          <w:szCs w:val="22"/>
        </w:rPr>
      </w:pPr>
      <w:r w:rsidRPr="00E25170">
        <w:rPr>
          <w:rFonts w:ascii="Arial" w:hAnsi="Arial" w:cs="Arial"/>
          <w:b/>
          <w:szCs w:val="22"/>
        </w:rPr>
        <w:t xml:space="preserve">Décrire la politique de qualité environnementale de la société et l’impact sur les prestations demandées </w:t>
      </w:r>
      <w:r w:rsidR="00716316" w:rsidRPr="002E3D05">
        <w:rPr>
          <w:rFonts w:ascii="Arial" w:hAnsi="Arial" w:cs="Arial"/>
          <w:b/>
          <w:color w:val="244061" w:themeColor="accent1" w:themeShade="80"/>
          <w:szCs w:val="22"/>
        </w:rPr>
        <w:t>(1 point)</w:t>
      </w:r>
      <w:r w:rsidRPr="00E25170">
        <w:rPr>
          <w:rFonts w:ascii="Arial" w:hAnsi="Arial" w:cs="Arial"/>
          <w:b/>
          <w:szCs w:val="22"/>
        </w:rPr>
        <w:t>:</w:t>
      </w:r>
    </w:p>
    <w:p w14:paraId="7DC4E1B8" w14:textId="77777777" w:rsidR="00985FDD" w:rsidRPr="00985FDD" w:rsidRDefault="00985FDD" w:rsidP="00985FDD">
      <w:pPr>
        <w:rPr>
          <w:rFonts w:ascii="Arial" w:hAnsi="Arial" w:cs="Arial"/>
          <w:b/>
          <w:szCs w:val="22"/>
        </w:rPr>
      </w:pPr>
    </w:p>
    <w:p w14:paraId="0514505A" w14:textId="33567D8F" w:rsidR="00985FDD" w:rsidRPr="002E3D05" w:rsidRDefault="00985FDD" w:rsidP="00710A3F">
      <w:pPr>
        <w:pStyle w:val="Paragraphedeliste"/>
        <w:numPr>
          <w:ilvl w:val="0"/>
          <w:numId w:val="29"/>
        </w:numPr>
        <w:rPr>
          <w:rFonts w:ascii="Arial" w:hAnsi="Arial" w:cs="Arial"/>
          <w:b/>
          <w:szCs w:val="22"/>
        </w:rPr>
      </w:pPr>
      <w:r w:rsidRPr="00F57753">
        <w:rPr>
          <w:rFonts w:ascii="Arial" w:hAnsi="Arial" w:cs="Arial"/>
          <w:b/>
          <w:szCs w:val="22"/>
        </w:rPr>
        <w:t>Les agents sont-ils sensibilisés à la protection de l’environnement dans le cadre de l’utilisation des produits ?</w:t>
      </w:r>
      <w:r w:rsidR="00716316">
        <w:rPr>
          <w:rFonts w:ascii="Arial" w:hAnsi="Arial" w:cs="Arial"/>
          <w:b/>
          <w:szCs w:val="22"/>
        </w:rPr>
        <w:t xml:space="preserve"> </w:t>
      </w:r>
      <w:bookmarkStart w:id="1" w:name="_Hlk193121824"/>
      <w:r w:rsidR="00716316" w:rsidRPr="002E3D05">
        <w:rPr>
          <w:rFonts w:ascii="Arial" w:hAnsi="Arial" w:cs="Arial"/>
          <w:b/>
          <w:color w:val="244061" w:themeColor="accent1" w:themeShade="80"/>
          <w:szCs w:val="22"/>
        </w:rPr>
        <w:t>(2 points)</w:t>
      </w:r>
    </w:p>
    <w:p w14:paraId="181B9A50" w14:textId="77777777" w:rsidR="002E3D05" w:rsidRPr="002E3D05" w:rsidRDefault="002E3D05" w:rsidP="002E3D05">
      <w:pPr>
        <w:rPr>
          <w:rFonts w:ascii="Arial" w:hAnsi="Arial" w:cs="Arial"/>
          <w:b/>
          <w:szCs w:val="22"/>
        </w:rPr>
      </w:pPr>
    </w:p>
    <w:bookmarkEnd w:id="1"/>
    <w:p w14:paraId="775B2D96" w14:textId="77777777" w:rsidR="00985FDD" w:rsidRPr="00985FDD" w:rsidRDefault="00985FDD" w:rsidP="00985FDD">
      <w:pPr>
        <w:jc w:val="left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      </w:t>
      </w:r>
      <w:r w:rsidRPr="00985FDD">
        <w:rPr>
          <w:rFonts w:ascii="Arial" w:hAnsi="Arial" w:cs="Arial"/>
          <w:szCs w:val="22"/>
        </w:rPr>
        <w:t>Si oui, préciser</w:t>
      </w:r>
    </w:p>
    <w:p w14:paraId="7FF0C9BA" w14:textId="77777777" w:rsidR="00844D58" w:rsidRPr="009C0ADC" w:rsidRDefault="00844D58" w:rsidP="00844D58">
      <w:pPr>
        <w:pStyle w:val="Paragraphedeliste"/>
        <w:ind w:left="792"/>
        <w:jc w:val="left"/>
        <w:rPr>
          <w:rFonts w:ascii="Arial" w:hAnsi="Arial" w:cs="Arial"/>
          <w:szCs w:val="22"/>
        </w:rPr>
      </w:pPr>
    </w:p>
    <w:p w14:paraId="5377D6AF" w14:textId="59AEB7CE" w:rsidR="009C0ADC" w:rsidRDefault="009C0ADC" w:rsidP="00716316">
      <w:pPr>
        <w:pStyle w:val="Paragraphedeliste"/>
        <w:numPr>
          <w:ilvl w:val="0"/>
          <w:numId w:val="29"/>
        </w:numPr>
        <w:rPr>
          <w:rFonts w:ascii="Arial" w:hAnsi="Arial" w:cs="Arial"/>
          <w:b/>
          <w:szCs w:val="22"/>
        </w:rPr>
      </w:pPr>
      <w:r w:rsidRPr="00E25170">
        <w:rPr>
          <w:rFonts w:ascii="Arial" w:hAnsi="Arial" w:cs="Arial"/>
          <w:b/>
          <w:szCs w:val="22"/>
        </w:rPr>
        <w:t>Quelles sont les procédures mises en place par la société pour</w:t>
      </w:r>
      <w:r w:rsidR="00716316">
        <w:rPr>
          <w:rFonts w:ascii="Arial" w:hAnsi="Arial" w:cs="Arial"/>
          <w:b/>
          <w:szCs w:val="22"/>
        </w:rPr>
        <w:t xml:space="preserve"> </w:t>
      </w:r>
      <w:r w:rsidR="00716316" w:rsidRPr="002E3D05">
        <w:rPr>
          <w:rFonts w:ascii="Arial" w:hAnsi="Arial" w:cs="Arial"/>
          <w:b/>
          <w:color w:val="244061" w:themeColor="accent1" w:themeShade="80"/>
          <w:szCs w:val="22"/>
        </w:rPr>
        <w:t>(2 points)</w:t>
      </w:r>
      <w:r w:rsidRPr="00716316">
        <w:rPr>
          <w:rFonts w:ascii="Arial" w:hAnsi="Arial" w:cs="Arial"/>
          <w:b/>
          <w:szCs w:val="22"/>
        </w:rPr>
        <w:t xml:space="preserve"> :</w:t>
      </w:r>
      <w:r w:rsidR="00716316" w:rsidRPr="00716316">
        <w:rPr>
          <w:rFonts w:ascii="Arial" w:hAnsi="Arial" w:cs="Arial"/>
          <w:b/>
          <w:szCs w:val="22"/>
        </w:rPr>
        <w:t xml:space="preserve"> </w:t>
      </w:r>
    </w:p>
    <w:p w14:paraId="1ECE4DFA" w14:textId="77777777" w:rsidR="002E3D05" w:rsidRPr="00716316" w:rsidRDefault="002E3D05" w:rsidP="002E3D05">
      <w:pPr>
        <w:pStyle w:val="Paragraphedeliste"/>
        <w:ind w:left="360"/>
        <w:rPr>
          <w:rFonts w:ascii="Arial" w:hAnsi="Arial" w:cs="Arial"/>
          <w:b/>
          <w:szCs w:val="22"/>
        </w:rPr>
      </w:pPr>
    </w:p>
    <w:p w14:paraId="3773E9FE" w14:textId="6B923820" w:rsidR="009C0ADC" w:rsidRDefault="00E25170" w:rsidP="009C0ADC">
      <w:pPr>
        <w:pStyle w:val="Paragraphedeliste"/>
        <w:numPr>
          <w:ilvl w:val="1"/>
          <w:numId w:val="29"/>
        </w:numPr>
        <w:jc w:val="left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L</w:t>
      </w:r>
      <w:r w:rsidR="009C0ADC" w:rsidRPr="009C0ADC">
        <w:rPr>
          <w:rFonts w:ascii="Arial" w:hAnsi="Arial" w:cs="Arial"/>
          <w:szCs w:val="22"/>
        </w:rPr>
        <w:t>imiter les risques de pollution du milieu naturel</w:t>
      </w:r>
    </w:p>
    <w:p w14:paraId="63800854" w14:textId="77777777" w:rsidR="002E3D05" w:rsidRPr="009C0ADC" w:rsidRDefault="002E3D05" w:rsidP="002E3D05">
      <w:pPr>
        <w:pStyle w:val="Paragraphedeliste"/>
        <w:ind w:left="792"/>
        <w:jc w:val="left"/>
        <w:rPr>
          <w:rFonts w:ascii="Arial" w:hAnsi="Arial" w:cs="Arial"/>
          <w:szCs w:val="22"/>
        </w:rPr>
      </w:pPr>
    </w:p>
    <w:p w14:paraId="74E476C2" w14:textId="77777777" w:rsidR="009C0ADC" w:rsidRPr="009C0ADC" w:rsidRDefault="00E25170" w:rsidP="00710A3F">
      <w:pPr>
        <w:pStyle w:val="Paragraphedeliste"/>
        <w:numPr>
          <w:ilvl w:val="1"/>
          <w:numId w:val="29"/>
        </w:numPr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L</w:t>
      </w:r>
      <w:r w:rsidR="009C0ADC" w:rsidRPr="009C0ADC">
        <w:rPr>
          <w:rFonts w:ascii="Arial" w:hAnsi="Arial" w:cs="Arial"/>
          <w:szCs w:val="22"/>
        </w:rPr>
        <w:t>imiter les consommations de ressources (eau, énergie, produits chimiques, consommables divers,</w:t>
      </w:r>
      <w:r>
        <w:rPr>
          <w:rFonts w:ascii="Arial" w:hAnsi="Arial" w:cs="Arial"/>
          <w:szCs w:val="22"/>
        </w:rPr>
        <w:t xml:space="preserve"> </w:t>
      </w:r>
      <w:r w:rsidR="009C0ADC" w:rsidRPr="009C0ADC">
        <w:rPr>
          <w:rFonts w:ascii="Arial" w:hAnsi="Arial" w:cs="Arial"/>
          <w:szCs w:val="22"/>
        </w:rPr>
        <w:t>etc…)</w:t>
      </w:r>
      <w:r>
        <w:rPr>
          <w:rFonts w:ascii="Arial" w:hAnsi="Arial" w:cs="Arial"/>
          <w:szCs w:val="22"/>
        </w:rPr>
        <w:t>.</w:t>
      </w:r>
    </w:p>
    <w:p w14:paraId="7BACE73C" w14:textId="77777777" w:rsidR="009C0ADC" w:rsidRPr="009C0ADC" w:rsidRDefault="009C0ADC" w:rsidP="00F20E5E">
      <w:pPr>
        <w:pStyle w:val="Paragraphedeliste"/>
        <w:ind w:left="360"/>
        <w:jc w:val="left"/>
        <w:rPr>
          <w:rFonts w:ascii="Arial" w:hAnsi="Arial" w:cs="Arial"/>
          <w:szCs w:val="22"/>
        </w:rPr>
      </w:pPr>
    </w:p>
    <w:p w14:paraId="332FE541" w14:textId="77777777" w:rsidR="00DC76A3" w:rsidRPr="009C0ADC" w:rsidRDefault="00DC76A3" w:rsidP="009C0ADC">
      <w:pPr>
        <w:pStyle w:val="Paragraphedeliste"/>
        <w:ind w:left="360"/>
        <w:jc w:val="left"/>
        <w:rPr>
          <w:rFonts w:ascii="Arial" w:hAnsi="Arial" w:cs="Arial"/>
          <w:szCs w:val="22"/>
        </w:rPr>
      </w:pPr>
    </w:p>
    <w:p w14:paraId="4F7ABD36" w14:textId="77777777" w:rsidR="00DC76A3" w:rsidRDefault="00DC76A3" w:rsidP="00E6741D">
      <w:pPr>
        <w:jc w:val="left"/>
        <w:rPr>
          <w:rFonts w:ascii="Arial" w:hAnsi="Arial" w:cs="Arial"/>
          <w:szCs w:val="22"/>
        </w:rPr>
      </w:pPr>
    </w:p>
    <w:p w14:paraId="32B9AF36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1883885B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0912C774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307A700E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6429846D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27CA4468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15AF1875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794A0FB3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29494602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7B0F777D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1B680287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0035C24C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296B9B80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203958B1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530C4256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1859B463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4469F6F5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3033E94D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5289EFB6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10BDF090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61C276D0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7C54F3BC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62175BE5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352D4FE9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265F70D1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3677CD3B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2D0918F7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510F8EFA" w14:textId="77777777" w:rsidR="00F20E5E" w:rsidRDefault="00F20E5E" w:rsidP="00F20E5E">
      <w:pPr>
        <w:rPr>
          <w:rFonts w:ascii="Arial" w:hAnsi="Arial" w:cs="Arial"/>
          <w:b/>
          <w:color w:val="365F91" w:themeColor="accent1" w:themeShade="BF"/>
          <w:sz w:val="26"/>
          <w:szCs w:val="26"/>
        </w:rPr>
      </w:pPr>
    </w:p>
    <w:p w14:paraId="5CECDF17" w14:textId="77777777" w:rsidR="0015523F" w:rsidRPr="00AD7A0D" w:rsidRDefault="00EA23FA" w:rsidP="00EA23FA">
      <w:pPr>
        <w:spacing w:after="200" w:line="276" w:lineRule="auto"/>
        <w:ind w:left="708" w:firstLine="708"/>
        <w:jc w:val="center"/>
        <w:rPr>
          <w:rFonts w:ascii="Arial" w:eastAsia="Calibri" w:hAnsi="Arial" w:cs="Arial"/>
          <w:b/>
          <w:szCs w:val="22"/>
          <w:lang w:eastAsia="en-US"/>
        </w:rPr>
      </w:pPr>
      <w:r>
        <w:rPr>
          <w:rFonts w:ascii="Arial" w:eastAsia="Calibri" w:hAnsi="Arial" w:cs="Arial"/>
          <w:b/>
          <w:szCs w:val="22"/>
          <w:lang w:eastAsia="en-US"/>
        </w:rPr>
        <w:t xml:space="preserve">                                           </w:t>
      </w:r>
      <w:r w:rsidR="00F20E5E" w:rsidRPr="00AD7A0D">
        <w:rPr>
          <w:rFonts w:ascii="Arial" w:eastAsia="Calibri" w:hAnsi="Arial" w:cs="Arial"/>
          <w:b/>
          <w:szCs w:val="22"/>
          <w:lang w:eastAsia="en-US"/>
        </w:rPr>
        <w:t>Signature et cachet de l’entreprise</w:t>
      </w:r>
    </w:p>
    <w:sectPr w:rsidR="0015523F" w:rsidRPr="00AD7A0D" w:rsidSect="00FE1A88">
      <w:footerReference w:type="default" r:id="rId13"/>
      <w:pgSz w:w="11906" w:h="16838"/>
      <w:pgMar w:top="1134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9C0BE7" w14:textId="77777777" w:rsidR="00EC21FE" w:rsidRDefault="00EC21FE" w:rsidP="00E518DA">
      <w:r>
        <w:separator/>
      </w:r>
    </w:p>
  </w:endnote>
  <w:endnote w:type="continuationSeparator" w:id="0">
    <w:p w14:paraId="17C8066F" w14:textId="77777777" w:rsidR="00EC21FE" w:rsidRDefault="00EC21FE" w:rsidP="00E518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B104F1" w14:textId="77777777" w:rsidR="00732943" w:rsidRDefault="00732943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  <w:sz w:val="24"/>
        <w:szCs w:val="24"/>
      </w:rPr>
    </w:pPr>
    <w:r>
      <w:rPr>
        <w:color w:val="548DD4" w:themeColor="text2" w:themeTint="99"/>
        <w:spacing w:val="60"/>
        <w:sz w:val="24"/>
        <w:szCs w:val="24"/>
      </w:rPr>
      <w:t>Page</w:t>
    </w:r>
    <w:r>
      <w:rPr>
        <w:color w:val="548DD4" w:themeColor="text2" w:themeTint="99"/>
        <w:sz w:val="24"/>
        <w:szCs w:val="24"/>
      </w:rPr>
      <w:t xml:space="preserve"> </w:t>
    </w:r>
    <w:r w:rsidR="006509B2">
      <w:rPr>
        <w:color w:val="17365D" w:themeColor="text2" w:themeShade="BF"/>
        <w:sz w:val="24"/>
        <w:szCs w:val="24"/>
      </w:rPr>
      <w:fldChar w:fldCharType="begin"/>
    </w:r>
    <w:r>
      <w:rPr>
        <w:color w:val="17365D" w:themeColor="text2" w:themeShade="BF"/>
        <w:sz w:val="24"/>
        <w:szCs w:val="24"/>
      </w:rPr>
      <w:instrText>PAGE   \* MERGEFORMAT</w:instrText>
    </w:r>
    <w:r w:rsidR="006509B2">
      <w:rPr>
        <w:color w:val="17365D" w:themeColor="text2" w:themeShade="BF"/>
        <w:sz w:val="24"/>
        <w:szCs w:val="24"/>
      </w:rPr>
      <w:fldChar w:fldCharType="separate"/>
    </w:r>
    <w:r w:rsidR="00921B07">
      <w:rPr>
        <w:noProof/>
        <w:color w:val="17365D" w:themeColor="text2" w:themeShade="BF"/>
        <w:sz w:val="24"/>
        <w:szCs w:val="24"/>
      </w:rPr>
      <w:t>3</w:t>
    </w:r>
    <w:r w:rsidR="006509B2">
      <w:rPr>
        <w:color w:val="17365D" w:themeColor="text2" w:themeShade="BF"/>
        <w:sz w:val="24"/>
        <w:szCs w:val="24"/>
      </w:rPr>
      <w:fldChar w:fldCharType="end"/>
    </w:r>
    <w:r>
      <w:rPr>
        <w:color w:val="17365D" w:themeColor="text2" w:themeShade="BF"/>
        <w:sz w:val="24"/>
        <w:szCs w:val="24"/>
      </w:rPr>
      <w:t xml:space="preserve"> | </w:t>
    </w:r>
    <w:r w:rsidR="00ED41B0">
      <w:rPr>
        <w:noProof/>
        <w:color w:val="17365D" w:themeColor="text2" w:themeShade="BF"/>
        <w:sz w:val="24"/>
        <w:szCs w:val="24"/>
      </w:rPr>
      <w:fldChar w:fldCharType="begin"/>
    </w:r>
    <w:r w:rsidR="00ED41B0">
      <w:rPr>
        <w:noProof/>
        <w:color w:val="17365D" w:themeColor="text2" w:themeShade="BF"/>
        <w:sz w:val="24"/>
        <w:szCs w:val="24"/>
      </w:rPr>
      <w:instrText>NUMPAGES  \* Arabic  \* MERGEFORMAT</w:instrText>
    </w:r>
    <w:r w:rsidR="00ED41B0">
      <w:rPr>
        <w:noProof/>
        <w:color w:val="17365D" w:themeColor="text2" w:themeShade="BF"/>
        <w:sz w:val="24"/>
        <w:szCs w:val="24"/>
      </w:rPr>
      <w:fldChar w:fldCharType="separate"/>
    </w:r>
    <w:r w:rsidR="00921B07">
      <w:rPr>
        <w:noProof/>
        <w:color w:val="17365D" w:themeColor="text2" w:themeShade="BF"/>
        <w:sz w:val="24"/>
        <w:szCs w:val="24"/>
      </w:rPr>
      <w:t>8</w:t>
    </w:r>
    <w:r w:rsidR="00ED41B0">
      <w:rPr>
        <w:noProof/>
        <w:color w:val="17365D" w:themeColor="text2" w:themeShade="BF"/>
        <w:sz w:val="24"/>
        <w:szCs w:val="24"/>
      </w:rPr>
      <w:fldChar w:fldCharType="end"/>
    </w:r>
  </w:p>
  <w:p w14:paraId="64175390" w14:textId="55F4F103" w:rsidR="00EA23FA" w:rsidRPr="003B09BC" w:rsidRDefault="00EA23FA" w:rsidP="00EA23FA">
    <w:pPr>
      <w:pStyle w:val="Pieddepage"/>
      <w:jc w:val="center"/>
      <w:rPr>
        <w:rFonts w:ascii="Arial" w:hAnsi="Arial" w:cs="Arial"/>
        <w:sz w:val="18"/>
        <w:szCs w:val="18"/>
      </w:rPr>
    </w:pPr>
    <w:r w:rsidRPr="003B09BC">
      <w:rPr>
        <w:rFonts w:ascii="Arial" w:hAnsi="Arial" w:cs="Arial"/>
        <w:sz w:val="18"/>
        <w:szCs w:val="18"/>
      </w:rPr>
      <w:t>M20</w:t>
    </w:r>
    <w:r w:rsidR="00FD4F65">
      <w:rPr>
        <w:rFonts w:ascii="Arial" w:hAnsi="Arial" w:cs="Arial"/>
        <w:sz w:val="18"/>
        <w:szCs w:val="18"/>
      </w:rPr>
      <w:t>25</w:t>
    </w:r>
    <w:r w:rsidRPr="003B09BC">
      <w:rPr>
        <w:rFonts w:ascii="Arial" w:hAnsi="Arial" w:cs="Arial"/>
        <w:sz w:val="18"/>
        <w:szCs w:val="18"/>
      </w:rPr>
      <w:t>-</w:t>
    </w:r>
    <w:r w:rsidR="00FD4F65">
      <w:rPr>
        <w:rFonts w:ascii="Arial" w:hAnsi="Arial" w:cs="Arial"/>
        <w:sz w:val="18"/>
        <w:szCs w:val="18"/>
      </w:rPr>
      <w:t>01</w:t>
    </w:r>
    <w:r w:rsidRPr="003B09BC">
      <w:rPr>
        <w:rFonts w:ascii="Arial" w:hAnsi="Arial" w:cs="Arial"/>
        <w:sz w:val="18"/>
        <w:szCs w:val="18"/>
      </w:rPr>
      <w:t xml:space="preserve"> _ Cadre </w:t>
    </w:r>
    <w:r w:rsidR="003B09BC">
      <w:rPr>
        <w:rFonts w:ascii="Arial" w:hAnsi="Arial" w:cs="Arial"/>
        <w:sz w:val="18"/>
        <w:szCs w:val="18"/>
      </w:rPr>
      <w:t>de R</w:t>
    </w:r>
    <w:r w:rsidRPr="003B09BC">
      <w:rPr>
        <w:rFonts w:ascii="Arial" w:hAnsi="Arial" w:cs="Arial"/>
        <w:sz w:val="18"/>
        <w:szCs w:val="18"/>
      </w:rPr>
      <w:t>éponse</w:t>
    </w:r>
    <w:r w:rsidR="003B09BC">
      <w:rPr>
        <w:rFonts w:ascii="Arial" w:hAnsi="Arial" w:cs="Arial"/>
        <w:sz w:val="18"/>
        <w:szCs w:val="18"/>
      </w:rPr>
      <w:t xml:space="preserve"> Technique</w:t>
    </w:r>
    <w:r w:rsidR="007071C4">
      <w:rPr>
        <w:rFonts w:ascii="Arial" w:hAnsi="Arial" w:cs="Arial"/>
        <w:sz w:val="18"/>
        <w:szCs w:val="18"/>
      </w:rPr>
      <w:t xml:space="preserve">-LOT </w:t>
    </w:r>
    <w:r w:rsidR="00B17295">
      <w:rPr>
        <w:rFonts w:ascii="Arial" w:hAnsi="Arial" w:cs="Arial"/>
        <w:sz w:val="18"/>
        <w:szCs w:val="18"/>
      </w:rPr>
      <w:t>3</w:t>
    </w:r>
  </w:p>
  <w:p w14:paraId="6DED9620" w14:textId="54C4289C" w:rsidR="00EA23FA" w:rsidRPr="003B09BC" w:rsidRDefault="00EA23FA" w:rsidP="00EA23FA">
    <w:pPr>
      <w:pStyle w:val="Pieddepage"/>
      <w:rPr>
        <w:rFonts w:ascii="Arial" w:hAnsi="Arial" w:cs="Arial"/>
        <w:sz w:val="18"/>
        <w:szCs w:val="18"/>
      </w:rPr>
    </w:pPr>
    <w:r w:rsidRPr="003B09BC">
      <w:rPr>
        <w:rFonts w:ascii="Arial" w:hAnsi="Arial" w:cs="Arial"/>
        <w:sz w:val="18"/>
        <w:szCs w:val="18"/>
      </w:rPr>
      <w:t xml:space="preserve">                   </w:t>
    </w:r>
    <w:r w:rsidR="00070CD1" w:rsidRPr="003B09BC">
      <w:rPr>
        <w:rFonts w:ascii="Arial" w:hAnsi="Arial" w:cs="Arial"/>
        <w:sz w:val="18"/>
        <w:szCs w:val="18"/>
      </w:rPr>
      <w:t xml:space="preserve">               </w:t>
    </w:r>
    <w:r w:rsidR="006F371D">
      <w:rPr>
        <w:rFonts w:ascii="Arial" w:hAnsi="Arial" w:cs="Arial"/>
        <w:sz w:val="18"/>
        <w:szCs w:val="18"/>
      </w:rPr>
      <w:t xml:space="preserve">  "</w:t>
    </w:r>
    <w:r w:rsidRPr="003B09BC">
      <w:rPr>
        <w:rFonts w:ascii="Arial" w:hAnsi="Arial" w:cs="Arial"/>
        <w:sz w:val="18"/>
        <w:szCs w:val="18"/>
      </w:rPr>
      <w:t>Service</w:t>
    </w:r>
    <w:r w:rsidR="00164CA2">
      <w:rPr>
        <w:rFonts w:ascii="Arial" w:hAnsi="Arial" w:cs="Arial"/>
        <w:sz w:val="18"/>
        <w:szCs w:val="18"/>
      </w:rPr>
      <w:t>s</w:t>
    </w:r>
    <w:r w:rsidRPr="003B09BC">
      <w:rPr>
        <w:rFonts w:ascii="Arial" w:hAnsi="Arial" w:cs="Arial"/>
        <w:sz w:val="18"/>
        <w:szCs w:val="18"/>
      </w:rPr>
      <w:t xml:space="preserve"> de prestations de nettoyage des locaux des sites de l'UVSQ"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06F20F" w14:textId="77777777" w:rsidR="00EC21FE" w:rsidRDefault="00EC21FE" w:rsidP="00E518DA">
      <w:r>
        <w:separator/>
      </w:r>
    </w:p>
  </w:footnote>
  <w:footnote w:type="continuationSeparator" w:id="0">
    <w:p w14:paraId="330E6109" w14:textId="77777777" w:rsidR="00EC21FE" w:rsidRDefault="00EC21FE" w:rsidP="00E518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56419"/>
    <w:multiLevelType w:val="hybridMultilevel"/>
    <w:tmpl w:val="9E5CD838"/>
    <w:lvl w:ilvl="0" w:tplc="B5FE7E3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C134CD"/>
    <w:multiLevelType w:val="hybridMultilevel"/>
    <w:tmpl w:val="CA14F4B2"/>
    <w:lvl w:ilvl="0" w:tplc="DD7C6478">
      <w:start w:val="1"/>
      <w:numFmt w:val="decimal"/>
      <w:lvlText w:val="%1"/>
      <w:lvlJc w:val="left"/>
      <w:pPr>
        <w:ind w:left="644" w:hanging="360"/>
      </w:pPr>
      <w:rPr>
        <w:rFonts w:hint="default"/>
        <w:b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ED6235"/>
    <w:multiLevelType w:val="hybridMultilevel"/>
    <w:tmpl w:val="4300ECCA"/>
    <w:lvl w:ilvl="0" w:tplc="040C000D">
      <w:start w:val="1"/>
      <w:numFmt w:val="bullet"/>
      <w:lvlText w:val=""/>
      <w:lvlJc w:val="left"/>
      <w:pPr>
        <w:ind w:left="833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3">
    <w:nsid w:val="0BB7287D"/>
    <w:multiLevelType w:val="hybridMultilevel"/>
    <w:tmpl w:val="F5A2F1C4"/>
    <w:lvl w:ilvl="0" w:tplc="040C000D">
      <w:start w:val="1"/>
      <w:numFmt w:val="bullet"/>
      <w:lvlText w:val=""/>
      <w:lvlJc w:val="left"/>
      <w:pPr>
        <w:ind w:left="78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4">
    <w:nsid w:val="0DF17951"/>
    <w:multiLevelType w:val="hybridMultilevel"/>
    <w:tmpl w:val="1A20C0FC"/>
    <w:lvl w:ilvl="0" w:tplc="040C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E045E3D"/>
    <w:multiLevelType w:val="hybridMultilevel"/>
    <w:tmpl w:val="0B562F4C"/>
    <w:lvl w:ilvl="0" w:tplc="2F94867A">
      <w:start w:val="7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3D1706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45E101B"/>
    <w:multiLevelType w:val="hybridMultilevel"/>
    <w:tmpl w:val="2280DCE0"/>
    <w:lvl w:ilvl="0" w:tplc="040C000F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4CE45ED"/>
    <w:multiLevelType w:val="hybridMultilevel"/>
    <w:tmpl w:val="D6923D0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F13B18"/>
    <w:multiLevelType w:val="hybridMultilevel"/>
    <w:tmpl w:val="CB5046DA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19D37547"/>
    <w:multiLevelType w:val="hybridMultilevel"/>
    <w:tmpl w:val="E39C5E36"/>
    <w:lvl w:ilvl="0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1C9951F2"/>
    <w:multiLevelType w:val="hybridMultilevel"/>
    <w:tmpl w:val="558C60C8"/>
    <w:lvl w:ilvl="0" w:tplc="28FA4D9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0211E6"/>
    <w:multiLevelType w:val="hybridMultilevel"/>
    <w:tmpl w:val="D0B42DFC"/>
    <w:lvl w:ilvl="0" w:tplc="0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>
    <w:nsid w:val="1D840F3F"/>
    <w:multiLevelType w:val="hybridMultilevel"/>
    <w:tmpl w:val="5A4A1D4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DE16892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209F23AD"/>
    <w:multiLevelType w:val="hybridMultilevel"/>
    <w:tmpl w:val="AA90E730"/>
    <w:lvl w:ilvl="0" w:tplc="7012FF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DBCA8236">
      <w:start w:val="1"/>
      <w:numFmt w:val="decimal"/>
      <w:lvlText w:val="%2."/>
      <w:lvlJc w:val="left"/>
      <w:pPr>
        <w:ind w:left="720" w:hanging="360"/>
      </w:pPr>
      <w:rPr>
        <w:color w:val="auto"/>
      </w:rPr>
    </w:lvl>
    <w:lvl w:ilvl="2" w:tplc="040C001B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2100837"/>
    <w:multiLevelType w:val="hybridMultilevel"/>
    <w:tmpl w:val="4A728CA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26D43AA6"/>
    <w:multiLevelType w:val="hybridMultilevel"/>
    <w:tmpl w:val="8AF4248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8311A3D"/>
    <w:multiLevelType w:val="hybridMultilevel"/>
    <w:tmpl w:val="BB122DA8"/>
    <w:lvl w:ilvl="0" w:tplc="037AC9CE">
      <w:start w:val="5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4" w:hanging="360"/>
      </w:pPr>
    </w:lvl>
    <w:lvl w:ilvl="2" w:tplc="040C001B" w:tentative="1">
      <w:start w:val="1"/>
      <w:numFmt w:val="lowerRoman"/>
      <w:lvlText w:val="%3."/>
      <w:lvlJc w:val="right"/>
      <w:pPr>
        <w:ind w:left="744" w:hanging="180"/>
      </w:pPr>
    </w:lvl>
    <w:lvl w:ilvl="3" w:tplc="040C000F" w:tentative="1">
      <w:start w:val="1"/>
      <w:numFmt w:val="decimal"/>
      <w:lvlText w:val="%4."/>
      <w:lvlJc w:val="left"/>
      <w:pPr>
        <w:ind w:left="1464" w:hanging="360"/>
      </w:pPr>
    </w:lvl>
    <w:lvl w:ilvl="4" w:tplc="040C0019" w:tentative="1">
      <w:start w:val="1"/>
      <w:numFmt w:val="lowerLetter"/>
      <w:lvlText w:val="%5."/>
      <w:lvlJc w:val="left"/>
      <w:pPr>
        <w:ind w:left="2184" w:hanging="360"/>
      </w:pPr>
    </w:lvl>
    <w:lvl w:ilvl="5" w:tplc="040C001B" w:tentative="1">
      <w:start w:val="1"/>
      <w:numFmt w:val="lowerRoman"/>
      <w:lvlText w:val="%6."/>
      <w:lvlJc w:val="right"/>
      <w:pPr>
        <w:ind w:left="2904" w:hanging="180"/>
      </w:pPr>
    </w:lvl>
    <w:lvl w:ilvl="6" w:tplc="040C000F" w:tentative="1">
      <w:start w:val="1"/>
      <w:numFmt w:val="decimal"/>
      <w:lvlText w:val="%7."/>
      <w:lvlJc w:val="left"/>
      <w:pPr>
        <w:ind w:left="3624" w:hanging="360"/>
      </w:pPr>
    </w:lvl>
    <w:lvl w:ilvl="7" w:tplc="040C0019" w:tentative="1">
      <w:start w:val="1"/>
      <w:numFmt w:val="lowerLetter"/>
      <w:lvlText w:val="%8."/>
      <w:lvlJc w:val="left"/>
      <w:pPr>
        <w:ind w:left="4344" w:hanging="360"/>
      </w:pPr>
    </w:lvl>
    <w:lvl w:ilvl="8" w:tplc="040C001B" w:tentative="1">
      <w:start w:val="1"/>
      <w:numFmt w:val="lowerRoman"/>
      <w:lvlText w:val="%9."/>
      <w:lvlJc w:val="right"/>
      <w:pPr>
        <w:ind w:left="5064" w:hanging="180"/>
      </w:pPr>
    </w:lvl>
  </w:abstractNum>
  <w:abstractNum w:abstractNumId="19">
    <w:nsid w:val="2EB1712D"/>
    <w:multiLevelType w:val="hybridMultilevel"/>
    <w:tmpl w:val="27229830"/>
    <w:lvl w:ilvl="0" w:tplc="DA1E2AA6">
      <w:start w:val="4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08228CA"/>
    <w:multiLevelType w:val="hybridMultilevel"/>
    <w:tmpl w:val="35BAA73E"/>
    <w:lvl w:ilvl="0" w:tplc="38C444E2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235471B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370F7BA9"/>
    <w:multiLevelType w:val="hybridMultilevel"/>
    <w:tmpl w:val="3F564320"/>
    <w:lvl w:ilvl="0" w:tplc="040C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37591189"/>
    <w:multiLevelType w:val="hybridMultilevel"/>
    <w:tmpl w:val="22CC2FD8"/>
    <w:lvl w:ilvl="0" w:tplc="27101E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3A756D33"/>
    <w:multiLevelType w:val="hybridMultilevel"/>
    <w:tmpl w:val="8F66B8B6"/>
    <w:lvl w:ilvl="0" w:tplc="040C000D">
      <w:start w:val="1"/>
      <w:numFmt w:val="bullet"/>
      <w:lvlText w:val=""/>
      <w:lvlJc w:val="left"/>
      <w:pPr>
        <w:ind w:left="150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25">
    <w:nsid w:val="3B0C68F5"/>
    <w:multiLevelType w:val="hybridMultilevel"/>
    <w:tmpl w:val="C46E5AB6"/>
    <w:lvl w:ilvl="0" w:tplc="040C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3D373790"/>
    <w:multiLevelType w:val="hybridMultilevel"/>
    <w:tmpl w:val="42E2353E"/>
    <w:lvl w:ilvl="0" w:tplc="7B8407E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3DBC08FB"/>
    <w:multiLevelType w:val="hybridMultilevel"/>
    <w:tmpl w:val="463A8412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54B1347"/>
    <w:multiLevelType w:val="hybridMultilevel"/>
    <w:tmpl w:val="31ACEC0C"/>
    <w:lvl w:ilvl="0" w:tplc="040C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48A53768"/>
    <w:multiLevelType w:val="hybridMultilevel"/>
    <w:tmpl w:val="EEC49324"/>
    <w:lvl w:ilvl="0" w:tplc="040C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0">
    <w:nsid w:val="4C0935C9"/>
    <w:multiLevelType w:val="hybridMultilevel"/>
    <w:tmpl w:val="A810F89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C714D46"/>
    <w:multiLevelType w:val="multilevel"/>
    <w:tmpl w:val="97840F8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2">
    <w:nsid w:val="4F5B2B30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4F803009"/>
    <w:multiLevelType w:val="hybridMultilevel"/>
    <w:tmpl w:val="B49427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0C86188"/>
    <w:multiLevelType w:val="hybridMultilevel"/>
    <w:tmpl w:val="F3E64204"/>
    <w:lvl w:ilvl="0" w:tplc="5CDE0E2A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5544361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>
    <w:nsid w:val="59543963"/>
    <w:multiLevelType w:val="multilevel"/>
    <w:tmpl w:val="497ED3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7">
    <w:nsid w:val="5C4937AD"/>
    <w:multiLevelType w:val="hybridMultilevel"/>
    <w:tmpl w:val="661820E6"/>
    <w:lvl w:ilvl="0" w:tplc="040C0001">
      <w:start w:val="1"/>
      <w:numFmt w:val="bullet"/>
      <w:lvlText w:val=""/>
      <w:lvlJc w:val="left"/>
      <w:pPr>
        <w:ind w:left="271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4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1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8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5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3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0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7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474" w:hanging="360"/>
      </w:pPr>
      <w:rPr>
        <w:rFonts w:ascii="Wingdings" w:hAnsi="Wingdings" w:hint="default"/>
      </w:rPr>
    </w:lvl>
  </w:abstractNum>
  <w:abstractNum w:abstractNumId="38">
    <w:nsid w:val="5C7406D4"/>
    <w:multiLevelType w:val="hybridMultilevel"/>
    <w:tmpl w:val="628C1030"/>
    <w:lvl w:ilvl="0" w:tplc="142892F8">
      <w:start w:val="6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E9678E6"/>
    <w:multiLevelType w:val="hybridMultilevel"/>
    <w:tmpl w:val="619E43C2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>
    <w:nsid w:val="64210C39"/>
    <w:multiLevelType w:val="hybridMultilevel"/>
    <w:tmpl w:val="F84E92BC"/>
    <w:lvl w:ilvl="0" w:tplc="040C0001">
      <w:start w:val="1"/>
      <w:numFmt w:val="bullet"/>
      <w:lvlText w:val=""/>
      <w:lvlJc w:val="left"/>
      <w:pPr>
        <w:ind w:left="18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30" w:hanging="360"/>
      </w:pPr>
      <w:rPr>
        <w:rFonts w:ascii="Wingdings" w:hAnsi="Wingdings" w:hint="default"/>
      </w:rPr>
    </w:lvl>
  </w:abstractNum>
  <w:abstractNum w:abstractNumId="41">
    <w:nsid w:val="65D853F8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>
    <w:nsid w:val="67991D2D"/>
    <w:multiLevelType w:val="hybridMultilevel"/>
    <w:tmpl w:val="1A9AD6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DE707F1"/>
    <w:multiLevelType w:val="hybridMultilevel"/>
    <w:tmpl w:val="ABC0519A"/>
    <w:lvl w:ilvl="0" w:tplc="B4D6159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1C73B8D"/>
    <w:multiLevelType w:val="hybridMultilevel"/>
    <w:tmpl w:val="C59C96F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6EF6EDB"/>
    <w:multiLevelType w:val="hybridMultilevel"/>
    <w:tmpl w:val="EAF682BC"/>
    <w:lvl w:ilvl="0" w:tplc="2BA4B7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788D0D9F"/>
    <w:multiLevelType w:val="hybridMultilevel"/>
    <w:tmpl w:val="28140A4C"/>
    <w:lvl w:ilvl="0" w:tplc="040C000F">
      <w:start w:val="1"/>
      <w:numFmt w:val="decimal"/>
      <w:lvlText w:val="%1."/>
      <w:lvlJc w:val="left"/>
      <w:pPr>
        <w:ind w:left="1068" w:hanging="360"/>
      </w:p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7">
    <w:nsid w:val="7EBF489F"/>
    <w:multiLevelType w:val="hybridMultilevel"/>
    <w:tmpl w:val="802CAEBC"/>
    <w:lvl w:ilvl="0" w:tplc="040C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7"/>
  </w:num>
  <w:num w:numId="3">
    <w:abstractNumId w:val="13"/>
  </w:num>
  <w:num w:numId="4">
    <w:abstractNumId w:val="30"/>
  </w:num>
  <w:num w:numId="5">
    <w:abstractNumId w:val="17"/>
  </w:num>
  <w:num w:numId="6">
    <w:abstractNumId w:val="15"/>
  </w:num>
  <w:num w:numId="7">
    <w:abstractNumId w:val="40"/>
  </w:num>
  <w:num w:numId="8">
    <w:abstractNumId w:val="16"/>
  </w:num>
  <w:num w:numId="9">
    <w:abstractNumId w:val="12"/>
  </w:num>
  <w:num w:numId="10">
    <w:abstractNumId w:val="42"/>
  </w:num>
  <w:num w:numId="11">
    <w:abstractNumId w:val="9"/>
  </w:num>
  <w:num w:numId="12">
    <w:abstractNumId w:val="33"/>
  </w:num>
  <w:num w:numId="13">
    <w:abstractNumId w:val="10"/>
  </w:num>
  <w:num w:numId="14">
    <w:abstractNumId w:val="29"/>
  </w:num>
  <w:num w:numId="15">
    <w:abstractNumId w:val="21"/>
  </w:num>
  <w:num w:numId="16">
    <w:abstractNumId w:val="44"/>
  </w:num>
  <w:num w:numId="17">
    <w:abstractNumId w:val="35"/>
  </w:num>
  <w:num w:numId="18">
    <w:abstractNumId w:val="3"/>
  </w:num>
  <w:num w:numId="19">
    <w:abstractNumId w:val="2"/>
  </w:num>
  <w:num w:numId="20">
    <w:abstractNumId w:val="8"/>
  </w:num>
  <w:num w:numId="21">
    <w:abstractNumId w:val="24"/>
  </w:num>
  <w:num w:numId="22">
    <w:abstractNumId w:val="37"/>
  </w:num>
  <w:num w:numId="23">
    <w:abstractNumId w:val="39"/>
  </w:num>
  <w:num w:numId="24">
    <w:abstractNumId w:val="32"/>
  </w:num>
  <w:num w:numId="25">
    <w:abstractNumId w:val="45"/>
  </w:num>
  <w:num w:numId="26">
    <w:abstractNumId w:val="6"/>
  </w:num>
  <w:num w:numId="27">
    <w:abstractNumId w:val="23"/>
  </w:num>
  <w:num w:numId="28">
    <w:abstractNumId w:val="43"/>
  </w:num>
  <w:num w:numId="29">
    <w:abstractNumId w:val="14"/>
  </w:num>
  <w:num w:numId="30">
    <w:abstractNumId w:val="34"/>
  </w:num>
  <w:num w:numId="31">
    <w:abstractNumId w:val="41"/>
  </w:num>
  <w:num w:numId="3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6"/>
  </w:num>
  <w:num w:numId="34">
    <w:abstractNumId w:val="1"/>
  </w:num>
  <w:num w:numId="35">
    <w:abstractNumId w:val="31"/>
  </w:num>
  <w:num w:numId="36">
    <w:abstractNumId w:val="46"/>
  </w:num>
  <w:num w:numId="37">
    <w:abstractNumId w:val="26"/>
  </w:num>
  <w:num w:numId="38">
    <w:abstractNumId w:val="25"/>
  </w:num>
  <w:num w:numId="39">
    <w:abstractNumId w:val="22"/>
  </w:num>
  <w:num w:numId="40">
    <w:abstractNumId w:val="20"/>
  </w:num>
  <w:num w:numId="41">
    <w:abstractNumId w:val="28"/>
  </w:num>
  <w:num w:numId="42">
    <w:abstractNumId w:val="19"/>
  </w:num>
  <w:num w:numId="43">
    <w:abstractNumId w:val="47"/>
  </w:num>
  <w:num w:numId="44">
    <w:abstractNumId w:val="18"/>
  </w:num>
  <w:num w:numId="45">
    <w:abstractNumId w:val="4"/>
  </w:num>
  <w:num w:numId="46">
    <w:abstractNumId w:val="38"/>
  </w:num>
  <w:num w:numId="47">
    <w:abstractNumId w:val="27"/>
  </w:num>
  <w:num w:numId="48">
    <w:abstractNumId w:val="5"/>
  </w:num>
  <w:num w:numId="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77"/>
    <w:rsid w:val="0002339E"/>
    <w:rsid w:val="00046D5A"/>
    <w:rsid w:val="00050C2E"/>
    <w:rsid w:val="00050FC3"/>
    <w:rsid w:val="00051120"/>
    <w:rsid w:val="00051A9C"/>
    <w:rsid w:val="00060D97"/>
    <w:rsid w:val="00062618"/>
    <w:rsid w:val="00070CD1"/>
    <w:rsid w:val="00091AB0"/>
    <w:rsid w:val="000D1708"/>
    <w:rsid w:val="000D764B"/>
    <w:rsid w:val="00100572"/>
    <w:rsid w:val="00100A1B"/>
    <w:rsid w:val="00104091"/>
    <w:rsid w:val="00112553"/>
    <w:rsid w:val="00122D6F"/>
    <w:rsid w:val="00145343"/>
    <w:rsid w:val="0015523F"/>
    <w:rsid w:val="00156995"/>
    <w:rsid w:val="00157060"/>
    <w:rsid w:val="00164CA2"/>
    <w:rsid w:val="0019592A"/>
    <w:rsid w:val="001960BF"/>
    <w:rsid w:val="001B0D75"/>
    <w:rsid w:val="001C0F34"/>
    <w:rsid w:val="001C3D58"/>
    <w:rsid w:val="001E0CC1"/>
    <w:rsid w:val="001E230E"/>
    <w:rsid w:val="001E751F"/>
    <w:rsid w:val="001E7C3D"/>
    <w:rsid w:val="001F01A2"/>
    <w:rsid w:val="001F3252"/>
    <w:rsid w:val="001F6762"/>
    <w:rsid w:val="0021480A"/>
    <w:rsid w:val="002331DD"/>
    <w:rsid w:val="0023330F"/>
    <w:rsid w:val="0027288D"/>
    <w:rsid w:val="00273AEA"/>
    <w:rsid w:val="00276BBE"/>
    <w:rsid w:val="00287114"/>
    <w:rsid w:val="00293F22"/>
    <w:rsid w:val="002A3DC3"/>
    <w:rsid w:val="002B354E"/>
    <w:rsid w:val="002B54F4"/>
    <w:rsid w:val="002B7BF2"/>
    <w:rsid w:val="002E1646"/>
    <w:rsid w:val="002E3D05"/>
    <w:rsid w:val="002F309B"/>
    <w:rsid w:val="003150D6"/>
    <w:rsid w:val="00324D13"/>
    <w:rsid w:val="003444AB"/>
    <w:rsid w:val="003459FB"/>
    <w:rsid w:val="0034673A"/>
    <w:rsid w:val="003532D5"/>
    <w:rsid w:val="00365C53"/>
    <w:rsid w:val="0037225D"/>
    <w:rsid w:val="00383461"/>
    <w:rsid w:val="00383A92"/>
    <w:rsid w:val="003B09BC"/>
    <w:rsid w:val="003B2A36"/>
    <w:rsid w:val="003B40AA"/>
    <w:rsid w:val="003B7F1E"/>
    <w:rsid w:val="003C3199"/>
    <w:rsid w:val="003D1403"/>
    <w:rsid w:val="003E056D"/>
    <w:rsid w:val="003F2806"/>
    <w:rsid w:val="00400607"/>
    <w:rsid w:val="00410298"/>
    <w:rsid w:val="00413604"/>
    <w:rsid w:val="0042501F"/>
    <w:rsid w:val="004255B3"/>
    <w:rsid w:val="00452BA6"/>
    <w:rsid w:val="004A1D28"/>
    <w:rsid w:val="004A2818"/>
    <w:rsid w:val="004B29A4"/>
    <w:rsid w:val="004B5A79"/>
    <w:rsid w:val="004D0AFF"/>
    <w:rsid w:val="004E1E1B"/>
    <w:rsid w:val="004E407F"/>
    <w:rsid w:val="004E7184"/>
    <w:rsid w:val="004F781E"/>
    <w:rsid w:val="005018D0"/>
    <w:rsid w:val="00502CD1"/>
    <w:rsid w:val="00507C41"/>
    <w:rsid w:val="00521E76"/>
    <w:rsid w:val="005244F3"/>
    <w:rsid w:val="005378E2"/>
    <w:rsid w:val="00555CBA"/>
    <w:rsid w:val="00564C63"/>
    <w:rsid w:val="00577A9D"/>
    <w:rsid w:val="00594382"/>
    <w:rsid w:val="005D6AF5"/>
    <w:rsid w:val="005E472A"/>
    <w:rsid w:val="0060309F"/>
    <w:rsid w:val="00613A8A"/>
    <w:rsid w:val="00623B16"/>
    <w:rsid w:val="00630E52"/>
    <w:rsid w:val="0063496E"/>
    <w:rsid w:val="0063595C"/>
    <w:rsid w:val="006430FD"/>
    <w:rsid w:val="006472D1"/>
    <w:rsid w:val="006508BD"/>
    <w:rsid w:val="006509B2"/>
    <w:rsid w:val="00671A3D"/>
    <w:rsid w:val="00677E34"/>
    <w:rsid w:val="006819BA"/>
    <w:rsid w:val="006974E7"/>
    <w:rsid w:val="006A28DA"/>
    <w:rsid w:val="006A47FD"/>
    <w:rsid w:val="006B01E3"/>
    <w:rsid w:val="006C4A5F"/>
    <w:rsid w:val="006D1844"/>
    <w:rsid w:val="006D3BD8"/>
    <w:rsid w:val="006E1781"/>
    <w:rsid w:val="006E6AC4"/>
    <w:rsid w:val="006F371D"/>
    <w:rsid w:val="0070694C"/>
    <w:rsid w:val="007071C4"/>
    <w:rsid w:val="00710A3F"/>
    <w:rsid w:val="00714319"/>
    <w:rsid w:val="00716316"/>
    <w:rsid w:val="00732943"/>
    <w:rsid w:val="00741011"/>
    <w:rsid w:val="00745F01"/>
    <w:rsid w:val="00760F82"/>
    <w:rsid w:val="00786477"/>
    <w:rsid w:val="00787DDB"/>
    <w:rsid w:val="007A702E"/>
    <w:rsid w:val="007B0AA1"/>
    <w:rsid w:val="007B57F6"/>
    <w:rsid w:val="008209C5"/>
    <w:rsid w:val="00830501"/>
    <w:rsid w:val="00832CB8"/>
    <w:rsid w:val="008330DE"/>
    <w:rsid w:val="00834102"/>
    <w:rsid w:val="00844D58"/>
    <w:rsid w:val="0084571E"/>
    <w:rsid w:val="00845A81"/>
    <w:rsid w:val="0085031F"/>
    <w:rsid w:val="00857D4E"/>
    <w:rsid w:val="0088141F"/>
    <w:rsid w:val="0088642C"/>
    <w:rsid w:val="00891E31"/>
    <w:rsid w:val="00895622"/>
    <w:rsid w:val="00897511"/>
    <w:rsid w:val="008A6CCB"/>
    <w:rsid w:val="008B5DDE"/>
    <w:rsid w:val="008E3660"/>
    <w:rsid w:val="00903628"/>
    <w:rsid w:val="00912EDD"/>
    <w:rsid w:val="00921102"/>
    <w:rsid w:val="00921B07"/>
    <w:rsid w:val="00930D8D"/>
    <w:rsid w:val="00933FE1"/>
    <w:rsid w:val="00934F45"/>
    <w:rsid w:val="00936EF3"/>
    <w:rsid w:val="009373E6"/>
    <w:rsid w:val="0094022B"/>
    <w:rsid w:val="0095796D"/>
    <w:rsid w:val="00985FDD"/>
    <w:rsid w:val="00991D40"/>
    <w:rsid w:val="00996DE1"/>
    <w:rsid w:val="009A2832"/>
    <w:rsid w:val="009A4BF5"/>
    <w:rsid w:val="009A5965"/>
    <w:rsid w:val="009C0ADC"/>
    <w:rsid w:val="009D2D5E"/>
    <w:rsid w:val="009E00A9"/>
    <w:rsid w:val="009E41E0"/>
    <w:rsid w:val="00A05DDD"/>
    <w:rsid w:val="00A14646"/>
    <w:rsid w:val="00A205CA"/>
    <w:rsid w:val="00A21F86"/>
    <w:rsid w:val="00A276CC"/>
    <w:rsid w:val="00A30C8F"/>
    <w:rsid w:val="00A57260"/>
    <w:rsid w:val="00A61C9B"/>
    <w:rsid w:val="00A66351"/>
    <w:rsid w:val="00A76F31"/>
    <w:rsid w:val="00A8058A"/>
    <w:rsid w:val="00A92B88"/>
    <w:rsid w:val="00A95257"/>
    <w:rsid w:val="00AA0E5A"/>
    <w:rsid w:val="00AA5874"/>
    <w:rsid w:val="00AC0121"/>
    <w:rsid w:val="00AD7A0D"/>
    <w:rsid w:val="00AE28E0"/>
    <w:rsid w:val="00AE40A0"/>
    <w:rsid w:val="00AE4923"/>
    <w:rsid w:val="00B0029C"/>
    <w:rsid w:val="00B163B5"/>
    <w:rsid w:val="00B17295"/>
    <w:rsid w:val="00B21259"/>
    <w:rsid w:val="00B26B80"/>
    <w:rsid w:val="00B34544"/>
    <w:rsid w:val="00B437BA"/>
    <w:rsid w:val="00B47DAF"/>
    <w:rsid w:val="00B57A94"/>
    <w:rsid w:val="00B83892"/>
    <w:rsid w:val="00BA2874"/>
    <w:rsid w:val="00BB1453"/>
    <w:rsid w:val="00BB2EA2"/>
    <w:rsid w:val="00BB4A8B"/>
    <w:rsid w:val="00BC2DF8"/>
    <w:rsid w:val="00BC3068"/>
    <w:rsid w:val="00BD58F6"/>
    <w:rsid w:val="00C03A77"/>
    <w:rsid w:val="00C11C78"/>
    <w:rsid w:val="00C12227"/>
    <w:rsid w:val="00C20897"/>
    <w:rsid w:val="00C23E0C"/>
    <w:rsid w:val="00C3235E"/>
    <w:rsid w:val="00C354FB"/>
    <w:rsid w:val="00C378FE"/>
    <w:rsid w:val="00C45BE2"/>
    <w:rsid w:val="00C53F3F"/>
    <w:rsid w:val="00C636B4"/>
    <w:rsid w:val="00C831B1"/>
    <w:rsid w:val="00C91C8C"/>
    <w:rsid w:val="00CA47F5"/>
    <w:rsid w:val="00CC3B48"/>
    <w:rsid w:val="00CE3E6E"/>
    <w:rsid w:val="00CE475D"/>
    <w:rsid w:val="00CE73A4"/>
    <w:rsid w:val="00CE7BD1"/>
    <w:rsid w:val="00D26EF8"/>
    <w:rsid w:val="00D478FB"/>
    <w:rsid w:val="00D67837"/>
    <w:rsid w:val="00D81A78"/>
    <w:rsid w:val="00D83CFE"/>
    <w:rsid w:val="00D86AEB"/>
    <w:rsid w:val="00D94AED"/>
    <w:rsid w:val="00DB6313"/>
    <w:rsid w:val="00DB72A3"/>
    <w:rsid w:val="00DC76A3"/>
    <w:rsid w:val="00DD0B50"/>
    <w:rsid w:val="00DD1F03"/>
    <w:rsid w:val="00DD6091"/>
    <w:rsid w:val="00DE5FF5"/>
    <w:rsid w:val="00E0418E"/>
    <w:rsid w:val="00E04B81"/>
    <w:rsid w:val="00E07C3F"/>
    <w:rsid w:val="00E25170"/>
    <w:rsid w:val="00E424AB"/>
    <w:rsid w:val="00E518DA"/>
    <w:rsid w:val="00E51972"/>
    <w:rsid w:val="00E53815"/>
    <w:rsid w:val="00E6741D"/>
    <w:rsid w:val="00E907D6"/>
    <w:rsid w:val="00E92DAF"/>
    <w:rsid w:val="00E94570"/>
    <w:rsid w:val="00EA23FA"/>
    <w:rsid w:val="00EA735C"/>
    <w:rsid w:val="00EC21FE"/>
    <w:rsid w:val="00ED41B0"/>
    <w:rsid w:val="00EE37C9"/>
    <w:rsid w:val="00EF2E6D"/>
    <w:rsid w:val="00F07135"/>
    <w:rsid w:val="00F1342E"/>
    <w:rsid w:val="00F20E5E"/>
    <w:rsid w:val="00F30AFE"/>
    <w:rsid w:val="00F41F01"/>
    <w:rsid w:val="00F47FB4"/>
    <w:rsid w:val="00F63F2D"/>
    <w:rsid w:val="00F70674"/>
    <w:rsid w:val="00F81EF6"/>
    <w:rsid w:val="00F82926"/>
    <w:rsid w:val="00F83E93"/>
    <w:rsid w:val="00F864B5"/>
    <w:rsid w:val="00F86C94"/>
    <w:rsid w:val="00F96F92"/>
    <w:rsid w:val="00F97D49"/>
    <w:rsid w:val="00FA2714"/>
    <w:rsid w:val="00FB658F"/>
    <w:rsid w:val="00FD31D0"/>
    <w:rsid w:val="00FD4F65"/>
    <w:rsid w:val="00FD7061"/>
    <w:rsid w:val="00FE1A88"/>
    <w:rsid w:val="00FF3767"/>
    <w:rsid w:val="00FF7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1F1E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1A3D"/>
    <w:pPr>
      <w:jc w:val="both"/>
    </w:pPr>
    <w:rPr>
      <w:sz w:val="22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9C0ADC"/>
    <w:pPr>
      <w:keepNext/>
      <w:keepLines/>
      <w:spacing w:before="48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hapo">
    <w:name w:val="Chapo"/>
    <w:basedOn w:val="Normal"/>
    <w:link w:val="ChapoCar"/>
    <w:qFormat/>
    <w:rsid w:val="00671A3D"/>
    <w:pPr>
      <w:spacing w:line="360" w:lineRule="auto"/>
    </w:pPr>
    <w:rPr>
      <w:b/>
    </w:rPr>
  </w:style>
  <w:style w:type="character" w:customStyle="1" w:styleId="ChapoCar">
    <w:name w:val="Chapo Car"/>
    <w:basedOn w:val="Policepardfaut"/>
    <w:link w:val="Chapo"/>
    <w:rsid w:val="00671A3D"/>
    <w:rPr>
      <w:b/>
      <w:sz w:val="22"/>
    </w:rPr>
  </w:style>
  <w:style w:type="paragraph" w:customStyle="1" w:styleId="ORTitre1">
    <w:name w:val="OR Titre1"/>
    <w:basedOn w:val="Normal"/>
    <w:next w:val="Normal"/>
    <w:link w:val="ORTitre1Car"/>
    <w:qFormat/>
    <w:rsid w:val="0063496E"/>
    <w:pPr>
      <w:keepNext/>
      <w:pBdr>
        <w:top w:val="single" w:sz="4" w:space="1" w:color="auto"/>
        <w:left w:val="single" w:sz="4" w:space="6" w:color="auto"/>
        <w:bottom w:val="single" w:sz="4" w:space="1" w:color="auto"/>
        <w:right w:val="single" w:sz="4" w:space="4" w:color="auto"/>
      </w:pBdr>
      <w:shd w:val="clear" w:color="auto" w:fill="800000"/>
      <w:spacing w:before="240" w:after="240"/>
    </w:pPr>
    <w:rPr>
      <w:b/>
      <w:bCs/>
      <w:color w:val="FFFFFF"/>
      <w:sz w:val="32"/>
      <w:szCs w:val="32"/>
      <w:lang w:eastAsia="en-US"/>
    </w:rPr>
  </w:style>
  <w:style w:type="character" w:customStyle="1" w:styleId="ORTitre1Car">
    <w:name w:val="OR Titre1 Car"/>
    <w:link w:val="ORTitre1"/>
    <w:rsid w:val="0063496E"/>
    <w:rPr>
      <w:b/>
      <w:bCs/>
      <w:color w:val="FFFFFF"/>
      <w:sz w:val="32"/>
      <w:szCs w:val="32"/>
      <w:shd w:val="clear" w:color="auto" w:fill="800000"/>
    </w:rPr>
  </w:style>
  <w:style w:type="paragraph" w:customStyle="1" w:styleId="Biblio">
    <w:name w:val="Biblio"/>
    <w:basedOn w:val="Normal"/>
    <w:link w:val="BiblioCar"/>
    <w:qFormat/>
    <w:rsid w:val="0037225D"/>
    <w:pPr>
      <w:spacing w:before="160" w:after="80"/>
      <w:jc w:val="left"/>
    </w:pPr>
    <w:rPr>
      <w:rFonts w:eastAsiaTheme="minorHAnsi"/>
      <w:lang w:eastAsia="en-US"/>
    </w:rPr>
  </w:style>
  <w:style w:type="character" w:customStyle="1" w:styleId="BiblioCar">
    <w:name w:val="Biblio Car"/>
    <w:basedOn w:val="Policepardfaut"/>
    <w:link w:val="Biblio"/>
    <w:rsid w:val="0037225D"/>
    <w:rPr>
      <w:sz w:val="22"/>
    </w:rPr>
  </w:style>
  <w:style w:type="paragraph" w:customStyle="1" w:styleId="ORTitre2">
    <w:name w:val="OR Titre 2"/>
    <w:basedOn w:val="Normal"/>
    <w:link w:val="ORTitre2Car"/>
    <w:qFormat/>
    <w:rsid w:val="0037225D"/>
    <w:pPr>
      <w:keepLines/>
      <w:spacing w:after="160"/>
    </w:pPr>
    <w:rPr>
      <w:rFonts w:eastAsiaTheme="minorHAnsi"/>
      <w:b/>
      <w:i/>
      <w:color w:val="800000"/>
      <w:spacing w:val="-4"/>
      <w:sz w:val="26"/>
      <w:szCs w:val="26"/>
      <w:lang w:eastAsia="en-US"/>
    </w:rPr>
  </w:style>
  <w:style w:type="character" w:customStyle="1" w:styleId="ORTitre2Car">
    <w:name w:val="OR Titre 2 Car"/>
    <w:basedOn w:val="Policepardfaut"/>
    <w:link w:val="ORTitre2"/>
    <w:rsid w:val="0037225D"/>
    <w:rPr>
      <w:b/>
      <w:i/>
      <w:color w:val="800000"/>
      <w:spacing w:val="-4"/>
      <w:sz w:val="26"/>
      <w:szCs w:val="26"/>
    </w:rPr>
  </w:style>
  <w:style w:type="table" w:styleId="Grilledutableau">
    <w:name w:val="Table Grid"/>
    <w:basedOn w:val="TableauNormal"/>
    <w:uiPriority w:val="59"/>
    <w:rsid w:val="00C03A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E518D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518DA"/>
    <w:rPr>
      <w:sz w:val="22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E518D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518DA"/>
    <w:rPr>
      <w:sz w:val="22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47FB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47FB4"/>
    <w:rPr>
      <w:rFonts w:ascii="Tahoma" w:hAnsi="Tahoma" w:cs="Tahoma"/>
      <w:sz w:val="16"/>
      <w:szCs w:val="16"/>
      <w:lang w:eastAsia="fr-FR"/>
    </w:rPr>
  </w:style>
  <w:style w:type="paragraph" w:styleId="Corpsdetexte2">
    <w:name w:val="Body Text 2"/>
    <w:basedOn w:val="Corpsdetexte"/>
    <w:link w:val="Corpsdetexte2Car"/>
    <w:rsid w:val="00413604"/>
    <w:pPr>
      <w:keepLines/>
      <w:suppressLineNumbers/>
      <w:suppressAutoHyphens/>
      <w:spacing w:after="0"/>
      <w:ind w:left="426" w:right="284" w:firstLine="141"/>
    </w:pPr>
    <w:rPr>
      <w:rFonts w:ascii="Arial" w:hAnsi="Arial"/>
      <w:sz w:val="20"/>
    </w:rPr>
  </w:style>
  <w:style w:type="character" w:customStyle="1" w:styleId="Corpsdetexte2Car">
    <w:name w:val="Corps de texte 2 Car"/>
    <w:basedOn w:val="Policepardfaut"/>
    <w:link w:val="Corpsdetexte2"/>
    <w:rsid w:val="00413604"/>
    <w:rPr>
      <w:rFonts w:ascii="Arial" w:hAnsi="Arial"/>
      <w:lang w:eastAsia="fr-FR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413604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413604"/>
    <w:rPr>
      <w:sz w:val="22"/>
      <w:lang w:eastAsia="fr-FR"/>
    </w:rPr>
  </w:style>
  <w:style w:type="paragraph" w:styleId="Paragraphedeliste">
    <w:name w:val="List Paragraph"/>
    <w:basedOn w:val="Normal"/>
    <w:uiPriority w:val="34"/>
    <w:qFormat/>
    <w:rsid w:val="006A28DA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9C0ADC"/>
    <w:rPr>
      <w:rFonts w:ascii="Cambria" w:hAnsi="Cambria"/>
      <w:b/>
      <w:bCs/>
      <w:color w:val="365F91"/>
      <w:sz w:val="28"/>
      <w:szCs w:val="28"/>
    </w:rPr>
  </w:style>
  <w:style w:type="character" w:styleId="Marquedecommentaire">
    <w:name w:val="annotation reference"/>
    <w:basedOn w:val="Policepardfaut"/>
    <w:uiPriority w:val="99"/>
    <w:semiHidden/>
    <w:unhideWhenUsed/>
    <w:rsid w:val="004255B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4255B3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4255B3"/>
    <w:rPr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255B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255B3"/>
    <w:rPr>
      <w:b/>
      <w:bCs/>
      <w:lang w:eastAsia="fr-FR"/>
    </w:rPr>
  </w:style>
  <w:style w:type="paragraph" w:styleId="Rvision">
    <w:name w:val="Revision"/>
    <w:hidden/>
    <w:uiPriority w:val="99"/>
    <w:semiHidden/>
    <w:rsid w:val="002E1646"/>
    <w:rPr>
      <w:sz w:val="22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1A3D"/>
    <w:pPr>
      <w:jc w:val="both"/>
    </w:pPr>
    <w:rPr>
      <w:sz w:val="22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9C0ADC"/>
    <w:pPr>
      <w:keepNext/>
      <w:keepLines/>
      <w:spacing w:before="48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hapo">
    <w:name w:val="Chapo"/>
    <w:basedOn w:val="Normal"/>
    <w:link w:val="ChapoCar"/>
    <w:qFormat/>
    <w:rsid w:val="00671A3D"/>
    <w:pPr>
      <w:spacing w:line="360" w:lineRule="auto"/>
    </w:pPr>
    <w:rPr>
      <w:b/>
    </w:rPr>
  </w:style>
  <w:style w:type="character" w:customStyle="1" w:styleId="ChapoCar">
    <w:name w:val="Chapo Car"/>
    <w:basedOn w:val="Policepardfaut"/>
    <w:link w:val="Chapo"/>
    <w:rsid w:val="00671A3D"/>
    <w:rPr>
      <w:b/>
      <w:sz w:val="22"/>
    </w:rPr>
  </w:style>
  <w:style w:type="paragraph" w:customStyle="1" w:styleId="ORTitre1">
    <w:name w:val="OR Titre1"/>
    <w:basedOn w:val="Normal"/>
    <w:next w:val="Normal"/>
    <w:link w:val="ORTitre1Car"/>
    <w:qFormat/>
    <w:rsid w:val="0063496E"/>
    <w:pPr>
      <w:keepNext/>
      <w:pBdr>
        <w:top w:val="single" w:sz="4" w:space="1" w:color="auto"/>
        <w:left w:val="single" w:sz="4" w:space="6" w:color="auto"/>
        <w:bottom w:val="single" w:sz="4" w:space="1" w:color="auto"/>
        <w:right w:val="single" w:sz="4" w:space="4" w:color="auto"/>
      </w:pBdr>
      <w:shd w:val="clear" w:color="auto" w:fill="800000"/>
      <w:spacing w:before="240" w:after="240"/>
    </w:pPr>
    <w:rPr>
      <w:b/>
      <w:bCs/>
      <w:color w:val="FFFFFF"/>
      <w:sz w:val="32"/>
      <w:szCs w:val="32"/>
      <w:lang w:eastAsia="en-US"/>
    </w:rPr>
  </w:style>
  <w:style w:type="character" w:customStyle="1" w:styleId="ORTitre1Car">
    <w:name w:val="OR Titre1 Car"/>
    <w:link w:val="ORTitre1"/>
    <w:rsid w:val="0063496E"/>
    <w:rPr>
      <w:b/>
      <w:bCs/>
      <w:color w:val="FFFFFF"/>
      <w:sz w:val="32"/>
      <w:szCs w:val="32"/>
      <w:shd w:val="clear" w:color="auto" w:fill="800000"/>
    </w:rPr>
  </w:style>
  <w:style w:type="paragraph" w:customStyle="1" w:styleId="Biblio">
    <w:name w:val="Biblio"/>
    <w:basedOn w:val="Normal"/>
    <w:link w:val="BiblioCar"/>
    <w:qFormat/>
    <w:rsid w:val="0037225D"/>
    <w:pPr>
      <w:spacing w:before="160" w:after="80"/>
      <w:jc w:val="left"/>
    </w:pPr>
    <w:rPr>
      <w:rFonts w:eastAsiaTheme="minorHAnsi"/>
      <w:lang w:eastAsia="en-US"/>
    </w:rPr>
  </w:style>
  <w:style w:type="character" w:customStyle="1" w:styleId="BiblioCar">
    <w:name w:val="Biblio Car"/>
    <w:basedOn w:val="Policepardfaut"/>
    <w:link w:val="Biblio"/>
    <w:rsid w:val="0037225D"/>
    <w:rPr>
      <w:sz w:val="22"/>
    </w:rPr>
  </w:style>
  <w:style w:type="paragraph" w:customStyle="1" w:styleId="ORTitre2">
    <w:name w:val="OR Titre 2"/>
    <w:basedOn w:val="Normal"/>
    <w:link w:val="ORTitre2Car"/>
    <w:qFormat/>
    <w:rsid w:val="0037225D"/>
    <w:pPr>
      <w:keepLines/>
      <w:spacing w:after="160"/>
    </w:pPr>
    <w:rPr>
      <w:rFonts w:eastAsiaTheme="minorHAnsi"/>
      <w:b/>
      <w:i/>
      <w:color w:val="800000"/>
      <w:spacing w:val="-4"/>
      <w:sz w:val="26"/>
      <w:szCs w:val="26"/>
      <w:lang w:eastAsia="en-US"/>
    </w:rPr>
  </w:style>
  <w:style w:type="character" w:customStyle="1" w:styleId="ORTitre2Car">
    <w:name w:val="OR Titre 2 Car"/>
    <w:basedOn w:val="Policepardfaut"/>
    <w:link w:val="ORTitre2"/>
    <w:rsid w:val="0037225D"/>
    <w:rPr>
      <w:b/>
      <w:i/>
      <w:color w:val="800000"/>
      <w:spacing w:val="-4"/>
      <w:sz w:val="26"/>
      <w:szCs w:val="26"/>
    </w:rPr>
  </w:style>
  <w:style w:type="table" w:styleId="Grilledutableau">
    <w:name w:val="Table Grid"/>
    <w:basedOn w:val="TableauNormal"/>
    <w:uiPriority w:val="59"/>
    <w:rsid w:val="00C03A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E518D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518DA"/>
    <w:rPr>
      <w:sz w:val="22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E518D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518DA"/>
    <w:rPr>
      <w:sz w:val="22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47FB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47FB4"/>
    <w:rPr>
      <w:rFonts w:ascii="Tahoma" w:hAnsi="Tahoma" w:cs="Tahoma"/>
      <w:sz w:val="16"/>
      <w:szCs w:val="16"/>
      <w:lang w:eastAsia="fr-FR"/>
    </w:rPr>
  </w:style>
  <w:style w:type="paragraph" w:styleId="Corpsdetexte2">
    <w:name w:val="Body Text 2"/>
    <w:basedOn w:val="Corpsdetexte"/>
    <w:link w:val="Corpsdetexte2Car"/>
    <w:rsid w:val="00413604"/>
    <w:pPr>
      <w:keepLines/>
      <w:suppressLineNumbers/>
      <w:suppressAutoHyphens/>
      <w:spacing w:after="0"/>
      <w:ind w:left="426" w:right="284" w:firstLine="141"/>
    </w:pPr>
    <w:rPr>
      <w:rFonts w:ascii="Arial" w:hAnsi="Arial"/>
      <w:sz w:val="20"/>
    </w:rPr>
  </w:style>
  <w:style w:type="character" w:customStyle="1" w:styleId="Corpsdetexte2Car">
    <w:name w:val="Corps de texte 2 Car"/>
    <w:basedOn w:val="Policepardfaut"/>
    <w:link w:val="Corpsdetexte2"/>
    <w:rsid w:val="00413604"/>
    <w:rPr>
      <w:rFonts w:ascii="Arial" w:hAnsi="Arial"/>
      <w:lang w:eastAsia="fr-FR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413604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413604"/>
    <w:rPr>
      <w:sz w:val="22"/>
      <w:lang w:eastAsia="fr-FR"/>
    </w:rPr>
  </w:style>
  <w:style w:type="paragraph" w:styleId="Paragraphedeliste">
    <w:name w:val="List Paragraph"/>
    <w:basedOn w:val="Normal"/>
    <w:uiPriority w:val="34"/>
    <w:qFormat/>
    <w:rsid w:val="006A28DA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9C0ADC"/>
    <w:rPr>
      <w:rFonts w:ascii="Cambria" w:hAnsi="Cambria"/>
      <w:b/>
      <w:bCs/>
      <w:color w:val="365F91"/>
      <w:sz w:val="28"/>
      <w:szCs w:val="28"/>
    </w:rPr>
  </w:style>
  <w:style w:type="character" w:styleId="Marquedecommentaire">
    <w:name w:val="annotation reference"/>
    <w:basedOn w:val="Policepardfaut"/>
    <w:uiPriority w:val="99"/>
    <w:semiHidden/>
    <w:unhideWhenUsed/>
    <w:rsid w:val="004255B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4255B3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4255B3"/>
    <w:rPr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255B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255B3"/>
    <w:rPr>
      <w:b/>
      <w:bCs/>
      <w:lang w:eastAsia="fr-FR"/>
    </w:rPr>
  </w:style>
  <w:style w:type="paragraph" w:styleId="Rvision">
    <w:name w:val="Revision"/>
    <w:hidden/>
    <w:uiPriority w:val="99"/>
    <w:semiHidden/>
    <w:rsid w:val="002E1646"/>
    <w:rPr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2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3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3B462F66173845B37CE3694A71D774" ma:contentTypeVersion="4" ma:contentTypeDescription="Crée un document." ma:contentTypeScope="" ma:versionID="a32a76249a78ab6f1708e22ebbe0fe38">
  <xsd:schema xmlns:xsd="http://www.w3.org/2001/XMLSchema" xmlns:xs="http://www.w3.org/2001/XMLSchema" xmlns:p="http://schemas.microsoft.com/office/2006/metadata/properties" xmlns:ns2="58a8a833-9180-4c45-8455-e6379e4866fe" targetNamespace="http://schemas.microsoft.com/office/2006/metadata/properties" ma:root="true" ma:fieldsID="0d2d87b4b9e57c3a6fd6a73be3164ac6" ns2:_="">
    <xsd:import namespace="58a8a833-9180-4c45-8455-e6379e4866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a8a833-9180-4c45-8455-e6379e4866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C4A64D-9A14-47E5-B80E-8082A277A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a8a833-9180-4c45-8455-e6379e4866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121D14C-AB12-47EF-98FC-963164B2569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5CFD77-086B-4394-9A6D-9345A28C6C5A}">
  <ds:schemaRefs>
    <ds:schemaRef ds:uri="http://purl.org/dc/terms/"/>
    <ds:schemaRef ds:uri="58a8a833-9180-4c45-8455-e6379e4866fe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44FFD12C-997A-4F5D-9756-C3D0011EC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955</Words>
  <Characters>5253</Characters>
  <Application>Microsoft Office Word</Application>
  <DocSecurity>0</DocSecurity>
  <Lines>43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Cadre réponse</Company>
  <LinksUpToDate>false</LinksUpToDate>
  <CharactersWithSpaces>6196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Theophile</dc:creator>
  <cp:lastModifiedBy>Catherine LEFEU</cp:lastModifiedBy>
  <cp:revision>3</cp:revision>
  <cp:lastPrinted>2025-03-18T08:29:00Z</cp:lastPrinted>
  <dcterms:created xsi:type="dcterms:W3CDTF">2025-03-20T15:51:00Z</dcterms:created>
  <dcterms:modified xsi:type="dcterms:W3CDTF">2025-03-27T14:30:00Z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0x010100ED3B462F66173845B37CE3694A71D774</vt:lpwstr>
  </property>
</Properties>
</file>