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7CE" w:rsidRPr="00C00070" w:rsidRDefault="00FA2657" w:rsidP="004A1CA3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0AEC531">
            <wp:simplePos x="0" y="0"/>
            <wp:positionH relativeFrom="margin">
              <wp:align>left</wp:align>
            </wp:positionH>
            <wp:positionV relativeFrom="paragraph">
              <wp:posOffset>289854</wp:posOffset>
            </wp:positionV>
            <wp:extent cx="1647825" cy="89916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144"/>
                    <a:stretch/>
                  </pic:blipFill>
                  <pic:spPr bwMode="auto">
                    <a:xfrm>
                      <a:off x="0" y="0"/>
                      <a:ext cx="1664386" cy="90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4869180</wp:posOffset>
            </wp:positionH>
            <wp:positionV relativeFrom="paragraph">
              <wp:posOffset>295275</wp:posOffset>
            </wp:positionV>
            <wp:extent cx="1704975" cy="905768"/>
            <wp:effectExtent l="0" t="0" r="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54" t="21153" r="13051" b="20839"/>
                    <a:stretch/>
                  </pic:blipFill>
                  <pic:spPr bwMode="auto">
                    <a:xfrm>
                      <a:off x="0" y="0"/>
                      <a:ext cx="1707545" cy="90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D52">
        <w:rPr>
          <w:b/>
        </w:rPr>
        <w:tab/>
      </w:r>
      <w:r w:rsidR="00960D52">
        <w:rPr>
          <w:b/>
        </w:rPr>
        <w:tab/>
      </w:r>
    </w:p>
    <w:p w:rsidR="00FA2657" w:rsidRDefault="00FA2657" w:rsidP="00BA3A65">
      <w:pPr>
        <w:ind w:firstLine="708"/>
        <w:jc w:val="center"/>
        <w:rPr>
          <w:b/>
          <w:sz w:val="28"/>
          <w:szCs w:val="28"/>
        </w:rPr>
      </w:pPr>
    </w:p>
    <w:p w:rsidR="008437CE" w:rsidRDefault="00312B02" w:rsidP="00BA3A65">
      <w:pPr>
        <w:ind w:firstLine="708"/>
        <w:jc w:val="center"/>
        <w:rPr>
          <w:b/>
        </w:rPr>
      </w:pPr>
      <w:r w:rsidRPr="00C00070">
        <w:rPr>
          <w:b/>
          <w:sz w:val="28"/>
          <w:szCs w:val="28"/>
        </w:rPr>
        <w:t xml:space="preserve">QUESTIONNAIRE </w:t>
      </w:r>
      <w:r w:rsidR="008437CE" w:rsidRPr="00C00070">
        <w:rPr>
          <w:b/>
          <w:sz w:val="28"/>
          <w:szCs w:val="28"/>
        </w:rPr>
        <w:t xml:space="preserve">FOURNISSEUR SUR LE </w:t>
      </w:r>
      <w:r w:rsidR="00A73D79" w:rsidRPr="00C00070">
        <w:rPr>
          <w:b/>
          <w:sz w:val="28"/>
          <w:szCs w:val="28"/>
        </w:rPr>
        <w:t>DEVELOPPEMENT DURABLE</w:t>
      </w:r>
    </w:p>
    <w:tbl>
      <w:tblPr>
        <w:tblStyle w:val="Grilledutableau"/>
        <w:tblpPr w:leftFromText="141" w:rightFromText="141" w:vertAnchor="text" w:horzAnchor="margin" w:tblpXSpec="right" w:tblpY="187"/>
        <w:tblW w:w="10774" w:type="dxa"/>
        <w:tblLayout w:type="fixed"/>
        <w:tblLook w:val="04A0" w:firstRow="1" w:lastRow="0" w:firstColumn="1" w:lastColumn="0" w:noHBand="0" w:noVBand="1"/>
      </w:tblPr>
      <w:tblGrid>
        <w:gridCol w:w="6019"/>
        <w:gridCol w:w="1346"/>
        <w:gridCol w:w="262"/>
        <w:gridCol w:w="1197"/>
        <w:gridCol w:w="190"/>
        <w:gridCol w:w="36"/>
        <w:gridCol w:w="19"/>
        <w:gridCol w:w="18"/>
        <w:gridCol w:w="1687"/>
      </w:tblGrid>
      <w:tr w:rsidR="00AB63E6" w:rsidTr="008437CE">
        <w:tc>
          <w:tcPr>
            <w:tcW w:w="6019" w:type="dxa"/>
            <w:vAlign w:val="center"/>
          </w:tcPr>
          <w:p w:rsidR="00AB63E6" w:rsidRPr="009D2B35" w:rsidRDefault="00AB63E6" w:rsidP="008437CE">
            <w:pPr>
              <w:rPr>
                <w:b/>
                <w:sz w:val="20"/>
                <w:szCs w:val="20"/>
              </w:rPr>
            </w:pPr>
            <w:r w:rsidRPr="00A73D79">
              <w:rPr>
                <w:b/>
                <w:sz w:val="20"/>
                <w:szCs w:val="20"/>
              </w:rPr>
              <w:t>Nom de l’entreprise :</w:t>
            </w:r>
          </w:p>
        </w:tc>
        <w:tc>
          <w:tcPr>
            <w:tcW w:w="4755" w:type="dxa"/>
            <w:gridSpan w:val="8"/>
            <w:vAlign w:val="center"/>
          </w:tcPr>
          <w:p w:rsidR="00AB63E6" w:rsidRDefault="00AB63E6" w:rsidP="008437CE">
            <w:pPr>
              <w:rPr>
                <w:sz w:val="20"/>
                <w:szCs w:val="20"/>
              </w:rPr>
            </w:pPr>
          </w:p>
          <w:p w:rsidR="009D2B35" w:rsidRPr="00A73D79" w:rsidRDefault="009D2B35" w:rsidP="008437CE">
            <w:pPr>
              <w:rPr>
                <w:sz w:val="20"/>
                <w:szCs w:val="20"/>
              </w:rPr>
            </w:pPr>
          </w:p>
        </w:tc>
      </w:tr>
      <w:tr w:rsidR="000F6211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265C67" w:rsidRPr="009D2B35" w:rsidRDefault="00F161FD" w:rsidP="00F16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</w:t>
            </w:r>
            <w:r w:rsidR="0043700D">
              <w:rPr>
                <w:sz w:val="20"/>
                <w:szCs w:val="20"/>
              </w:rPr>
              <w:t xml:space="preserve">re de distributeurs </w:t>
            </w:r>
            <w:r>
              <w:rPr>
                <w:sz w:val="20"/>
                <w:szCs w:val="20"/>
              </w:rPr>
              <w:t>en région Centre</w:t>
            </w:r>
          </w:p>
        </w:tc>
        <w:tc>
          <w:tcPr>
            <w:tcW w:w="4755" w:type="dxa"/>
            <w:gridSpan w:val="8"/>
            <w:tcBorders>
              <w:bottom w:val="single" w:sz="4" w:space="0" w:color="auto"/>
            </w:tcBorders>
            <w:vAlign w:val="center"/>
          </w:tcPr>
          <w:p w:rsidR="000F6211" w:rsidRDefault="000F6211" w:rsidP="008437CE">
            <w:pPr>
              <w:rPr>
                <w:sz w:val="20"/>
                <w:szCs w:val="20"/>
              </w:rPr>
            </w:pPr>
          </w:p>
          <w:p w:rsidR="009D2B35" w:rsidRDefault="009D2B35" w:rsidP="008437CE">
            <w:pPr>
              <w:rPr>
                <w:sz w:val="20"/>
                <w:szCs w:val="20"/>
              </w:rPr>
            </w:pPr>
          </w:p>
          <w:p w:rsidR="009D2B35" w:rsidRPr="00A73D79" w:rsidRDefault="009D2B35" w:rsidP="008437CE">
            <w:pPr>
              <w:rPr>
                <w:sz w:val="20"/>
                <w:szCs w:val="20"/>
              </w:rPr>
            </w:pPr>
          </w:p>
        </w:tc>
      </w:tr>
      <w:tr w:rsidR="00067D6C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067D6C" w:rsidRDefault="00067D6C" w:rsidP="008437CE">
            <w:pPr>
              <w:jc w:val="both"/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 xml:space="preserve">Votre entreprise </w:t>
            </w:r>
            <w:r>
              <w:rPr>
                <w:sz w:val="20"/>
                <w:szCs w:val="20"/>
              </w:rPr>
              <w:t>dispose</w:t>
            </w:r>
            <w:r w:rsidRPr="00A73D79">
              <w:rPr>
                <w:sz w:val="20"/>
                <w:szCs w:val="20"/>
              </w:rPr>
              <w:t xml:space="preserve">-t-elle </w:t>
            </w:r>
            <w:r>
              <w:rPr>
                <w:sz w:val="20"/>
                <w:szCs w:val="20"/>
              </w:rPr>
              <w:t xml:space="preserve">de document </w:t>
            </w:r>
            <w:r w:rsidRPr="00A73D79">
              <w:rPr>
                <w:sz w:val="20"/>
                <w:szCs w:val="20"/>
              </w:rPr>
              <w:t xml:space="preserve"> rendant compte de ses performances en matière de </w:t>
            </w:r>
            <w:r>
              <w:rPr>
                <w:sz w:val="20"/>
                <w:szCs w:val="20"/>
              </w:rPr>
              <w:t>développement durable</w:t>
            </w:r>
            <w:r w:rsidRPr="00A73D79">
              <w:rPr>
                <w:sz w:val="20"/>
                <w:szCs w:val="20"/>
              </w:rPr>
              <w:t xml:space="preserve"> (rapport, plaquettes, etc</w:t>
            </w:r>
            <w:r>
              <w:rPr>
                <w:sz w:val="20"/>
                <w:szCs w:val="20"/>
              </w:rPr>
              <w:t>.</w:t>
            </w:r>
            <w:r w:rsidRPr="00A73D79">
              <w:rPr>
                <w:sz w:val="20"/>
                <w:szCs w:val="20"/>
              </w:rPr>
              <w:t>)</w:t>
            </w:r>
          </w:p>
          <w:p w:rsidR="00067D6C" w:rsidRPr="00265C67" w:rsidRDefault="00067D6C" w:rsidP="008437CE">
            <w:pPr>
              <w:jc w:val="both"/>
              <w:rPr>
                <w:i/>
                <w:sz w:val="20"/>
                <w:szCs w:val="20"/>
              </w:rPr>
            </w:pPr>
            <w:r w:rsidRPr="00265C67">
              <w:rPr>
                <w:i/>
                <w:sz w:val="20"/>
                <w:szCs w:val="20"/>
              </w:rPr>
              <w:t>(Si oui, joindre un exemplaire)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067D6C" w:rsidRDefault="00067D6C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3147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067D6C" w:rsidRPr="00A73D79" w:rsidRDefault="00067D6C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Avez-vous mis en place une </w:t>
            </w:r>
            <w:r w:rsidRPr="00C00070">
              <w:rPr>
                <w:sz w:val="20"/>
                <w:szCs w:val="20"/>
              </w:rPr>
              <w:t>politique RSE global</w:t>
            </w:r>
            <w:r w:rsidR="00653957" w:rsidRPr="00C00070">
              <w:rPr>
                <w:sz w:val="20"/>
                <w:szCs w:val="20"/>
              </w:rPr>
              <w:t>e</w:t>
            </w:r>
            <w:r w:rsidRPr="00C00070">
              <w:rPr>
                <w:sz w:val="20"/>
                <w:szCs w:val="20"/>
              </w:rPr>
              <w:t xml:space="preserve"> et défini des axes d’actions </w:t>
            </w:r>
            <w:r>
              <w:rPr>
                <w:sz w:val="20"/>
                <w:szCs w:val="20"/>
              </w:rPr>
              <w:t>prioritaires en la matière ?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3147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lesquels</w:t>
            </w:r>
            <w:r w:rsidR="00E62BFA">
              <w:rPr>
                <w:sz w:val="20"/>
                <w:szCs w:val="20"/>
              </w:rPr>
              <w:t xml:space="preserve"> (briè</w:t>
            </w:r>
            <w:r w:rsidR="00C9169B">
              <w:rPr>
                <w:sz w:val="20"/>
                <w:szCs w:val="20"/>
              </w:rPr>
              <w:t>vement)</w:t>
            </w:r>
            <w:r>
              <w:rPr>
                <w:sz w:val="20"/>
                <w:szCs w:val="20"/>
              </w:rPr>
              <w:t> ?</w:t>
            </w:r>
          </w:p>
          <w:p w:rsidR="008437CE" w:rsidRDefault="008437CE" w:rsidP="008437CE">
            <w:pPr>
              <w:jc w:val="both"/>
              <w:rPr>
                <w:sz w:val="20"/>
                <w:szCs w:val="20"/>
              </w:rPr>
            </w:pPr>
          </w:p>
          <w:p w:rsidR="008437CE" w:rsidRDefault="008437CE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5" w:type="dxa"/>
            <w:gridSpan w:val="8"/>
            <w:tcBorders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532792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532792" w:rsidRPr="00C00070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Avez-vous </w:t>
            </w:r>
            <w:r w:rsidRPr="00C00070">
              <w:rPr>
                <w:sz w:val="20"/>
                <w:szCs w:val="20"/>
              </w:rPr>
              <w:t xml:space="preserve">une politique de RSE officielle (Charte, rapport, Règlement intérieur…) </w:t>
            </w:r>
          </w:p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265C67">
              <w:rPr>
                <w:i/>
                <w:sz w:val="20"/>
                <w:szCs w:val="20"/>
              </w:rPr>
              <w:t>(Si oui, joindre un exemplaire)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3147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BA3A65">
        <w:trPr>
          <w:trHeight w:val="170"/>
        </w:trPr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32792" w:rsidRPr="00A73D79" w:rsidRDefault="00532792" w:rsidP="008437CE">
            <w:pPr>
              <w:jc w:val="center"/>
              <w:rPr>
                <w:b/>
              </w:rPr>
            </w:pPr>
            <w:r w:rsidRPr="00A73D79">
              <w:rPr>
                <w:b/>
              </w:rPr>
              <w:t>VOLET ENVIRONNEMENTAL</w:t>
            </w:r>
          </w:p>
        </w:tc>
      </w:tr>
      <w:tr w:rsidR="00532792" w:rsidTr="00BA3A65">
        <w:trPr>
          <w:trHeight w:val="134"/>
        </w:trPr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Avez-</w:t>
            </w:r>
            <w:r>
              <w:rPr>
                <w:sz w:val="20"/>
                <w:szCs w:val="20"/>
              </w:rPr>
              <w:t>vous une (des) c</w:t>
            </w:r>
            <w:r w:rsidRPr="000A78B6">
              <w:rPr>
                <w:sz w:val="20"/>
                <w:szCs w:val="20"/>
              </w:rPr>
              <w:t>ertification</w:t>
            </w:r>
            <w:r>
              <w:rPr>
                <w:sz w:val="20"/>
                <w:szCs w:val="20"/>
              </w:rPr>
              <w:t>(s) délivrée(s) par un tier</w:t>
            </w:r>
            <w:r w:rsidR="0043700D">
              <w:rPr>
                <w:sz w:val="20"/>
                <w:szCs w:val="20"/>
              </w:rPr>
              <w:t>s sur vos procédés</w:t>
            </w:r>
            <w:r>
              <w:rPr>
                <w:sz w:val="20"/>
                <w:szCs w:val="20"/>
              </w:rPr>
              <w:t xml:space="preserve"> et en matière d’environnement (ISO 14001, BRC, règlement EMAS ou autre référentiel)</w:t>
            </w:r>
          </w:p>
          <w:p w:rsidR="00532792" w:rsidRPr="007D1EB2" w:rsidRDefault="00532792" w:rsidP="008437CE">
            <w:pPr>
              <w:jc w:val="both"/>
              <w:rPr>
                <w:i/>
                <w:sz w:val="20"/>
                <w:szCs w:val="20"/>
              </w:rPr>
            </w:pPr>
            <w:r w:rsidRPr="007D1EB2">
              <w:rPr>
                <w:i/>
                <w:sz w:val="20"/>
                <w:szCs w:val="20"/>
              </w:rPr>
              <w:t>(Si oui, joindre une copie des certificats)</w:t>
            </w:r>
          </w:p>
        </w:tc>
        <w:tc>
          <w:tcPr>
            <w:tcW w:w="164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vAlign w:val="center"/>
          </w:tcPr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Si </w:t>
            </w:r>
            <w:r>
              <w:rPr>
                <w:sz w:val="20"/>
                <w:szCs w:val="20"/>
              </w:rPr>
              <w:t>non</w:t>
            </w:r>
            <w:r w:rsidRPr="000A78B6">
              <w:rPr>
                <w:sz w:val="20"/>
                <w:szCs w:val="20"/>
              </w:rPr>
              <w:t>, avez-vous l’intention de le faire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649" w:type="dxa"/>
            <w:gridSpan w:val="3"/>
            <w:tcBorders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s</w:t>
            </w:r>
            <w:r w:rsidRPr="000A78B6">
              <w:rPr>
                <w:sz w:val="20"/>
                <w:szCs w:val="20"/>
              </w:rPr>
              <w:t>ous quel délai ?</w:t>
            </w:r>
            <w:r w:rsidR="00C9169B">
              <w:rPr>
                <w:sz w:val="20"/>
                <w:szCs w:val="20"/>
              </w:rPr>
              <w:t> </w:t>
            </w:r>
          </w:p>
        </w:tc>
      </w:tr>
      <w:tr w:rsidR="00532792" w:rsidTr="00BA3A65">
        <w:trPr>
          <w:trHeight w:val="184"/>
        </w:trPr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Votre entreprise est-elle engagée dans une démarche de réduction des émissions de gaz à effet de serre ?</w:t>
            </w:r>
          </w:p>
        </w:tc>
        <w:tc>
          <w:tcPr>
            <w:tcW w:w="164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Si oui, avez-vous réalisé un bilan des émissions de gaz à effet de</w:t>
            </w:r>
            <w:r>
              <w:rPr>
                <w:sz w:val="20"/>
                <w:szCs w:val="20"/>
              </w:rPr>
              <w:t xml:space="preserve"> serre </w:t>
            </w:r>
            <w:r w:rsidRPr="006072A6">
              <w:rPr>
                <w:sz w:val="20"/>
                <w:szCs w:val="20"/>
              </w:rPr>
              <w:t>?</w:t>
            </w:r>
          </w:p>
        </w:tc>
        <w:tc>
          <w:tcPr>
            <w:tcW w:w="164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Si oui, lequel </w:t>
            </w:r>
            <w:r>
              <w:rPr>
                <w:sz w:val="20"/>
                <w:szCs w:val="20"/>
              </w:rPr>
              <w:t xml:space="preserve">(BEGES, bilan carbone…) </w:t>
            </w:r>
            <w:r w:rsidRPr="006072A6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 : </w:t>
            </w:r>
          </w:p>
          <w:p w:rsidR="008437CE" w:rsidRPr="008E044D" w:rsidRDefault="008437CE" w:rsidP="008437CE">
            <w:pPr>
              <w:jc w:val="both"/>
              <w:rPr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entreprise est-elle engagée dans une logique de gestion économe des ressources (matière 1</w:t>
            </w:r>
            <w:r w:rsidRPr="00F976CD"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>, énergie)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avez-vous réalisé un bilan</w:t>
            </w:r>
            <w:r w:rsidR="00756830">
              <w:rPr>
                <w:sz w:val="20"/>
                <w:szCs w:val="20"/>
              </w:rPr>
              <w:t xml:space="preserve"> matière pour vos</w:t>
            </w:r>
            <w:r>
              <w:rPr>
                <w:sz w:val="20"/>
                <w:szCs w:val="20"/>
              </w:rPr>
              <w:t xml:space="preserve"> mode</w:t>
            </w:r>
            <w:r w:rsidR="0075683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de fonctionnement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Etes-vous doté d’un plan de développement des énergies renouvelables (production et  utilisation</w:t>
            </w:r>
            <w:r w:rsidR="00BF397A">
              <w:rPr>
                <w:sz w:val="20"/>
                <w:szCs w:val="20"/>
              </w:rPr>
              <w:t>, CEE</w:t>
            </w:r>
            <w:r>
              <w:rPr>
                <w:sz w:val="20"/>
                <w:szCs w:val="20"/>
              </w:rPr>
              <w:t>)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RPr="006072A6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Etes-vous doté d’un plan de réduc</w:t>
            </w:r>
            <w:r w:rsidR="009D3FEE">
              <w:rPr>
                <w:sz w:val="20"/>
                <w:szCs w:val="20"/>
              </w:rPr>
              <w:t xml:space="preserve">tion </w:t>
            </w:r>
            <w:r w:rsidR="0043700D">
              <w:rPr>
                <w:sz w:val="20"/>
                <w:szCs w:val="20"/>
              </w:rPr>
              <w:t>de transport de vos livraisons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</w:tcPr>
          <w:p w:rsidR="00532792" w:rsidRPr="002478E6" w:rsidRDefault="00532792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</w:tcPr>
          <w:p w:rsidR="00532792" w:rsidRPr="00F976CD" w:rsidRDefault="00532792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76CD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oui, </w:t>
            </w:r>
            <w:r w:rsidRPr="00CC7F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Pr="00CC7F73">
              <w:rPr>
                <w:sz w:val="20"/>
                <w:szCs w:val="20"/>
              </w:rPr>
              <w:t xml:space="preserve">tilisez-vous un logiciel d’optimisation de vos tournées </w:t>
            </w:r>
            <w:r w:rsidR="00B320C1">
              <w:rPr>
                <w:sz w:val="20"/>
                <w:szCs w:val="20"/>
              </w:rPr>
              <w:t xml:space="preserve">et </w:t>
            </w:r>
            <w:r w:rsidRPr="00CC7F73">
              <w:rPr>
                <w:sz w:val="20"/>
                <w:szCs w:val="20"/>
              </w:rPr>
              <w:t>de remplissage de vos véhicules ?</w:t>
            </w:r>
          </w:p>
        </w:tc>
        <w:tc>
          <w:tcPr>
            <w:tcW w:w="170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Avez-vous mis en place un système de traçabilité de vos consommations de carburant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24246D" w:rsidRPr="00CC7F73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flotte de véhicule rentre-t-elle dans la classification EURO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A73D79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Utilisez-vous des carburants alternatifs ?</w:t>
            </w:r>
          </w:p>
          <w:p w:rsidR="00AE47C1" w:rsidRDefault="00AE47C1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</w:tcPr>
          <w:p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</w:tcPr>
          <w:p w:rsidR="0024246D" w:rsidRPr="00AC289E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289E">
              <w:rPr>
                <w:sz w:val="20"/>
                <w:szCs w:val="20"/>
              </w:rPr>
              <w:t>NON</w:t>
            </w:r>
          </w:p>
        </w:tc>
      </w:tr>
      <w:tr w:rsidR="0024246D" w:rsidRPr="006072A6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Pr="006072A6" w:rsidRDefault="0024246D" w:rsidP="008437CE">
            <w:pPr>
              <w:rPr>
                <w:b/>
                <w:sz w:val="20"/>
                <w:szCs w:val="20"/>
              </w:rPr>
            </w:pPr>
          </w:p>
        </w:tc>
      </w:tr>
      <w:tr w:rsidR="0024246D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246D" w:rsidRPr="003B1A19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Avez-vous mis en place une politique proactive de tri des déchets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C68B9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0C33E2">
              <w:rPr>
                <w:sz w:val="20"/>
                <w:szCs w:val="20"/>
              </w:rPr>
              <w:t>Si oui, l</w:t>
            </w:r>
            <w:r>
              <w:rPr>
                <w:sz w:val="20"/>
                <w:szCs w:val="20"/>
              </w:rPr>
              <w:t>aquelle (tri, filières spécialisés…)</w:t>
            </w:r>
            <w:r w:rsidRPr="000C33E2">
              <w:rPr>
                <w:sz w:val="20"/>
                <w:szCs w:val="20"/>
              </w:rPr>
              <w:t> ?</w:t>
            </w:r>
          </w:p>
          <w:p w:rsidR="0024246D" w:rsidRPr="000C33E2" w:rsidRDefault="0024246D" w:rsidP="008437CE">
            <w:pPr>
              <w:jc w:val="both"/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Pr="003B1A19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8437CE">
        <w:trPr>
          <w:trHeight w:val="580"/>
        </w:trPr>
        <w:tc>
          <w:tcPr>
            <w:tcW w:w="73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Utilisez-vous des emballages en matériaux recycl</w:t>
            </w:r>
            <w:r>
              <w:rPr>
                <w:sz w:val="20"/>
                <w:szCs w:val="20"/>
              </w:rPr>
              <w:t>abl</w:t>
            </w:r>
            <w:r w:rsidRPr="003B1A19">
              <w:rPr>
                <w:sz w:val="20"/>
                <w:szCs w:val="20"/>
              </w:rPr>
              <w:t>es ou avez-vous un procédé de réutilisation des emballages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Pr="00CC7F73" w:rsidRDefault="0024246D" w:rsidP="008437CE">
            <w:pPr>
              <w:pStyle w:val="Paragraphedeliste"/>
              <w:jc w:val="both"/>
              <w:rPr>
                <w:sz w:val="20"/>
                <w:szCs w:val="20"/>
              </w:rPr>
            </w:pPr>
          </w:p>
        </w:tc>
      </w:tr>
      <w:tr w:rsidR="0024246D" w:rsidTr="009D3FEE">
        <w:trPr>
          <w:trHeight w:val="612"/>
        </w:trPr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24246D" w:rsidRPr="003B1A19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filières d’enlèvement ou de traitement des produits en fin de vie, en fin de DLC ou à recycler (eaux usées, produits toxiques, papier, batteries, produits non conforme, etc.) sont-elles en place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9C68B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C68B9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24246D" w:rsidRDefault="0024246D" w:rsidP="00843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C3FBB">
              <w:rPr>
                <w:sz w:val="20"/>
                <w:szCs w:val="20"/>
              </w:rPr>
              <w:t>i oui, selon quelles conditions :</w:t>
            </w:r>
          </w:p>
          <w:p w:rsidR="008437CE" w:rsidRDefault="008437CE" w:rsidP="008437CE">
            <w:pPr>
              <w:rPr>
                <w:sz w:val="20"/>
                <w:szCs w:val="20"/>
              </w:rPr>
            </w:pPr>
          </w:p>
          <w:p w:rsidR="0024246D" w:rsidRPr="003C3FBB" w:rsidRDefault="0024246D" w:rsidP="008437CE">
            <w:pPr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24246D" w:rsidRPr="000A78B6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7365" w:type="dxa"/>
            <w:gridSpan w:val="2"/>
            <w:shd w:val="clear" w:color="auto" w:fill="auto"/>
            <w:vAlign w:val="center"/>
          </w:tcPr>
          <w:p w:rsidR="0024246D" w:rsidRPr="00067D6C" w:rsidRDefault="0024246D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Avez-vous d’autres types d’engagement en matière environnementale ? </w:t>
            </w:r>
          </w:p>
        </w:tc>
        <w:tc>
          <w:tcPr>
            <w:tcW w:w="1722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</w:tcBorders>
            <w:shd w:val="clear" w:color="auto" w:fill="auto"/>
            <w:vAlign w:val="center"/>
          </w:tcPr>
          <w:p w:rsidR="0024246D" w:rsidRPr="000C33E2" w:rsidRDefault="0024246D" w:rsidP="008437CE">
            <w:pPr>
              <w:pStyle w:val="Paragraphedeliste"/>
              <w:numPr>
                <w:ilvl w:val="0"/>
                <w:numId w:val="3"/>
              </w:numPr>
              <w:rPr>
                <w:color w:val="FF0000"/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shd w:val="clear" w:color="auto" w:fill="auto"/>
            <w:vAlign w:val="center"/>
          </w:tcPr>
          <w:p w:rsidR="0024246D" w:rsidRDefault="0024246D" w:rsidP="008437CE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>Si oui, lesquels ? :</w:t>
            </w:r>
          </w:p>
          <w:p w:rsidR="00164C78" w:rsidRPr="00BA3A65" w:rsidRDefault="00164C78" w:rsidP="00BA3A65">
            <w:pPr>
              <w:rPr>
                <w:sz w:val="20"/>
                <w:szCs w:val="20"/>
              </w:rPr>
            </w:pPr>
          </w:p>
        </w:tc>
      </w:tr>
      <w:tr w:rsidR="0024246D" w:rsidRPr="007723A2" w:rsidTr="00BA3A65">
        <w:trPr>
          <w:trHeight w:val="262"/>
        </w:trPr>
        <w:tc>
          <w:tcPr>
            <w:tcW w:w="10774" w:type="dxa"/>
            <w:gridSpan w:val="9"/>
            <w:shd w:val="clear" w:color="auto" w:fill="00B0F0"/>
            <w:vAlign w:val="center"/>
          </w:tcPr>
          <w:p w:rsidR="0024246D" w:rsidRPr="007723A2" w:rsidRDefault="0024246D" w:rsidP="008437CE">
            <w:pPr>
              <w:jc w:val="center"/>
              <w:rPr>
                <w:b/>
              </w:rPr>
            </w:pPr>
            <w:r>
              <w:rPr>
                <w:b/>
              </w:rPr>
              <w:t>VOLET SOCIAL</w:t>
            </w:r>
          </w:p>
        </w:tc>
      </w:tr>
      <w:tr w:rsidR="0024246D" w:rsidTr="008437CE">
        <w:tc>
          <w:tcPr>
            <w:tcW w:w="10774" w:type="dxa"/>
            <w:gridSpan w:val="9"/>
            <w:shd w:val="clear" w:color="auto" w:fill="C4BC96" w:themeFill="background2" w:themeFillShade="BF"/>
          </w:tcPr>
          <w:p w:rsidR="0024246D" w:rsidRPr="000A78B6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7365" w:type="dxa"/>
            <w:gridSpan w:val="2"/>
            <w:vAlign w:val="center"/>
          </w:tcPr>
          <w:p w:rsidR="0024246D" w:rsidRPr="000A78B6" w:rsidRDefault="0024246D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Etes-vous soumis à l’obligation d’au moins 6 % de personnes handicapées dans votre effectif </w:t>
            </w:r>
            <w:r>
              <w:rPr>
                <w:sz w:val="20"/>
                <w:szCs w:val="20"/>
              </w:rPr>
              <w:t>(Loi du 11 février 2015</w:t>
            </w:r>
            <w:r w:rsidRPr="000A78B6">
              <w:rPr>
                <w:sz w:val="20"/>
                <w:szCs w:val="20"/>
                <w:vertAlign w:val="superscript"/>
              </w:rPr>
              <w:t>*1</w:t>
            </w:r>
            <w:r>
              <w:rPr>
                <w:sz w:val="20"/>
                <w:szCs w:val="20"/>
              </w:rPr>
              <w:t>)</w:t>
            </w:r>
            <w:r w:rsidRPr="000A78B6">
              <w:rPr>
                <w:sz w:val="20"/>
                <w:szCs w:val="20"/>
              </w:rPr>
              <w:t>?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4246D" w:rsidRPr="000A78B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5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24246D" w:rsidRPr="000A78B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NON </w:t>
            </w:r>
          </w:p>
        </w:tc>
      </w:tr>
      <w:tr w:rsidR="0024246D" w:rsidRPr="00067D6C" w:rsidTr="008437CE">
        <w:tc>
          <w:tcPr>
            <w:tcW w:w="7365" w:type="dxa"/>
            <w:gridSpan w:val="2"/>
            <w:vAlign w:val="center"/>
          </w:tcPr>
          <w:p w:rsidR="0024246D" w:rsidRPr="00067D6C" w:rsidRDefault="0024246D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Disposez-vous de postes de travail adaptés à l’emploi des personnes handicapées ?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5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Contribuez-vous au-delà du minimum obligatoire (1,6% de la masse salariale) à la formation de vos employés ?</w:t>
            </w:r>
          </w:p>
        </w:tc>
        <w:tc>
          <w:tcPr>
            <w:tcW w:w="170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veuillez indiquer votre contribution à la formation ?</w:t>
            </w:r>
          </w:p>
        </w:tc>
        <w:tc>
          <w:tcPr>
            <w:tcW w:w="3409" w:type="dxa"/>
            <w:gridSpan w:val="7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………. %</w:t>
            </w: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 cours de </w:t>
            </w:r>
            <w:r w:rsidR="003F137E">
              <w:rPr>
                <w:sz w:val="20"/>
                <w:szCs w:val="20"/>
              </w:rPr>
              <w:t xml:space="preserve">ces </w:t>
            </w:r>
            <w:r>
              <w:rPr>
                <w:sz w:val="20"/>
                <w:szCs w:val="20"/>
              </w:rPr>
              <w:t>3 dernières années, étiez-vous engagé dans les partenariats suivants :</w:t>
            </w:r>
          </w:p>
        </w:tc>
        <w:tc>
          <w:tcPr>
            <w:tcW w:w="3409" w:type="dxa"/>
            <w:gridSpan w:val="7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Partenariat avec une association</w:t>
            </w:r>
            <w:r w:rsidR="004649A3">
              <w:rPr>
                <w:sz w:val="20"/>
                <w:szCs w:val="20"/>
              </w:rPr>
              <w:t> ?</w:t>
            </w:r>
          </w:p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 à des projets de réinsertion professionnelle, de publics en difficultés</w:t>
            </w:r>
            <w:r w:rsidR="004649A3">
              <w:rPr>
                <w:sz w:val="20"/>
                <w:szCs w:val="20"/>
              </w:rPr>
              <w:t> ?</w:t>
            </w:r>
          </w:p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Partenariat avec des établissements d’enseignements ou des organismes de formation</w:t>
            </w:r>
            <w:r w:rsidR="004649A3">
              <w:rPr>
                <w:sz w:val="20"/>
                <w:szCs w:val="20"/>
              </w:rPr>
              <w:t> ?</w:t>
            </w:r>
          </w:p>
        </w:tc>
      </w:tr>
      <w:tr w:rsidR="00621995" w:rsidTr="008437CE"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Pr="00067D6C" w:rsidRDefault="00621995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Avez-vous d’autres types d’engagement en matière </w:t>
            </w:r>
            <w:r>
              <w:rPr>
                <w:sz w:val="20"/>
                <w:szCs w:val="20"/>
              </w:rPr>
              <w:t>sociale</w:t>
            </w:r>
            <w:r w:rsidRPr="00067D6C">
              <w:rPr>
                <w:sz w:val="20"/>
                <w:szCs w:val="20"/>
              </w:rPr>
              <w:t xml:space="preserve"> ? 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21995" w:rsidRPr="00067D6C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5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621995" w:rsidRPr="000C33E2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color w:val="FF0000"/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621995" w:rsidTr="00AE47C1">
        <w:trPr>
          <w:trHeight w:val="531"/>
        </w:trPr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>Si oui, lesquels ? :</w:t>
            </w:r>
          </w:p>
          <w:p w:rsidR="00621995" w:rsidRPr="00AE47C1" w:rsidRDefault="00621995" w:rsidP="00AE47C1">
            <w:pPr>
              <w:rPr>
                <w:sz w:val="20"/>
                <w:szCs w:val="20"/>
              </w:rPr>
            </w:pPr>
          </w:p>
        </w:tc>
      </w:tr>
      <w:tr w:rsidR="00BA3A65" w:rsidTr="00F35BBE"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BA3A65" w:rsidRDefault="00BA3A65" w:rsidP="00BA3A65">
            <w:pPr>
              <w:pStyle w:val="Paragraphedeliste"/>
              <w:rPr>
                <w:sz w:val="20"/>
                <w:szCs w:val="20"/>
              </w:rPr>
            </w:pPr>
          </w:p>
        </w:tc>
      </w:tr>
    </w:tbl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5219"/>
        <w:gridCol w:w="2617"/>
        <w:gridCol w:w="2932"/>
      </w:tblGrid>
      <w:tr w:rsidR="00C00070" w:rsidTr="00BA3A65">
        <w:tc>
          <w:tcPr>
            <w:tcW w:w="5219" w:type="dxa"/>
          </w:tcPr>
          <w:p w:rsidR="00C00070" w:rsidRDefault="00C00070" w:rsidP="00C00070">
            <w:pPr>
              <w:jc w:val="both"/>
            </w:pPr>
            <w:r>
              <w:rPr>
                <w:sz w:val="20"/>
                <w:szCs w:val="20"/>
              </w:rPr>
              <w:t>Etes-vous disposés à collaborer avec nous sur l’amélioration de l’impact social et environnemental ?</w:t>
            </w:r>
          </w:p>
        </w:tc>
        <w:tc>
          <w:tcPr>
            <w:tcW w:w="2617" w:type="dxa"/>
            <w:tcBorders>
              <w:bottom w:val="single" w:sz="4" w:space="0" w:color="auto"/>
              <w:right w:val="nil"/>
            </w:tcBorders>
            <w:vAlign w:val="center"/>
          </w:tcPr>
          <w:p w:rsidR="00C00070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2932" w:type="dxa"/>
            <w:tcBorders>
              <w:left w:val="nil"/>
              <w:bottom w:val="single" w:sz="4" w:space="0" w:color="auto"/>
            </w:tcBorders>
            <w:vAlign w:val="center"/>
          </w:tcPr>
          <w:p w:rsidR="00C00070" w:rsidRPr="00823BEF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3BEF">
              <w:rPr>
                <w:sz w:val="20"/>
                <w:szCs w:val="20"/>
              </w:rPr>
              <w:t>NON</w:t>
            </w:r>
          </w:p>
        </w:tc>
      </w:tr>
      <w:tr w:rsidR="00C00070" w:rsidTr="00BA3A65">
        <w:tc>
          <w:tcPr>
            <w:tcW w:w="5219" w:type="dxa"/>
          </w:tcPr>
          <w:p w:rsidR="00C00070" w:rsidRDefault="00C00070" w:rsidP="00C00070">
            <w:pPr>
              <w:jc w:val="both"/>
            </w:pPr>
            <w:r>
              <w:rPr>
                <w:sz w:val="20"/>
                <w:szCs w:val="20"/>
              </w:rPr>
              <w:t>Avez-vous des propositions à nous faire pour mieux intégrer le développement durable et la protection de l’environnement et des individus dans nos relations client / fournisseur ?</w:t>
            </w:r>
          </w:p>
        </w:tc>
        <w:tc>
          <w:tcPr>
            <w:tcW w:w="2617" w:type="dxa"/>
            <w:tcBorders>
              <w:right w:val="nil"/>
            </w:tcBorders>
            <w:vAlign w:val="center"/>
          </w:tcPr>
          <w:p w:rsidR="00C00070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2932" w:type="dxa"/>
            <w:tcBorders>
              <w:left w:val="nil"/>
            </w:tcBorders>
            <w:vAlign w:val="center"/>
          </w:tcPr>
          <w:p w:rsidR="00C00070" w:rsidRPr="00823BEF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3BEF">
              <w:rPr>
                <w:sz w:val="20"/>
                <w:szCs w:val="20"/>
              </w:rPr>
              <w:t>NON</w:t>
            </w:r>
          </w:p>
        </w:tc>
      </w:tr>
      <w:tr w:rsidR="001A382F" w:rsidTr="00AE47C1">
        <w:trPr>
          <w:trHeight w:val="486"/>
        </w:trPr>
        <w:tc>
          <w:tcPr>
            <w:tcW w:w="10768" w:type="dxa"/>
            <w:gridSpan w:val="3"/>
          </w:tcPr>
          <w:p w:rsidR="001A382F" w:rsidRPr="001A382F" w:rsidRDefault="00452C75" w:rsidP="00164C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Zone</w:t>
            </w:r>
            <w:r w:rsidR="001A382F">
              <w:rPr>
                <w:sz w:val="20"/>
                <w:szCs w:val="20"/>
              </w:rPr>
              <w:t xml:space="preserve"> d’expression libre pour vos </w:t>
            </w:r>
            <w:r>
              <w:rPr>
                <w:sz w:val="20"/>
                <w:szCs w:val="20"/>
              </w:rPr>
              <w:t xml:space="preserve">éventuels </w:t>
            </w:r>
            <w:r w:rsidR="001A382F">
              <w:rPr>
                <w:sz w:val="20"/>
                <w:szCs w:val="20"/>
              </w:rPr>
              <w:t>commentaires :</w:t>
            </w:r>
          </w:p>
        </w:tc>
      </w:tr>
    </w:tbl>
    <w:p w:rsidR="00AE47C1" w:rsidRDefault="00AE47C1" w:rsidP="00312B02">
      <w:pPr>
        <w:jc w:val="both"/>
      </w:pPr>
    </w:p>
    <w:p w:rsidR="00312B02" w:rsidRDefault="00312B02" w:rsidP="00312B02">
      <w:pPr>
        <w:jc w:val="both"/>
      </w:pPr>
      <w:r>
        <w:t xml:space="preserve">A </w:t>
      </w:r>
      <w:r w:rsidR="00AE47C1">
        <w:t>………………………</w:t>
      </w:r>
      <w:proofErr w:type="gramStart"/>
      <w:r w:rsidR="00AE47C1">
        <w:t>…….</w:t>
      </w:r>
      <w:proofErr w:type="gramEnd"/>
      <w:r w:rsidR="00AE47C1">
        <w:t>.</w:t>
      </w:r>
      <w:r>
        <w:t xml:space="preserve"> </w:t>
      </w:r>
      <w:proofErr w:type="gramStart"/>
      <w:r>
        <w:t>le</w:t>
      </w:r>
      <w:proofErr w:type="gramEnd"/>
      <w:r>
        <w:t xml:space="preserve"> </w:t>
      </w:r>
      <w:r w:rsidR="00AE47C1">
        <w:t>……………………………</w:t>
      </w:r>
    </w:p>
    <w:p w:rsidR="00312B02" w:rsidRDefault="00312B02" w:rsidP="00312B02">
      <w:pPr>
        <w:jc w:val="both"/>
      </w:pPr>
      <w:r>
        <w:t xml:space="preserve">Signature du représentant légal de l’entreprise, </w:t>
      </w:r>
    </w:p>
    <w:p w:rsidR="00AE47C1" w:rsidRPr="000A78B6" w:rsidRDefault="00AE47C1" w:rsidP="00AE47C1">
      <w:pPr>
        <w:jc w:val="both"/>
        <w:rPr>
          <w:sz w:val="14"/>
          <w:szCs w:val="14"/>
        </w:rPr>
      </w:pPr>
      <w:r w:rsidRPr="000A78B6">
        <w:rPr>
          <w:sz w:val="14"/>
          <w:szCs w:val="14"/>
        </w:rPr>
        <w:t>*1 (Loi du 11 février 2015) qui prévoit que toute entreprise ou établissement de plus de 20 salariés doit employer des travailleurs handicaps à hauteur de 6 % de son effectif total. La moitié de ce taux pouvant être atteint par des achats réalisés auprès de secteur protégé et adapté) </w:t>
      </w:r>
    </w:p>
    <w:sectPr w:rsidR="00AE47C1" w:rsidRPr="000A78B6" w:rsidSect="00BA3A65">
      <w:headerReference w:type="default" r:id="rId10"/>
      <w:footerReference w:type="default" r:id="rId11"/>
      <w:pgSz w:w="11906" w:h="16838" w:code="9"/>
      <w:pgMar w:top="510" w:right="567" w:bottom="51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962" w:rsidRDefault="00EE1962" w:rsidP="004C1324">
      <w:pPr>
        <w:spacing w:after="0" w:line="240" w:lineRule="auto"/>
      </w:pPr>
      <w:r>
        <w:separator/>
      </w:r>
    </w:p>
  </w:endnote>
  <w:end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4118884"/>
      <w:docPartObj>
        <w:docPartGallery w:val="Page Numbers (Bottom of Page)"/>
        <w:docPartUnique/>
      </w:docPartObj>
    </w:sdtPr>
    <w:sdtEndPr/>
    <w:sdtContent>
      <w:p w:rsidR="00AE47C1" w:rsidRDefault="00AE47C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C1324" w:rsidRDefault="004C1324" w:rsidP="00AE47C1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962" w:rsidRDefault="00EE1962" w:rsidP="004C1324">
      <w:pPr>
        <w:spacing w:after="0" w:line="240" w:lineRule="auto"/>
      </w:pPr>
      <w:r>
        <w:separator/>
      </w:r>
    </w:p>
  </w:footnote>
  <w:foot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EB7" w:rsidRDefault="00DF3436" w:rsidP="00DF3436">
    <w:pPr>
      <w:pStyle w:val="En-tte"/>
      <w:jc w:val="center"/>
      <w:rPr>
        <w:b/>
      </w:rPr>
    </w:pPr>
    <w:r w:rsidRPr="00DF3436">
      <w:rPr>
        <w:b/>
      </w:rPr>
      <w:t>AO202</w:t>
    </w:r>
    <w:r w:rsidR="00F41EB7">
      <w:rPr>
        <w:b/>
      </w:rPr>
      <w:t xml:space="preserve">5-05 </w:t>
    </w:r>
    <w:r w:rsidRPr="00DF3436">
      <w:rPr>
        <w:b/>
      </w:rPr>
      <w:t xml:space="preserve">Fourniture </w:t>
    </w:r>
    <w:r w:rsidR="00F41EB7">
      <w:rPr>
        <w:b/>
      </w:rPr>
      <w:t xml:space="preserve">flocons et purée de pdt déshydratés </w:t>
    </w:r>
  </w:p>
  <w:p w:rsidR="00DF3436" w:rsidRPr="00DF3436" w:rsidRDefault="00F41EB7" w:rsidP="00DF3436">
    <w:pPr>
      <w:pStyle w:val="En-tte"/>
      <w:jc w:val="center"/>
      <w:rPr>
        <w:b/>
      </w:rPr>
    </w:pPr>
    <w:proofErr w:type="gramStart"/>
    <w:r>
      <w:rPr>
        <w:b/>
      </w:rPr>
      <w:t>et</w:t>
    </w:r>
    <w:proofErr w:type="gramEnd"/>
    <w:r>
      <w:rPr>
        <w:b/>
      </w:rPr>
      <w:t xml:space="preserve"> de bouillons, potages et préparation pour entremets-flans</w:t>
    </w:r>
  </w:p>
  <w:p w:rsidR="00DF3436" w:rsidRPr="00DF3436" w:rsidRDefault="00DF3436" w:rsidP="00DF3436">
    <w:pPr>
      <w:pStyle w:val="En-tte"/>
      <w:jc w:val="center"/>
      <w:rPr>
        <w:b/>
      </w:rPr>
    </w:pPr>
    <w:r w:rsidRPr="00DF3436">
      <w:rPr>
        <w:b/>
      </w:rPr>
      <w:t>Annexe n°</w:t>
    </w:r>
    <w:r w:rsidR="002345AF">
      <w:rPr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5967"/>
    <w:multiLevelType w:val="hybridMultilevel"/>
    <w:tmpl w:val="2C92347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516ED"/>
    <w:multiLevelType w:val="hybridMultilevel"/>
    <w:tmpl w:val="5FD4C15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F35C8"/>
    <w:multiLevelType w:val="hybridMultilevel"/>
    <w:tmpl w:val="F6746088"/>
    <w:lvl w:ilvl="0" w:tplc="09FE9B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70C3"/>
    <w:multiLevelType w:val="hybridMultilevel"/>
    <w:tmpl w:val="E32C90F0"/>
    <w:lvl w:ilvl="0" w:tplc="3DECE2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02"/>
    <w:rsid w:val="00036097"/>
    <w:rsid w:val="00067D6C"/>
    <w:rsid w:val="0008185B"/>
    <w:rsid w:val="000A78B6"/>
    <w:rsid w:val="000C33E2"/>
    <w:rsid w:val="000F08C9"/>
    <w:rsid w:val="000F6211"/>
    <w:rsid w:val="00153602"/>
    <w:rsid w:val="00164C78"/>
    <w:rsid w:val="00167DF5"/>
    <w:rsid w:val="001A382F"/>
    <w:rsid w:val="001B64F6"/>
    <w:rsid w:val="001D7267"/>
    <w:rsid w:val="0020059D"/>
    <w:rsid w:val="00210E5E"/>
    <w:rsid w:val="00211ACD"/>
    <w:rsid w:val="00224731"/>
    <w:rsid w:val="002345AF"/>
    <w:rsid w:val="0024246D"/>
    <w:rsid w:val="002478E6"/>
    <w:rsid w:val="00265C67"/>
    <w:rsid w:val="00272A96"/>
    <w:rsid w:val="002B0B23"/>
    <w:rsid w:val="00312B02"/>
    <w:rsid w:val="00353638"/>
    <w:rsid w:val="003B1A19"/>
    <w:rsid w:val="003C3FBB"/>
    <w:rsid w:val="003F137E"/>
    <w:rsid w:val="0042581A"/>
    <w:rsid w:val="0043700D"/>
    <w:rsid w:val="00452C75"/>
    <w:rsid w:val="00457090"/>
    <w:rsid w:val="00464734"/>
    <w:rsid w:val="004649A3"/>
    <w:rsid w:val="00493E01"/>
    <w:rsid w:val="004A1CA3"/>
    <w:rsid w:val="004C1324"/>
    <w:rsid w:val="00532792"/>
    <w:rsid w:val="00532E57"/>
    <w:rsid w:val="0057023C"/>
    <w:rsid w:val="005A4FC5"/>
    <w:rsid w:val="005F28C3"/>
    <w:rsid w:val="006003B7"/>
    <w:rsid w:val="006072A6"/>
    <w:rsid w:val="00615249"/>
    <w:rsid w:val="00621995"/>
    <w:rsid w:val="00653957"/>
    <w:rsid w:val="00654EF1"/>
    <w:rsid w:val="00664DE3"/>
    <w:rsid w:val="006C314A"/>
    <w:rsid w:val="006F5232"/>
    <w:rsid w:val="00746EB1"/>
    <w:rsid w:val="00756830"/>
    <w:rsid w:val="007723A2"/>
    <w:rsid w:val="007A0977"/>
    <w:rsid w:val="007D1EB2"/>
    <w:rsid w:val="00823BEF"/>
    <w:rsid w:val="00824052"/>
    <w:rsid w:val="008437CE"/>
    <w:rsid w:val="00876357"/>
    <w:rsid w:val="008776FB"/>
    <w:rsid w:val="008E044D"/>
    <w:rsid w:val="008E1861"/>
    <w:rsid w:val="00900F16"/>
    <w:rsid w:val="00960D52"/>
    <w:rsid w:val="00973C08"/>
    <w:rsid w:val="009C1C80"/>
    <w:rsid w:val="009C68B9"/>
    <w:rsid w:val="009D2B35"/>
    <w:rsid w:val="009D3FEE"/>
    <w:rsid w:val="00A12BC7"/>
    <w:rsid w:val="00A73D79"/>
    <w:rsid w:val="00A77640"/>
    <w:rsid w:val="00AB4BF5"/>
    <w:rsid w:val="00AB63E6"/>
    <w:rsid w:val="00AC289E"/>
    <w:rsid w:val="00AD7A01"/>
    <w:rsid w:val="00AE47C1"/>
    <w:rsid w:val="00AF344C"/>
    <w:rsid w:val="00B05FA6"/>
    <w:rsid w:val="00B320C1"/>
    <w:rsid w:val="00BA3A65"/>
    <w:rsid w:val="00BF397A"/>
    <w:rsid w:val="00C00070"/>
    <w:rsid w:val="00C0368B"/>
    <w:rsid w:val="00C60B64"/>
    <w:rsid w:val="00C9169B"/>
    <w:rsid w:val="00CC7F73"/>
    <w:rsid w:val="00CF29F3"/>
    <w:rsid w:val="00D11217"/>
    <w:rsid w:val="00DF3436"/>
    <w:rsid w:val="00DF5DF5"/>
    <w:rsid w:val="00E106C6"/>
    <w:rsid w:val="00E45F64"/>
    <w:rsid w:val="00E62BFA"/>
    <w:rsid w:val="00E745DE"/>
    <w:rsid w:val="00E80B6A"/>
    <w:rsid w:val="00EE1962"/>
    <w:rsid w:val="00F161FD"/>
    <w:rsid w:val="00F2732C"/>
    <w:rsid w:val="00F33393"/>
    <w:rsid w:val="00F41EB7"/>
    <w:rsid w:val="00F976CD"/>
    <w:rsid w:val="00FA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9971938-E1DF-481B-9C84-ED3F9109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78B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A7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F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324"/>
  </w:style>
  <w:style w:type="paragraph" w:styleId="Pieddepage">
    <w:name w:val="footer"/>
    <w:basedOn w:val="Normal"/>
    <w:link w:val="Pieddepag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ACB7-EE2B-40DC-887B-DCC28B0E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ORLEANS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LEBERT</dc:creator>
  <cp:lastModifiedBy>LANGIN Frederique</cp:lastModifiedBy>
  <cp:revision>2</cp:revision>
  <cp:lastPrinted>2018-01-31T14:06:00Z</cp:lastPrinted>
  <dcterms:created xsi:type="dcterms:W3CDTF">2025-01-21T15:41:00Z</dcterms:created>
  <dcterms:modified xsi:type="dcterms:W3CDTF">2025-01-21T15:41:00Z</dcterms:modified>
</cp:coreProperties>
</file>