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352B6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E3D318" w14:textId="77777777">
        <w:trPr>
          <w:trHeight w:val="1132"/>
        </w:trPr>
        <w:tc>
          <w:tcPr>
            <w:tcW w:w="10434" w:type="dxa"/>
            <w:shd w:val="clear" w:color="auto" w:fill="auto"/>
          </w:tcPr>
          <w:p w14:paraId="73CE2C42" w14:textId="77777777" w:rsidR="00541CA3" w:rsidRDefault="008E4131" w:rsidP="00463637">
            <w:pPr>
              <w:pStyle w:val="Pieddepage"/>
              <w:tabs>
                <w:tab w:val="clear" w:pos="4536"/>
                <w:tab w:val="clear" w:pos="9072"/>
                <w:tab w:val="left" w:pos="851"/>
              </w:tabs>
              <w:rPr>
                <w:noProof/>
                <w:lang w:eastAsia="fr-FR"/>
              </w:rPr>
            </w:pPr>
            <w:r w:rsidRPr="00F537A8">
              <w:rPr>
                <w:noProof/>
              </w:rPr>
              <w:drawing>
                <wp:inline distT="0" distB="0" distL="0" distR="0" wp14:anchorId="02D1B748" wp14:editId="42710632">
                  <wp:extent cx="1821180" cy="56388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1180" cy="563880"/>
                          </a:xfrm>
                          <a:prstGeom prst="rect">
                            <a:avLst/>
                          </a:prstGeom>
                          <a:noFill/>
                          <a:ln>
                            <a:noFill/>
                          </a:ln>
                        </pic:spPr>
                      </pic:pic>
                    </a:graphicData>
                  </a:graphic>
                </wp:inline>
              </w:drawing>
            </w:r>
          </w:p>
          <w:p w14:paraId="4784E220" w14:textId="77777777" w:rsidR="009B1CD0" w:rsidRDefault="009B1CD0" w:rsidP="00FE48C9">
            <w:pPr>
              <w:pStyle w:val="En-tte"/>
              <w:jc w:val="center"/>
            </w:pPr>
          </w:p>
        </w:tc>
      </w:tr>
    </w:tbl>
    <w:p w14:paraId="7226280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4A07D8C" w14:textId="77777777">
        <w:tc>
          <w:tcPr>
            <w:tcW w:w="9002" w:type="dxa"/>
            <w:shd w:val="clear" w:color="auto" w:fill="66CCFF"/>
          </w:tcPr>
          <w:p w14:paraId="3CDA1BA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6640620"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64BCA67" w14:textId="77777777" w:rsidR="009B1CD0" w:rsidRDefault="00E47798" w:rsidP="0083205E">
            <w:pPr>
              <w:pStyle w:val="Titre8"/>
              <w:tabs>
                <w:tab w:val="left" w:pos="851"/>
                <w:tab w:val="right" w:pos="9639"/>
              </w:tabs>
              <w:spacing w:before="120" w:after="120"/>
            </w:pPr>
            <w:r>
              <w:rPr>
                <w:caps/>
                <w:sz w:val="28"/>
                <w:szCs w:val="28"/>
              </w:rPr>
              <w:t>ATTRI1</w:t>
            </w:r>
          </w:p>
        </w:tc>
      </w:tr>
    </w:tbl>
    <w:p w14:paraId="4BFD6389" w14:textId="77777777" w:rsidR="009B1CD0" w:rsidRDefault="009B1CD0" w:rsidP="006C4338">
      <w:pPr>
        <w:tabs>
          <w:tab w:val="left" w:pos="851"/>
        </w:tabs>
      </w:pPr>
    </w:p>
    <w:p w14:paraId="226E8A1C" w14:textId="77777777" w:rsidR="004C5755" w:rsidRPr="001C7D87" w:rsidRDefault="004C5755" w:rsidP="004C5755">
      <w:pPr>
        <w:jc w:val="both"/>
        <w:rPr>
          <w:rFonts w:ascii="Arial" w:hAnsi="Arial" w:cs="Arial"/>
          <w:i/>
          <w:sz w:val="18"/>
          <w:szCs w:val="18"/>
        </w:rPr>
      </w:pPr>
    </w:p>
    <w:p w14:paraId="05B51EB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72E8289" w14:textId="77777777">
        <w:tc>
          <w:tcPr>
            <w:tcW w:w="10277" w:type="dxa"/>
            <w:shd w:val="clear" w:color="auto" w:fill="66CCFF"/>
          </w:tcPr>
          <w:p w14:paraId="1068952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52904B" w14:textId="77777777" w:rsidR="009B1CD0" w:rsidRDefault="009B1CD0" w:rsidP="006C4338">
      <w:pPr>
        <w:tabs>
          <w:tab w:val="left" w:pos="426"/>
          <w:tab w:val="left" w:pos="851"/>
        </w:tabs>
        <w:jc w:val="both"/>
      </w:pPr>
    </w:p>
    <w:p w14:paraId="0A02A034" w14:textId="77777777" w:rsidR="00B9335D" w:rsidRDefault="009B1CD0" w:rsidP="00E73170">
      <w:pPr>
        <w:spacing w:before="60" w:after="20"/>
        <w:jc w:val="both"/>
        <w:rPr>
          <w:rFonts w:ascii="Arial" w:eastAsia="Arial" w:hAnsi="Arial" w:cs="Arial"/>
          <w:b/>
          <w:color w:val="000000"/>
          <w:sz w:val="2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r w:rsidR="009D7CC1">
        <w:rPr>
          <w:rFonts w:ascii="Arial" w:hAnsi="Arial" w:cs="Arial"/>
          <w:bCs/>
        </w:rPr>
        <w:t> :</w:t>
      </w:r>
      <w:r w:rsidR="009D7CC1" w:rsidRPr="009D7CC1">
        <w:rPr>
          <w:rFonts w:ascii="Arial" w:eastAsia="Arial" w:hAnsi="Arial" w:cs="Arial"/>
          <w:b/>
          <w:color w:val="000000"/>
          <w:sz w:val="28"/>
        </w:rPr>
        <w:t xml:space="preserve"> </w:t>
      </w:r>
      <w:bookmarkStart w:id="0" w:name="_Hlk176342672"/>
    </w:p>
    <w:bookmarkEnd w:id="0"/>
    <w:p w14:paraId="6F776EE7" w14:textId="77777777" w:rsidR="00240C52" w:rsidRDefault="00240C52" w:rsidP="00E73170">
      <w:pPr>
        <w:spacing w:before="60" w:after="20"/>
        <w:jc w:val="both"/>
        <w:rPr>
          <w:rFonts w:ascii="Arial" w:hAnsi="Arial" w:cs="Arial"/>
          <w:color w:val="000000"/>
        </w:rPr>
      </w:pPr>
    </w:p>
    <w:p w14:paraId="7E6B3F66" w14:textId="77777777" w:rsidR="00F00B3E" w:rsidRDefault="00240C52" w:rsidP="00E73170">
      <w:pPr>
        <w:spacing w:before="60" w:after="20"/>
        <w:jc w:val="both"/>
        <w:rPr>
          <w:rFonts w:ascii="Arial" w:hAnsi="Arial" w:cs="Arial"/>
          <w:color w:val="000000"/>
        </w:rPr>
      </w:pPr>
      <w:r w:rsidRPr="00463637">
        <w:rPr>
          <w:rFonts w:ascii="Arial" w:eastAsia="Arial" w:hAnsi="Arial" w:cs="Arial"/>
          <w:b/>
          <w:color w:val="000000"/>
          <w:sz w:val="28"/>
        </w:rPr>
        <w:t xml:space="preserve">Marché N° </w:t>
      </w:r>
      <w:r w:rsidRPr="00186E98">
        <w:rPr>
          <w:rFonts w:ascii="Arial" w:eastAsia="Arial" w:hAnsi="Arial" w:cs="Arial"/>
          <w:b/>
          <w:color w:val="000000"/>
          <w:sz w:val="28"/>
        </w:rPr>
        <w:t>2</w:t>
      </w:r>
      <w:r>
        <w:rPr>
          <w:rFonts w:ascii="Arial" w:eastAsia="Arial" w:hAnsi="Arial" w:cs="Arial"/>
          <w:b/>
          <w:color w:val="000000"/>
          <w:sz w:val="28"/>
        </w:rPr>
        <w:t>4</w:t>
      </w:r>
      <w:r w:rsidRPr="00186E98">
        <w:rPr>
          <w:rFonts w:ascii="Arial" w:eastAsia="Arial" w:hAnsi="Arial" w:cs="Arial"/>
          <w:b/>
          <w:color w:val="000000"/>
          <w:sz w:val="28"/>
        </w:rPr>
        <w:t>38G</w:t>
      </w:r>
      <w:r>
        <w:rPr>
          <w:rFonts w:ascii="Arial" w:eastAsia="Arial" w:hAnsi="Arial" w:cs="Arial"/>
          <w:b/>
          <w:color w:val="000000"/>
          <w:sz w:val="28"/>
        </w:rPr>
        <w:t>07</w:t>
      </w:r>
      <w:r w:rsidRPr="00186E98">
        <w:rPr>
          <w:rFonts w:ascii="Arial" w:eastAsia="Arial" w:hAnsi="Arial" w:cs="Arial"/>
          <w:b/>
          <w:color w:val="000000"/>
          <w:sz w:val="28"/>
        </w:rPr>
        <w:t>AO</w:t>
      </w:r>
    </w:p>
    <w:p w14:paraId="3235F3F0" w14:textId="149DA262" w:rsidR="00240C52" w:rsidRPr="00F00B3E" w:rsidRDefault="00F00B3E" w:rsidP="00E73170">
      <w:pPr>
        <w:spacing w:before="60" w:after="20"/>
        <w:jc w:val="both"/>
        <w:rPr>
          <w:rFonts w:ascii="Arial" w:hAnsi="Arial" w:cs="Arial"/>
          <w:color w:val="000000"/>
        </w:rPr>
      </w:pPr>
      <w:r>
        <w:rPr>
          <w:rFonts w:ascii="Arial" w:eastAsia="Arial" w:hAnsi="Arial" w:cs="Arial"/>
          <w:b/>
          <w:color w:val="000000"/>
          <w:sz w:val="28"/>
        </w:rPr>
        <w:t>Prestations</w:t>
      </w:r>
      <w:r w:rsidR="00240C52" w:rsidRPr="00240C52">
        <w:rPr>
          <w:rFonts w:ascii="Arial" w:eastAsia="Arial" w:hAnsi="Arial" w:cs="Arial"/>
          <w:b/>
          <w:color w:val="000000"/>
          <w:sz w:val="28"/>
        </w:rPr>
        <w:t xml:space="preserve"> multiservices aux bâtiments et aux personnes de la C.C.I de Grenoble</w:t>
      </w:r>
    </w:p>
    <w:p w14:paraId="26EFB6FA" w14:textId="308907CF" w:rsidR="00876A73" w:rsidRPr="00100943" w:rsidRDefault="00240C52" w:rsidP="00100943">
      <w:pPr>
        <w:spacing w:before="60" w:after="20"/>
        <w:jc w:val="both"/>
        <w:rPr>
          <w:rFonts w:ascii="Arial" w:eastAsia="Arial" w:hAnsi="Arial" w:cs="Arial"/>
          <w:b/>
          <w:color w:val="000000"/>
          <w:sz w:val="28"/>
        </w:rPr>
      </w:pPr>
      <w:r w:rsidRPr="00463637">
        <w:rPr>
          <w:rFonts w:ascii="Arial" w:eastAsia="Arial" w:hAnsi="Arial" w:cs="Arial"/>
          <w:b/>
          <w:color w:val="000000"/>
          <w:sz w:val="28"/>
        </w:rPr>
        <w:t xml:space="preserve"> </w:t>
      </w:r>
    </w:p>
    <w:p w14:paraId="7116DD2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6021E3" w14:textId="77777777">
        <w:tc>
          <w:tcPr>
            <w:tcW w:w="10277" w:type="dxa"/>
            <w:shd w:val="clear" w:color="auto" w:fill="66CCFF"/>
          </w:tcPr>
          <w:p w14:paraId="152F01A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E00EBB6" w14:textId="77777777" w:rsidR="009B1CD0" w:rsidRDefault="009B1CD0" w:rsidP="006C4338">
      <w:pPr>
        <w:tabs>
          <w:tab w:val="left" w:pos="851"/>
        </w:tabs>
      </w:pPr>
    </w:p>
    <w:p w14:paraId="145F94B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1D7E92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3191088" w14:textId="77777777" w:rsidR="009B1CD0" w:rsidRDefault="009B1CD0" w:rsidP="005846FB">
      <w:pPr>
        <w:tabs>
          <w:tab w:val="left" w:pos="851"/>
        </w:tabs>
        <w:rPr>
          <w:rFonts w:ascii="Arial" w:hAnsi="Arial" w:cs="Arial"/>
        </w:rPr>
      </w:pPr>
    </w:p>
    <w:p w14:paraId="339BF930"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1B380BB" w14:textId="2FE2A116" w:rsidR="009B1CD0" w:rsidRPr="00E55DBF" w:rsidRDefault="00463637" w:rsidP="00942C9E">
      <w:pPr>
        <w:tabs>
          <w:tab w:val="left" w:pos="851"/>
        </w:tabs>
        <w:spacing w:before="120" w:line="276" w:lineRule="auto"/>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E55DBF">
        <w:rPr>
          <w:rFonts w:ascii="Arial" w:hAnsi="Arial" w:cs="Arial"/>
        </w:rPr>
        <w:t xml:space="preserve"> CC</w:t>
      </w:r>
      <w:r w:rsidR="004566E8">
        <w:rPr>
          <w:rFonts w:ascii="Arial" w:hAnsi="Arial" w:cs="Arial"/>
        </w:rPr>
        <w:t>A</w:t>
      </w:r>
      <w:r w:rsidR="009B1CD0" w:rsidRPr="00E55DBF">
        <w:rPr>
          <w:rFonts w:ascii="Arial" w:hAnsi="Arial" w:cs="Arial"/>
        </w:rPr>
        <w:t>P</w:t>
      </w:r>
    </w:p>
    <w:p w14:paraId="5F182AF7" w14:textId="5B8CB71F" w:rsidR="009B1CD0" w:rsidRDefault="00463637" w:rsidP="00942C9E">
      <w:pPr>
        <w:tabs>
          <w:tab w:val="left" w:pos="851"/>
        </w:tabs>
        <w:spacing w:before="120" w:line="276" w:lineRule="auto"/>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9D7CC1">
        <w:rPr>
          <w:rFonts w:ascii="Arial" w:hAnsi="Arial" w:cs="Arial"/>
        </w:rPr>
        <w:t>BPU</w:t>
      </w:r>
    </w:p>
    <w:p w14:paraId="17514D5A" w14:textId="5692C1D2" w:rsidR="006C768C" w:rsidRDefault="006C768C" w:rsidP="00942C9E">
      <w:pPr>
        <w:tabs>
          <w:tab w:val="left" w:pos="851"/>
        </w:tabs>
        <w:spacing w:before="120" w:line="276" w:lineRule="auto"/>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Décomposition du prix global forfaitaire</w:t>
      </w:r>
    </w:p>
    <w:p w14:paraId="3BA95D52" w14:textId="3CB2390C" w:rsidR="00942C9E" w:rsidRDefault="00463637" w:rsidP="00942C9E">
      <w:pPr>
        <w:tabs>
          <w:tab w:val="left" w:pos="851"/>
        </w:tabs>
        <w:spacing w:before="120" w:line="276" w:lineRule="auto"/>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sidR="00240C52">
        <w:rPr>
          <w:rFonts w:ascii="Arial" w:hAnsi="Arial" w:cs="Arial"/>
        </w:rPr>
        <w:t>Cahier des Charges (CCTP)</w:t>
      </w:r>
    </w:p>
    <w:bookmarkStart w:id="1" w:name="_Toc172813047"/>
    <w:p w14:paraId="5967F047" w14:textId="49F9AD92" w:rsidR="00942C9E" w:rsidRPr="00B179EF" w:rsidRDefault="00942C9E" w:rsidP="00B179EF">
      <w:pPr>
        <w:tabs>
          <w:tab w:val="left" w:pos="851"/>
        </w:tabs>
        <w:spacing w:before="120" w:line="276" w:lineRule="auto"/>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w:t>
      </w:r>
      <w:r w:rsidRPr="00942C9E">
        <w:rPr>
          <w:rFonts w:ascii="Arial" w:hAnsi="Arial" w:cs="Arial"/>
        </w:rPr>
        <w:t>Cahier des Clauses administratives générales aux marchés de fournitures courantes et service</w:t>
      </w:r>
      <w:bookmarkEnd w:id="1"/>
      <w:r w:rsidR="00B179EF">
        <w:rPr>
          <w:rFonts w:ascii="Arial" w:hAnsi="Arial" w:cs="Arial"/>
        </w:rPr>
        <w:t>s</w:t>
      </w:r>
    </w:p>
    <w:p w14:paraId="3C141E2D" w14:textId="77777777" w:rsidR="00463637" w:rsidRDefault="00463637" w:rsidP="00710FD6">
      <w:pPr>
        <w:tabs>
          <w:tab w:val="left" w:pos="851"/>
        </w:tabs>
        <w:spacing w:before="120"/>
        <w:ind w:left="1135" w:hanging="284"/>
        <w:jc w:val="both"/>
        <w:rPr>
          <w:rFonts w:ascii="Arial" w:hAnsi="Arial" w:cs="Arial"/>
        </w:rPr>
      </w:pPr>
    </w:p>
    <w:p w14:paraId="6AD6689B"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E77EE5B" w14:textId="77777777" w:rsidR="009B1CD0" w:rsidRDefault="009B1CD0" w:rsidP="0083205E">
      <w:pPr>
        <w:tabs>
          <w:tab w:val="left" w:pos="851"/>
        </w:tabs>
        <w:jc w:val="both"/>
        <w:rPr>
          <w:rFonts w:ascii="Arial" w:hAnsi="Arial" w:cs="Arial"/>
        </w:rPr>
      </w:pPr>
    </w:p>
    <w:p w14:paraId="19FFF03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AAEB7E3" w14:textId="77777777" w:rsidR="009B1CD0" w:rsidRDefault="009B1CD0" w:rsidP="0083205E">
      <w:pPr>
        <w:tabs>
          <w:tab w:val="left" w:pos="851"/>
        </w:tabs>
        <w:jc w:val="both"/>
        <w:rPr>
          <w:rFonts w:ascii="Arial" w:hAnsi="Arial" w:cs="Arial"/>
        </w:rPr>
      </w:pPr>
    </w:p>
    <w:p w14:paraId="6BD12D6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52C762C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A3534E" w14:textId="77777777" w:rsidR="009B1CD0" w:rsidRDefault="009B1CD0" w:rsidP="009B45B9">
      <w:pPr>
        <w:tabs>
          <w:tab w:val="left" w:pos="851"/>
        </w:tabs>
        <w:jc w:val="both"/>
        <w:rPr>
          <w:rFonts w:ascii="Arial" w:hAnsi="Arial" w:cs="Arial"/>
        </w:rPr>
      </w:pPr>
    </w:p>
    <w:p w14:paraId="55BF9B2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BDA465A" w14:textId="0FB924B1" w:rsidR="009B1CD0" w:rsidRDefault="009B1CD0" w:rsidP="00E73170">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9BDDE" w14:textId="77777777" w:rsidR="009B1CD0" w:rsidRDefault="009B1CD0" w:rsidP="009B45B9">
      <w:pPr>
        <w:tabs>
          <w:tab w:val="left" w:pos="851"/>
        </w:tabs>
        <w:jc w:val="both"/>
        <w:rPr>
          <w:rFonts w:ascii="Arial" w:hAnsi="Arial" w:cs="Arial"/>
        </w:rPr>
      </w:pPr>
    </w:p>
    <w:p w14:paraId="1985B8F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A1531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A0C383A" w14:textId="77777777" w:rsidR="009B1CD0" w:rsidRDefault="009B1CD0" w:rsidP="009B45B9">
      <w:pPr>
        <w:pStyle w:val="fcase1ertab"/>
        <w:tabs>
          <w:tab w:val="left" w:pos="851"/>
        </w:tabs>
        <w:ind w:left="0" w:firstLine="0"/>
        <w:rPr>
          <w:rFonts w:ascii="Arial" w:hAnsi="Arial" w:cs="Arial"/>
        </w:rPr>
      </w:pPr>
    </w:p>
    <w:p w14:paraId="21D601B5" w14:textId="4FE1717B" w:rsidR="009B1CD0" w:rsidRDefault="009B1CD0" w:rsidP="009B45B9">
      <w:pPr>
        <w:pStyle w:val="fcase1ertab"/>
        <w:tabs>
          <w:tab w:val="left" w:pos="851"/>
        </w:tabs>
        <w:ind w:left="0" w:firstLine="0"/>
      </w:pPr>
      <w:r>
        <w:rPr>
          <w:rFonts w:ascii="Arial" w:hAnsi="Arial" w:cs="Arial"/>
        </w:rPr>
        <w:lastRenderedPageBreak/>
        <w:t>à exécuter les prestations demandées :</w:t>
      </w:r>
    </w:p>
    <w:p w14:paraId="1C13F7A1" w14:textId="4CC145AF" w:rsidR="002C2CA3" w:rsidRDefault="00E73170" w:rsidP="00E73170">
      <w:pPr>
        <w:pStyle w:val="fcase1ertab"/>
        <w:tabs>
          <w:tab w:val="clear" w:pos="426"/>
          <w:tab w:val="left" w:pos="851"/>
        </w:tabs>
        <w:spacing w:before="120"/>
        <w:ind w:left="0" w:firstLine="0"/>
        <w:rPr>
          <w:rFonts w:ascii="Arial" w:hAnsi="Arial" w:cs="Arial"/>
        </w:rPr>
      </w:pPr>
      <w:r>
        <w:tab/>
      </w:r>
      <w:r w:rsidR="00463637">
        <w:fldChar w:fldCharType="begin">
          <w:ffData>
            <w:name w:val=""/>
            <w:enabled/>
            <w:calcOnExit w:val="0"/>
            <w:checkBox>
              <w:size w:val="20"/>
              <w:default w:val="1"/>
            </w:checkBox>
          </w:ffData>
        </w:fldChar>
      </w:r>
      <w:r w:rsidR="00463637">
        <w:instrText xml:space="preserve"> FORMCHECKBOX </w:instrText>
      </w:r>
      <w:r w:rsidR="00463637">
        <w:fldChar w:fldCharType="separate"/>
      </w:r>
      <w:r w:rsidR="00463637">
        <w:fldChar w:fldCharType="end"/>
      </w:r>
      <w:r w:rsidR="009B1CD0">
        <w:rPr>
          <w:rFonts w:ascii="Arial" w:hAnsi="Arial" w:cs="Arial"/>
        </w:rPr>
        <w:t xml:space="preserve"> aux prix indiqués dans l</w:t>
      </w:r>
      <w:r w:rsidR="003E0BA5">
        <w:rPr>
          <w:rFonts w:ascii="Arial" w:hAnsi="Arial" w:cs="Arial"/>
        </w:rPr>
        <w:t xml:space="preserve">es </w:t>
      </w:r>
      <w:r w:rsidR="009B1CD0">
        <w:rPr>
          <w:rFonts w:ascii="Arial" w:hAnsi="Arial" w:cs="Arial"/>
        </w:rPr>
        <w:t>annexe</w:t>
      </w:r>
      <w:r w:rsidR="003E0BA5">
        <w:rPr>
          <w:rFonts w:ascii="Arial" w:hAnsi="Arial" w:cs="Arial"/>
        </w:rPr>
        <w:t>s</w:t>
      </w:r>
      <w:r w:rsidR="009B1CD0">
        <w:rPr>
          <w:rFonts w:ascii="Arial" w:hAnsi="Arial" w:cs="Arial"/>
        </w:rPr>
        <w:t xml:space="preserve"> financière</w:t>
      </w:r>
      <w:r w:rsidR="003E0BA5">
        <w:rPr>
          <w:rFonts w:ascii="Arial" w:hAnsi="Arial" w:cs="Arial"/>
        </w:rPr>
        <w:t>s (</w:t>
      </w:r>
      <w:r w:rsidR="00D77F25">
        <w:rPr>
          <w:rFonts w:ascii="Arial" w:hAnsi="Arial" w:cs="Arial"/>
        </w:rPr>
        <w:t xml:space="preserve">Décomposition du prix global forfaitaire / </w:t>
      </w:r>
      <w:r w:rsidR="003E0BA5">
        <w:rPr>
          <w:rFonts w:ascii="Arial" w:hAnsi="Arial" w:cs="Arial"/>
        </w:rPr>
        <w:t>Bordereau de prix unitaires</w:t>
      </w:r>
      <w:r w:rsidR="00D77F25">
        <w:rPr>
          <w:rFonts w:ascii="Arial" w:hAnsi="Arial" w:cs="Arial"/>
        </w:rPr>
        <w:t>)</w:t>
      </w:r>
      <w:r w:rsidR="003E0BA5">
        <w:rPr>
          <w:rFonts w:ascii="Arial" w:hAnsi="Arial" w:cs="Arial"/>
        </w:rPr>
        <w:t xml:space="preserve"> </w:t>
      </w:r>
      <w:r w:rsidR="009B1CD0">
        <w:rPr>
          <w:rFonts w:ascii="Arial" w:hAnsi="Arial" w:cs="Arial"/>
        </w:rPr>
        <w:t>jointe</w:t>
      </w:r>
      <w:r w:rsidR="00D77F25">
        <w:rPr>
          <w:rFonts w:ascii="Arial" w:hAnsi="Arial" w:cs="Arial"/>
        </w:rPr>
        <w:t>s</w:t>
      </w:r>
      <w:r w:rsidR="009B1CD0">
        <w:rPr>
          <w:rFonts w:ascii="Arial" w:hAnsi="Arial" w:cs="Arial"/>
        </w:rPr>
        <w:t xml:space="preserve"> au présent document.</w:t>
      </w:r>
    </w:p>
    <w:p w14:paraId="0020227B" w14:textId="77777777" w:rsidR="00B9335D" w:rsidRDefault="00B9335D" w:rsidP="00E73170">
      <w:pPr>
        <w:pStyle w:val="fcase1ertab"/>
        <w:tabs>
          <w:tab w:val="clear" w:pos="426"/>
          <w:tab w:val="left" w:pos="851"/>
        </w:tabs>
        <w:spacing w:before="120"/>
        <w:ind w:left="0" w:firstLine="0"/>
        <w:rPr>
          <w:rFonts w:ascii="Arial" w:hAnsi="Arial" w:cs="Arial"/>
        </w:rPr>
      </w:pPr>
    </w:p>
    <w:p w14:paraId="4214017A" w14:textId="7819FBFC" w:rsidR="00B9335D" w:rsidRPr="002E0C09" w:rsidRDefault="00B9335D" w:rsidP="00E73170">
      <w:pPr>
        <w:pStyle w:val="fcase1ertab"/>
        <w:tabs>
          <w:tab w:val="clear" w:pos="426"/>
          <w:tab w:val="left" w:pos="851"/>
        </w:tabs>
        <w:spacing w:before="120"/>
        <w:ind w:left="0" w:firstLine="0"/>
        <w:rPr>
          <w:rFonts w:ascii="Arial" w:hAnsi="Arial" w:cs="Arial"/>
          <w:b/>
          <w:bCs/>
          <w:sz w:val="24"/>
          <w:szCs w:val="24"/>
        </w:rPr>
      </w:pPr>
      <w:r w:rsidRPr="002E0C09">
        <w:rPr>
          <w:rFonts w:ascii="Arial" w:hAnsi="Arial" w:cs="Arial"/>
          <w:b/>
          <w:bCs/>
          <w:sz w:val="24"/>
          <w:szCs w:val="24"/>
        </w:rPr>
        <w:t>Montant maximum de l’accord-cadre pour chaque période de 2 ans : 1 </w:t>
      </w:r>
      <w:r w:rsidR="00F15DA7">
        <w:rPr>
          <w:rFonts w:ascii="Arial" w:hAnsi="Arial" w:cs="Arial"/>
          <w:b/>
          <w:bCs/>
          <w:sz w:val="24"/>
          <w:szCs w:val="24"/>
        </w:rPr>
        <w:t>7</w:t>
      </w:r>
      <w:r w:rsidRPr="002E0C09">
        <w:rPr>
          <w:rFonts w:ascii="Arial" w:hAnsi="Arial" w:cs="Arial"/>
          <w:b/>
          <w:bCs/>
          <w:sz w:val="24"/>
          <w:szCs w:val="24"/>
        </w:rPr>
        <w:t>00 000€ HT</w:t>
      </w:r>
    </w:p>
    <w:p w14:paraId="6D8A0388" w14:textId="77777777" w:rsidR="004131E9" w:rsidRDefault="004131E9" w:rsidP="009B45B9">
      <w:pPr>
        <w:tabs>
          <w:tab w:val="left" w:pos="851"/>
          <w:tab w:val="left" w:pos="6237"/>
        </w:tabs>
        <w:rPr>
          <w:rFonts w:ascii="Arial" w:hAnsi="Arial" w:cs="Arial"/>
          <w:b/>
          <w:sz w:val="22"/>
          <w:szCs w:val="22"/>
        </w:rPr>
      </w:pPr>
    </w:p>
    <w:p w14:paraId="085B629B" w14:textId="77777777" w:rsidR="004131E9" w:rsidRDefault="004131E9" w:rsidP="009B45B9">
      <w:pPr>
        <w:tabs>
          <w:tab w:val="left" w:pos="851"/>
          <w:tab w:val="left" w:pos="6237"/>
        </w:tabs>
        <w:rPr>
          <w:rFonts w:ascii="Arial" w:hAnsi="Arial" w:cs="Arial"/>
          <w:b/>
          <w:sz w:val="22"/>
          <w:szCs w:val="22"/>
        </w:rPr>
      </w:pPr>
    </w:p>
    <w:p w14:paraId="032B518B" w14:textId="62B65803"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FE3E1F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45FA6FB" w14:textId="77777777" w:rsidR="00036500" w:rsidRDefault="00036500" w:rsidP="009B45B9">
      <w:pPr>
        <w:tabs>
          <w:tab w:val="left" w:pos="851"/>
          <w:tab w:val="left" w:pos="6237"/>
        </w:tabs>
        <w:rPr>
          <w:rFonts w:ascii="Arial" w:hAnsi="Arial" w:cs="Arial"/>
          <w:i/>
          <w:iCs/>
          <w:sz w:val="18"/>
          <w:szCs w:val="18"/>
        </w:rPr>
      </w:pPr>
    </w:p>
    <w:p w14:paraId="7495C02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F9714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F7AC9C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476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65974B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40F4D8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A1D16E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513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B7F5B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C2B89E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DEB1F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5F5B9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A063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DDDAC6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0A06F44" w14:textId="77777777" w:rsidTr="006265CD">
        <w:trPr>
          <w:trHeight w:val="712"/>
        </w:trPr>
        <w:tc>
          <w:tcPr>
            <w:tcW w:w="4503" w:type="dxa"/>
            <w:tcBorders>
              <w:top w:val="single" w:sz="4" w:space="0" w:color="000000"/>
              <w:left w:val="single" w:sz="4" w:space="0" w:color="000000"/>
            </w:tcBorders>
            <w:shd w:val="clear" w:color="auto" w:fill="CCFFFF"/>
          </w:tcPr>
          <w:p w14:paraId="2D56AD1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13A8E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774509" w14:textId="77777777" w:rsidR="009B1CD0" w:rsidRDefault="009B1CD0" w:rsidP="006F3DF9">
            <w:pPr>
              <w:tabs>
                <w:tab w:val="left" w:pos="851"/>
              </w:tabs>
              <w:snapToGrid w:val="0"/>
              <w:jc w:val="both"/>
              <w:rPr>
                <w:rFonts w:ascii="Arial" w:hAnsi="Arial" w:cs="Arial"/>
              </w:rPr>
            </w:pPr>
          </w:p>
        </w:tc>
      </w:tr>
      <w:tr w:rsidR="009B1CD0" w14:paraId="1B8A7C32" w14:textId="77777777" w:rsidTr="006265CD">
        <w:trPr>
          <w:trHeight w:val="704"/>
        </w:trPr>
        <w:tc>
          <w:tcPr>
            <w:tcW w:w="4503" w:type="dxa"/>
            <w:tcBorders>
              <w:left w:val="single" w:sz="4" w:space="0" w:color="000000"/>
            </w:tcBorders>
            <w:shd w:val="clear" w:color="auto" w:fill="auto"/>
          </w:tcPr>
          <w:p w14:paraId="55D96D6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147D3D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B962EB5" w14:textId="77777777" w:rsidR="009B1CD0" w:rsidRDefault="009B1CD0" w:rsidP="006F3DF9">
            <w:pPr>
              <w:tabs>
                <w:tab w:val="left" w:pos="851"/>
              </w:tabs>
              <w:snapToGrid w:val="0"/>
              <w:jc w:val="both"/>
              <w:rPr>
                <w:rFonts w:ascii="Arial" w:hAnsi="Arial" w:cs="Arial"/>
              </w:rPr>
            </w:pPr>
          </w:p>
        </w:tc>
      </w:tr>
      <w:tr w:rsidR="009B1CD0" w14:paraId="2532B2AA" w14:textId="77777777" w:rsidTr="006265CD">
        <w:trPr>
          <w:trHeight w:val="714"/>
        </w:trPr>
        <w:tc>
          <w:tcPr>
            <w:tcW w:w="4503" w:type="dxa"/>
            <w:tcBorders>
              <w:left w:val="single" w:sz="4" w:space="0" w:color="000000"/>
              <w:bottom w:val="single" w:sz="4" w:space="0" w:color="000000"/>
            </w:tcBorders>
            <w:shd w:val="clear" w:color="auto" w:fill="CCFFFF"/>
          </w:tcPr>
          <w:p w14:paraId="2ACB449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313E23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CDA7E79" w14:textId="77777777" w:rsidR="009B1CD0" w:rsidRDefault="009B1CD0" w:rsidP="006F3DF9">
            <w:pPr>
              <w:tabs>
                <w:tab w:val="left" w:pos="851"/>
              </w:tabs>
              <w:snapToGrid w:val="0"/>
              <w:jc w:val="both"/>
              <w:rPr>
                <w:rFonts w:ascii="Arial" w:hAnsi="Arial" w:cs="Arial"/>
              </w:rPr>
            </w:pPr>
          </w:p>
        </w:tc>
      </w:tr>
    </w:tbl>
    <w:p w14:paraId="24FCDAE8" w14:textId="77777777" w:rsidR="009B1CD0" w:rsidRDefault="009B1CD0" w:rsidP="006C4338">
      <w:pPr>
        <w:tabs>
          <w:tab w:val="left" w:pos="851"/>
          <w:tab w:val="left" w:pos="6237"/>
        </w:tabs>
      </w:pPr>
    </w:p>
    <w:p w14:paraId="1366C423" w14:textId="77777777" w:rsidR="009B1CD0" w:rsidRDefault="009B1CD0" w:rsidP="006C4338">
      <w:pPr>
        <w:pStyle w:val="fcasegauche"/>
        <w:tabs>
          <w:tab w:val="left" w:pos="851"/>
        </w:tabs>
        <w:spacing w:after="0"/>
        <w:ind w:left="0" w:firstLine="0"/>
        <w:rPr>
          <w:rFonts w:ascii="Arial" w:hAnsi="Arial" w:cs="Arial"/>
          <w:bCs/>
          <w:iCs/>
        </w:rPr>
      </w:pPr>
    </w:p>
    <w:p w14:paraId="687F1BA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F53A9B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A263C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DA15F8"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88994B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11C526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693272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651807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BA72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CA82B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A047B7E" w14:textId="77777777" w:rsidR="009B1CD0" w:rsidRDefault="009B1CD0" w:rsidP="00934503">
      <w:pPr>
        <w:tabs>
          <w:tab w:val="left" w:pos="426"/>
          <w:tab w:val="left" w:pos="851"/>
        </w:tabs>
        <w:rPr>
          <w:rFonts w:ascii="Arial" w:hAnsi="Arial" w:cs="Arial"/>
          <w:b/>
        </w:rPr>
      </w:pPr>
    </w:p>
    <w:p w14:paraId="49027DC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FA0B9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3FD0F27" w14:textId="77777777" w:rsidR="009B1CD0" w:rsidRDefault="009B1CD0" w:rsidP="009B45B9">
      <w:pPr>
        <w:tabs>
          <w:tab w:val="left" w:pos="426"/>
          <w:tab w:val="left" w:pos="851"/>
        </w:tabs>
        <w:jc w:val="both"/>
        <w:rPr>
          <w:rFonts w:ascii="Arial" w:hAnsi="Arial" w:cs="Arial"/>
          <w:b/>
        </w:rPr>
      </w:pPr>
    </w:p>
    <w:p w14:paraId="2E3B2CA7" w14:textId="77777777" w:rsidR="009B1CD0" w:rsidRDefault="009B1CD0" w:rsidP="009B45B9">
      <w:pPr>
        <w:tabs>
          <w:tab w:val="left" w:pos="426"/>
          <w:tab w:val="left" w:pos="851"/>
        </w:tabs>
        <w:jc w:val="both"/>
        <w:rPr>
          <w:rFonts w:ascii="Arial" w:hAnsi="Arial" w:cs="Arial"/>
          <w:b/>
        </w:rPr>
      </w:pPr>
    </w:p>
    <w:p w14:paraId="2F2CC235"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323464A" w14:textId="77777777" w:rsidR="009B1CD0" w:rsidRDefault="009B1CD0" w:rsidP="009B45B9">
      <w:pPr>
        <w:tabs>
          <w:tab w:val="left" w:pos="576"/>
          <w:tab w:val="left" w:pos="851"/>
        </w:tabs>
        <w:jc w:val="both"/>
        <w:rPr>
          <w:rFonts w:ascii="Arial" w:hAnsi="Arial" w:cs="Arial"/>
        </w:rPr>
      </w:pPr>
    </w:p>
    <w:p w14:paraId="5B4C7952" w14:textId="77777777" w:rsidR="00186E98" w:rsidRDefault="00186E98" w:rsidP="00186E98">
      <w:pPr>
        <w:tabs>
          <w:tab w:val="left" w:pos="576"/>
          <w:tab w:val="left" w:pos="851"/>
        </w:tabs>
        <w:jc w:val="both"/>
        <w:rPr>
          <w:rFonts w:ascii="Arial" w:hAnsi="Arial" w:cs="Arial"/>
        </w:rPr>
      </w:pPr>
    </w:p>
    <w:p w14:paraId="1FD722F8" w14:textId="7D372D2C" w:rsidR="00186E98" w:rsidRPr="00B9335D" w:rsidRDefault="00186E98" w:rsidP="00186E98">
      <w:pPr>
        <w:tabs>
          <w:tab w:val="left" w:pos="576"/>
          <w:tab w:val="left" w:pos="851"/>
        </w:tabs>
        <w:jc w:val="both"/>
        <w:rPr>
          <w:rFonts w:ascii="Arial" w:hAnsi="Arial" w:cs="Arial"/>
        </w:rPr>
      </w:pPr>
      <w:r w:rsidRPr="00B9335D">
        <w:rPr>
          <w:rFonts w:ascii="Arial" w:hAnsi="Arial" w:cs="Arial"/>
        </w:rPr>
        <w:t xml:space="preserve">La durée d’exécution du marché public est de </w:t>
      </w:r>
      <w:r w:rsidR="00A371BA" w:rsidRPr="00B9335D">
        <w:rPr>
          <w:rFonts w:ascii="Arial" w:hAnsi="Arial" w:cs="Arial"/>
        </w:rPr>
        <w:t>2</w:t>
      </w:r>
      <w:r w:rsidRPr="00B9335D">
        <w:rPr>
          <w:rFonts w:ascii="Arial" w:hAnsi="Arial" w:cs="Arial"/>
        </w:rPr>
        <w:t xml:space="preserve"> an</w:t>
      </w:r>
      <w:r w:rsidR="00A371BA" w:rsidRPr="00B9335D">
        <w:rPr>
          <w:rFonts w:ascii="Arial" w:hAnsi="Arial" w:cs="Arial"/>
        </w:rPr>
        <w:t>s</w:t>
      </w:r>
      <w:r w:rsidRPr="00B9335D">
        <w:rPr>
          <w:rFonts w:ascii="Arial" w:hAnsi="Arial" w:cs="Arial"/>
        </w:rPr>
        <w:t xml:space="preserve"> à compter de :</w:t>
      </w:r>
    </w:p>
    <w:p w14:paraId="1B655851" w14:textId="77777777" w:rsidR="00186E98" w:rsidRPr="00B9335D" w:rsidRDefault="00186E98" w:rsidP="00186E98">
      <w:pPr>
        <w:tabs>
          <w:tab w:val="left" w:pos="576"/>
          <w:tab w:val="left" w:pos="851"/>
        </w:tabs>
        <w:jc w:val="both"/>
        <w:rPr>
          <w:rFonts w:ascii="Arial" w:hAnsi="Arial" w:cs="Arial"/>
          <w:i/>
          <w:sz w:val="18"/>
          <w:szCs w:val="18"/>
        </w:rPr>
      </w:pPr>
    </w:p>
    <w:p w14:paraId="19F9D533" w14:textId="26875824" w:rsidR="009B1CD0" w:rsidRPr="00B9335D" w:rsidRDefault="00844DAA" w:rsidP="009B45B9">
      <w:pPr>
        <w:tabs>
          <w:tab w:val="left" w:pos="851"/>
        </w:tabs>
        <w:spacing w:before="120"/>
        <w:ind w:left="567"/>
        <w:jc w:val="both"/>
      </w:pPr>
      <w:r w:rsidRPr="00B9335D">
        <w:tab/>
      </w:r>
      <w:r w:rsidR="008E4131" w:rsidRPr="00B9335D">
        <w:fldChar w:fldCharType="begin">
          <w:ffData>
            <w:name w:val=""/>
            <w:enabled/>
            <w:calcOnExit w:val="0"/>
            <w:checkBox>
              <w:size w:val="20"/>
              <w:default w:val="1"/>
            </w:checkBox>
          </w:ffData>
        </w:fldChar>
      </w:r>
      <w:r w:rsidR="008E4131" w:rsidRPr="00B9335D">
        <w:instrText xml:space="preserve"> FORMCHECKBOX </w:instrText>
      </w:r>
      <w:r w:rsidR="008E4131" w:rsidRPr="00B9335D">
        <w:fldChar w:fldCharType="separate"/>
      </w:r>
      <w:r w:rsidR="008E4131" w:rsidRPr="00B9335D">
        <w:fldChar w:fldCharType="end"/>
      </w:r>
      <w:r w:rsidR="009B1CD0" w:rsidRPr="00B9335D">
        <w:rPr>
          <w:rFonts w:ascii="Arial" w:hAnsi="Arial" w:cs="Arial"/>
        </w:rPr>
        <w:tab/>
        <w:t xml:space="preserve">la date de </w:t>
      </w:r>
      <w:r w:rsidR="00234B60">
        <w:rPr>
          <w:rFonts w:ascii="Arial" w:hAnsi="Arial" w:cs="Arial"/>
        </w:rPr>
        <w:t>notification.</w:t>
      </w:r>
    </w:p>
    <w:p w14:paraId="73220F24" w14:textId="77777777" w:rsidR="009B1CD0" w:rsidRPr="00B9335D" w:rsidRDefault="009B1CD0" w:rsidP="009B45B9">
      <w:pPr>
        <w:tabs>
          <w:tab w:val="left" w:pos="426"/>
          <w:tab w:val="left" w:pos="851"/>
        </w:tabs>
        <w:jc w:val="both"/>
        <w:rPr>
          <w:rFonts w:ascii="Arial" w:hAnsi="Arial" w:cs="Arial"/>
          <w:b/>
        </w:rPr>
      </w:pPr>
    </w:p>
    <w:p w14:paraId="7CABD548" w14:textId="77777777" w:rsidR="009B1CD0" w:rsidRPr="00B9335D" w:rsidRDefault="009B1CD0" w:rsidP="009B45B9">
      <w:pPr>
        <w:pStyle w:val="fcasegauche"/>
        <w:tabs>
          <w:tab w:val="left" w:pos="426"/>
          <w:tab w:val="left" w:pos="851"/>
        </w:tabs>
        <w:spacing w:after="0"/>
        <w:ind w:left="0" w:firstLine="0"/>
        <w:jc w:val="left"/>
        <w:rPr>
          <w:rFonts w:ascii="Arial" w:hAnsi="Arial" w:cs="Arial"/>
          <w:i/>
          <w:sz w:val="18"/>
          <w:szCs w:val="18"/>
        </w:rPr>
      </w:pPr>
      <w:r w:rsidRPr="00B9335D">
        <w:rPr>
          <w:rFonts w:ascii="Arial" w:hAnsi="Arial" w:cs="Arial"/>
        </w:rPr>
        <w:t xml:space="preserve">Le marché </w:t>
      </w:r>
      <w:r w:rsidR="00FE48C9" w:rsidRPr="00B9335D">
        <w:rPr>
          <w:rFonts w:ascii="Arial" w:hAnsi="Arial" w:cs="Arial"/>
        </w:rPr>
        <w:t>public</w:t>
      </w:r>
      <w:r w:rsidRPr="00B9335D">
        <w:rPr>
          <w:rFonts w:ascii="Arial" w:hAnsi="Arial" w:cs="Arial"/>
        </w:rPr>
        <w:t xml:space="preserve"> est reconductible :</w:t>
      </w:r>
      <w:r w:rsidRPr="00B9335D">
        <w:tab/>
      </w:r>
      <w:r w:rsidR="004A6F31" w:rsidRPr="00B9335D">
        <w:tab/>
      </w:r>
      <w:r w:rsidR="008E4131" w:rsidRPr="00B9335D">
        <w:fldChar w:fldCharType="begin">
          <w:ffData>
            <w:name w:val=""/>
            <w:enabled/>
            <w:calcOnExit w:val="0"/>
            <w:checkBox>
              <w:size w:val="20"/>
              <w:default w:val="0"/>
            </w:checkBox>
          </w:ffData>
        </w:fldChar>
      </w:r>
      <w:r w:rsidR="008E4131" w:rsidRPr="00B9335D">
        <w:instrText xml:space="preserve"> FORMCHECKBOX </w:instrText>
      </w:r>
      <w:r w:rsidR="008E4131" w:rsidRPr="00B9335D">
        <w:fldChar w:fldCharType="separate"/>
      </w:r>
      <w:r w:rsidR="008E4131" w:rsidRPr="00B9335D">
        <w:fldChar w:fldCharType="end"/>
      </w:r>
      <w:r w:rsidR="00463637" w:rsidRPr="00B9335D">
        <w:rPr>
          <w:rFonts w:ascii="Arial" w:hAnsi="Arial" w:cs="Arial"/>
        </w:rPr>
        <w:tab/>
      </w:r>
      <w:r w:rsidR="004A6F31" w:rsidRPr="00B9335D">
        <w:t xml:space="preserve"> </w:t>
      </w:r>
      <w:r w:rsidR="009D661E" w:rsidRPr="00B9335D">
        <w:t>Non</w:t>
      </w:r>
      <w:r w:rsidRPr="00B9335D">
        <w:tab/>
      </w:r>
      <w:r w:rsidRPr="00B9335D">
        <w:tab/>
      </w:r>
      <w:r w:rsidR="008E4131" w:rsidRPr="00B9335D">
        <w:fldChar w:fldCharType="begin">
          <w:ffData>
            <w:name w:val=""/>
            <w:enabled/>
            <w:calcOnExit w:val="0"/>
            <w:checkBox>
              <w:size w:val="20"/>
              <w:default w:val="1"/>
            </w:checkBox>
          </w:ffData>
        </w:fldChar>
      </w:r>
      <w:r w:rsidR="008E4131" w:rsidRPr="00B9335D">
        <w:instrText xml:space="preserve"> FORMCHECKBOX </w:instrText>
      </w:r>
      <w:r w:rsidR="008E4131" w:rsidRPr="00B9335D">
        <w:fldChar w:fldCharType="separate"/>
      </w:r>
      <w:r w:rsidR="008E4131" w:rsidRPr="00B9335D">
        <w:fldChar w:fldCharType="end"/>
      </w:r>
      <w:r w:rsidR="008E4131" w:rsidRPr="00B9335D">
        <w:rPr>
          <w:rFonts w:ascii="Arial" w:hAnsi="Arial" w:cs="Arial"/>
        </w:rPr>
        <w:tab/>
      </w:r>
      <w:r w:rsidRPr="00B9335D">
        <w:tab/>
      </w:r>
      <w:r w:rsidR="009D661E" w:rsidRPr="00B9335D">
        <w:t>Oui</w:t>
      </w:r>
    </w:p>
    <w:p w14:paraId="2228D9BA" w14:textId="77777777" w:rsidR="009B1CD0" w:rsidRPr="00B9335D" w:rsidRDefault="009B1CD0" w:rsidP="009B45B9">
      <w:pPr>
        <w:tabs>
          <w:tab w:val="left" w:pos="426"/>
          <w:tab w:val="left" w:pos="851"/>
        </w:tabs>
        <w:jc w:val="both"/>
        <w:rPr>
          <w:rFonts w:ascii="Arial" w:hAnsi="Arial" w:cs="Arial"/>
        </w:rPr>
      </w:pPr>
    </w:p>
    <w:p w14:paraId="143576A9" w14:textId="77777777" w:rsidR="009B1CD0" w:rsidRPr="00B9335D" w:rsidRDefault="009B1CD0" w:rsidP="009B45B9">
      <w:pPr>
        <w:tabs>
          <w:tab w:val="left" w:pos="426"/>
          <w:tab w:val="left" w:pos="851"/>
        </w:tabs>
        <w:jc w:val="both"/>
        <w:rPr>
          <w:rFonts w:ascii="Arial" w:hAnsi="Arial" w:cs="Arial"/>
        </w:rPr>
      </w:pPr>
      <w:r w:rsidRPr="00B9335D">
        <w:rPr>
          <w:rFonts w:ascii="Arial" w:hAnsi="Arial" w:cs="Arial"/>
        </w:rPr>
        <w:t>Si oui, préciser :</w:t>
      </w:r>
    </w:p>
    <w:p w14:paraId="6215ECD0" w14:textId="1CB6A8EF" w:rsidR="009B1CD0" w:rsidRPr="00B9335D" w:rsidRDefault="009B1CD0" w:rsidP="009B45B9">
      <w:pPr>
        <w:numPr>
          <w:ilvl w:val="0"/>
          <w:numId w:val="2"/>
        </w:numPr>
        <w:tabs>
          <w:tab w:val="left" w:pos="426"/>
          <w:tab w:val="left" w:pos="851"/>
        </w:tabs>
        <w:spacing w:before="120"/>
        <w:ind w:left="924" w:hanging="357"/>
        <w:jc w:val="both"/>
        <w:rPr>
          <w:rFonts w:ascii="Arial" w:hAnsi="Arial" w:cs="Arial"/>
        </w:rPr>
      </w:pPr>
      <w:r w:rsidRPr="00B9335D">
        <w:rPr>
          <w:rFonts w:ascii="Arial" w:hAnsi="Arial" w:cs="Arial"/>
        </w:rPr>
        <w:t xml:space="preserve">Nombre des reconductions : </w:t>
      </w:r>
      <w:r w:rsidR="00A371BA" w:rsidRPr="00B9335D">
        <w:rPr>
          <w:rFonts w:ascii="Arial" w:hAnsi="Arial" w:cs="Arial"/>
        </w:rPr>
        <w:t>1</w:t>
      </w:r>
    </w:p>
    <w:p w14:paraId="7E2AC2F9" w14:textId="4DEDEDAF" w:rsidR="006265CD" w:rsidRPr="00B9335D" w:rsidRDefault="009B1CD0" w:rsidP="009B45B9">
      <w:pPr>
        <w:numPr>
          <w:ilvl w:val="0"/>
          <w:numId w:val="2"/>
        </w:numPr>
        <w:tabs>
          <w:tab w:val="left" w:pos="426"/>
          <w:tab w:val="left" w:pos="851"/>
        </w:tabs>
        <w:spacing w:before="120"/>
        <w:ind w:left="924" w:hanging="357"/>
        <w:jc w:val="both"/>
        <w:rPr>
          <w:rFonts w:ascii="Arial" w:hAnsi="Arial" w:cs="Arial"/>
        </w:rPr>
      </w:pPr>
      <w:r w:rsidRPr="00B9335D">
        <w:rPr>
          <w:rFonts w:ascii="Arial" w:hAnsi="Arial" w:cs="Arial"/>
        </w:rPr>
        <w:t xml:space="preserve">Durée des reconductions : </w:t>
      </w:r>
      <w:r w:rsidR="00A371BA" w:rsidRPr="00B9335D">
        <w:rPr>
          <w:rFonts w:ascii="Arial" w:hAnsi="Arial" w:cs="Arial"/>
        </w:rPr>
        <w:t>2</w:t>
      </w:r>
      <w:r w:rsidR="008E4131" w:rsidRPr="00B9335D">
        <w:rPr>
          <w:rFonts w:ascii="Arial" w:hAnsi="Arial" w:cs="Arial"/>
        </w:rPr>
        <w:t xml:space="preserve"> an</w:t>
      </w:r>
      <w:r w:rsidR="00A371BA" w:rsidRPr="00B9335D">
        <w:rPr>
          <w:rFonts w:ascii="Arial" w:hAnsi="Arial" w:cs="Arial"/>
        </w:rPr>
        <w:t>s</w:t>
      </w:r>
    </w:p>
    <w:p w14:paraId="4986BB60" w14:textId="77777777" w:rsidR="009B1CD0" w:rsidRDefault="006265CD"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545EEBE" w14:textId="77777777">
        <w:tc>
          <w:tcPr>
            <w:tcW w:w="10419" w:type="dxa"/>
            <w:shd w:val="clear" w:color="auto" w:fill="66CCFF"/>
          </w:tcPr>
          <w:p w14:paraId="50CF2186"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E4B96D" w14:textId="77777777" w:rsidR="009B1CD0" w:rsidRDefault="009B1CD0" w:rsidP="006C4338">
      <w:pPr>
        <w:tabs>
          <w:tab w:val="left" w:pos="851"/>
        </w:tabs>
        <w:jc w:val="both"/>
      </w:pPr>
    </w:p>
    <w:p w14:paraId="1FAA729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8FB35EA" w14:textId="77777777" w:rsidR="005824AE" w:rsidRDefault="005824AE" w:rsidP="006C4338">
      <w:pPr>
        <w:tabs>
          <w:tab w:val="left" w:pos="851"/>
        </w:tabs>
        <w:jc w:val="both"/>
      </w:pPr>
    </w:p>
    <w:p w14:paraId="0850462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A9FE81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47DD66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3985E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7C960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93B4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BA53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170780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A96B48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2975F7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371D6B" w14:textId="77777777" w:rsidR="00332B12" w:rsidRDefault="00332B12" w:rsidP="00B054DA">
            <w:pPr>
              <w:tabs>
                <w:tab w:val="left" w:pos="851"/>
              </w:tabs>
              <w:snapToGrid w:val="0"/>
              <w:jc w:val="both"/>
              <w:rPr>
                <w:rFonts w:ascii="Arial" w:hAnsi="Arial" w:cs="Arial"/>
                <w:b/>
                <w:bCs/>
              </w:rPr>
            </w:pPr>
          </w:p>
        </w:tc>
      </w:tr>
    </w:tbl>
    <w:p w14:paraId="22B86195" w14:textId="77777777" w:rsidR="006265CD" w:rsidRDefault="002904AF" w:rsidP="006265CD">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r w:rsidR="006265CD">
        <w:rPr>
          <w:rFonts w:ascii="Arial" w:hAnsi="Arial" w:cs="Arial"/>
          <w:sz w:val="18"/>
          <w:szCs w:val="18"/>
        </w:rPr>
        <w:t xml:space="preserve"> </w:t>
      </w:r>
    </w:p>
    <w:p w14:paraId="168452D8" w14:textId="77777777" w:rsidR="006265CD" w:rsidRDefault="006265CD" w:rsidP="006265CD">
      <w:pPr>
        <w:tabs>
          <w:tab w:val="left" w:pos="851"/>
        </w:tabs>
        <w:jc w:val="both"/>
        <w:rPr>
          <w:rFonts w:ascii="Arial" w:hAnsi="Arial" w:cs="Arial"/>
          <w:b/>
          <w:sz w:val="22"/>
          <w:szCs w:val="22"/>
        </w:rPr>
      </w:pPr>
    </w:p>
    <w:p w14:paraId="6D6AE768" w14:textId="77777777" w:rsidR="00332B12" w:rsidRDefault="00332B12" w:rsidP="006265CD">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93C70CD" w14:textId="77777777" w:rsidR="00332B12" w:rsidRDefault="00332B12" w:rsidP="006C4338">
      <w:pPr>
        <w:tabs>
          <w:tab w:val="left" w:pos="851"/>
        </w:tabs>
        <w:jc w:val="both"/>
      </w:pPr>
    </w:p>
    <w:p w14:paraId="5EC0313A"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E2D663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EB75E9D" w14:textId="77777777" w:rsidR="009B1CD0" w:rsidRDefault="009B1CD0" w:rsidP="005846FB">
      <w:pPr>
        <w:tabs>
          <w:tab w:val="left" w:pos="851"/>
        </w:tabs>
        <w:rPr>
          <w:rFonts w:ascii="Arial" w:hAnsi="Arial" w:cs="Arial"/>
        </w:rPr>
      </w:pPr>
    </w:p>
    <w:p w14:paraId="5BB598EE" w14:textId="77777777" w:rsidR="00036500" w:rsidRDefault="00036500" w:rsidP="005846FB">
      <w:pPr>
        <w:tabs>
          <w:tab w:val="left" w:pos="851"/>
        </w:tabs>
        <w:rPr>
          <w:rFonts w:ascii="Arial" w:hAnsi="Arial" w:cs="Arial"/>
        </w:rPr>
      </w:pPr>
    </w:p>
    <w:p w14:paraId="60B8D1E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D58826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8F5ED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2364B81" w14:textId="77777777" w:rsidR="009B1CD0" w:rsidRDefault="009B1CD0" w:rsidP="0083205E">
      <w:pPr>
        <w:tabs>
          <w:tab w:val="left" w:pos="851"/>
        </w:tabs>
        <w:rPr>
          <w:rFonts w:ascii="Arial" w:hAnsi="Arial" w:cs="Arial"/>
        </w:rPr>
      </w:pPr>
    </w:p>
    <w:p w14:paraId="47FB4ED5" w14:textId="77777777" w:rsidR="001C733C" w:rsidRDefault="001C733C" w:rsidP="00CD46CC">
      <w:pPr>
        <w:tabs>
          <w:tab w:val="left" w:pos="851"/>
        </w:tabs>
        <w:rPr>
          <w:rFonts w:ascii="Arial" w:hAnsi="Arial" w:cs="Arial"/>
        </w:rPr>
      </w:pPr>
    </w:p>
    <w:p w14:paraId="0F0C195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35283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855EC9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361AEA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5750731"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5A1BF30" w14:textId="77777777" w:rsidR="002904AF" w:rsidRDefault="002904AF" w:rsidP="001C733C">
      <w:pPr>
        <w:tabs>
          <w:tab w:val="left" w:pos="851"/>
        </w:tabs>
        <w:rPr>
          <w:rFonts w:ascii="Arial" w:hAnsi="Arial" w:cs="Arial"/>
        </w:rPr>
      </w:pPr>
    </w:p>
    <w:p w14:paraId="39306CD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1CCCDE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904B1B2" w14:textId="77777777" w:rsidR="002904AF" w:rsidRDefault="002904AF" w:rsidP="002904AF">
      <w:pPr>
        <w:tabs>
          <w:tab w:val="left" w:pos="851"/>
        </w:tabs>
        <w:rPr>
          <w:rFonts w:ascii="Arial" w:hAnsi="Arial" w:cs="Arial"/>
          <w:iCs/>
        </w:rPr>
      </w:pPr>
    </w:p>
    <w:p w14:paraId="4421E72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3ACEBB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BDC1961" w14:textId="77777777" w:rsidR="002904AF" w:rsidRDefault="002904AF" w:rsidP="002904AF">
      <w:pPr>
        <w:tabs>
          <w:tab w:val="left" w:pos="851"/>
        </w:tabs>
        <w:ind w:left="1134" w:hanging="850"/>
        <w:rPr>
          <w:rFonts w:ascii="Arial" w:hAnsi="Arial" w:cs="Arial"/>
          <w:i/>
          <w:sz w:val="18"/>
          <w:szCs w:val="18"/>
        </w:rPr>
      </w:pPr>
    </w:p>
    <w:p w14:paraId="45C6A423" w14:textId="77777777" w:rsidR="001C733C" w:rsidRDefault="001C733C" w:rsidP="001C733C">
      <w:pPr>
        <w:tabs>
          <w:tab w:val="left" w:pos="851"/>
        </w:tabs>
        <w:rPr>
          <w:rFonts w:ascii="Arial" w:hAnsi="Arial" w:cs="Arial"/>
          <w:i/>
          <w:sz w:val="18"/>
          <w:szCs w:val="18"/>
        </w:rPr>
      </w:pPr>
    </w:p>
    <w:p w14:paraId="70939CF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9F9B02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AE7D542" w14:textId="77777777" w:rsidR="00036500" w:rsidRDefault="00036500" w:rsidP="005846FB">
      <w:pPr>
        <w:tabs>
          <w:tab w:val="left" w:pos="851"/>
        </w:tabs>
        <w:rPr>
          <w:rFonts w:ascii="Arial" w:hAnsi="Arial" w:cs="Arial"/>
        </w:rPr>
      </w:pPr>
    </w:p>
    <w:p w14:paraId="1AED1FF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5EF27A9" w14:textId="77777777" w:rsidR="00AE7831" w:rsidRDefault="00AE7831" w:rsidP="009B45B9">
      <w:pPr>
        <w:tabs>
          <w:tab w:val="left" w:pos="851"/>
        </w:tabs>
        <w:ind w:left="1701" w:hanging="850"/>
        <w:jc w:val="both"/>
      </w:pPr>
    </w:p>
    <w:p w14:paraId="12D1405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09DD0BA" w14:textId="77777777" w:rsidR="00036500" w:rsidRDefault="00036500" w:rsidP="006C4338">
      <w:pPr>
        <w:tabs>
          <w:tab w:val="left" w:pos="851"/>
        </w:tabs>
        <w:rPr>
          <w:rFonts w:ascii="Arial" w:hAnsi="Arial" w:cs="Arial"/>
          <w:iCs/>
        </w:rPr>
      </w:pPr>
    </w:p>
    <w:p w14:paraId="415D2CD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E8EE418"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AD12870" w14:textId="77777777" w:rsidR="006265CD" w:rsidRDefault="006265CD" w:rsidP="009B45B9">
      <w:pPr>
        <w:tabs>
          <w:tab w:val="left" w:pos="851"/>
        </w:tabs>
        <w:ind w:left="1134" w:hanging="850"/>
        <w:rPr>
          <w:rFonts w:ascii="Arial" w:hAnsi="Arial" w:cs="Arial"/>
        </w:rPr>
      </w:pPr>
    </w:p>
    <w:p w14:paraId="0509219D" w14:textId="77777777" w:rsidR="006265CD" w:rsidRDefault="006265CD" w:rsidP="009B45B9">
      <w:pPr>
        <w:tabs>
          <w:tab w:val="left" w:pos="851"/>
        </w:tabs>
        <w:ind w:left="1134" w:hanging="850"/>
        <w:rPr>
          <w:rFonts w:ascii="Arial" w:hAnsi="Arial" w:cs="Arial"/>
        </w:rPr>
      </w:pPr>
    </w:p>
    <w:p w14:paraId="4A5B3E1B" w14:textId="77777777" w:rsidR="006265CD" w:rsidRDefault="006265CD" w:rsidP="009B45B9">
      <w:pPr>
        <w:tabs>
          <w:tab w:val="left" w:pos="851"/>
        </w:tabs>
        <w:ind w:left="1134" w:hanging="850"/>
        <w:rPr>
          <w:rFonts w:ascii="Arial" w:hAnsi="Arial" w:cs="Arial"/>
        </w:rPr>
      </w:pPr>
    </w:p>
    <w:p w14:paraId="296A62E2" w14:textId="77777777" w:rsidR="006265CD" w:rsidRDefault="006265CD" w:rsidP="009B45B9">
      <w:pPr>
        <w:tabs>
          <w:tab w:val="left" w:pos="851"/>
        </w:tabs>
        <w:ind w:left="1134" w:hanging="850"/>
        <w:rPr>
          <w:rFonts w:ascii="Arial" w:hAnsi="Arial" w:cs="Arial"/>
        </w:rPr>
      </w:pPr>
    </w:p>
    <w:p w14:paraId="7160401B" w14:textId="77777777" w:rsidR="006265CD" w:rsidRDefault="006265CD" w:rsidP="009B45B9">
      <w:pPr>
        <w:tabs>
          <w:tab w:val="left" w:pos="851"/>
        </w:tabs>
        <w:ind w:left="1134" w:hanging="850"/>
        <w:rPr>
          <w:rFonts w:ascii="Arial" w:hAnsi="Arial" w:cs="Arial"/>
        </w:rPr>
      </w:pPr>
    </w:p>
    <w:p w14:paraId="14883B01" w14:textId="77777777" w:rsidR="001A32CA" w:rsidRDefault="001A32CA" w:rsidP="009B45B9">
      <w:pPr>
        <w:tabs>
          <w:tab w:val="left" w:pos="851"/>
        </w:tabs>
        <w:ind w:left="1134" w:hanging="850"/>
        <w:rPr>
          <w:rFonts w:ascii="Arial" w:hAnsi="Arial" w:cs="Arial"/>
        </w:rPr>
      </w:pPr>
    </w:p>
    <w:p w14:paraId="494C5E1E" w14:textId="77777777" w:rsidR="001A32CA" w:rsidRDefault="001A32CA" w:rsidP="009B45B9">
      <w:pPr>
        <w:tabs>
          <w:tab w:val="left" w:pos="851"/>
        </w:tabs>
        <w:ind w:left="1134" w:hanging="850"/>
        <w:rPr>
          <w:rFonts w:ascii="Arial" w:hAnsi="Arial" w:cs="Arial"/>
        </w:rPr>
      </w:pPr>
    </w:p>
    <w:p w14:paraId="11C38D0D" w14:textId="77777777" w:rsidR="006265CD" w:rsidRDefault="006265CD" w:rsidP="009B45B9">
      <w:pPr>
        <w:tabs>
          <w:tab w:val="left" w:pos="851"/>
        </w:tabs>
        <w:ind w:left="1134" w:hanging="850"/>
        <w:rPr>
          <w:rFonts w:ascii="Arial" w:hAnsi="Arial" w:cs="Arial"/>
        </w:rPr>
      </w:pPr>
    </w:p>
    <w:p w14:paraId="1606F1A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790563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370996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B9340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0D817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D011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A71587" w14:textId="77777777" w:rsidTr="00CF244E">
        <w:trPr>
          <w:trHeight w:val="702"/>
        </w:trPr>
        <w:tc>
          <w:tcPr>
            <w:tcW w:w="4644" w:type="dxa"/>
            <w:tcBorders>
              <w:top w:val="single" w:sz="4" w:space="0" w:color="000000"/>
              <w:left w:val="single" w:sz="4" w:space="0" w:color="000000"/>
            </w:tcBorders>
            <w:shd w:val="clear" w:color="auto" w:fill="CCFFFF"/>
          </w:tcPr>
          <w:p w14:paraId="4747EA3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CF164A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3AFFDC4" w14:textId="77777777" w:rsidR="00332B12" w:rsidRDefault="00332B12" w:rsidP="00B054DA">
            <w:pPr>
              <w:tabs>
                <w:tab w:val="left" w:pos="851"/>
              </w:tabs>
              <w:snapToGrid w:val="0"/>
              <w:jc w:val="both"/>
              <w:rPr>
                <w:rFonts w:ascii="Arial" w:hAnsi="Arial" w:cs="Arial"/>
                <w:b/>
                <w:bCs/>
              </w:rPr>
            </w:pPr>
          </w:p>
        </w:tc>
      </w:tr>
      <w:tr w:rsidR="00332B12" w14:paraId="046D080F" w14:textId="77777777" w:rsidTr="00CF244E">
        <w:trPr>
          <w:trHeight w:val="424"/>
        </w:trPr>
        <w:tc>
          <w:tcPr>
            <w:tcW w:w="4644" w:type="dxa"/>
            <w:tcBorders>
              <w:left w:val="single" w:sz="4" w:space="0" w:color="000000"/>
            </w:tcBorders>
            <w:shd w:val="clear" w:color="auto" w:fill="auto"/>
          </w:tcPr>
          <w:p w14:paraId="11F1C74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37652C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D522BF3" w14:textId="77777777" w:rsidR="00332B12" w:rsidRDefault="00332B12" w:rsidP="00B054DA">
            <w:pPr>
              <w:tabs>
                <w:tab w:val="left" w:pos="851"/>
              </w:tabs>
              <w:snapToGrid w:val="0"/>
              <w:jc w:val="both"/>
              <w:rPr>
                <w:rFonts w:ascii="Arial" w:hAnsi="Arial" w:cs="Arial"/>
                <w:b/>
                <w:bCs/>
              </w:rPr>
            </w:pPr>
          </w:p>
        </w:tc>
      </w:tr>
      <w:tr w:rsidR="00332B12" w14:paraId="13198D1C" w14:textId="77777777" w:rsidTr="00CF244E">
        <w:trPr>
          <w:trHeight w:val="714"/>
        </w:trPr>
        <w:tc>
          <w:tcPr>
            <w:tcW w:w="4644" w:type="dxa"/>
            <w:tcBorders>
              <w:left w:val="single" w:sz="4" w:space="0" w:color="000000"/>
            </w:tcBorders>
            <w:shd w:val="clear" w:color="auto" w:fill="CCFFFF"/>
          </w:tcPr>
          <w:p w14:paraId="65DAE7D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9FBF18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16D8F26" w14:textId="77777777" w:rsidR="00332B12" w:rsidRDefault="00332B12" w:rsidP="00B054DA">
            <w:pPr>
              <w:tabs>
                <w:tab w:val="left" w:pos="851"/>
              </w:tabs>
              <w:snapToGrid w:val="0"/>
              <w:jc w:val="both"/>
              <w:rPr>
                <w:rFonts w:ascii="Arial" w:hAnsi="Arial" w:cs="Arial"/>
                <w:b/>
                <w:bCs/>
              </w:rPr>
            </w:pPr>
          </w:p>
        </w:tc>
      </w:tr>
      <w:tr w:rsidR="00332B12" w14:paraId="187B74A0" w14:textId="77777777" w:rsidTr="00CF244E">
        <w:trPr>
          <w:trHeight w:val="568"/>
        </w:trPr>
        <w:tc>
          <w:tcPr>
            <w:tcW w:w="4644" w:type="dxa"/>
            <w:tcBorders>
              <w:left w:val="single" w:sz="4" w:space="0" w:color="000000"/>
            </w:tcBorders>
            <w:shd w:val="clear" w:color="auto" w:fill="auto"/>
          </w:tcPr>
          <w:p w14:paraId="564718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089A25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B2513F5" w14:textId="77777777" w:rsidR="00332B12" w:rsidRDefault="00332B12" w:rsidP="00B054DA">
            <w:pPr>
              <w:tabs>
                <w:tab w:val="left" w:pos="851"/>
              </w:tabs>
              <w:snapToGrid w:val="0"/>
              <w:jc w:val="both"/>
              <w:rPr>
                <w:rFonts w:ascii="Arial" w:hAnsi="Arial" w:cs="Arial"/>
                <w:b/>
                <w:bCs/>
              </w:rPr>
            </w:pPr>
          </w:p>
        </w:tc>
      </w:tr>
      <w:tr w:rsidR="00332B12" w14:paraId="4CF0D033" w14:textId="77777777" w:rsidTr="00CF244E">
        <w:trPr>
          <w:trHeight w:val="704"/>
        </w:trPr>
        <w:tc>
          <w:tcPr>
            <w:tcW w:w="4644" w:type="dxa"/>
            <w:tcBorders>
              <w:left w:val="single" w:sz="4" w:space="0" w:color="000000"/>
              <w:bottom w:val="single" w:sz="4" w:space="0" w:color="000000"/>
            </w:tcBorders>
            <w:shd w:val="clear" w:color="auto" w:fill="CCFFFF"/>
          </w:tcPr>
          <w:p w14:paraId="5335DC2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44C206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832360" w14:textId="77777777" w:rsidR="00332B12" w:rsidRDefault="00332B12" w:rsidP="00B054DA">
            <w:pPr>
              <w:tabs>
                <w:tab w:val="left" w:pos="851"/>
              </w:tabs>
              <w:snapToGrid w:val="0"/>
              <w:jc w:val="both"/>
              <w:rPr>
                <w:rFonts w:ascii="Arial" w:hAnsi="Arial" w:cs="Arial"/>
                <w:b/>
                <w:bCs/>
              </w:rPr>
            </w:pPr>
          </w:p>
        </w:tc>
      </w:tr>
    </w:tbl>
    <w:p w14:paraId="4D70027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1AF26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7AB2333" w14:textId="77777777">
        <w:tc>
          <w:tcPr>
            <w:tcW w:w="10277" w:type="dxa"/>
            <w:shd w:val="clear" w:color="auto" w:fill="66CCFF"/>
          </w:tcPr>
          <w:p w14:paraId="6DD17610" w14:textId="77777777" w:rsidR="009B1CD0" w:rsidRDefault="008B2A38" w:rsidP="006B5057">
            <w:r>
              <w:rPr>
                <w:rFonts w:ascii="Arial" w:hAnsi="Arial" w:cs="Arial"/>
              </w:rPr>
              <w:br w:type="page"/>
            </w:r>
            <w:r w:rsidR="009B1CD0" w:rsidRPr="006265CD">
              <w:rPr>
                <w:rFonts w:ascii="Arial" w:hAnsi="Arial" w:cs="Arial"/>
                <w:b/>
                <w:bCs/>
                <w:sz w:val="22"/>
                <w:szCs w:val="22"/>
              </w:rPr>
              <w:t xml:space="preserve">D - Identification </w:t>
            </w:r>
            <w:r w:rsidR="001C40C0" w:rsidRPr="006265CD">
              <w:rPr>
                <w:rFonts w:ascii="Arial" w:hAnsi="Arial" w:cs="Arial"/>
                <w:b/>
                <w:bCs/>
                <w:sz w:val="22"/>
                <w:szCs w:val="22"/>
              </w:rPr>
              <w:t>et signature de l’acheteur</w:t>
            </w:r>
            <w:r w:rsidR="009B1CD0" w:rsidRPr="006265CD">
              <w:rPr>
                <w:rFonts w:ascii="Arial" w:hAnsi="Arial" w:cs="Arial"/>
                <w:b/>
                <w:bCs/>
                <w:sz w:val="22"/>
                <w:szCs w:val="22"/>
              </w:rPr>
              <w:t>.</w:t>
            </w:r>
          </w:p>
        </w:tc>
      </w:tr>
    </w:tbl>
    <w:p w14:paraId="1B7217D9" w14:textId="77777777" w:rsidR="009B1CD0" w:rsidRDefault="009B1CD0" w:rsidP="006C4338">
      <w:pPr>
        <w:tabs>
          <w:tab w:val="left" w:pos="851"/>
        </w:tabs>
      </w:pPr>
    </w:p>
    <w:p w14:paraId="03099BC7" w14:textId="77777777" w:rsidR="009B1CD0" w:rsidRDefault="009B1CD0" w:rsidP="006C4338">
      <w:pPr>
        <w:tabs>
          <w:tab w:val="left" w:pos="851"/>
        </w:tabs>
      </w:pPr>
    </w:p>
    <w:p w14:paraId="22A9E0C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33F520E" w14:textId="77777777" w:rsidR="006265CD" w:rsidRDefault="006265CD" w:rsidP="006265CD">
      <w:pPr>
        <w:pStyle w:val="En-tte"/>
        <w:tabs>
          <w:tab w:val="clear" w:pos="4536"/>
          <w:tab w:val="clear" w:pos="9072"/>
          <w:tab w:val="left" w:pos="851"/>
        </w:tabs>
        <w:rPr>
          <w:rFonts w:ascii="Arial" w:hAnsi="Arial" w:cs="Arial"/>
        </w:rPr>
      </w:pPr>
    </w:p>
    <w:p w14:paraId="5F3BE430" w14:textId="77777777" w:rsidR="006265CD" w:rsidRPr="006C768C" w:rsidRDefault="006265CD" w:rsidP="006265CD">
      <w:pPr>
        <w:spacing w:line="276" w:lineRule="exact"/>
        <w:rPr>
          <w:rFonts w:ascii="Arial" w:hAnsi="Arial" w:cs="Arial"/>
          <w:b/>
          <w:bCs/>
        </w:rPr>
      </w:pPr>
      <w:r w:rsidRPr="006C768C">
        <w:rPr>
          <w:rFonts w:ascii="Arial" w:hAnsi="Arial" w:cs="Arial"/>
          <w:b/>
          <w:bCs/>
        </w:rPr>
        <w:t>CCI de Grenoble</w:t>
      </w:r>
    </w:p>
    <w:p w14:paraId="17ADDE15" w14:textId="77777777" w:rsidR="006265CD" w:rsidRPr="006C768C" w:rsidRDefault="006265CD" w:rsidP="006265CD">
      <w:pPr>
        <w:spacing w:line="276" w:lineRule="exact"/>
        <w:rPr>
          <w:rFonts w:ascii="Arial" w:eastAsia="Arial" w:hAnsi="Arial" w:cs="Arial"/>
          <w:b/>
          <w:bCs/>
          <w:color w:val="000000"/>
        </w:rPr>
      </w:pPr>
      <w:r w:rsidRPr="006C768C">
        <w:rPr>
          <w:rFonts w:ascii="Arial" w:eastAsia="Arial" w:hAnsi="Arial" w:cs="Arial"/>
          <w:b/>
          <w:bCs/>
          <w:color w:val="000000"/>
        </w:rPr>
        <w:t>5-7 Place Robert SCHUMAN - CS 90297</w:t>
      </w:r>
    </w:p>
    <w:p w14:paraId="042D7A8A" w14:textId="77777777" w:rsidR="006265CD" w:rsidRPr="006C768C" w:rsidRDefault="006265CD" w:rsidP="006265CD">
      <w:pPr>
        <w:spacing w:line="276" w:lineRule="exact"/>
        <w:rPr>
          <w:rFonts w:ascii="Arial" w:eastAsia="Arial" w:hAnsi="Arial" w:cs="Arial"/>
          <w:b/>
          <w:bCs/>
          <w:color w:val="000000"/>
        </w:rPr>
      </w:pPr>
      <w:r w:rsidRPr="006C768C">
        <w:rPr>
          <w:rFonts w:ascii="Arial" w:eastAsia="Arial" w:hAnsi="Arial" w:cs="Arial"/>
          <w:b/>
          <w:bCs/>
          <w:color w:val="000000"/>
        </w:rPr>
        <w:t>38016 GRENOBLE CEDEX 1</w:t>
      </w:r>
    </w:p>
    <w:p w14:paraId="5FC2A85E" w14:textId="77777777" w:rsidR="009B1CD0" w:rsidRPr="006C768C" w:rsidRDefault="009B1CD0" w:rsidP="006F3DF9">
      <w:pPr>
        <w:pStyle w:val="En-tte"/>
        <w:tabs>
          <w:tab w:val="clear" w:pos="4536"/>
          <w:tab w:val="clear" w:pos="9072"/>
          <w:tab w:val="left" w:pos="851"/>
        </w:tabs>
        <w:jc w:val="both"/>
        <w:rPr>
          <w:rFonts w:ascii="Arial" w:hAnsi="Arial" w:cs="Arial"/>
          <w:b/>
          <w:bCs/>
        </w:rPr>
      </w:pPr>
    </w:p>
    <w:p w14:paraId="49C20CBE" w14:textId="77777777" w:rsidR="009B1CD0" w:rsidRDefault="009B1CD0" w:rsidP="005846FB">
      <w:pPr>
        <w:pStyle w:val="En-tte"/>
        <w:tabs>
          <w:tab w:val="clear" w:pos="4536"/>
          <w:tab w:val="clear" w:pos="9072"/>
          <w:tab w:val="left" w:pos="851"/>
        </w:tabs>
        <w:jc w:val="both"/>
        <w:rPr>
          <w:rFonts w:ascii="Arial" w:hAnsi="Arial" w:cs="Arial"/>
        </w:rPr>
      </w:pPr>
    </w:p>
    <w:p w14:paraId="346FB2C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3CE83B6" w14:textId="77777777" w:rsidR="009B1CD0" w:rsidRDefault="009B1CD0" w:rsidP="0083205E">
      <w:pPr>
        <w:tabs>
          <w:tab w:val="left" w:pos="851"/>
        </w:tabs>
        <w:jc w:val="both"/>
        <w:rPr>
          <w:rFonts w:ascii="Arial" w:hAnsi="Arial" w:cs="Arial"/>
        </w:rPr>
      </w:pPr>
    </w:p>
    <w:p w14:paraId="449F9876" w14:textId="6B22E343" w:rsidR="009B1CD0" w:rsidRDefault="006265CD" w:rsidP="006265CD">
      <w:pPr>
        <w:tabs>
          <w:tab w:val="left" w:pos="851"/>
        </w:tabs>
        <w:jc w:val="both"/>
        <w:rPr>
          <w:rFonts w:ascii="Arial" w:hAnsi="Arial" w:cs="Arial"/>
        </w:rPr>
      </w:pPr>
      <w:r>
        <w:rPr>
          <w:rFonts w:ascii="Arial" w:hAnsi="Arial" w:cs="Arial"/>
        </w:rPr>
        <w:t xml:space="preserve">Pierre STREIFF, </w:t>
      </w:r>
      <w:r w:rsidR="006C768C">
        <w:rPr>
          <w:rFonts w:ascii="Arial" w:hAnsi="Arial" w:cs="Arial"/>
        </w:rPr>
        <w:t>P</w:t>
      </w:r>
      <w:r>
        <w:rPr>
          <w:rFonts w:ascii="Arial" w:hAnsi="Arial" w:cs="Arial"/>
        </w:rPr>
        <w:t>résident de la CCI de Grenoble</w:t>
      </w:r>
    </w:p>
    <w:p w14:paraId="39A8BB50" w14:textId="77777777" w:rsidR="009B1CD0" w:rsidRDefault="009B1CD0" w:rsidP="00934503">
      <w:pPr>
        <w:tabs>
          <w:tab w:val="left" w:pos="851"/>
        </w:tabs>
        <w:jc w:val="both"/>
        <w:rPr>
          <w:rFonts w:ascii="Arial" w:hAnsi="Arial" w:cs="Arial"/>
        </w:rPr>
      </w:pPr>
    </w:p>
    <w:p w14:paraId="1926BABD" w14:textId="77777777" w:rsidR="009B1CD0" w:rsidRDefault="009B1CD0" w:rsidP="009B45B9">
      <w:pPr>
        <w:tabs>
          <w:tab w:val="left" w:pos="851"/>
        </w:tabs>
        <w:jc w:val="both"/>
        <w:rPr>
          <w:rFonts w:ascii="Arial" w:hAnsi="Arial" w:cs="Arial"/>
        </w:rPr>
      </w:pPr>
    </w:p>
    <w:p w14:paraId="7DD6B3D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0BED88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485E2E7" w14:textId="77777777" w:rsidR="009B1CD0" w:rsidRDefault="009B1CD0" w:rsidP="009B45B9">
      <w:pPr>
        <w:tabs>
          <w:tab w:val="left" w:pos="851"/>
        </w:tabs>
        <w:jc w:val="both"/>
        <w:rPr>
          <w:rFonts w:ascii="Arial" w:hAnsi="Arial" w:cs="Arial"/>
        </w:rPr>
      </w:pPr>
    </w:p>
    <w:p w14:paraId="3F5E774F" w14:textId="77777777" w:rsidR="001C40C0" w:rsidRDefault="006265CD" w:rsidP="009B45B9">
      <w:pPr>
        <w:tabs>
          <w:tab w:val="left" w:pos="851"/>
        </w:tabs>
        <w:jc w:val="both"/>
        <w:rPr>
          <w:rFonts w:ascii="Arial" w:hAnsi="Arial" w:cs="Arial"/>
        </w:rPr>
      </w:pPr>
      <w:r>
        <w:rPr>
          <w:rFonts w:ascii="Arial" w:hAnsi="Arial" w:cs="Arial"/>
        </w:rPr>
        <w:t xml:space="preserve">Cellule régionale commande publique, </w:t>
      </w:r>
      <w:hyperlink r:id="rId16" w:history="1">
        <w:r w:rsidRPr="00B65375">
          <w:rPr>
            <w:rStyle w:val="Lienhypertexte"/>
            <w:rFonts w:ascii="Arial" w:hAnsi="Arial" w:cs="Arial"/>
          </w:rPr>
          <w:t>marches@grenoble.cci.fr</w:t>
        </w:r>
      </w:hyperlink>
    </w:p>
    <w:p w14:paraId="2613DECD" w14:textId="77777777" w:rsidR="009B1CD0" w:rsidRDefault="009B1CD0" w:rsidP="009B45B9">
      <w:pPr>
        <w:tabs>
          <w:tab w:val="left" w:pos="851"/>
        </w:tabs>
        <w:jc w:val="both"/>
        <w:rPr>
          <w:rFonts w:ascii="Arial" w:hAnsi="Arial" w:cs="Arial"/>
        </w:rPr>
      </w:pPr>
    </w:p>
    <w:p w14:paraId="635734CA" w14:textId="77777777" w:rsidR="009B1CD0" w:rsidRDefault="009B1CD0" w:rsidP="009B45B9">
      <w:pPr>
        <w:pStyle w:val="fcase2metab"/>
        <w:ind w:left="0" w:firstLine="0"/>
        <w:rPr>
          <w:rFonts w:ascii="Arial" w:hAnsi="Arial" w:cs="Arial"/>
        </w:rPr>
      </w:pPr>
    </w:p>
    <w:p w14:paraId="23910CD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EA562D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9CD1BA1" w14:textId="77777777" w:rsidR="006265CD" w:rsidRDefault="006265CD" w:rsidP="009B45B9">
      <w:pPr>
        <w:pStyle w:val="fcase2metab"/>
        <w:rPr>
          <w:rFonts w:ascii="Arial" w:hAnsi="Arial" w:cs="Arial"/>
          <w:b/>
          <w:bCs/>
          <w:color w:val="000000"/>
          <w:sz w:val="21"/>
          <w:szCs w:val="21"/>
        </w:rPr>
      </w:pPr>
    </w:p>
    <w:p w14:paraId="4CA9EDAB" w14:textId="77777777" w:rsidR="009B1CD0" w:rsidRDefault="006265CD" w:rsidP="009B45B9">
      <w:pPr>
        <w:pStyle w:val="fcase2metab"/>
        <w:rPr>
          <w:rFonts w:ascii="Arial" w:hAnsi="Arial" w:cs="Arial"/>
        </w:rPr>
      </w:pPr>
      <w:r w:rsidRPr="006265CD">
        <w:rPr>
          <w:rFonts w:ascii="Arial" w:hAnsi="Arial" w:cs="Arial"/>
          <w:color w:val="000000"/>
          <w:sz w:val="21"/>
          <w:szCs w:val="21"/>
        </w:rPr>
        <w:t>Paul DAVID</w:t>
      </w:r>
      <w:r>
        <w:rPr>
          <w:rFonts w:ascii="Arial" w:hAnsi="Arial" w:cs="Arial"/>
          <w:color w:val="000000"/>
          <w:sz w:val="21"/>
          <w:szCs w:val="21"/>
        </w:rPr>
        <w:t>, Trésorier de la CCI de Grenoble</w:t>
      </w:r>
    </w:p>
    <w:p w14:paraId="2E0F8E77" w14:textId="77777777" w:rsidR="001C40C0" w:rsidRDefault="001C40C0" w:rsidP="009B45B9">
      <w:pPr>
        <w:pStyle w:val="fcase2metab"/>
        <w:rPr>
          <w:rFonts w:ascii="Arial" w:hAnsi="Arial" w:cs="Arial"/>
        </w:rPr>
      </w:pPr>
    </w:p>
    <w:p w14:paraId="25D940C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sidR="00CF244E">
        <w:rPr>
          <w:rFonts w:ascii="Arial" w:hAnsi="Arial" w:cs="Arial"/>
          <w:b/>
        </w:rPr>
        <w:t>a CCI de Grenoble</w:t>
      </w:r>
      <w:r>
        <w:rPr>
          <w:rFonts w:ascii="Arial" w:hAnsi="Arial" w:cs="Arial"/>
          <w:b/>
        </w:rPr>
        <w:t xml:space="preserve"> :</w:t>
      </w:r>
    </w:p>
    <w:p w14:paraId="1A97BC96" w14:textId="77777777" w:rsidR="009B1CD0" w:rsidRDefault="009B1CD0" w:rsidP="009B45B9">
      <w:pPr>
        <w:tabs>
          <w:tab w:val="left" w:pos="851"/>
        </w:tabs>
        <w:rPr>
          <w:rFonts w:ascii="Arial" w:hAnsi="Arial" w:cs="Arial"/>
        </w:rPr>
      </w:pPr>
    </w:p>
    <w:p w14:paraId="4A2A7E3D"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B39C965" w14:textId="77777777" w:rsidR="009B1CD0" w:rsidRDefault="009B1CD0" w:rsidP="009B45B9">
      <w:pPr>
        <w:tabs>
          <w:tab w:val="left" w:pos="851"/>
        </w:tabs>
      </w:pPr>
    </w:p>
    <w:p w14:paraId="52EFFC5C" w14:textId="77777777" w:rsidR="009B1CD0" w:rsidRDefault="009B1CD0" w:rsidP="009B45B9">
      <w:pPr>
        <w:tabs>
          <w:tab w:val="left" w:pos="851"/>
        </w:tabs>
      </w:pPr>
    </w:p>
    <w:p w14:paraId="5BB13900"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8E49E33" w14:textId="77777777" w:rsidR="009B1CD0" w:rsidRDefault="009B1CD0" w:rsidP="009B45B9">
      <w:pPr>
        <w:tabs>
          <w:tab w:val="left" w:pos="851"/>
        </w:tabs>
        <w:jc w:val="both"/>
        <w:rPr>
          <w:rFonts w:ascii="Arial" w:hAnsi="Arial" w:cs="Arial"/>
          <w:i/>
          <w:sz w:val="18"/>
          <w:szCs w:val="18"/>
        </w:rPr>
      </w:pPr>
    </w:p>
    <w:p w14:paraId="3595E544" w14:textId="77777777" w:rsidR="00CF244E" w:rsidRDefault="00CF244E" w:rsidP="009B45B9">
      <w:pPr>
        <w:tabs>
          <w:tab w:val="left" w:pos="851"/>
        </w:tabs>
        <w:jc w:val="both"/>
      </w:pPr>
      <w:r>
        <w:tab/>
      </w:r>
      <w:r>
        <w:tab/>
      </w:r>
      <w:r>
        <w:tab/>
      </w:r>
      <w:r>
        <w:tab/>
      </w:r>
      <w:r>
        <w:tab/>
      </w:r>
      <w:r>
        <w:tab/>
      </w:r>
      <w:r>
        <w:tab/>
      </w:r>
      <w:r>
        <w:tab/>
      </w:r>
      <w:r>
        <w:tab/>
      </w:r>
      <w:r>
        <w:tab/>
      </w:r>
      <w:r>
        <w:tab/>
        <w:t>Pierre STREIFF, Président</w:t>
      </w:r>
    </w:p>
    <w:p w14:paraId="52893A44" w14:textId="77777777" w:rsidR="009B1CD0" w:rsidRDefault="009B1CD0" w:rsidP="009B45B9">
      <w:pPr>
        <w:tabs>
          <w:tab w:val="left" w:pos="851"/>
        </w:tabs>
        <w:jc w:val="both"/>
      </w:pPr>
    </w:p>
    <w:p w14:paraId="758D375D" w14:textId="77777777" w:rsidR="009B1CD0" w:rsidRDefault="009B1CD0" w:rsidP="009B45B9">
      <w:pPr>
        <w:tabs>
          <w:tab w:val="left" w:pos="851"/>
        </w:tabs>
        <w:jc w:val="both"/>
      </w:pPr>
    </w:p>
    <w:p w14:paraId="4591E3DF" w14:textId="77777777" w:rsidR="002C2CA3" w:rsidRDefault="002C2CA3" w:rsidP="009B45B9">
      <w:pPr>
        <w:tabs>
          <w:tab w:val="left" w:pos="851"/>
        </w:tabs>
        <w:jc w:val="both"/>
      </w:pPr>
    </w:p>
    <w:p w14:paraId="08DFA9DF" w14:textId="77777777" w:rsidR="002C2CA3" w:rsidRDefault="002C2CA3" w:rsidP="009B45B9">
      <w:pPr>
        <w:tabs>
          <w:tab w:val="left" w:pos="851"/>
        </w:tabs>
        <w:jc w:val="both"/>
      </w:pPr>
    </w:p>
    <w:p w14:paraId="07848AE9"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6974C" w14:textId="77777777" w:rsidR="007E4668" w:rsidRDefault="007E4668">
      <w:r>
        <w:separator/>
      </w:r>
    </w:p>
  </w:endnote>
  <w:endnote w:type="continuationSeparator" w:id="0">
    <w:p w14:paraId="51A6100E" w14:textId="77777777" w:rsidR="007E4668" w:rsidRDefault="007E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6A54CC0" w14:textId="77777777" w:rsidTr="0083205E">
      <w:trPr>
        <w:tblHeader/>
      </w:trPr>
      <w:tc>
        <w:tcPr>
          <w:tcW w:w="2906" w:type="dxa"/>
          <w:shd w:val="clear" w:color="auto" w:fill="66CCFF"/>
        </w:tcPr>
        <w:p w14:paraId="4B91DD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5E08D54" w14:textId="47157535" w:rsidR="005824AE" w:rsidRPr="009D7CC1" w:rsidRDefault="005824AE" w:rsidP="00FE48C9">
          <w:pPr>
            <w:jc w:val="center"/>
            <w:rPr>
              <w:rFonts w:ascii="Arial" w:hAnsi="Arial" w:cs="Arial"/>
              <w:b/>
              <w:color w:val="FF0000"/>
            </w:rPr>
          </w:pPr>
          <w:r w:rsidRPr="00186E98">
            <w:rPr>
              <w:rFonts w:ascii="Arial" w:hAnsi="Arial" w:cs="Arial"/>
              <w:b/>
              <w:i/>
              <w:color w:val="000000" w:themeColor="text1"/>
            </w:rPr>
            <w:t>(</w:t>
          </w:r>
          <w:r w:rsidR="004F748A" w:rsidRPr="00186E98">
            <w:rPr>
              <w:rFonts w:ascii="Arial" w:hAnsi="Arial" w:cs="Arial"/>
              <w:b/>
              <w:i/>
              <w:color w:val="000000" w:themeColor="text1"/>
            </w:rPr>
            <w:t>2</w:t>
          </w:r>
          <w:r w:rsidR="00EF0C48">
            <w:rPr>
              <w:rFonts w:ascii="Arial" w:hAnsi="Arial" w:cs="Arial"/>
              <w:b/>
              <w:i/>
              <w:color w:val="000000" w:themeColor="text1"/>
            </w:rPr>
            <w:t>4</w:t>
          </w:r>
          <w:r w:rsidR="004F748A" w:rsidRPr="00186E98">
            <w:rPr>
              <w:rFonts w:ascii="Arial" w:hAnsi="Arial" w:cs="Arial"/>
              <w:b/>
              <w:i/>
              <w:color w:val="000000" w:themeColor="text1"/>
            </w:rPr>
            <w:t>38G</w:t>
          </w:r>
          <w:r w:rsidR="00EF0C48">
            <w:rPr>
              <w:rFonts w:ascii="Arial" w:hAnsi="Arial" w:cs="Arial"/>
              <w:b/>
              <w:i/>
              <w:color w:val="000000" w:themeColor="text1"/>
            </w:rPr>
            <w:t>0</w:t>
          </w:r>
          <w:r w:rsidR="00F15DA7">
            <w:rPr>
              <w:rFonts w:ascii="Arial" w:hAnsi="Arial" w:cs="Arial"/>
              <w:b/>
              <w:i/>
              <w:color w:val="000000" w:themeColor="text1"/>
            </w:rPr>
            <w:t>7</w:t>
          </w:r>
          <w:r w:rsidR="009D7CC1" w:rsidRPr="00186E98">
            <w:rPr>
              <w:rFonts w:ascii="Arial" w:hAnsi="Arial" w:cs="Arial"/>
              <w:b/>
              <w:i/>
              <w:color w:val="000000" w:themeColor="text1"/>
            </w:rPr>
            <w:t>AO</w:t>
          </w:r>
          <w:r w:rsidRPr="00186E98">
            <w:rPr>
              <w:rFonts w:ascii="Arial" w:hAnsi="Arial" w:cs="Arial"/>
              <w:b/>
              <w:i/>
              <w:color w:val="000000" w:themeColor="text1"/>
            </w:rPr>
            <w:t>)</w:t>
          </w:r>
        </w:p>
      </w:tc>
      <w:tc>
        <w:tcPr>
          <w:tcW w:w="896" w:type="dxa"/>
          <w:shd w:val="clear" w:color="auto" w:fill="66CCFF"/>
        </w:tcPr>
        <w:p w14:paraId="029A9D2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08B4ED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B5B4825" w14:textId="77777777" w:rsidR="005824AE" w:rsidRDefault="005824AE">
          <w:pPr>
            <w:jc w:val="center"/>
          </w:pPr>
          <w:r>
            <w:rPr>
              <w:rFonts w:ascii="Arial" w:hAnsi="Arial" w:cs="Arial"/>
              <w:b/>
            </w:rPr>
            <w:t>/</w:t>
          </w:r>
        </w:p>
      </w:tc>
      <w:tc>
        <w:tcPr>
          <w:tcW w:w="544" w:type="dxa"/>
          <w:shd w:val="clear" w:color="auto" w:fill="66CCFF"/>
        </w:tcPr>
        <w:p w14:paraId="77EBA85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E7E181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7791F" w14:textId="77777777" w:rsidR="007E4668" w:rsidRDefault="007E4668">
      <w:r>
        <w:separator/>
      </w:r>
    </w:p>
  </w:footnote>
  <w:footnote w:type="continuationSeparator" w:id="0">
    <w:p w14:paraId="428DD3C3" w14:textId="77777777" w:rsidR="007E4668" w:rsidRDefault="007E4668">
      <w:r>
        <w:continuationSeparator/>
      </w:r>
    </w:p>
  </w:footnote>
  <w:footnote w:id="1">
    <w:p w14:paraId="735ADD6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92F6EE8"/>
    <w:multiLevelType w:val="hybridMultilevel"/>
    <w:tmpl w:val="65BA2842"/>
    <w:lvl w:ilvl="0" w:tplc="09F41364">
      <w:start w:val="2"/>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65700761">
    <w:abstractNumId w:val="0"/>
  </w:num>
  <w:num w:numId="2" w16cid:durableId="1509518781">
    <w:abstractNumId w:val="1"/>
  </w:num>
  <w:num w:numId="3" w16cid:durableId="1183276374">
    <w:abstractNumId w:val="2"/>
  </w:num>
  <w:num w:numId="4" w16cid:durableId="2130011149">
    <w:abstractNumId w:val="5"/>
  </w:num>
  <w:num w:numId="5" w16cid:durableId="316351036">
    <w:abstractNumId w:val="3"/>
  </w:num>
  <w:num w:numId="6" w16cid:durableId="770200998">
    <w:abstractNumId w:val="6"/>
  </w:num>
  <w:num w:numId="7" w16cid:durableId="289822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00943"/>
    <w:rsid w:val="00156924"/>
    <w:rsid w:val="00166B56"/>
    <w:rsid w:val="00174505"/>
    <w:rsid w:val="001848DB"/>
    <w:rsid w:val="00186E98"/>
    <w:rsid w:val="001A2D5C"/>
    <w:rsid w:val="001A32CA"/>
    <w:rsid w:val="001C40C0"/>
    <w:rsid w:val="001C733C"/>
    <w:rsid w:val="0021527A"/>
    <w:rsid w:val="0021797C"/>
    <w:rsid w:val="00225A1A"/>
    <w:rsid w:val="00234B60"/>
    <w:rsid w:val="00240C52"/>
    <w:rsid w:val="002418F6"/>
    <w:rsid w:val="002904AF"/>
    <w:rsid w:val="002C2CA3"/>
    <w:rsid w:val="002C4B3E"/>
    <w:rsid w:val="002C79D6"/>
    <w:rsid w:val="002E0C09"/>
    <w:rsid w:val="002E56C1"/>
    <w:rsid w:val="00332B12"/>
    <w:rsid w:val="00354C04"/>
    <w:rsid w:val="00385E76"/>
    <w:rsid w:val="003A7270"/>
    <w:rsid w:val="003E0BA5"/>
    <w:rsid w:val="004131E9"/>
    <w:rsid w:val="0043706E"/>
    <w:rsid w:val="0044597F"/>
    <w:rsid w:val="004566E8"/>
    <w:rsid w:val="00463637"/>
    <w:rsid w:val="004A6F31"/>
    <w:rsid w:val="004A7169"/>
    <w:rsid w:val="004C5755"/>
    <w:rsid w:val="004E75A6"/>
    <w:rsid w:val="004F4A78"/>
    <w:rsid w:val="004F748A"/>
    <w:rsid w:val="00514DAF"/>
    <w:rsid w:val="00515DA8"/>
    <w:rsid w:val="00532EC7"/>
    <w:rsid w:val="00537D54"/>
    <w:rsid w:val="00541CA3"/>
    <w:rsid w:val="005546A9"/>
    <w:rsid w:val="005824AE"/>
    <w:rsid w:val="005846FB"/>
    <w:rsid w:val="00586644"/>
    <w:rsid w:val="005876F6"/>
    <w:rsid w:val="005A05C1"/>
    <w:rsid w:val="005A4A3B"/>
    <w:rsid w:val="005A4CB5"/>
    <w:rsid w:val="005B2316"/>
    <w:rsid w:val="005F0DCE"/>
    <w:rsid w:val="0061068C"/>
    <w:rsid w:val="006265CD"/>
    <w:rsid w:val="0064560F"/>
    <w:rsid w:val="00660727"/>
    <w:rsid w:val="00662A86"/>
    <w:rsid w:val="00673815"/>
    <w:rsid w:val="006A37B0"/>
    <w:rsid w:val="006A59F1"/>
    <w:rsid w:val="006B5057"/>
    <w:rsid w:val="006C4338"/>
    <w:rsid w:val="006C768C"/>
    <w:rsid w:val="006F3DF9"/>
    <w:rsid w:val="007060E5"/>
    <w:rsid w:val="00710FD6"/>
    <w:rsid w:val="00730A78"/>
    <w:rsid w:val="00757151"/>
    <w:rsid w:val="007909E0"/>
    <w:rsid w:val="0079785C"/>
    <w:rsid w:val="007D4001"/>
    <w:rsid w:val="007D7A65"/>
    <w:rsid w:val="007E4668"/>
    <w:rsid w:val="007F68A6"/>
    <w:rsid w:val="00804246"/>
    <w:rsid w:val="0083033E"/>
    <w:rsid w:val="0083205E"/>
    <w:rsid w:val="00840934"/>
    <w:rsid w:val="00844DAA"/>
    <w:rsid w:val="008450C7"/>
    <w:rsid w:val="008611C6"/>
    <w:rsid w:val="00861FBB"/>
    <w:rsid w:val="0086328E"/>
    <w:rsid w:val="00876A73"/>
    <w:rsid w:val="00892000"/>
    <w:rsid w:val="008B2A38"/>
    <w:rsid w:val="008E4131"/>
    <w:rsid w:val="008F5E39"/>
    <w:rsid w:val="00930A5C"/>
    <w:rsid w:val="0093327C"/>
    <w:rsid w:val="00934503"/>
    <w:rsid w:val="00942C9E"/>
    <w:rsid w:val="00972598"/>
    <w:rsid w:val="00983FF3"/>
    <w:rsid w:val="009B1CD0"/>
    <w:rsid w:val="009B45B9"/>
    <w:rsid w:val="009C4738"/>
    <w:rsid w:val="009D661E"/>
    <w:rsid w:val="009D7CC1"/>
    <w:rsid w:val="00A34D04"/>
    <w:rsid w:val="00A371BA"/>
    <w:rsid w:val="00A45828"/>
    <w:rsid w:val="00A739B9"/>
    <w:rsid w:val="00AA1DC5"/>
    <w:rsid w:val="00AA4140"/>
    <w:rsid w:val="00AE7831"/>
    <w:rsid w:val="00B02608"/>
    <w:rsid w:val="00B0289C"/>
    <w:rsid w:val="00B054DA"/>
    <w:rsid w:val="00B179EF"/>
    <w:rsid w:val="00B668C2"/>
    <w:rsid w:val="00B74FA9"/>
    <w:rsid w:val="00B87564"/>
    <w:rsid w:val="00B9335D"/>
    <w:rsid w:val="00BA44E5"/>
    <w:rsid w:val="00BD767E"/>
    <w:rsid w:val="00BE6078"/>
    <w:rsid w:val="00C114B4"/>
    <w:rsid w:val="00C23457"/>
    <w:rsid w:val="00C630AD"/>
    <w:rsid w:val="00C83930"/>
    <w:rsid w:val="00C91060"/>
    <w:rsid w:val="00C911FE"/>
    <w:rsid w:val="00CD185D"/>
    <w:rsid w:val="00CD46CC"/>
    <w:rsid w:val="00CE67FD"/>
    <w:rsid w:val="00CF244E"/>
    <w:rsid w:val="00D04223"/>
    <w:rsid w:val="00D26AD2"/>
    <w:rsid w:val="00D337D7"/>
    <w:rsid w:val="00D412FD"/>
    <w:rsid w:val="00D46BC7"/>
    <w:rsid w:val="00D7137A"/>
    <w:rsid w:val="00D77F25"/>
    <w:rsid w:val="00D90A00"/>
    <w:rsid w:val="00DE2173"/>
    <w:rsid w:val="00E20DB0"/>
    <w:rsid w:val="00E47798"/>
    <w:rsid w:val="00E50478"/>
    <w:rsid w:val="00E55DBF"/>
    <w:rsid w:val="00E73170"/>
    <w:rsid w:val="00E74C76"/>
    <w:rsid w:val="00E96FF6"/>
    <w:rsid w:val="00EF0C48"/>
    <w:rsid w:val="00F00B3E"/>
    <w:rsid w:val="00F15DA7"/>
    <w:rsid w:val="00F92811"/>
    <w:rsid w:val="00FB174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03C5E451"/>
  <w15:chartTrackingRefBased/>
  <w15:docId w15:val="{9CC9BFE3-3CCF-4B89-9E70-29C96FBE9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uiPriority w:val="99"/>
    <w:semiHidden/>
    <w:unhideWhenUsed/>
    <w:rsid w:val="006265CD"/>
    <w:rPr>
      <w:color w:val="605E5C"/>
      <w:shd w:val="clear" w:color="auto" w:fill="E1DFDD"/>
    </w:rPr>
  </w:style>
  <w:style w:type="paragraph" w:styleId="Paragraphedeliste">
    <w:name w:val="List Paragraph"/>
    <w:basedOn w:val="Normal"/>
    <w:uiPriority w:val="34"/>
    <w:qFormat/>
    <w:rsid w:val="003E0BA5"/>
    <w:pPr>
      <w:suppressAutoHyphens w:val="0"/>
      <w:spacing w:after="200" w:line="276" w:lineRule="auto"/>
      <w:ind w:left="720"/>
      <w:contextualSpacing/>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0839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ches@grenobl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A5FCF-C67A-4BD2-A6E2-400373E03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33</TotalTime>
  <Pages>4</Pages>
  <Words>1336</Words>
  <Characters>7350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8669</CharactersWithSpaces>
  <SharedDoc>false</SharedDoc>
  <HLinks>
    <vt:vector size="102" baseType="variant">
      <vt:variant>
        <vt:i4>7733274</vt:i4>
      </vt:variant>
      <vt:variant>
        <vt:i4>124</vt:i4>
      </vt:variant>
      <vt:variant>
        <vt:i4>0</vt:i4>
      </vt:variant>
      <vt:variant>
        <vt:i4>5</vt:i4>
      </vt:variant>
      <vt:variant>
        <vt:lpwstr>mailto:marches@grenoble.cci.fr</vt:lpwstr>
      </vt:variant>
      <vt:variant>
        <vt:lpwstr/>
      </vt:variant>
      <vt:variant>
        <vt:i4>7602259</vt:i4>
      </vt:variant>
      <vt:variant>
        <vt:i4>121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ANDRE Brice</cp:lastModifiedBy>
  <cp:revision>20</cp:revision>
  <cp:lastPrinted>2023-11-13T10:57:00Z</cp:lastPrinted>
  <dcterms:created xsi:type="dcterms:W3CDTF">2024-07-24T07:42:00Z</dcterms:created>
  <dcterms:modified xsi:type="dcterms:W3CDTF">2024-11-21T14:34:00Z</dcterms:modified>
</cp:coreProperties>
</file>