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5.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83E9E6" w14:textId="77777777" w:rsidR="00F304B9" w:rsidRPr="0029141F" w:rsidRDefault="005A28EB" w:rsidP="000B117E">
      <w:pPr>
        <w:pStyle w:val="Paragraphedeliste"/>
      </w:pPr>
      <w:r>
        <w:rPr>
          <w:noProof/>
        </w:rPr>
        <w:drawing>
          <wp:anchor distT="0" distB="0" distL="114300" distR="114300" simplePos="0" relativeHeight="251630080" behindDoc="0" locked="0" layoutInCell="1" allowOverlap="1" wp14:anchorId="4BFFD5F2" wp14:editId="0FA57FF0">
            <wp:simplePos x="0" y="0"/>
            <wp:positionH relativeFrom="margin">
              <wp:align>right</wp:align>
            </wp:positionH>
            <wp:positionV relativeFrom="paragraph">
              <wp:posOffset>9525</wp:posOffset>
            </wp:positionV>
            <wp:extent cx="1558290" cy="798830"/>
            <wp:effectExtent l="0" t="0" r="3810" b="1270"/>
            <wp:wrapNone/>
            <wp:docPr id="14" name="Imag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8290" cy="7988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31104" behindDoc="0" locked="0" layoutInCell="1" allowOverlap="1" wp14:anchorId="3C774EE8" wp14:editId="5B29C831">
            <wp:simplePos x="0" y="0"/>
            <wp:positionH relativeFrom="margin">
              <wp:align>center</wp:align>
            </wp:positionH>
            <wp:positionV relativeFrom="paragraph">
              <wp:posOffset>-10795</wp:posOffset>
            </wp:positionV>
            <wp:extent cx="1029335" cy="601345"/>
            <wp:effectExtent l="0" t="0" r="0" b="8255"/>
            <wp:wrapNone/>
            <wp:docPr id="15" name="Image 9" descr="LOGORF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LOGORFQ"/>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9335" cy="6013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29056" behindDoc="0" locked="0" layoutInCell="1" allowOverlap="1" wp14:anchorId="4E618BEE" wp14:editId="6CF1EDDE">
            <wp:simplePos x="0" y="0"/>
            <wp:positionH relativeFrom="margin">
              <wp:posOffset>-635</wp:posOffset>
            </wp:positionH>
            <wp:positionV relativeFrom="paragraph">
              <wp:posOffset>10810</wp:posOffset>
            </wp:positionV>
            <wp:extent cx="1706245" cy="608330"/>
            <wp:effectExtent l="0" t="0" r="8255" b="1270"/>
            <wp:wrapNone/>
            <wp:docPr id="13" name="Image 226" descr="logos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6" descr="logosg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06245" cy="6083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B0F1E6" w14:textId="77777777" w:rsidR="00F304B9" w:rsidRPr="0029141F" w:rsidRDefault="00F304B9" w:rsidP="000B117E">
      <w:pPr>
        <w:pStyle w:val="Paragraphedeliste"/>
      </w:pPr>
    </w:p>
    <w:p w14:paraId="033CDA20" w14:textId="77777777" w:rsidR="00F304B9" w:rsidRPr="0029141F" w:rsidRDefault="00F304B9" w:rsidP="006F08DE">
      <w:pPr>
        <w:pStyle w:val="Paragraphedeliste"/>
      </w:pPr>
    </w:p>
    <w:p w14:paraId="5088C1BC" w14:textId="77777777" w:rsidR="00F304B9" w:rsidRPr="0029141F" w:rsidRDefault="005A28EB" w:rsidP="000B117E">
      <w:pPr>
        <w:pStyle w:val="Paragraphedeliste"/>
      </w:pPr>
      <w:r>
        <w:rPr>
          <w:noProof/>
        </w:rPr>
        <mc:AlternateContent>
          <mc:Choice Requires="wps">
            <w:drawing>
              <wp:anchor distT="0" distB="0" distL="114300" distR="114300" simplePos="0" relativeHeight="251632128" behindDoc="0" locked="0" layoutInCell="1" allowOverlap="1" wp14:anchorId="758D8FB9" wp14:editId="183F5756">
                <wp:simplePos x="0" y="0"/>
                <wp:positionH relativeFrom="margin">
                  <wp:align>center</wp:align>
                </wp:positionH>
                <wp:positionV relativeFrom="paragraph">
                  <wp:posOffset>8890</wp:posOffset>
                </wp:positionV>
                <wp:extent cx="2438400" cy="277495"/>
                <wp:effectExtent l="0" t="0" r="0" b="8255"/>
                <wp:wrapNone/>
                <wp:docPr id="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277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AFB003" w14:textId="77777777" w:rsidR="00BC2C69" w:rsidRPr="00576F67" w:rsidRDefault="00BC2C69" w:rsidP="00B803C8">
                            <w:pPr>
                              <w:jc w:val="center"/>
                              <w:rPr>
                                <w:rFonts w:ascii="Calibri" w:hAnsi="Calibri"/>
                                <w:b/>
                              </w:rPr>
                            </w:pPr>
                            <w:r w:rsidRPr="00576F67">
                              <w:rPr>
                                <w:rFonts w:ascii="Calibri" w:hAnsi="Calibri"/>
                                <w:b/>
                              </w:rPr>
                              <w:t xml:space="preserve">MINISTERE </w:t>
                            </w:r>
                            <w:r>
                              <w:rPr>
                                <w:rFonts w:ascii="Calibri" w:hAnsi="Calibri"/>
                                <w:b/>
                              </w:rPr>
                              <w:t>DES ARMEES</w:t>
                            </w:r>
                          </w:p>
                        </w:txbxContent>
                      </wps:txbx>
                      <wps:bodyPr rot="0" vert="horz"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shapetype w14:anchorId="758D8FB9" id="_x0000_t202" coordsize="21600,21600" o:spt="202" path="m,l,21600r21600,l21600,xe">
                <v:stroke joinstyle="miter"/>
                <v:path gradientshapeok="t" o:connecttype="rect"/>
              </v:shapetype>
              <v:shape id="Zone de texte 2" o:spid="_x0000_s1026" type="#_x0000_t202" style="position:absolute;left:0;text-align:left;margin-left:0;margin-top:.7pt;width:192pt;height:21.85pt;z-index:2516321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" filled="f" stroked="f">
                <v:textbox style="mso-fit-shape-to-text:t">
                  <w:txbxContent>
                    <w:p w14:paraId="09AFB003" w14:textId="77777777" w:rsidR="00BC2C69" w:rsidRPr="00576F67" w:rsidRDefault="00BC2C69" w:rsidP="00B803C8">
                      <w:pPr>
                        <w:jc w:val="center"/>
                        <w:rPr>
                          <w:rFonts w:ascii="Calibri" w:hAnsi="Calibri"/>
                          <w:b/>
                        </w:rPr>
                      </w:pPr>
                      <w:r w:rsidRPr="00576F67">
                        <w:rPr>
                          <w:rFonts w:ascii="Calibri" w:hAnsi="Calibri"/>
                          <w:b/>
                        </w:rPr>
                        <w:t xml:space="preserve">MINISTERE </w:t>
                      </w:r>
                      <w:r>
                        <w:rPr>
                          <w:rFonts w:ascii="Calibri" w:hAnsi="Calibri"/>
                          <w:b/>
                        </w:rPr>
                        <w:t>DES ARMEES</w:t>
                      </w:r>
                    </w:p>
                  </w:txbxContent>
                </v:textbox>
                <w10:wrap anchorx="margin"/>
              </v:shape>
            </w:pict>
          </mc:Fallback>
        </mc:AlternateContent>
      </w:r>
    </w:p>
    <w:p w14:paraId="297D2769" w14:textId="77777777" w:rsidR="00F304B9" w:rsidRPr="0029141F" w:rsidRDefault="00F304B9" w:rsidP="000B117E">
      <w:pPr>
        <w:pStyle w:val="Paragraphedeliste"/>
      </w:pPr>
    </w:p>
    <w:p w14:paraId="415DB705" w14:textId="77777777" w:rsidR="00F304B9" w:rsidRPr="0029141F" w:rsidRDefault="00F304B9" w:rsidP="000B117E">
      <w:pPr>
        <w:pStyle w:val="Paragraphedeliste"/>
      </w:pPr>
    </w:p>
    <w:p w14:paraId="4343066B" w14:textId="77777777" w:rsidR="00F304B9" w:rsidRPr="0029141F" w:rsidRDefault="00F304B9">
      <w:pPr>
        <w:jc w:val="left"/>
        <w:rPr>
          <w:rFonts w:ascii="Calibri" w:hAnsi="Calibri"/>
          <w:b/>
          <w:bCs/>
          <w:caps/>
        </w:rPr>
      </w:pPr>
    </w:p>
    <w:p w14:paraId="7D5A1B46" w14:textId="77777777" w:rsidR="00F304B9" w:rsidRPr="0029141F" w:rsidRDefault="00F304B9">
      <w:pPr>
        <w:jc w:val="left"/>
        <w:rPr>
          <w:rFonts w:ascii="Calibri" w:hAnsi="Calibri"/>
          <w:b/>
          <w:bCs/>
          <w:caps/>
        </w:rPr>
      </w:pPr>
    </w:p>
    <w:p w14:paraId="04D5358F" w14:textId="77777777" w:rsidR="00F304B9" w:rsidRPr="0029141F" w:rsidRDefault="00EE5CF6">
      <w:pPr>
        <w:jc w:val="left"/>
        <w:rPr>
          <w:rFonts w:ascii="Calibri" w:hAnsi="Calibri"/>
          <w:b/>
          <w:bCs/>
          <w:caps/>
        </w:rPr>
      </w:pPr>
      <w:r w:rsidRPr="00960664">
        <w:rPr>
          <w:rFonts w:ascii="Calibri" w:hAnsi="Calibri"/>
          <w:b/>
          <w:i/>
          <w:noProof/>
          <w:sz w:val="27"/>
          <w:szCs w:val="27"/>
        </w:rPr>
        <mc:AlternateContent>
          <mc:Choice Requires="wps">
            <w:drawing>
              <wp:anchor distT="0" distB="0" distL="114300" distR="114300" simplePos="0" relativeHeight="251701760" behindDoc="0" locked="0" layoutInCell="1" allowOverlap="1" wp14:anchorId="03FF0AEE" wp14:editId="5106311E">
                <wp:simplePos x="0" y="0"/>
                <wp:positionH relativeFrom="margin">
                  <wp:align>right</wp:align>
                </wp:positionH>
                <wp:positionV relativeFrom="paragraph">
                  <wp:posOffset>86701</wp:posOffset>
                </wp:positionV>
                <wp:extent cx="6088566" cy="568712"/>
                <wp:effectExtent l="0" t="0" r="26670" b="22225"/>
                <wp:wrapNone/>
                <wp:docPr id="3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8566" cy="568712"/>
                        </a:xfrm>
                        <a:prstGeom prst="rect">
                          <a:avLst/>
                        </a:prstGeom>
                        <a:noFill/>
                        <a:ln w="12700">
                          <a:solidFill>
                            <a:srgbClr val="000000"/>
                          </a:solidFill>
                          <a:miter lim="800000"/>
                          <a:headEnd/>
                          <a:tailEnd/>
                        </a:ln>
                      </wps:spPr>
                      <wps:txbx>
                        <w:txbxContent>
                          <w:p w14:paraId="05A7853C" w14:textId="77777777" w:rsidR="00BC2C69" w:rsidRPr="00EE5CF6" w:rsidRDefault="00BC2C69" w:rsidP="005A28EB">
                            <w:pPr>
                              <w:jc w:val="center"/>
                              <w:rPr>
                                <w:rFonts w:ascii="Calibri" w:hAnsi="Calibri"/>
                                <w:b/>
                                <w:sz w:val="32"/>
                                <w:szCs w:val="27"/>
                              </w:rPr>
                            </w:pPr>
                            <w:r w:rsidRPr="00EE5CF6">
                              <w:rPr>
                                <w:rFonts w:ascii="Calibri" w:hAnsi="Calibri"/>
                                <w:b/>
                                <w:sz w:val="32"/>
                                <w:szCs w:val="27"/>
                              </w:rPr>
                              <w:t>SERVICE D’INFRASTRUCTURE DE LA DEFENSE</w:t>
                            </w:r>
                          </w:p>
                          <w:p w14:paraId="06AF0858" w14:textId="003AD923" w:rsidR="00BC2C69" w:rsidRPr="00EE5CF6" w:rsidRDefault="00BC2C69" w:rsidP="005A28EB">
                            <w:pPr>
                              <w:jc w:val="center"/>
                              <w:rPr>
                                <w:rFonts w:ascii="Calibri" w:hAnsi="Calibri"/>
                                <w:b/>
                                <w:sz w:val="32"/>
                                <w:szCs w:val="27"/>
                              </w:rPr>
                            </w:pPr>
                            <w:r w:rsidRPr="00EE5CF6">
                              <w:rPr>
                                <w:rFonts w:ascii="Calibri" w:hAnsi="Calibri"/>
                                <w:b/>
                                <w:sz w:val="32"/>
                                <w:szCs w:val="27"/>
                              </w:rPr>
                              <w:t xml:space="preserve">ESID DE </w:t>
                            </w:r>
                            <w:r w:rsidR="0053505A">
                              <w:rPr>
                                <w:rFonts w:ascii="Calibri" w:hAnsi="Calibri"/>
                                <w:b/>
                                <w:sz w:val="32"/>
                                <w:szCs w:val="27"/>
                              </w:rPr>
                              <w:t>LYON</w:t>
                            </w:r>
                            <w:r w:rsidR="00960B1A">
                              <w:rPr>
                                <w:rFonts w:ascii="Calibri" w:hAnsi="Calibri"/>
                                <w:b/>
                                <w:sz w:val="32"/>
                                <w:szCs w:val="27"/>
                              </w:rPr>
                              <w:t xml:space="preserve"> – Division Investissements – PCO Marseille</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 w14:anchorId="03FF0AEE" id="_x0000_s1027" type="#_x0000_t202" style="position:absolute;margin-left:428.2pt;margin-top:6.85pt;width:479.4pt;height:44.8pt;z-index:2517017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" filled="f" strokeweight="1pt">
                <v:textbox>
                  <w:txbxContent>
                    <w:p w14:paraId="05A7853C" w14:textId="77777777" w:rsidR="00BC2C69" w:rsidRPr="00EE5CF6" w:rsidRDefault="00BC2C69" w:rsidP="005A28EB">
                      <w:pPr>
                        <w:jc w:val="center"/>
                        <w:rPr>
                          <w:rFonts w:ascii="Calibri" w:hAnsi="Calibri"/>
                          <w:b/>
                          <w:sz w:val="32"/>
                          <w:szCs w:val="27"/>
                        </w:rPr>
                      </w:pPr>
                      <w:r w:rsidRPr="00EE5CF6">
                        <w:rPr>
                          <w:rFonts w:ascii="Calibri" w:hAnsi="Calibri"/>
                          <w:b/>
                          <w:sz w:val="32"/>
                          <w:szCs w:val="27"/>
                        </w:rPr>
                        <w:t>SERVICE D’INFRASTRUCTURE DE LA DEFENSE</w:t>
                      </w:r>
                    </w:p>
                    <w:p w14:paraId="06AF0858" w14:textId="003AD923" w:rsidR="00BC2C69" w:rsidRPr="00EE5CF6" w:rsidRDefault="00BC2C69" w:rsidP="005A28EB">
                      <w:pPr>
                        <w:jc w:val="center"/>
                        <w:rPr>
                          <w:rFonts w:ascii="Calibri" w:hAnsi="Calibri"/>
                          <w:b/>
                          <w:sz w:val="32"/>
                          <w:szCs w:val="27"/>
                        </w:rPr>
                      </w:pPr>
                      <w:r w:rsidRPr="00EE5CF6">
                        <w:rPr>
                          <w:rFonts w:ascii="Calibri" w:hAnsi="Calibri"/>
                          <w:b/>
                          <w:sz w:val="32"/>
                          <w:szCs w:val="27"/>
                        </w:rPr>
                        <w:t xml:space="preserve">ESID DE </w:t>
                      </w:r>
                      <w:r w:rsidR="0053505A">
                        <w:rPr>
                          <w:rFonts w:ascii="Calibri" w:hAnsi="Calibri"/>
                          <w:b/>
                          <w:sz w:val="32"/>
                          <w:szCs w:val="27"/>
                        </w:rPr>
                        <w:t>LYON</w:t>
                      </w:r>
                      <w:r w:rsidR="00960B1A">
                        <w:rPr>
                          <w:rFonts w:ascii="Calibri" w:hAnsi="Calibri"/>
                          <w:b/>
                          <w:sz w:val="32"/>
                          <w:szCs w:val="27"/>
                        </w:rPr>
                        <w:t xml:space="preserve"> – Division Investissements – PCO Marseille</w:t>
                      </w:r>
                    </w:p>
                  </w:txbxContent>
                </v:textbox>
                <w10:wrap anchorx="margin"/>
              </v:shape>
            </w:pict>
          </mc:Fallback>
        </mc:AlternateContent>
      </w:r>
    </w:p>
    <w:p w14:paraId="02745C6F" w14:textId="77777777" w:rsidR="00F304B9" w:rsidRPr="0029141F" w:rsidRDefault="00F304B9">
      <w:pPr>
        <w:jc w:val="left"/>
        <w:rPr>
          <w:rFonts w:ascii="Calibri" w:hAnsi="Calibri"/>
          <w:b/>
          <w:bCs/>
          <w:caps/>
        </w:rPr>
      </w:pPr>
    </w:p>
    <w:p w14:paraId="450ACB9E" w14:textId="77777777" w:rsidR="00F304B9" w:rsidRPr="0029141F" w:rsidRDefault="00F304B9">
      <w:pPr>
        <w:jc w:val="left"/>
        <w:rPr>
          <w:rFonts w:ascii="Calibri" w:hAnsi="Calibri"/>
          <w:b/>
          <w:bCs/>
          <w:caps/>
        </w:rPr>
      </w:pPr>
    </w:p>
    <w:p w14:paraId="4A323634" w14:textId="77777777" w:rsidR="00F304B9" w:rsidRPr="0029141F" w:rsidRDefault="00F304B9">
      <w:pPr>
        <w:jc w:val="left"/>
        <w:rPr>
          <w:rFonts w:ascii="Calibri" w:hAnsi="Calibri"/>
          <w:b/>
          <w:bCs/>
          <w:caps/>
        </w:rPr>
      </w:pPr>
    </w:p>
    <w:p w14:paraId="03565684" w14:textId="77777777" w:rsidR="00F304B9" w:rsidRPr="0029141F" w:rsidRDefault="00F304B9">
      <w:pPr>
        <w:jc w:val="left"/>
        <w:rPr>
          <w:rFonts w:ascii="Calibri" w:hAnsi="Calibri"/>
          <w:b/>
          <w:bCs/>
          <w:caps/>
        </w:rPr>
      </w:pPr>
    </w:p>
    <w:p w14:paraId="2241AF77" w14:textId="77777777" w:rsidR="00F304B9" w:rsidRPr="0029141F" w:rsidRDefault="00F304B9">
      <w:pPr>
        <w:jc w:val="left"/>
        <w:rPr>
          <w:rFonts w:ascii="Calibri" w:hAnsi="Calibri"/>
          <w:b/>
          <w:bCs/>
          <w:caps/>
        </w:rPr>
      </w:pPr>
    </w:p>
    <w:p w14:paraId="4CF533D5" w14:textId="77777777" w:rsidR="00F304B9" w:rsidRPr="0029141F" w:rsidRDefault="00F304B9">
      <w:pPr>
        <w:jc w:val="left"/>
        <w:rPr>
          <w:rFonts w:ascii="Calibri" w:hAnsi="Calibri"/>
          <w:b/>
          <w:bCs/>
          <w:caps/>
        </w:rPr>
      </w:pPr>
    </w:p>
    <w:p w14:paraId="75D256C8" w14:textId="77777777" w:rsidR="00F304B9" w:rsidRDefault="00F304B9">
      <w:pPr>
        <w:jc w:val="left"/>
        <w:rPr>
          <w:rFonts w:ascii="Calibri" w:hAnsi="Calibri"/>
          <w:b/>
          <w:bCs/>
          <w:caps/>
        </w:rPr>
      </w:pPr>
    </w:p>
    <w:p w14:paraId="21581FC8" w14:textId="77777777" w:rsidR="00EE5CF6" w:rsidRDefault="00EE5CF6">
      <w:pPr>
        <w:jc w:val="left"/>
        <w:rPr>
          <w:rFonts w:ascii="Calibri" w:hAnsi="Calibri"/>
          <w:b/>
          <w:bCs/>
          <w:caps/>
        </w:rPr>
      </w:pPr>
      <w:r w:rsidRPr="00960664">
        <w:rPr>
          <w:rFonts w:ascii="Calibri" w:hAnsi="Calibri"/>
          <w:b/>
          <w:i/>
          <w:noProof/>
          <w:sz w:val="27"/>
          <w:szCs w:val="27"/>
        </w:rPr>
        <mc:AlternateContent>
          <mc:Choice Requires="wps">
            <w:drawing>
              <wp:anchor distT="0" distB="0" distL="114300" distR="114300" simplePos="0" relativeHeight="251703808" behindDoc="0" locked="0" layoutInCell="1" allowOverlap="1" wp14:anchorId="0D5C89EC" wp14:editId="4D522C42">
                <wp:simplePos x="0" y="0"/>
                <wp:positionH relativeFrom="margin">
                  <wp:align>right</wp:align>
                </wp:positionH>
                <wp:positionV relativeFrom="paragraph">
                  <wp:posOffset>171218</wp:posOffset>
                </wp:positionV>
                <wp:extent cx="6088380" cy="1784195"/>
                <wp:effectExtent l="0" t="0" r="26670" b="26035"/>
                <wp:wrapNone/>
                <wp:docPr id="2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8380" cy="1784195"/>
                        </a:xfrm>
                        <a:prstGeom prst="rect">
                          <a:avLst/>
                        </a:prstGeom>
                        <a:solidFill>
                          <a:schemeClr val="accent1">
                            <a:lumMod val="75000"/>
                          </a:schemeClr>
                        </a:solidFill>
                        <a:ln w="9525">
                          <a:solidFill>
                            <a:srgbClr val="000000"/>
                          </a:solidFill>
                          <a:miter lim="800000"/>
                          <a:headEnd/>
                          <a:tailEnd/>
                        </a:ln>
                      </wps:spPr>
                      <wps:txbx>
                        <w:txbxContent>
                          <w:p w14:paraId="695261BD" w14:textId="150C993C" w:rsidR="00960B1A" w:rsidRDefault="0053505A" w:rsidP="00ED50B5">
                            <w:pPr>
                              <w:ind w:left="227"/>
                              <w:jc w:val="center"/>
                              <w:rPr>
                                <w:rFonts w:ascii="Calibri" w:hAnsi="Calibri"/>
                                <w:color w:val="FFFFFF"/>
                                <w:sz w:val="40"/>
                                <w:szCs w:val="36"/>
                              </w:rPr>
                            </w:pPr>
                            <w:r>
                              <w:rPr>
                                <w:rFonts w:ascii="Calibri" w:hAnsi="Calibri"/>
                                <w:color w:val="FFFFFF"/>
                                <w:sz w:val="40"/>
                                <w:szCs w:val="36"/>
                              </w:rPr>
                              <w:t>MARSEILLE</w:t>
                            </w:r>
                            <w:r w:rsidR="00BC2C69" w:rsidRPr="006A5F57">
                              <w:rPr>
                                <w:rFonts w:ascii="Calibri" w:hAnsi="Calibri"/>
                                <w:color w:val="FFFFFF"/>
                                <w:sz w:val="40"/>
                                <w:szCs w:val="36"/>
                              </w:rPr>
                              <w:t xml:space="preserve"> (</w:t>
                            </w:r>
                            <w:r w:rsidR="00ED50B5">
                              <w:rPr>
                                <w:rFonts w:ascii="Calibri" w:hAnsi="Calibri"/>
                                <w:color w:val="FFFFFF"/>
                                <w:sz w:val="40"/>
                                <w:szCs w:val="36"/>
                              </w:rPr>
                              <w:t>13</w:t>
                            </w:r>
                            <w:r w:rsidR="00960B1A">
                              <w:rPr>
                                <w:rFonts w:ascii="Calibri" w:hAnsi="Calibri"/>
                                <w:color w:val="FFFFFF"/>
                                <w:sz w:val="40"/>
                                <w:szCs w:val="36"/>
                              </w:rPr>
                              <w:t xml:space="preserve">) – </w:t>
                            </w:r>
                            <w:r w:rsidR="00C31266">
                              <w:rPr>
                                <w:rFonts w:ascii="Calibri" w:hAnsi="Calibri"/>
                                <w:color w:val="FFFFFF"/>
                                <w:sz w:val="40"/>
                                <w:szCs w:val="36"/>
                              </w:rPr>
                              <w:t>Sainte-Marthe – Resserrement de l’ELOCA</w:t>
                            </w:r>
                            <w:r w:rsidR="00DD23CF">
                              <w:rPr>
                                <w:rFonts w:ascii="Calibri" w:hAnsi="Calibri"/>
                                <w:color w:val="FFFFFF"/>
                                <w:sz w:val="40"/>
                                <w:szCs w:val="36"/>
                              </w:rPr>
                              <w:t xml:space="preserve"> – Construction d’un hangar logistique</w:t>
                            </w:r>
                          </w:p>
                          <w:p w14:paraId="13C378BD" w14:textId="3132A478" w:rsidR="00BC2C69" w:rsidRPr="006A5F57" w:rsidRDefault="0053505A" w:rsidP="00ED50B5">
                            <w:pPr>
                              <w:ind w:left="227"/>
                              <w:jc w:val="center"/>
                              <w:rPr>
                                <w:rFonts w:ascii="Calibri" w:hAnsi="Calibri"/>
                                <w:color w:val="FFFFFF"/>
                                <w:sz w:val="40"/>
                                <w:szCs w:val="36"/>
                              </w:rPr>
                            </w:pPr>
                            <w:r>
                              <w:rPr>
                                <w:rFonts w:ascii="Calibri" w:hAnsi="Calibri"/>
                                <w:color w:val="FFFFFF"/>
                                <w:sz w:val="40"/>
                                <w:szCs w:val="36"/>
                              </w:rPr>
                              <w:t xml:space="preserve">COSI </w:t>
                            </w:r>
                            <w:r w:rsidR="00C31266">
                              <w:rPr>
                                <w:rFonts w:ascii="Calibri" w:hAnsi="Calibri"/>
                                <w:color w:val="FFFFFF"/>
                                <w:sz w:val="40"/>
                                <w:szCs w:val="36"/>
                              </w:rPr>
                              <w:t>463757</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0D5C89EC" id="_x0000_t202" coordsize="21600,21600" o:spt="202" path="m,l,21600r21600,l21600,xe">
                <v:stroke joinstyle="miter"/>
                <v:path gradientshapeok="t" o:connecttype="rect"/>
              </v:shapetype>
              <v:shape id="_x0000_s1028" type="#_x0000_t202" style="position:absolute;margin-left:428.2pt;margin-top:13.5pt;width:479.4pt;height:140.5pt;z-index:2517038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" fillcolor="#2e74b5 [2404]">
                <v:textbox>
                  <w:txbxContent>
                    <w:p w14:paraId="695261BD" w14:textId="150C993C" w:rsidR="00960B1A" w:rsidRDefault="0053505A" w:rsidP="00ED50B5">
                      <w:pPr>
                        <w:ind w:left="227"/>
                        <w:jc w:val="center"/>
                        <w:rPr>
                          <w:rFonts w:ascii="Calibri" w:hAnsi="Calibri"/>
                          <w:color w:val="FFFFFF"/>
                          <w:sz w:val="40"/>
                          <w:szCs w:val="36"/>
                        </w:rPr>
                      </w:pPr>
                      <w:r>
                        <w:rPr>
                          <w:rFonts w:ascii="Calibri" w:hAnsi="Calibri"/>
                          <w:color w:val="FFFFFF"/>
                          <w:sz w:val="40"/>
                          <w:szCs w:val="36"/>
                        </w:rPr>
                        <w:t>MARSEILLE</w:t>
                      </w:r>
                      <w:r w:rsidR="00BC2C69" w:rsidRPr="006A5F57">
                        <w:rPr>
                          <w:rFonts w:ascii="Calibri" w:hAnsi="Calibri"/>
                          <w:color w:val="FFFFFF"/>
                          <w:sz w:val="40"/>
                          <w:szCs w:val="36"/>
                        </w:rPr>
                        <w:t xml:space="preserve"> (</w:t>
                      </w:r>
                      <w:r w:rsidR="00ED50B5">
                        <w:rPr>
                          <w:rFonts w:ascii="Calibri" w:hAnsi="Calibri"/>
                          <w:color w:val="FFFFFF"/>
                          <w:sz w:val="40"/>
                          <w:szCs w:val="36"/>
                        </w:rPr>
                        <w:t>13</w:t>
                      </w:r>
                      <w:r w:rsidR="00960B1A">
                        <w:rPr>
                          <w:rFonts w:ascii="Calibri" w:hAnsi="Calibri"/>
                          <w:color w:val="FFFFFF"/>
                          <w:sz w:val="40"/>
                          <w:szCs w:val="36"/>
                        </w:rPr>
                        <w:t xml:space="preserve">) – </w:t>
                      </w:r>
                      <w:r w:rsidR="00C31266">
                        <w:rPr>
                          <w:rFonts w:ascii="Calibri" w:hAnsi="Calibri"/>
                          <w:color w:val="FFFFFF"/>
                          <w:sz w:val="40"/>
                          <w:szCs w:val="36"/>
                        </w:rPr>
                        <w:t>Sainte-Marthe – Resserrement de l’ELOCA</w:t>
                      </w:r>
                      <w:r w:rsidR="00DD23CF">
                        <w:rPr>
                          <w:rFonts w:ascii="Calibri" w:hAnsi="Calibri"/>
                          <w:color w:val="FFFFFF"/>
                          <w:sz w:val="40"/>
                          <w:szCs w:val="36"/>
                        </w:rPr>
                        <w:t xml:space="preserve"> – Construction d’un hangar logistique</w:t>
                      </w:r>
                    </w:p>
                    <w:p w14:paraId="13C378BD" w14:textId="3132A478" w:rsidR="00BC2C69" w:rsidRPr="006A5F57" w:rsidRDefault="0053505A" w:rsidP="00ED50B5">
                      <w:pPr>
                        <w:ind w:left="227"/>
                        <w:jc w:val="center"/>
                        <w:rPr>
                          <w:rFonts w:ascii="Calibri" w:hAnsi="Calibri"/>
                          <w:color w:val="FFFFFF"/>
                          <w:sz w:val="40"/>
                          <w:szCs w:val="36"/>
                        </w:rPr>
                      </w:pPr>
                      <w:r>
                        <w:rPr>
                          <w:rFonts w:ascii="Calibri" w:hAnsi="Calibri"/>
                          <w:color w:val="FFFFFF"/>
                          <w:sz w:val="40"/>
                          <w:szCs w:val="36"/>
                        </w:rPr>
                        <w:t xml:space="preserve">COSI </w:t>
                      </w:r>
                      <w:r w:rsidR="00C31266">
                        <w:rPr>
                          <w:rFonts w:ascii="Calibri" w:hAnsi="Calibri"/>
                          <w:color w:val="FFFFFF"/>
                          <w:sz w:val="40"/>
                          <w:szCs w:val="36"/>
                        </w:rPr>
                        <w:t>463757</w:t>
                      </w:r>
                    </w:p>
                  </w:txbxContent>
                </v:textbox>
                <w10:wrap anchorx="margin"/>
              </v:shape>
            </w:pict>
          </mc:Fallback>
        </mc:AlternateContent>
      </w:r>
    </w:p>
    <w:p w14:paraId="4CC80F80" w14:textId="77777777" w:rsidR="00EE5CF6" w:rsidRDefault="00EE5CF6">
      <w:pPr>
        <w:jc w:val="left"/>
        <w:rPr>
          <w:rFonts w:ascii="Calibri" w:hAnsi="Calibri"/>
          <w:b/>
          <w:bCs/>
          <w:caps/>
        </w:rPr>
      </w:pPr>
    </w:p>
    <w:p w14:paraId="32078528" w14:textId="77777777" w:rsidR="00EE5CF6" w:rsidRDefault="00EE5CF6">
      <w:pPr>
        <w:jc w:val="left"/>
        <w:rPr>
          <w:rFonts w:ascii="Calibri" w:hAnsi="Calibri"/>
          <w:b/>
          <w:bCs/>
          <w:caps/>
        </w:rPr>
      </w:pPr>
      <w:bookmarkStart w:id="0" w:name="_GoBack"/>
      <w:bookmarkEnd w:id="0"/>
    </w:p>
    <w:p w14:paraId="658C1955" w14:textId="77777777" w:rsidR="00EE5CF6" w:rsidRDefault="00EE5CF6">
      <w:pPr>
        <w:jc w:val="left"/>
        <w:rPr>
          <w:rFonts w:ascii="Calibri" w:hAnsi="Calibri"/>
          <w:b/>
          <w:bCs/>
          <w:caps/>
        </w:rPr>
      </w:pPr>
    </w:p>
    <w:p w14:paraId="4AB4CEDC" w14:textId="77777777" w:rsidR="00EE5CF6" w:rsidRDefault="00EE5CF6">
      <w:pPr>
        <w:jc w:val="left"/>
        <w:rPr>
          <w:rFonts w:ascii="Calibri" w:hAnsi="Calibri"/>
          <w:b/>
          <w:bCs/>
          <w:caps/>
        </w:rPr>
      </w:pPr>
    </w:p>
    <w:p w14:paraId="1570A6DD" w14:textId="77777777" w:rsidR="00EE5CF6" w:rsidRDefault="00EE5CF6">
      <w:pPr>
        <w:jc w:val="left"/>
        <w:rPr>
          <w:rFonts w:ascii="Calibri" w:hAnsi="Calibri"/>
          <w:b/>
          <w:bCs/>
          <w:caps/>
        </w:rPr>
      </w:pPr>
    </w:p>
    <w:p w14:paraId="1DBE3711" w14:textId="77777777" w:rsidR="00EE5CF6" w:rsidRDefault="00EE5CF6">
      <w:pPr>
        <w:jc w:val="left"/>
        <w:rPr>
          <w:rFonts w:ascii="Calibri" w:hAnsi="Calibri"/>
          <w:b/>
          <w:bCs/>
          <w:caps/>
        </w:rPr>
      </w:pPr>
    </w:p>
    <w:p w14:paraId="2553454B" w14:textId="77777777" w:rsidR="00EE5CF6" w:rsidRDefault="00EE5CF6">
      <w:pPr>
        <w:jc w:val="left"/>
        <w:rPr>
          <w:rFonts w:ascii="Calibri" w:hAnsi="Calibri"/>
          <w:b/>
          <w:bCs/>
          <w:caps/>
        </w:rPr>
      </w:pPr>
    </w:p>
    <w:p w14:paraId="069617FB" w14:textId="77777777" w:rsidR="00EE5CF6" w:rsidRDefault="00EE5CF6">
      <w:pPr>
        <w:jc w:val="left"/>
        <w:rPr>
          <w:rFonts w:ascii="Calibri" w:hAnsi="Calibri"/>
          <w:b/>
          <w:bCs/>
          <w:caps/>
        </w:rPr>
      </w:pPr>
    </w:p>
    <w:p w14:paraId="4722A178" w14:textId="77777777" w:rsidR="00EE5CF6" w:rsidRDefault="00EE5CF6">
      <w:pPr>
        <w:jc w:val="left"/>
        <w:rPr>
          <w:rFonts w:ascii="Calibri" w:hAnsi="Calibri"/>
          <w:b/>
          <w:bCs/>
          <w:caps/>
        </w:rPr>
      </w:pPr>
    </w:p>
    <w:p w14:paraId="169955A8" w14:textId="77777777" w:rsidR="00EE5CF6" w:rsidRPr="0029141F" w:rsidRDefault="00EE5CF6">
      <w:pPr>
        <w:jc w:val="left"/>
        <w:rPr>
          <w:rFonts w:ascii="Calibri" w:hAnsi="Calibri"/>
          <w:b/>
          <w:bCs/>
          <w:caps/>
        </w:rPr>
      </w:pPr>
    </w:p>
    <w:p w14:paraId="1377D870" w14:textId="77777777" w:rsidR="00F304B9" w:rsidRDefault="00F304B9">
      <w:pPr>
        <w:jc w:val="left"/>
        <w:rPr>
          <w:rFonts w:ascii="Calibri" w:hAnsi="Calibri"/>
          <w:b/>
          <w:bCs/>
          <w:caps/>
        </w:rPr>
      </w:pPr>
    </w:p>
    <w:p w14:paraId="77B70252" w14:textId="77777777" w:rsidR="00EE5CF6" w:rsidRDefault="00EE5CF6">
      <w:pPr>
        <w:jc w:val="left"/>
        <w:rPr>
          <w:rFonts w:ascii="Calibri" w:hAnsi="Calibri"/>
          <w:b/>
          <w:bCs/>
          <w:caps/>
        </w:rPr>
      </w:pPr>
    </w:p>
    <w:p w14:paraId="42E1087D" w14:textId="77777777" w:rsidR="00EE5CF6" w:rsidRDefault="00EE5CF6">
      <w:pPr>
        <w:jc w:val="left"/>
        <w:rPr>
          <w:rFonts w:ascii="Calibri" w:hAnsi="Calibri"/>
          <w:b/>
          <w:bCs/>
          <w:caps/>
        </w:rPr>
      </w:pPr>
    </w:p>
    <w:p w14:paraId="4E0F7143" w14:textId="77777777" w:rsidR="00EE5CF6" w:rsidRPr="0029141F" w:rsidRDefault="00EE5CF6">
      <w:pPr>
        <w:jc w:val="left"/>
        <w:rPr>
          <w:rFonts w:ascii="Calibri" w:hAnsi="Calibri"/>
          <w:b/>
          <w:bCs/>
          <w:caps/>
        </w:rPr>
      </w:pPr>
    </w:p>
    <w:p w14:paraId="4178E69D" w14:textId="77777777" w:rsidR="00F304B9" w:rsidRPr="0029141F" w:rsidRDefault="00F304B9">
      <w:pPr>
        <w:jc w:val="left"/>
        <w:rPr>
          <w:rFonts w:ascii="Calibri" w:hAnsi="Calibri"/>
          <w:b/>
          <w:bCs/>
          <w:caps/>
        </w:rPr>
      </w:pPr>
    </w:p>
    <w:p w14:paraId="5633F59E" w14:textId="77777777" w:rsidR="00F304B9" w:rsidRPr="0029141F" w:rsidRDefault="00F304B9" w:rsidP="00CB2D51">
      <w:pPr>
        <w:jc w:val="center"/>
        <w:rPr>
          <w:rFonts w:ascii="Calibri" w:hAnsi="Calibri"/>
          <w:b/>
          <w:bCs/>
          <w:caps/>
        </w:rPr>
      </w:pPr>
      <w:r w:rsidRPr="00931EDE">
        <w:rPr>
          <w:rFonts w:ascii="Calibri" w:hAnsi="Calibri" w:cs="Arial"/>
          <w:bCs/>
          <w:caps/>
          <w:sz w:val="72"/>
          <w:szCs w:val="72"/>
        </w:rPr>
        <w:t>PROGRAMME</w:t>
      </w:r>
      <w:r w:rsidR="00CB2D51">
        <w:rPr>
          <w:rFonts w:ascii="Calibri" w:hAnsi="Calibri" w:cs="Arial"/>
          <w:bCs/>
          <w:caps/>
          <w:sz w:val="72"/>
          <w:szCs w:val="72"/>
        </w:rPr>
        <w:t xml:space="preserve"> </w:t>
      </w:r>
    </w:p>
    <w:p w14:paraId="22628D69" w14:textId="77777777" w:rsidR="00F304B9" w:rsidRPr="0029141F" w:rsidRDefault="00F304B9">
      <w:pPr>
        <w:jc w:val="left"/>
        <w:rPr>
          <w:rFonts w:ascii="Calibri" w:hAnsi="Calibri"/>
          <w:b/>
          <w:bCs/>
          <w:caps/>
        </w:rPr>
      </w:pPr>
    </w:p>
    <w:p w14:paraId="39D7B4E9" w14:textId="77777777" w:rsidR="00F304B9" w:rsidRPr="0029141F" w:rsidRDefault="00F304B9">
      <w:pPr>
        <w:jc w:val="left"/>
        <w:rPr>
          <w:rFonts w:ascii="Calibri" w:hAnsi="Calibri"/>
          <w:b/>
          <w:bCs/>
          <w:caps/>
        </w:rPr>
      </w:pPr>
    </w:p>
    <w:p w14:paraId="2344183A" w14:textId="77777777" w:rsidR="00F304B9" w:rsidRDefault="00F304B9">
      <w:pPr>
        <w:jc w:val="left"/>
        <w:rPr>
          <w:rFonts w:ascii="Calibri" w:hAnsi="Calibri"/>
          <w:b/>
          <w:bCs/>
          <w:caps/>
        </w:rPr>
      </w:pPr>
    </w:p>
    <w:p w14:paraId="06622AC9" w14:textId="77777777" w:rsidR="0088615A" w:rsidRDefault="0088615A">
      <w:pPr>
        <w:jc w:val="left"/>
        <w:rPr>
          <w:rFonts w:ascii="Calibri" w:hAnsi="Calibri"/>
          <w:b/>
          <w:bCs/>
          <w:caps/>
        </w:rPr>
      </w:pPr>
    </w:p>
    <w:p w14:paraId="7F101FF5" w14:textId="77777777" w:rsidR="0088615A" w:rsidRDefault="0088615A">
      <w:pPr>
        <w:jc w:val="left"/>
        <w:rPr>
          <w:rFonts w:ascii="Calibri" w:hAnsi="Calibri"/>
          <w:b/>
          <w:bCs/>
          <w:caps/>
        </w:rPr>
      </w:pPr>
    </w:p>
    <w:p w14:paraId="28A6EA06" w14:textId="77777777" w:rsidR="0088615A" w:rsidRDefault="0088615A">
      <w:pPr>
        <w:jc w:val="left"/>
        <w:rPr>
          <w:rFonts w:ascii="Calibri" w:hAnsi="Calibri"/>
          <w:b/>
          <w:bCs/>
          <w:caps/>
        </w:rPr>
      </w:pPr>
    </w:p>
    <w:p w14:paraId="266CB0F0" w14:textId="77777777" w:rsidR="0088615A" w:rsidRDefault="0088615A">
      <w:pPr>
        <w:jc w:val="left"/>
        <w:rPr>
          <w:rFonts w:ascii="Calibri" w:hAnsi="Calibri"/>
          <w:b/>
          <w:bCs/>
          <w:caps/>
        </w:rPr>
      </w:pPr>
    </w:p>
    <w:p w14:paraId="32CCA8FA" w14:textId="77777777" w:rsidR="0088615A" w:rsidRDefault="0088615A">
      <w:pPr>
        <w:jc w:val="left"/>
        <w:rPr>
          <w:rFonts w:ascii="Calibri" w:hAnsi="Calibri"/>
          <w:b/>
          <w:bCs/>
          <w:caps/>
        </w:rPr>
      </w:pPr>
    </w:p>
    <w:p w14:paraId="707B44BA" w14:textId="77777777" w:rsidR="0088615A" w:rsidRDefault="0088615A">
      <w:pPr>
        <w:jc w:val="left"/>
        <w:rPr>
          <w:rFonts w:ascii="Calibri" w:hAnsi="Calibri"/>
          <w:b/>
          <w:bCs/>
          <w:caps/>
        </w:rPr>
      </w:pPr>
    </w:p>
    <w:p w14:paraId="44087F78" w14:textId="77777777" w:rsidR="0088615A" w:rsidRDefault="0088615A">
      <w:pPr>
        <w:jc w:val="left"/>
        <w:rPr>
          <w:rFonts w:ascii="Calibri" w:hAnsi="Calibri"/>
          <w:b/>
          <w:bCs/>
          <w:caps/>
        </w:rPr>
      </w:pPr>
    </w:p>
    <w:p w14:paraId="150EE7A7" w14:textId="77777777" w:rsidR="008E4D8E" w:rsidRDefault="008E4D8E" w:rsidP="0088615A">
      <w:pPr>
        <w:spacing w:before="240" w:after="100"/>
        <w:rPr>
          <w:rFonts w:ascii="Calibri" w:hAnsi="Calibri"/>
          <w:b/>
          <w:bCs/>
          <w:color w:val="365F91"/>
          <w:sz w:val="16"/>
          <w:szCs w:val="16"/>
        </w:rPr>
      </w:pPr>
      <w:r>
        <w:rPr>
          <w:rFonts w:ascii="Calibri" w:hAnsi="Calibri"/>
          <w:b/>
          <w:bCs/>
          <w:color w:val="365F91"/>
          <w:sz w:val="16"/>
          <w:szCs w:val="16"/>
        </w:rPr>
        <w:br w:type="page"/>
      </w:r>
    </w:p>
    <w:p w14:paraId="77D9A8F6" w14:textId="77777777" w:rsidR="0088615A" w:rsidRDefault="0088615A" w:rsidP="0088615A">
      <w:pPr>
        <w:jc w:val="center"/>
        <w:rPr>
          <w:rFonts w:ascii="Calibri" w:hAnsi="Calibri"/>
          <w:b/>
          <w:sz w:val="32"/>
        </w:rPr>
      </w:pPr>
      <w:r>
        <w:rPr>
          <w:rFonts w:ascii="Calibri" w:hAnsi="Calibri"/>
          <w:b/>
          <w:sz w:val="32"/>
        </w:rPr>
        <w:lastRenderedPageBreak/>
        <w:t xml:space="preserve">Historique des versions du modèle </w:t>
      </w:r>
    </w:p>
    <w:p w14:paraId="7433E784" w14:textId="77777777" w:rsidR="0088615A" w:rsidRPr="0088615A" w:rsidRDefault="0088615A" w:rsidP="0088615A">
      <w:pPr>
        <w:jc w:val="center"/>
        <w:rPr>
          <w:rFonts w:ascii="Calibri" w:hAnsi="Calibri"/>
          <w:b/>
          <w:sz w:val="32"/>
        </w:rPr>
      </w:pPr>
    </w:p>
    <w:tbl>
      <w:tblPr>
        <w:tblW w:w="9464" w:type="dxa"/>
        <w:tblBorders>
          <w:top w:val="single" w:sz="8" w:space="0" w:color="4F81BD"/>
          <w:left w:val="single" w:sz="8" w:space="0" w:color="4F81BD"/>
          <w:bottom w:val="single" w:sz="8" w:space="0" w:color="4F81BD"/>
          <w:right w:val="single" w:sz="8" w:space="0" w:color="4F81BD"/>
        </w:tblBorders>
        <w:tblLook w:val="00A0" w:firstRow="1" w:lastRow="0" w:firstColumn="1" w:lastColumn="0" w:noHBand="0" w:noVBand="0"/>
      </w:tblPr>
      <w:tblGrid>
        <w:gridCol w:w="1413"/>
        <w:gridCol w:w="1375"/>
        <w:gridCol w:w="6676"/>
      </w:tblGrid>
      <w:tr w:rsidR="0088615A" w:rsidRPr="00931EDE" w14:paraId="29391295" w14:textId="77777777" w:rsidTr="0088615A">
        <w:tc>
          <w:tcPr>
            <w:tcW w:w="1413" w:type="dxa"/>
            <w:tcBorders>
              <w:top w:val="single" w:sz="8" w:space="0" w:color="4F81BD"/>
            </w:tcBorders>
            <w:shd w:val="clear" w:color="auto" w:fill="4F81BD"/>
          </w:tcPr>
          <w:p w14:paraId="0645A06D" w14:textId="77777777" w:rsidR="0088615A" w:rsidRPr="00931EDE" w:rsidRDefault="0088615A" w:rsidP="0088615A">
            <w:pPr>
              <w:spacing w:before="40"/>
              <w:jc w:val="center"/>
              <w:rPr>
                <w:rFonts w:ascii="Calibri" w:hAnsi="Calibri"/>
                <w:b/>
                <w:bCs/>
                <w:color w:val="FFFFFF"/>
              </w:rPr>
            </w:pPr>
            <w:r w:rsidRPr="00931EDE">
              <w:rPr>
                <w:rFonts w:ascii="Calibri" w:hAnsi="Calibri"/>
                <w:b/>
                <w:bCs/>
                <w:color w:val="FFFFFF"/>
              </w:rPr>
              <w:t>Version</w:t>
            </w:r>
          </w:p>
        </w:tc>
        <w:tc>
          <w:tcPr>
            <w:tcW w:w="1375" w:type="dxa"/>
            <w:tcBorders>
              <w:top w:val="single" w:sz="8" w:space="0" w:color="4F81BD"/>
            </w:tcBorders>
            <w:shd w:val="clear" w:color="auto" w:fill="4F81BD"/>
          </w:tcPr>
          <w:p w14:paraId="3828379C" w14:textId="77777777" w:rsidR="0088615A" w:rsidRPr="00931EDE" w:rsidRDefault="0088615A" w:rsidP="0088615A">
            <w:pPr>
              <w:spacing w:before="40"/>
              <w:jc w:val="center"/>
              <w:rPr>
                <w:rFonts w:ascii="Calibri" w:hAnsi="Calibri"/>
                <w:b/>
                <w:bCs/>
                <w:color w:val="FFFFFF"/>
              </w:rPr>
            </w:pPr>
            <w:r w:rsidRPr="00931EDE">
              <w:rPr>
                <w:rFonts w:ascii="Calibri" w:hAnsi="Calibri"/>
                <w:b/>
                <w:bCs/>
                <w:color w:val="FFFFFF"/>
              </w:rPr>
              <w:t>Date</w:t>
            </w:r>
          </w:p>
        </w:tc>
        <w:tc>
          <w:tcPr>
            <w:tcW w:w="6676" w:type="dxa"/>
            <w:tcBorders>
              <w:top w:val="single" w:sz="8" w:space="0" w:color="4F81BD"/>
            </w:tcBorders>
            <w:shd w:val="clear" w:color="auto" w:fill="4F81BD"/>
          </w:tcPr>
          <w:p w14:paraId="79EA367B" w14:textId="77777777" w:rsidR="0088615A" w:rsidRPr="00931EDE" w:rsidRDefault="0088615A" w:rsidP="0088615A">
            <w:pPr>
              <w:spacing w:before="40"/>
              <w:jc w:val="center"/>
              <w:rPr>
                <w:rFonts w:ascii="Calibri" w:hAnsi="Calibri"/>
                <w:b/>
                <w:bCs/>
                <w:color w:val="FFFFFF"/>
              </w:rPr>
            </w:pPr>
            <w:r w:rsidRPr="00931EDE">
              <w:rPr>
                <w:rFonts w:ascii="Calibri" w:hAnsi="Calibri"/>
                <w:b/>
                <w:bCs/>
                <w:color w:val="FFFFFF"/>
              </w:rPr>
              <w:t>Commentaire(s)</w:t>
            </w:r>
          </w:p>
        </w:tc>
      </w:tr>
      <w:tr w:rsidR="0088615A" w:rsidRPr="00931EDE" w14:paraId="0D036946" w14:textId="77777777" w:rsidTr="005E3256">
        <w:tc>
          <w:tcPr>
            <w:tcW w:w="1413" w:type="dxa"/>
            <w:tcBorders>
              <w:top w:val="single" w:sz="8" w:space="0" w:color="4F81BD"/>
              <w:bottom w:val="single" w:sz="8" w:space="0" w:color="4F81BD"/>
            </w:tcBorders>
            <w:vAlign w:val="center"/>
          </w:tcPr>
          <w:p w14:paraId="0D8AA863" w14:textId="07BFDC70" w:rsidR="0088615A" w:rsidRPr="00103E62" w:rsidRDefault="0088615A" w:rsidP="005E3256">
            <w:pPr>
              <w:spacing w:before="40"/>
              <w:jc w:val="center"/>
              <w:rPr>
                <w:rFonts w:ascii="Calibri" w:hAnsi="Calibri"/>
                <w:bCs/>
              </w:rPr>
            </w:pPr>
          </w:p>
        </w:tc>
        <w:tc>
          <w:tcPr>
            <w:tcW w:w="1375" w:type="dxa"/>
            <w:tcBorders>
              <w:top w:val="single" w:sz="8" w:space="0" w:color="4F81BD"/>
              <w:bottom w:val="single" w:sz="8" w:space="0" w:color="4F81BD"/>
            </w:tcBorders>
            <w:vAlign w:val="center"/>
          </w:tcPr>
          <w:p w14:paraId="1B6A91AB" w14:textId="0AB974BB" w:rsidR="0088615A" w:rsidRPr="00103E62" w:rsidRDefault="0088615A" w:rsidP="005E3256">
            <w:pPr>
              <w:spacing w:before="40"/>
              <w:jc w:val="center"/>
              <w:rPr>
                <w:rFonts w:ascii="Calibri" w:hAnsi="Calibri"/>
              </w:rPr>
            </w:pPr>
          </w:p>
        </w:tc>
        <w:tc>
          <w:tcPr>
            <w:tcW w:w="6676" w:type="dxa"/>
            <w:tcBorders>
              <w:top w:val="single" w:sz="8" w:space="0" w:color="4F81BD"/>
              <w:bottom w:val="single" w:sz="8" w:space="0" w:color="4F81BD"/>
            </w:tcBorders>
            <w:vAlign w:val="center"/>
          </w:tcPr>
          <w:p w14:paraId="62630D55" w14:textId="4C238BDD" w:rsidR="0088615A" w:rsidRPr="00103E62" w:rsidRDefault="0088615A" w:rsidP="005E3256">
            <w:pPr>
              <w:spacing w:before="40"/>
              <w:jc w:val="center"/>
              <w:rPr>
                <w:rFonts w:ascii="Calibri" w:hAnsi="Calibri"/>
              </w:rPr>
            </w:pPr>
          </w:p>
        </w:tc>
      </w:tr>
      <w:tr w:rsidR="0088615A" w:rsidRPr="00931EDE" w14:paraId="7C5A4CD1" w14:textId="77777777" w:rsidTr="005E3256">
        <w:tc>
          <w:tcPr>
            <w:tcW w:w="1413" w:type="dxa"/>
            <w:tcBorders>
              <w:top w:val="single" w:sz="8" w:space="0" w:color="4F81BD"/>
              <w:bottom w:val="single" w:sz="8" w:space="0" w:color="4F81BD"/>
            </w:tcBorders>
            <w:vAlign w:val="center"/>
          </w:tcPr>
          <w:p w14:paraId="56EA4B6A" w14:textId="20918404" w:rsidR="0088615A" w:rsidRPr="00103E62" w:rsidRDefault="0088615A" w:rsidP="005E3256">
            <w:pPr>
              <w:spacing w:before="40"/>
              <w:jc w:val="center"/>
              <w:rPr>
                <w:rFonts w:ascii="Calibri" w:hAnsi="Calibri"/>
                <w:bCs/>
              </w:rPr>
            </w:pPr>
          </w:p>
        </w:tc>
        <w:tc>
          <w:tcPr>
            <w:tcW w:w="1375" w:type="dxa"/>
            <w:tcBorders>
              <w:top w:val="single" w:sz="8" w:space="0" w:color="4F81BD"/>
              <w:bottom w:val="single" w:sz="8" w:space="0" w:color="4F81BD"/>
            </w:tcBorders>
            <w:vAlign w:val="center"/>
          </w:tcPr>
          <w:p w14:paraId="755C090E" w14:textId="36B388BD" w:rsidR="0088615A" w:rsidRPr="00103E62" w:rsidRDefault="0088615A" w:rsidP="005E3256">
            <w:pPr>
              <w:spacing w:before="40"/>
              <w:jc w:val="center"/>
              <w:rPr>
                <w:rFonts w:ascii="Calibri" w:hAnsi="Calibri"/>
              </w:rPr>
            </w:pPr>
          </w:p>
        </w:tc>
        <w:tc>
          <w:tcPr>
            <w:tcW w:w="6676" w:type="dxa"/>
            <w:tcBorders>
              <w:top w:val="single" w:sz="8" w:space="0" w:color="4F81BD"/>
              <w:bottom w:val="single" w:sz="8" w:space="0" w:color="4F81BD"/>
            </w:tcBorders>
            <w:vAlign w:val="center"/>
          </w:tcPr>
          <w:p w14:paraId="66D45F56" w14:textId="6678787F" w:rsidR="0088615A" w:rsidRPr="00103E62" w:rsidRDefault="0088615A" w:rsidP="005E3256">
            <w:pPr>
              <w:spacing w:before="40"/>
              <w:jc w:val="center"/>
              <w:rPr>
                <w:rFonts w:ascii="Calibri" w:hAnsi="Calibri"/>
              </w:rPr>
            </w:pPr>
          </w:p>
        </w:tc>
      </w:tr>
      <w:tr w:rsidR="0088615A" w:rsidRPr="00931EDE" w14:paraId="61BA1792" w14:textId="77777777" w:rsidTr="005E3256">
        <w:tc>
          <w:tcPr>
            <w:tcW w:w="1413" w:type="dxa"/>
            <w:tcBorders>
              <w:top w:val="single" w:sz="8" w:space="0" w:color="4F81BD"/>
              <w:bottom w:val="single" w:sz="8" w:space="0" w:color="4F81BD"/>
            </w:tcBorders>
            <w:vAlign w:val="center"/>
          </w:tcPr>
          <w:p w14:paraId="2F41E151" w14:textId="44F4357E" w:rsidR="0088615A" w:rsidRPr="00103E62" w:rsidRDefault="0088615A" w:rsidP="005E3256">
            <w:pPr>
              <w:spacing w:before="40"/>
              <w:jc w:val="center"/>
              <w:rPr>
                <w:rFonts w:ascii="Calibri" w:hAnsi="Calibri"/>
                <w:bCs/>
              </w:rPr>
            </w:pPr>
          </w:p>
        </w:tc>
        <w:tc>
          <w:tcPr>
            <w:tcW w:w="1375" w:type="dxa"/>
            <w:tcBorders>
              <w:top w:val="single" w:sz="8" w:space="0" w:color="4F81BD"/>
              <w:bottom w:val="single" w:sz="8" w:space="0" w:color="4F81BD"/>
            </w:tcBorders>
            <w:vAlign w:val="center"/>
          </w:tcPr>
          <w:p w14:paraId="0D6DAFC7" w14:textId="69C1A56D" w:rsidR="0088615A" w:rsidRPr="00103E62" w:rsidRDefault="0088615A" w:rsidP="005E3256">
            <w:pPr>
              <w:spacing w:before="40"/>
              <w:jc w:val="center"/>
              <w:rPr>
                <w:rFonts w:ascii="Calibri" w:hAnsi="Calibri"/>
              </w:rPr>
            </w:pPr>
          </w:p>
        </w:tc>
        <w:tc>
          <w:tcPr>
            <w:tcW w:w="6676" w:type="dxa"/>
            <w:tcBorders>
              <w:top w:val="single" w:sz="8" w:space="0" w:color="4F81BD"/>
              <w:bottom w:val="single" w:sz="8" w:space="0" w:color="4F81BD"/>
            </w:tcBorders>
            <w:vAlign w:val="center"/>
          </w:tcPr>
          <w:p w14:paraId="43FD267B" w14:textId="098260A1" w:rsidR="0088615A" w:rsidRPr="00103E62" w:rsidRDefault="0088615A" w:rsidP="005E3256">
            <w:pPr>
              <w:spacing w:before="40"/>
              <w:jc w:val="center"/>
              <w:rPr>
                <w:rFonts w:ascii="Calibri" w:hAnsi="Calibri"/>
              </w:rPr>
            </w:pPr>
          </w:p>
        </w:tc>
      </w:tr>
      <w:tr w:rsidR="0088615A" w:rsidRPr="00931EDE" w14:paraId="48DC6343" w14:textId="77777777" w:rsidTr="005E3256">
        <w:tc>
          <w:tcPr>
            <w:tcW w:w="1413" w:type="dxa"/>
            <w:tcBorders>
              <w:top w:val="single" w:sz="8" w:space="0" w:color="4F81BD"/>
              <w:bottom w:val="single" w:sz="8" w:space="0" w:color="4F81BD"/>
            </w:tcBorders>
            <w:vAlign w:val="center"/>
          </w:tcPr>
          <w:p w14:paraId="3B27228B" w14:textId="035D66C5" w:rsidR="0088615A" w:rsidRPr="00103E62" w:rsidRDefault="0088615A" w:rsidP="005E3256">
            <w:pPr>
              <w:spacing w:before="40"/>
              <w:jc w:val="center"/>
              <w:rPr>
                <w:rFonts w:ascii="Calibri" w:hAnsi="Calibri"/>
                <w:bCs/>
              </w:rPr>
            </w:pPr>
          </w:p>
        </w:tc>
        <w:tc>
          <w:tcPr>
            <w:tcW w:w="1375" w:type="dxa"/>
            <w:tcBorders>
              <w:top w:val="single" w:sz="8" w:space="0" w:color="4F81BD"/>
              <w:bottom w:val="single" w:sz="8" w:space="0" w:color="4F81BD"/>
            </w:tcBorders>
            <w:vAlign w:val="center"/>
          </w:tcPr>
          <w:p w14:paraId="6764F48D" w14:textId="244EF017" w:rsidR="0088615A" w:rsidRPr="00103E62" w:rsidRDefault="0088615A" w:rsidP="005E3256">
            <w:pPr>
              <w:spacing w:before="40"/>
              <w:jc w:val="center"/>
              <w:rPr>
                <w:rFonts w:ascii="Calibri" w:hAnsi="Calibri"/>
              </w:rPr>
            </w:pPr>
          </w:p>
        </w:tc>
        <w:tc>
          <w:tcPr>
            <w:tcW w:w="6676" w:type="dxa"/>
            <w:tcBorders>
              <w:top w:val="single" w:sz="8" w:space="0" w:color="4F81BD"/>
              <w:bottom w:val="single" w:sz="8" w:space="0" w:color="4F81BD"/>
            </w:tcBorders>
            <w:vAlign w:val="center"/>
          </w:tcPr>
          <w:p w14:paraId="2706BF0F" w14:textId="67B4F604" w:rsidR="0088615A" w:rsidRPr="00103E62" w:rsidRDefault="0088615A" w:rsidP="005E3256">
            <w:pPr>
              <w:spacing w:before="40"/>
              <w:jc w:val="center"/>
              <w:rPr>
                <w:rFonts w:ascii="Calibri" w:hAnsi="Calibri"/>
              </w:rPr>
            </w:pPr>
          </w:p>
        </w:tc>
      </w:tr>
      <w:tr w:rsidR="0088615A" w:rsidRPr="00440C51" w14:paraId="4ABE8FDE" w14:textId="77777777" w:rsidTr="005E3256">
        <w:tc>
          <w:tcPr>
            <w:tcW w:w="1413" w:type="dxa"/>
            <w:tcBorders>
              <w:top w:val="single" w:sz="8" w:space="0" w:color="4F81BD"/>
              <w:bottom w:val="single" w:sz="8" w:space="0" w:color="4F81BD"/>
            </w:tcBorders>
            <w:vAlign w:val="center"/>
          </w:tcPr>
          <w:p w14:paraId="49D8DFC0" w14:textId="75FC1E95" w:rsidR="0088615A" w:rsidRPr="00103E62" w:rsidRDefault="0088615A" w:rsidP="005E3256">
            <w:pPr>
              <w:spacing w:before="40"/>
              <w:jc w:val="center"/>
              <w:rPr>
                <w:rFonts w:ascii="Calibri" w:hAnsi="Calibri"/>
                <w:bCs/>
              </w:rPr>
            </w:pPr>
          </w:p>
        </w:tc>
        <w:tc>
          <w:tcPr>
            <w:tcW w:w="1375" w:type="dxa"/>
            <w:tcBorders>
              <w:top w:val="single" w:sz="8" w:space="0" w:color="4F81BD"/>
              <w:bottom w:val="single" w:sz="8" w:space="0" w:color="4F81BD"/>
            </w:tcBorders>
            <w:vAlign w:val="center"/>
          </w:tcPr>
          <w:p w14:paraId="200C9D7F" w14:textId="6F8FAD66" w:rsidR="0088615A" w:rsidRPr="00103E62" w:rsidRDefault="0088615A" w:rsidP="005E3256">
            <w:pPr>
              <w:spacing w:before="40"/>
              <w:jc w:val="center"/>
              <w:rPr>
                <w:rFonts w:ascii="Calibri" w:hAnsi="Calibri"/>
              </w:rPr>
            </w:pPr>
          </w:p>
        </w:tc>
        <w:tc>
          <w:tcPr>
            <w:tcW w:w="6676" w:type="dxa"/>
            <w:tcBorders>
              <w:top w:val="single" w:sz="8" w:space="0" w:color="4F81BD"/>
              <w:bottom w:val="single" w:sz="8" w:space="0" w:color="4F81BD"/>
            </w:tcBorders>
            <w:vAlign w:val="center"/>
          </w:tcPr>
          <w:p w14:paraId="1F02D553" w14:textId="313C40D3" w:rsidR="0088615A" w:rsidRPr="00103E62" w:rsidRDefault="0088615A" w:rsidP="005E3256">
            <w:pPr>
              <w:spacing w:before="40"/>
              <w:jc w:val="center"/>
              <w:rPr>
                <w:rFonts w:ascii="Calibri" w:hAnsi="Calibri"/>
              </w:rPr>
            </w:pPr>
          </w:p>
        </w:tc>
      </w:tr>
      <w:tr w:rsidR="0088615A" w:rsidRPr="00440C51" w14:paraId="2C198E7D" w14:textId="77777777" w:rsidTr="005E3256">
        <w:tc>
          <w:tcPr>
            <w:tcW w:w="1413" w:type="dxa"/>
            <w:tcBorders>
              <w:top w:val="single" w:sz="8" w:space="0" w:color="4F81BD"/>
              <w:bottom w:val="single" w:sz="8" w:space="0" w:color="4F81BD"/>
            </w:tcBorders>
            <w:vAlign w:val="center"/>
          </w:tcPr>
          <w:p w14:paraId="0BA212C4" w14:textId="2E37D09B" w:rsidR="0088615A" w:rsidRPr="00103E62" w:rsidRDefault="0088615A" w:rsidP="005E3256">
            <w:pPr>
              <w:spacing w:before="40"/>
              <w:jc w:val="center"/>
              <w:rPr>
                <w:rFonts w:ascii="Calibri" w:hAnsi="Calibri"/>
                <w:bCs/>
              </w:rPr>
            </w:pPr>
          </w:p>
        </w:tc>
        <w:tc>
          <w:tcPr>
            <w:tcW w:w="1375" w:type="dxa"/>
            <w:tcBorders>
              <w:top w:val="single" w:sz="8" w:space="0" w:color="4F81BD"/>
              <w:bottom w:val="single" w:sz="8" w:space="0" w:color="4F81BD"/>
            </w:tcBorders>
            <w:vAlign w:val="center"/>
          </w:tcPr>
          <w:p w14:paraId="63B697E2" w14:textId="5BDFA7DE" w:rsidR="0088615A" w:rsidRPr="00103E62" w:rsidRDefault="0088615A" w:rsidP="005E3256">
            <w:pPr>
              <w:spacing w:before="40"/>
              <w:jc w:val="center"/>
              <w:rPr>
                <w:rFonts w:ascii="Calibri" w:hAnsi="Calibri"/>
              </w:rPr>
            </w:pPr>
          </w:p>
        </w:tc>
        <w:tc>
          <w:tcPr>
            <w:tcW w:w="6676" w:type="dxa"/>
            <w:tcBorders>
              <w:top w:val="single" w:sz="8" w:space="0" w:color="4F81BD"/>
              <w:bottom w:val="single" w:sz="8" w:space="0" w:color="4F81BD"/>
            </w:tcBorders>
            <w:vAlign w:val="center"/>
          </w:tcPr>
          <w:p w14:paraId="6EED9928" w14:textId="642E3622" w:rsidR="0088615A" w:rsidRPr="00103E62" w:rsidRDefault="0088615A" w:rsidP="005E3256">
            <w:pPr>
              <w:spacing w:before="40"/>
              <w:jc w:val="center"/>
              <w:rPr>
                <w:rFonts w:ascii="Calibri" w:hAnsi="Calibri"/>
              </w:rPr>
            </w:pPr>
          </w:p>
        </w:tc>
      </w:tr>
      <w:tr w:rsidR="0088615A" w:rsidRPr="00440C51" w14:paraId="59FA55F8" w14:textId="77777777" w:rsidTr="005E3256">
        <w:tc>
          <w:tcPr>
            <w:tcW w:w="1413" w:type="dxa"/>
            <w:tcBorders>
              <w:top w:val="single" w:sz="8" w:space="0" w:color="4F81BD"/>
              <w:bottom w:val="single" w:sz="8" w:space="0" w:color="4F81BD"/>
            </w:tcBorders>
            <w:vAlign w:val="center"/>
          </w:tcPr>
          <w:p w14:paraId="6B7C2E18" w14:textId="7A06964D" w:rsidR="0088615A" w:rsidRPr="00103E62" w:rsidRDefault="0088615A" w:rsidP="005E3256">
            <w:pPr>
              <w:spacing w:before="40"/>
              <w:jc w:val="center"/>
              <w:rPr>
                <w:rFonts w:ascii="Calibri" w:hAnsi="Calibri"/>
                <w:bCs/>
              </w:rPr>
            </w:pPr>
          </w:p>
        </w:tc>
        <w:tc>
          <w:tcPr>
            <w:tcW w:w="1375" w:type="dxa"/>
            <w:tcBorders>
              <w:top w:val="single" w:sz="8" w:space="0" w:color="4F81BD"/>
              <w:bottom w:val="single" w:sz="8" w:space="0" w:color="4F81BD"/>
            </w:tcBorders>
            <w:vAlign w:val="center"/>
          </w:tcPr>
          <w:p w14:paraId="16014303" w14:textId="00C754A3" w:rsidR="0088615A" w:rsidRDefault="0088615A" w:rsidP="005E3256">
            <w:pPr>
              <w:spacing w:before="40"/>
              <w:jc w:val="center"/>
              <w:rPr>
                <w:rFonts w:ascii="Calibri" w:hAnsi="Calibri"/>
              </w:rPr>
            </w:pPr>
          </w:p>
        </w:tc>
        <w:tc>
          <w:tcPr>
            <w:tcW w:w="6676" w:type="dxa"/>
            <w:tcBorders>
              <w:top w:val="single" w:sz="8" w:space="0" w:color="4F81BD"/>
              <w:bottom w:val="single" w:sz="8" w:space="0" w:color="4F81BD"/>
            </w:tcBorders>
            <w:vAlign w:val="center"/>
          </w:tcPr>
          <w:p w14:paraId="1477FB8F" w14:textId="2E4AA5CC" w:rsidR="0088615A" w:rsidRDefault="0088615A" w:rsidP="005E3256">
            <w:pPr>
              <w:spacing w:before="40"/>
              <w:jc w:val="center"/>
              <w:rPr>
                <w:rFonts w:ascii="Calibri" w:hAnsi="Calibri"/>
              </w:rPr>
            </w:pPr>
          </w:p>
        </w:tc>
      </w:tr>
      <w:tr w:rsidR="0088615A" w:rsidRPr="00440C51" w14:paraId="32ACF3DD" w14:textId="77777777" w:rsidTr="005E3256">
        <w:trPr>
          <w:trHeight w:val="662"/>
        </w:trPr>
        <w:tc>
          <w:tcPr>
            <w:tcW w:w="1413" w:type="dxa"/>
            <w:tcBorders>
              <w:top w:val="single" w:sz="8" w:space="0" w:color="4F81BD"/>
              <w:bottom w:val="single" w:sz="8" w:space="0" w:color="4F81BD"/>
            </w:tcBorders>
            <w:vAlign w:val="center"/>
          </w:tcPr>
          <w:p w14:paraId="73C0EDB2" w14:textId="7B5A4035" w:rsidR="008418A0" w:rsidRDefault="008418A0" w:rsidP="005E3256">
            <w:pPr>
              <w:spacing w:before="40"/>
              <w:jc w:val="center"/>
              <w:rPr>
                <w:rFonts w:ascii="Calibri" w:hAnsi="Calibri"/>
                <w:bCs/>
              </w:rPr>
            </w:pPr>
          </w:p>
        </w:tc>
        <w:tc>
          <w:tcPr>
            <w:tcW w:w="1375" w:type="dxa"/>
            <w:tcBorders>
              <w:top w:val="single" w:sz="8" w:space="0" w:color="4F81BD"/>
              <w:bottom w:val="single" w:sz="8" w:space="0" w:color="4F81BD"/>
            </w:tcBorders>
            <w:vAlign w:val="center"/>
          </w:tcPr>
          <w:p w14:paraId="4B6BC75D" w14:textId="2CE22961" w:rsidR="0088615A" w:rsidRPr="008418A0" w:rsidRDefault="0088615A" w:rsidP="005E3256">
            <w:pPr>
              <w:spacing w:before="40"/>
              <w:jc w:val="center"/>
              <w:rPr>
                <w:rFonts w:ascii="Calibri" w:hAnsi="Calibri"/>
              </w:rPr>
            </w:pPr>
          </w:p>
        </w:tc>
        <w:tc>
          <w:tcPr>
            <w:tcW w:w="6676" w:type="dxa"/>
            <w:tcBorders>
              <w:top w:val="single" w:sz="8" w:space="0" w:color="4F81BD"/>
              <w:bottom w:val="single" w:sz="8" w:space="0" w:color="4F81BD"/>
            </w:tcBorders>
            <w:vAlign w:val="center"/>
          </w:tcPr>
          <w:p w14:paraId="00CC24D0" w14:textId="69C104CD" w:rsidR="005E3256" w:rsidRDefault="005E3256" w:rsidP="005E3256">
            <w:pPr>
              <w:spacing w:before="40"/>
              <w:jc w:val="center"/>
              <w:rPr>
                <w:rFonts w:ascii="Calibri" w:hAnsi="Calibri"/>
              </w:rPr>
            </w:pPr>
          </w:p>
        </w:tc>
      </w:tr>
      <w:tr w:rsidR="005E3256" w:rsidRPr="00440C51" w14:paraId="53B17F23" w14:textId="77777777" w:rsidTr="005E3256">
        <w:tc>
          <w:tcPr>
            <w:tcW w:w="1413" w:type="dxa"/>
            <w:tcBorders>
              <w:top w:val="single" w:sz="8" w:space="0" w:color="4F81BD"/>
              <w:bottom w:val="single" w:sz="8" w:space="0" w:color="4F81BD"/>
            </w:tcBorders>
            <w:vAlign w:val="bottom"/>
          </w:tcPr>
          <w:p w14:paraId="301436E2" w14:textId="45723E92" w:rsidR="005E3256" w:rsidRDefault="005E3256" w:rsidP="005E3256">
            <w:pPr>
              <w:spacing w:before="40"/>
              <w:jc w:val="center"/>
              <w:rPr>
                <w:rFonts w:ascii="Calibri" w:hAnsi="Calibri"/>
                <w:bCs/>
              </w:rPr>
            </w:pPr>
          </w:p>
        </w:tc>
        <w:tc>
          <w:tcPr>
            <w:tcW w:w="1375" w:type="dxa"/>
            <w:tcBorders>
              <w:top w:val="single" w:sz="8" w:space="0" w:color="4F81BD"/>
              <w:bottom w:val="single" w:sz="8" w:space="0" w:color="4F81BD"/>
            </w:tcBorders>
          </w:tcPr>
          <w:p w14:paraId="128A5A07" w14:textId="46F87A22" w:rsidR="005E3256" w:rsidRDefault="005E3256" w:rsidP="00B90081">
            <w:pPr>
              <w:spacing w:before="40"/>
              <w:rPr>
                <w:rFonts w:ascii="Calibri" w:hAnsi="Calibri"/>
              </w:rPr>
            </w:pPr>
          </w:p>
        </w:tc>
        <w:tc>
          <w:tcPr>
            <w:tcW w:w="6676" w:type="dxa"/>
            <w:tcBorders>
              <w:top w:val="single" w:sz="8" w:space="0" w:color="4F81BD"/>
              <w:bottom w:val="single" w:sz="8" w:space="0" w:color="4F81BD"/>
            </w:tcBorders>
          </w:tcPr>
          <w:p w14:paraId="60AC792C" w14:textId="505E2684" w:rsidR="005E3256" w:rsidRDefault="005E3256" w:rsidP="0088615A">
            <w:pPr>
              <w:spacing w:before="40"/>
              <w:jc w:val="center"/>
              <w:rPr>
                <w:rFonts w:ascii="Calibri" w:hAnsi="Calibri"/>
              </w:rPr>
            </w:pPr>
          </w:p>
        </w:tc>
      </w:tr>
      <w:tr w:rsidR="005E3256" w:rsidRPr="00440C51" w14:paraId="05A2FD1A" w14:textId="77777777" w:rsidTr="005E3256">
        <w:tc>
          <w:tcPr>
            <w:tcW w:w="1413" w:type="dxa"/>
            <w:tcBorders>
              <w:top w:val="single" w:sz="8" w:space="0" w:color="4F81BD"/>
              <w:bottom w:val="single" w:sz="8" w:space="0" w:color="4F81BD"/>
            </w:tcBorders>
            <w:vAlign w:val="bottom"/>
          </w:tcPr>
          <w:p w14:paraId="5B674452" w14:textId="7FB65959" w:rsidR="005E3256" w:rsidRDefault="005E3256" w:rsidP="005E3256">
            <w:pPr>
              <w:spacing w:before="40"/>
              <w:jc w:val="center"/>
              <w:rPr>
                <w:rFonts w:ascii="Calibri" w:hAnsi="Calibri"/>
                <w:bCs/>
              </w:rPr>
            </w:pPr>
          </w:p>
        </w:tc>
        <w:tc>
          <w:tcPr>
            <w:tcW w:w="1375" w:type="dxa"/>
            <w:tcBorders>
              <w:top w:val="single" w:sz="8" w:space="0" w:color="4F81BD"/>
              <w:bottom w:val="single" w:sz="8" w:space="0" w:color="4F81BD"/>
            </w:tcBorders>
          </w:tcPr>
          <w:p w14:paraId="23B4D921" w14:textId="3FD23E8C" w:rsidR="005E3256" w:rsidRDefault="005E3256" w:rsidP="00B90081">
            <w:pPr>
              <w:spacing w:before="40"/>
              <w:rPr>
                <w:rFonts w:ascii="Calibri" w:hAnsi="Calibri"/>
              </w:rPr>
            </w:pPr>
          </w:p>
        </w:tc>
        <w:tc>
          <w:tcPr>
            <w:tcW w:w="6676" w:type="dxa"/>
            <w:tcBorders>
              <w:top w:val="single" w:sz="8" w:space="0" w:color="4F81BD"/>
              <w:bottom w:val="single" w:sz="8" w:space="0" w:color="4F81BD"/>
            </w:tcBorders>
          </w:tcPr>
          <w:p w14:paraId="6BFA8A92" w14:textId="4AD7472C" w:rsidR="005E3256" w:rsidRDefault="005E3256" w:rsidP="005E3256">
            <w:pPr>
              <w:spacing w:before="40"/>
              <w:jc w:val="center"/>
              <w:rPr>
                <w:rFonts w:ascii="Calibri" w:hAnsi="Calibri"/>
              </w:rPr>
            </w:pPr>
          </w:p>
        </w:tc>
      </w:tr>
      <w:tr w:rsidR="00D23722" w:rsidRPr="00440C51" w14:paraId="0B3F3A57" w14:textId="77777777" w:rsidTr="005E3256">
        <w:tc>
          <w:tcPr>
            <w:tcW w:w="1413" w:type="dxa"/>
            <w:tcBorders>
              <w:top w:val="single" w:sz="8" w:space="0" w:color="4F81BD"/>
              <w:bottom w:val="single" w:sz="8" w:space="0" w:color="4F81BD"/>
            </w:tcBorders>
            <w:vAlign w:val="bottom"/>
          </w:tcPr>
          <w:p w14:paraId="58D47DE0" w14:textId="35C43573" w:rsidR="00D23722" w:rsidRDefault="00D23722" w:rsidP="005E3256">
            <w:pPr>
              <w:spacing w:before="40"/>
              <w:jc w:val="center"/>
              <w:rPr>
                <w:rFonts w:ascii="Calibri" w:hAnsi="Calibri"/>
                <w:bCs/>
              </w:rPr>
            </w:pPr>
          </w:p>
        </w:tc>
        <w:tc>
          <w:tcPr>
            <w:tcW w:w="1375" w:type="dxa"/>
            <w:tcBorders>
              <w:top w:val="single" w:sz="8" w:space="0" w:color="4F81BD"/>
              <w:bottom w:val="single" w:sz="8" w:space="0" w:color="4F81BD"/>
            </w:tcBorders>
          </w:tcPr>
          <w:p w14:paraId="6AEDD363" w14:textId="26917863" w:rsidR="00D23722" w:rsidRDefault="00D23722" w:rsidP="007D77C7">
            <w:pPr>
              <w:spacing w:before="40"/>
              <w:rPr>
                <w:rFonts w:ascii="Calibri" w:hAnsi="Calibri"/>
              </w:rPr>
            </w:pPr>
          </w:p>
        </w:tc>
        <w:tc>
          <w:tcPr>
            <w:tcW w:w="6676" w:type="dxa"/>
            <w:tcBorders>
              <w:top w:val="single" w:sz="8" w:space="0" w:color="4F81BD"/>
              <w:bottom w:val="single" w:sz="8" w:space="0" w:color="4F81BD"/>
            </w:tcBorders>
          </w:tcPr>
          <w:p w14:paraId="40D37513" w14:textId="118E9908" w:rsidR="00D23722" w:rsidRDefault="00D23722" w:rsidP="005E3256">
            <w:pPr>
              <w:spacing w:before="40"/>
              <w:jc w:val="center"/>
              <w:rPr>
                <w:rFonts w:ascii="Calibri" w:hAnsi="Calibri"/>
              </w:rPr>
            </w:pPr>
          </w:p>
        </w:tc>
      </w:tr>
    </w:tbl>
    <w:p w14:paraId="13ADC651" w14:textId="77777777" w:rsidR="0088615A" w:rsidRDefault="0088615A" w:rsidP="0088615A">
      <w:pPr>
        <w:jc w:val="left"/>
        <w:rPr>
          <w:rFonts w:ascii="Calibri" w:hAnsi="Calibri"/>
          <w:b/>
          <w:bCs/>
          <w:color w:val="365F91"/>
          <w:sz w:val="16"/>
          <w:szCs w:val="16"/>
        </w:rPr>
      </w:pPr>
    </w:p>
    <w:p w14:paraId="0C9DD96F" w14:textId="77777777" w:rsidR="0088615A" w:rsidRDefault="0088615A" w:rsidP="0088615A">
      <w:pPr>
        <w:jc w:val="left"/>
        <w:rPr>
          <w:rFonts w:ascii="Calibri" w:hAnsi="Calibri"/>
          <w:b/>
          <w:bCs/>
          <w:color w:val="365F91"/>
          <w:sz w:val="16"/>
          <w:szCs w:val="16"/>
        </w:rPr>
      </w:pPr>
    </w:p>
    <w:p w14:paraId="1EAB4028" w14:textId="77777777" w:rsidR="0088615A" w:rsidRPr="006C4136" w:rsidRDefault="006C4136" w:rsidP="006C4136">
      <w:pPr>
        <w:spacing w:before="360"/>
        <w:rPr>
          <w:rFonts w:ascii="Calibri" w:hAnsi="Calibri"/>
          <w:b/>
          <w:u w:val="single"/>
        </w:rPr>
      </w:pPr>
      <w:r w:rsidRPr="00B31D27">
        <w:rPr>
          <w:rFonts w:ascii="Calibri" w:hAnsi="Calibri"/>
          <w:b/>
        </w:rPr>
        <w:t>Rem</w:t>
      </w:r>
      <w:r w:rsidR="001876B8">
        <w:rPr>
          <w:rFonts w:ascii="Calibri" w:hAnsi="Calibri"/>
          <w:b/>
        </w:rPr>
        <w:t xml:space="preserve"> 1</w:t>
      </w:r>
      <w:r w:rsidR="0088615A" w:rsidRPr="00B31D27">
        <w:rPr>
          <w:rFonts w:ascii="Calibri" w:hAnsi="Calibri"/>
          <w:b/>
        </w:rPr>
        <w:t> :</w:t>
      </w:r>
      <w:r w:rsidRPr="00B31D27">
        <w:rPr>
          <w:rFonts w:ascii="Calibri" w:hAnsi="Calibri"/>
          <w:b/>
        </w:rPr>
        <w:t xml:space="preserve"> </w:t>
      </w:r>
      <w:r w:rsidR="0088615A" w:rsidRPr="0088615A">
        <w:rPr>
          <w:rFonts w:ascii="Calibri" w:hAnsi="Calibri"/>
          <w:b/>
        </w:rPr>
        <w:t xml:space="preserve">Cette page est à enlever dans le programme car cela ne concerne que le suivi des modifications </w:t>
      </w:r>
      <w:r w:rsidR="0088615A" w:rsidRPr="008E4D8E">
        <w:rPr>
          <w:rFonts w:ascii="Calibri" w:hAnsi="Calibri"/>
          <w:b/>
          <w:szCs w:val="24"/>
        </w:rPr>
        <w:t>du modèle.</w:t>
      </w:r>
    </w:p>
    <w:p w14:paraId="2AC9074A" w14:textId="77777777" w:rsidR="0088615A" w:rsidRPr="008E4D8E" w:rsidRDefault="0088615A" w:rsidP="0088615A">
      <w:pPr>
        <w:jc w:val="left"/>
        <w:rPr>
          <w:rFonts w:ascii="Calibri" w:hAnsi="Calibri"/>
          <w:b/>
          <w:bCs/>
          <w:szCs w:val="24"/>
        </w:rPr>
      </w:pPr>
    </w:p>
    <w:p w14:paraId="7D2963AB" w14:textId="77777777" w:rsidR="001876B8" w:rsidRPr="00B132DA" w:rsidRDefault="001876B8" w:rsidP="001876B8">
      <w:pPr>
        <w:rPr>
          <w:rFonts w:asciiTheme="minorHAnsi" w:hAnsiTheme="minorHAnsi" w:cstheme="minorHAnsi"/>
        </w:rPr>
      </w:pPr>
      <w:r w:rsidRPr="00B132DA">
        <w:rPr>
          <w:rFonts w:asciiTheme="minorHAnsi" w:hAnsiTheme="minorHAnsi" w:cstheme="minorHAnsi"/>
          <w:b/>
          <w:bCs/>
          <w:szCs w:val="24"/>
        </w:rPr>
        <w:t xml:space="preserve">Rem 2 : le présent programme type </w:t>
      </w:r>
      <w:r w:rsidRPr="00B132DA">
        <w:rPr>
          <w:rFonts w:asciiTheme="minorHAnsi" w:hAnsiTheme="minorHAnsi" w:cstheme="minorHAnsi"/>
          <w:b/>
        </w:rPr>
        <w:t>est plus qu’un sommaire car des paragraphes sont déjà rédigés (exemplarité énergétique et environnementale, CEE…) et d’autres sont justes à adapter au projet. Il est indiqué sous chaque paragraphe, les éléments attendus accompagnés parfois de remarques.</w:t>
      </w:r>
    </w:p>
    <w:p w14:paraId="37E18365" w14:textId="77777777" w:rsidR="0088615A" w:rsidRPr="00B132DA" w:rsidRDefault="0088615A" w:rsidP="0088615A">
      <w:pPr>
        <w:jc w:val="left"/>
        <w:rPr>
          <w:rFonts w:asciiTheme="minorHAnsi" w:hAnsiTheme="minorHAnsi" w:cstheme="minorHAnsi"/>
          <w:b/>
          <w:bCs/>
          <w:szCs w:val="24"/>
        </w:rPr>
      </w:pPr>
    </w:p>
    <w:p w14:paraId="617A7F4C" w14:textId="77777777" w:rsidR="00B132DA" w:rsidRPr="00B132DA" w:rsidRDefault="00B132DA" w:rsidP="00B132DA">
      <w:pPr>
        <w:rPr>
          <w:rFonts w:asciiTheme="minorHAnsi" w:hAnsiTheme="minorHAnsi" w:cstheme="minorHAnsi"/>
          <w:b/>
        </w:rPr>
      </w:pPr>
      <w:r w:rsidRPr="00B132DA">
        <w:rPr>
          <w:rFonts w:asciiTheme="minorHAnsi" w:hAnsiTheme="minorHAnsi" w:cstheme="minorHAnsi"/>
          <w:b/>
        </w:rPr>
        <w:t xml:space="preserve">Rem 3 : Afin de faciliter la mise en forme, vous trouverez dans l’onglet Accueil de Word, les différents titres et paragraphes.  </w:t>
      </w:r>
    </w:p>
    <w:p w14:paraId="33727CFF" w14:textId="77777777" w:rsidR="0088615A" w:rsidRPr="00B132DA" w:rsidRDefault="0088615A" w:rsidP="0088615A">
      <w:pPr>
        <w:jc w:val="left"/>
        <w:rPr>
          <w:rFonts w:asciiTheme="minorHAnsi" w:hAnsiTheme="minorHAnsi" w:cstheme="minorHAnsi"/>
          <w:b/>
          <w:bCs/>
          <w:szCs w:val="24"/>
        </w:rPr>
      </w:pPr>
    </w:p>
    <w:p w14:paraId="4A321C2D" w14:textId="77777777" w:rsidR="00B132DA" w:rsidRPr="00B132DA" w:rsidRDefault="00B132DA" w:rsidP="00B132DA">
      <w:pPr>
        <w:rPr>
          <w:rFonts w:asciiTheme="minorHAnsi" w:hAnsiTheme="minorHAnsi" w:cstheme="minorHAnsi"/>
          <w:b/>
        </w:rPr>
      </w:pPr>
      <w:r w:rsidRPr="00B132DA">
        <w:rPr>
          <w:rFonts w:asciiTheme="minorHAnsi" w:hAnsiTheme="minorHAnsi" w:cstheme="minorHAnsi"/>
          <w:b/>
        </w:rPr>
        <w:t>Rem 4 : Ce programme est une trame à s</w:t>
      </w:r>
      <w:r w:rsidR="001B2CD7">
        <w:rPr>
          <w:rFonts w:asciiTheme="minorHAnsi" w:hAnsiTheme="minorHAnsi" w:cstheme="minorHAnsi"/>
          <w:b/>
        </w:rPr>
        <w:t>uivre mais doit</w:t>
      </w:r>
      <w:r w:rsidRPr="00B132DA">
        <w:rPr>
          <w:rFonts w:asciiTheme="minorHAnsi" w:hAnsiTheme="minorHAnsi" w:cstheme="minorHAnsi"/>
          <w:b/>
        </w:rPr>
        <w:t xml:space="preserve"> être adapté au projet. Cependant, </w:t>
      </w:r>
      <w:r w:rsidRPr="00B132DA">
        <w:rPr>
          <w:rFonts w:asciiTheme="minorHAnsi" w:hAnsiTheme="minorHAnsi" w:cstheme="minorHAnsi"/>
          <w:b/>
          <w:bCs/>
        </w:rPr>
        <w:t>les paragraphes déjà existant ne doivent pas être supprimés</w:t>
      </w:r>
      <w:r w:rsidRPr="00B132DA">
        <w:rPr>
          <w:rFonts w:asciiTheme="minorHAnsi" w:hAnsiTheme="minorHAnsi" w:cstheme="minorHAnsi"/>
          <w:b/>
        </w:rPr>
        <w:t xml:space="preserve">, la mention sans objet ou néant doit apparaitre si le projet n’est pas concerné. </w:t>
      </w:r>
    </w:p>
    <w:p w14:paraId="7F6FC682" w14:textId="77777777" w:rsidR="001876B8" w:rsidRPr="00B132DA" w:rsidRDefault="001876B8" w:rsidP="001876B8">
      <w:pPr>
        <w:rPr>
          <w:rFonts w:asciiTheme="minorHAnsi" w:hAnsiTheme="minorHAnsi" w:cstheme="minorHAnsi"/>
        </w:rPr>
      </w:pPr>
    </w:p>
    <w:p w14:paraId="7E1F5319" w14:textId="77777777" w:rsidR="001876B8" w:rsidRPr="00B132DA" w:rsidRDefault="001876B8" w:rsidP="001876B8">
      <w:pPr>
        <w:rPr>
          <w:rFonts w:asciiTheme="minorHAnsi" w:hAnsiTheme="minorHAnsi" w:cstheme="minorHAnsi"/>
        </w:rPr>
      </w:pPr>
    </w:p>
    <w:p w14:paraId="12C3D940" w14:textId="77777777" w:rsidR="008E4D8E" w:rsidRDefault="008E4D8E" w:rsidP="001876B8">
      <w:pPr>
        <w:pStyle w:val="Titre5bis"/>
      </w:pPr>
      <w:r>
        <w:br w:type="page"/>
      </w:r>
    </w:p>
    <w:p w14:paraId="7E7226C4" w14:textId="77777777" w:rsidR="00160E79" w:rsidRDefault="00F304B9" w:rsidP="000B117E">
      <w:pPr>
        <w:jc w:val="center"/>
        <w:rPr>
          <w:rFonts w:ascii="Calibri" w:hAnsi="Calibri"/>
          <w:b/>
          <w:sz w:val="32"/>
        </w:rPr>
      </w:pPr>
      <w:r w:rsidRPr="00931EDE">
        <w:rPr>
          <w:rFonts w:ascii="Calibri" w:hAnsi="Calibri"/>
          <w:b/>
          <w:sz w:val="32"/>
        </w:rPr>
        <w:lastRenderedPageBreak/>
        <w:t>Fiche récapitulative de l’opération</w:t>
      </w:r>
    </w:p>
    <w:p w14:paraId="7C462815" w14:textId="77777777" w:rsidR="00160E79" w:rsidRPr="00931EDE" w:rsidRDefault="00160E79" w:rsidP="000B117E">
      <w:pPr>
        <w:jc w:val="center"/>
        <w:rPr>
          <w:rFonts w:ascii="Calibri" w:hAnsi="Calibri"/>
          <w:b/>
          <w:sz w:val="32"/>
        </w:rPr>
      </w:pPr>
    </w:p>
    <w:tbl>
      <w:tblPr>
        <w:tblW w:w="9411" w:type="dxa"/>
        <w:tblBorders>
          <w:top w:val="single" w:sz="8" w:space="0" w:color="4F81BD"/>
          <w:left w:val="single" w:sz="8" w:space="0" w:color="4F81BD"/>
          <w:bottom w:val="single" w:sz="8" w:space="0" w:color="4F81BD"/>
          <w:right w:val="single" w:sz="8" w:space="0" w:color="4F81BD"/>
        </w:tblBorders>
        <w:tblLook w:val="00A0" w:firstRow="1" w:lastRow="0" w:firstColumn="1" w:lastColumn="0" w:noHBand="0" w:noVBand="0"/>
      </w:tblPr>
      <w:tblGrid>
        <w:gridCol w:w="2835"/>
        <w:gridCol w:w="6576"/>
      </w:tblGrid>
      <w:tr w:rsidR="0047770E" w:rsidRPr="00931EDE" w14:paraId="0A8EE74D" w14:textId="77777777" w:rsidTr="0047770E">
        <w:trPr>
          <w:trHeight w:val="680"/>
        </w:trPr>
        <w:tc>
          <w:tcPr>
            <w:tcW w:w="2835" w:type="dxa"/>
            <w:tcBorders>
              <w:top w:val="single" w:sz="8" w:space="0" w:color="4F81BD"/>
            </w:tcBorders>
            <w:shd w:val="clear" w:color="auto" w:fill="FFFFFF"/>
            <w:vAlign w:val="center"/>
          </w:tcPr>
          <w:p w14:paraId="2A7CA9A3" w14:textId="77777777" w:rsidR="0047770E" w:rsidRPr="00931EDE" w:rsidRDefault="0047770E" w:rsidP="0047770E">
            <w:pPr>
              <w:spacing w:before="60" w:after="60"/>
              <w:jc w:val="center"/>
              <w:rPr>
                <w:rFonts w:ascii="Calibri" w:hAnsi="Calibri"/>
                <w:b/>
                <w:bCs/>
              </w:rPr>
            </w:pPr>
            <w:r w:rsidRPr="00931EDE">
              <w:rPr>
                <w:rFonts w:ascii="Calibri" w:hAnsi="Calibri"/>
                <w:b/>
                <w:bCs/>
              </w:rPr>
              <w:t>Libellé de l’opération</w:t>
            </w:r>
          </w:p>
        </w:tc>
        <w:tc>
          <w:tcPr>
            <w:tcW w:w="6576" w:type="dxa"/>
            <w:tcBorders>
              <w:top w:val="single" w:sz="8" w:space="0" w:color="4F81BD"/>
            </w:tcBorders>
            <w:shd w:val="clear" w:color="auto" w:fill="FFFFFF"/>
            <w:vAlign w:val="center"/>
          </w:tcPr>
          <w:p w14:paraId="0B849D5F" w14:textId="47A75E0B" w:rsidR="0047770E" w:rsidRPr="004864DE" w:rsidRDefault="00BC4477" w:rsidP="0047770E">
            <w:pPr>
              <w:pStyle w:val="En-tte"/>
              <w:jc w:val="center"/>
              <w:rPr>
                <w:rFonts w:ascii="Calibri" w:hAnsi="Calibri"/>
              </w:rPr>
            </w:pPr>
            <w:r>
              <w:rPr>
                <w:rFonts w:ascii="Calibri" w:hAnsi="Calibri"/>
              </w:rPr>
              <w:t>MARSEILLE (13)</w:t>
            </w:r>
          </w:p>
          <w:p w14:paraId="7996001A" w14:textId="5184EB8F" w:rsidR="0047770E" w:rsidRPr="00931EDE" w:rsidRDefault="00BC4477" w:rsidP="0047770E">
            <w:pPr>
              <w:spacing w:before="60" w:after="60"/>
              <w:jc w:val="center"/>
              <w:rPr>
                <w:rFonts w:ascii="Calibri" w:hAnsi="Calibri"/>
                <w:bCs/>
              </w:rPr>
            </w:pPr>
            <w:r>
              <w:rPr>
                <w:rFonts w:ascii="Calibri" w:hAnsi="Calibri"/>
              </w:rPr>
              <w:t>Construction d’un Hôpital d’Instruction des Armées (HIA)</w:t>
            </w:r>
          </w:p>
        </w:tc>
      </w:tr>
      <w:tr w:rsidR="00F304B9" w:rsidRPr="00931EDE" w14:paraId="7508B631" w14:textId="77777777" w:rsidTr="0047770E">
        <w:trPr>
          <w:trHeight w:val="680"/>
        </w:trPr>
        <w:tc>
          <w:tcPr>
            <w:tcW w:w="2835" w:type="dxa"/>
            <w:tcBorders>
              <w:top w:val="single" w:sz="8" w:space="0" w:color="4F81BD"/>
            </w:tcBorders>
            <w:shd w:val="clear" w:color="auto" w:fill="FFFFFF"/>
            <w:vAlign w:val="center"/>
          </w:tcPr>
          <w:p w14:paraId="274C2035" w14:textId="77777777" w:rsidR="00F304B9" w:rsidRPr="00931EDE" w:rsidRDefault="00F304B9" w:rsidP="0047770E">
            <w:pPr>
              <w:spacing w:before="60" w:after="60"/>
              <w:jc w:val="center"/>
              <w:rPr>
                <w:rFonts w:ascii="Calibri" w:hAnsi="Calibri"/>
                <w:b/>
                <w:bCs/>
              </w:rPr>
            </w:pPr>
            <w:r w:rsidRPr="00931EDE">
              <w:rPr>
                <w:rFonts w:ascii="Calibri" w:hAnsi="Calibri"/>
                <w:b/>
                <w:bCs/>
              </w:rPr>
              <w:t>Numéro COSI</w:t>
            </w:r>
          </w:p>
        </w:tc>
        <w:tc>
          <w:tcPr>
            <w:tcW w:w="6576" w:type="dxa"/>
            <w:tcBorders>
              <w:top w:val="single" w:sz="8" w:space="0" w:color="4F81BD"/>
            </w:tcBorders>
            <w:shd w:val="clear" w:color="auto" w:fill="FFFFFF"/>
            <w:vAlign w:val="center"/>
          </w:tcPr>
          <w:p w14:paraId="2E7C63AD" w14:textId="543ED8FE" w:rsidR="00F304B9" w:rsidRPr="00931EDE" w:rsidRDefault="00BC4477" w:rsidP="0047770E">
            <w:pPr>
              <w:spacing w:before="60" w:after="60"/>
              <w:jc w:val="center"/>
              <w:rPr>
                <w:rFonts w:ascii="Calibri" w:hAnsi="Calibri"/>
                <w:bCs/>
              </w:rPr>
            </w:pPr>
            <w:r>
              <w:rPr>
                <w:rFonts w:ascii="Calibri" w:hAnsi="Calibri"/>
                <w:bCs/>
              </w:rPr>
              <w:t>461645</w:t>
            </w:r>
          </w:p>
        </w:tc>
      </w:tr>
      <w:tr w:rsidR="00F304B9" w:rsidRPr="00931EDE" w14:paraId="41D0DB81" w14:textId="77777777" w:rsidTr="0047770E">
        <w:trPr>
          <w:trHeight w:val="680"/>
        </w:trPr>
        <w:tc>
          <w:tcPr>
            <w:tcW w:w="2835" w:type="dxa"/>
            <w:tcBorders>
              <w:top w:val="single" w:sz="8" w:space="0" w:color="4F81BD"/>
              <w:bottom w:val="single" w:sz="8" w:space="0" w:color="4F81BD"/>
            </w:tcBorders>
            <w:shd w:val="clear" w:color="auto" w:fill="FFFFFF"/>
            <w:vAlign w:val="center"/>
          </w:tcPr>
          <w:p w14:paraId="6A42678A" w14:textId="77777777" w:rsidR="00F304B9" w:rsidRPr="00931EDE" w:rsidRDefault="00F304B9" w:rsidP="0047770E">
            <w:pPr>
              <w:spacing w:before="60" w:after="60"/>
              <w:jc w:val="center"/>
              <w:rPr>
                <w:rFonts w:ascii="Calibri" w:hAnsi="Calibri"/>
                <w:b/>
                <w:bCs/>
              </w:rPr>
            </w:pPr>
            <w:r w:rsidRPr="00931EDE">
              <w:rPr>
                <w:rFonts w:ascii="Calibri" w:hAnsi="Calibri"/>
                <w:b/>
                <w:bCs/>
              </w:rPr>
              <w:t>Numéro Immeuble G2D</w:t>
            </w:r>
          </w:p>
        </w:tc>
        <w:tc>
          <w:tcPr>
            <w:tcW w:w="6576" w:type="dxa"/>
            <w:tcBorders>
              <w:top w:val="single" w:sz="8" w:space="0" w:color="4F81BD"/>
              <w:bottom w:val="single" w:sz="8" w:space="0" w:color="4F81BD"/>
            </w:tcBorders>
            <w:vAlign w:val="center"/>
          </w:tcPr>
          <w:p w14:paraId="108B0F26" w14:textId="77777777" w:rsidR="00F304B9" w:rsidRPr="00931EDE" w:rsidRDefault="00F304B9" w:rsidP="0047770E">
            <w:pPr>
              <w:spacing w:before="60" w:after="60"/>
              <w:jc w:val="center"/>
              <w:rPr>
                <w:rFonts w:ascii="Calibri" w:hAnsi="Calibri"/>
              </w:rPr>
            </w:pPr>
          </w:p>
        </w:tc>
      </w:tr>
      <w:tr w:rsidR="00F304B9" w:rsidRPr="00931EDE" w14:paraId="79632DB9" w14:textId="77777777" w:rsidTr="0047770E">
        <w:trPr>
          <w:trHeight w:val="680"/>
        </w:trPr>
        <w:tc>
          <w:tcPr>
            <w:tcW w:w="2835" w:type="dxa"/>
            <w:tcBorders>
              <w:top w:val="single" w:sz="8" w:space="0" w:color="4F81BD"/>
              <w:bottom w:val="single" w:sz="4" w:space="0" w:color="5B9BD5" w:themeColor="accent1"/>
            </w:tcBorders>
            <w:shd w:val="clear" w:color="auto" w:fill="FFFFFF"/>
            <w:vAlign w:val="center"/>
          </w:tcPr>
          <w:p w14:paraId="0481AE45" w14:textId="77777777" w:rsidR="00F304B9" w:rsidRPr="00931EDE" w:rsidRDefault="00F304B9" w:rsidP="0047770E">
            <w:pPr>
              <w:spacing w:before="60" w:after="60"/>
              <w:jc w:val="center"/>
              <w:rPr>
                <w:rFonts w:ascii="Calibri" w:hAnsi="Calibri"/>
                <w:b/>
                <w:bCs/>
              </w:rPr>
            </w:pPr>
            <w:r w:rsidRPr="00931EDE">
              <w:rPr>
                <w:rFonts w:ascii="Calibri" w:hAnsi="Calibri"/>
                <w:b/>
                <w:bCs/>
              </w:rPr>
              <w:t>Numéro Immeuble Chorus</w:t>
            </w:r>
          </w:p>
        </w:tc>
        <w:tc>
          <w:tcPr>
            <w:tcW w:w="6576" w:type="dxa"/>
            <w:tcBorders>
              <w:top w:val="single" w:sz="8" w:space="0" w:color="4F81BD"/>
              <w:bottom w:val="single" w:sz="4" w:space="0" w:color="5B9BD5" w:themeColor="accent1"/>
            </w:tcBorders>
            <w:vAlign w:val="center"/>
          </w:tcPr>
          <w:p w14:paraId="7E074EB3" w14:textId="77777777" w:rsidR="00F304B9" w:rsidRPr="00B72A11" w:rsidRDefault="00F304B9" w:rsidP="0047770E">
            <w:pPr>
              <w:spacing w:before="60" w:after="60"/>
              <w:jc w:val="center"/>
              <w:rPr>
                <w:rFonts w:asciiTheme="minorHAnsi" w:hAnsiTheme="minorHAnsi"/>
              </w:rPr>
            </w:pPr>
          </w:p>
        </w:tc>
      </w:tr>
      <w:tr w:rsidR="00F304B9" w:rsidRPr="00931EDE" w14:paraId="212037C2" w14:textId="77777777" w:rsidTr="0047770E">
        <w:trPr>
          <w:trHeight w:val="680"/>
        </w:trPr>
        <w:tc>
          <w:tcPr>
            <w:tcW w:w="2835" w:type="dxa"/>
            <w:tcBorders>
              <w:top w:val="single" w:sz="8" w:space="0" w:color="4F81BD"/>
              <w:bottom w:val="single" w:sz="8" w:space="0" w:color="4F81BD"/>
            </w:tcBorders>
            <w:shd w:val="clear" w:color="auto" w:fill="FFFFFF"/>
            <w:vAlign w:val="center"/>
          </w:tcPr>
          <w:p w14:paraId="6CDE066B" w14:textId="77777777" w:rsidR="00F304B9" w:rsidRPr="00931EDE" w:rsidRDefault="00F304B9" w:rsidP="0047770E">
            <w:pPr>
              <w:spacing w:before="60" w:after="60"/>
              <w:jc w:val="center"/>
              <w:rPr>
                <w:rFonts w:ascii="Calibri" w:hAnsi="Calibri"/>
                <w:b/>
                <w:bCs/>
              </w:rPr>
            </w:pPr>
            <w:r w:rsidRPr="00931EDE">
              <w:rPr>
                <w:rFonts w:ascii="Calibri" w:hAnsi="Calibri"/>
                <w:b/>
                <w:bCs/>
              </w:rPr>
              <w:t>1016 - Type opération</w:t>
            </w:r>
          </w:p>
        </w:tc>
        <w:tc>
          <w:tcPr>
            <w:tcW w:w="6576" w:type="dxa"/>
            <w:tcBorders>
              <w:top w:val="single" w:sz="8" w:space="0" w:color="4F81BD"/>
              <w:bottom w:val="single" w:sz="8" w:space="0" w:color="4F81BD"/>
            </w:tcBorders>
            <w:vAlign w:val="center"/>
          </w:tcPr>
          <w:p w14:paraId="1CA92C96" w14:textId="77777777" w:rsidR="00F304B9" w:rsidRPr="00931EDE" w:rsidRDefault="00F304B9" w:rsidP="0047770E">
            <w:pPr>
              <w:spacing w:before="60" w:after="60"/>
              <w:jc w:val="center"/>
              <w:rPr>
                <w:rFonts w:ascii="Calibri" w:hAnsi="Calibri"/>
                <w:highlight w:val="yellow"/>
              </w:rPr>
            </w:pPr>
          </w:p>
        </w:tc>
      </w:tr>
      <w:tr w:rsidR="00F304B9" w:rsidRPr="00931EDE" w14:paraId="32D972D4" w14:textId="77777777" w:rsidTr="0047770E">
        <w:trPr>
          <w:trHeight w:val="680"/>
        </w:trPr>
        <w:tc>
          <w:tcPr>
            <w:tcW w:w="2835" w:type="dxa"/>
            <w:tcBorders>
              <w:top w:val="single" w:sz="8" w:space="0" w:color="4F81BD"/>
            </w:tcBorders>
            <w:shd w:val="clear" w:color="auto" w:fill="FFFFFF"/>
            <w:vAlign w:val="center"/>
          </w:tcPr>
          <w:p w14:paraId="6C07C8F8" w14:textId="77777777" w:rsidR="00F304B9" w:rsidRPr="00931EDE" w:rsidRDefault="00F304B9" w:rsidP="0047770E">
            <w:pPr>
              <w:spacing w:before="60" w:after="60"/>
              <w:jc w:val="center"/>
              <w:rPr>
                <w:rFonts w:ascii="Calibri" w:hAnsi="Calibri"/>
                <w:b/>
                <w:bCs/>
              </w:rPr>
            </w:pPr>
            <w:r w:rsidRPr="00931EDE">
              <w:rPr>
                <w:rFonts w:ascii="Calibri" w:hAnsi="Calibri"/>
                <w:b/>
                <w:bCs/>
              </w:rPr>
              <w:t>Bénéficiaire</w:t>
            </w:r>
          </w:p>
        </w:tc>
        <w:tc>
          <w:tcPr>
            <w:tcW w:w="6576" w:type="dxa"/>
            <w:tcBorders>
              <w:top w:val="single" w:sz="8" w:space="0" w:color="4F81BD"/>
            </w:tcBorders>
            <w:vAlign w:val="center"/>
          </w:tcPr>
          <w:p w14:paraId="01B5B47B" w14:textId="77777777" w:rsidR="00F304B9" w:rsidRPr="00931EDE" w:rsidRDefault="00F304B9" w:rsidP="0047770E">
            <w:pPr>
              <w:spacing w:before="60" w:after="60"/>
              <w:jc w:val="center"/>
              <w:rPr>
                <w:rFonts w:ascii="Calibri" w:hAnsi="Calibri"/>
              </w:rPr>
            </w:pPr>
          </w:p>
        </w:tc>
      </w:tr>
      <w:tr w:rsidR="00F304B9" w:rsidRPr="00931EDE" w14:paraId="75918662" w14:textId="77777777" w:rsidTr="0047770E">
        <w:trPr>
          <w:trHeight w:val="680"/>
        </w:trPr>
        <w:tc>
          <w:tcPr>
            <w:tcW w:w="2835" w:type="dxa"/>
            <w:tcBorders>
              <w:top w:val="single" w:sz="8" w:space="0" w:color="4F81BD"/>
              <w:bottom w:val="single" w:sz="8" w:space="0" w:color="4F81BD"/>
            </w:tcBorders>
            <w:shd w:val="clear" w:color="auto" w:fill="FFFFFF"/>
            <w:vAlign w:val="center"/>
          </w:tcPr>
          <w:p w14:paraId="5B1705EF" w14:textId="77777777" w:rsidR="00F304B9" w:rsidRPr="00931EDE" w:rsidRDefault="00F304B9" w:rsidP="0047770E">
            <w:pPr>
              <w:spacing w:before="60" w:after="60"/>
              <w:jc w:val="center"/>
              <w:rPr>
                <w:rFonts w:ascii="Calibri" w:hAnsi="Calibri"/>
                <w:b/>
                <w:bCs/>
              </w:rPr>
            </w:pPr>
            <w:r w:rsidRPr="00931EDE">
              <w:rPr>
                <w:rFonts w:ascii="Calibri" w:hAnsi="Calibri"/>
                <w:b/>
                <w:bCs/>
              </w:rPr>
              <w:t>Descriptif sommaire de l’opération</w:t>
            </w:r>
          </w:p>
        </w:tc>
        <w:tc>
          <w:tcPr>
            <w:tcW w:w="6576" w:type="dxa"/>
            <w:tcBorders>
              <w:top w:val="single" w:sz="8" w:space="0" w:color="4F81BD"/>
              <w:bottom w:val="single" w:sz="8" w:space="0" w:color="4F81BD"/>
            </w:tcBorders>
            <w:vAlign w:val="center"/>
          </w:tcPr>
          <w:p w14:paraId="1D4B8748" w14:textId="77777777" w:rsidR="00F304B9" w:rsidRPr="00931EDE" w:rsidRDefault="00F304B9" w:rsidP="0047770E">
            <w:pPr>
              <w:spacing w:before="60" w:after="60"/>
              <w:jc w:val="center"/>
              <w:rPr>
                <w:rFonts w:ascii="Calibri" w:hAnsi="Calibri"/>
              </w:rPr>
            </w:pPr>
          </w:p>
        </w:tc>
      </w:tr>
      <w:tr w:rsidR="00F304B9" w:rsidRPr="00931EDE" w14:paraId="7887ABC1" w14:textId="77777777" w:rsidTr="0047770E">
        <w:trPr>
          <w:trHeight w:val="680"/>
        </w:trPr>
        <w:tc>
          <w:tcPr>
            <w:tcW w:w="2835" w:type="dxa"/>
            <w:shd w:val="clear" w:color="auto" w:fill="FFFFFF"/>
            <w:vAlign w:val="center"/>
          </w:tcPr>
          <w:p w14:paraId="6ADD4467" w14:textId="77777777" w:rsidR="00F304B9" w:rsidRPr="00931EDE" w:rsidRDefault="00F304B9" w:rsidP="0047770E">
            <w:pPr>
              <w:spacing w:before="60" w:after="60"/>
              <w:jc w:val="center"/>
              <w:rPr>
                <w:rFonts w:ascii="Calibri" w:hAnsi="Calibri"/>
                <w:b/>
                <w:bCs/>
              </w:rPr>
            </w:pPr>
            <w:r w:rsidRPr="00931EDE">
              <w:rPr>
                <w:rFonts w:ascii="Calibri" w:hAnsi="Calibri"/>
                <w:b/>
                <w:bCs/>
              </w:rPr>
              <w:t>Délais prévisionnels</w:t>
            </w:r>
          </w:p>
        </w:tc>
        <w:tc>
          <w:tcPr>
            <w:tcW w:w="6576" w:type="dxa"/>
            <w:vAlign w:val="center"/>
          </w:tcPr>
          <w:p w14:paraId="45960559" w14:textId="77777777" w:rsidR="00F304B9" w:rsidRDefault="001F3EA2" w:rsidP="0047770E">
            <w:pPr>
              <w:spacing w:before="60" w:after="60"/>
              <w:jc w:val="center"/>
              <w:rPr>
                <w:rFonts w:ascii="Calibri" w:hAnsi="Calibri"/>
              </w:rPr>
            </w:pPr>
            <w:r>
              <w:rPr>
                <w:rFonts w:ascii="Calibri" w:hAnsi="Calibri"/>
              </w:rPr>
              <w:t xml:space="preserve">Durée des études : </w:t>
            </w:r>
            <w:r w:rsidR="004864DE">
              <w:rPr>
                <w:rFonts w:ascii="Calibri" w:hAnsi="Calibri"/>
              </w:rPr>
              <w:t>xx</w:t>
            </w:r>
            <w:r w:rsidR="006A5F57">
              <w:rPr>
                <w:rFonts w:ascii="Calibri" w:hAnsi="Calibri"/>
              </w:rPr>
              <w:t xml:space="preserve"> </w:t>
            </w:r>
            <w:r>
              <w:rPr>
                <w:rFonts w:ascii="Calibri" w:hAnsi="Calibri"/>
              </w:rPr>
              <w:t>mois</w:t>
            </w:r>
          </w:p>
          <w:p w14:paraId="275810C2" w14:textId="77777777" w:rsidR="001F3EA2" w:rsidRPr="00931EDE" w:rsidRDefault="001F3EA2" w:rsidP="0047770E">
            <w:pPr>
              <w:spacing w:before="60" w:after="60"/>
              <w:jc w:val="center"/>
              <w:rPr>
                <w:rFonts w:ascii="Calibri" w:hAnsi="Calibri"/>
              </w:rPr>
            </w:pPr>
            <w:r>
              <w:rPr>
                <w:rFonts w:ascii="Calibri" w:hAnsi="Calibri"/>
              </w:rPr>
              <w:t xml:space="preserve">Durée des travaux : </w:t>
            </w:r>
            <w:r w:rsidR="004864DE">
              <w:rPr>
                <w:rFonts w:ascii="Calibri" w:hAnsi="Calibri"/>
              </w:rPr>
              <w:t>xx</w:t>
            </w:r>
            <w:r w:rsidR="006A5F57">
              <w:rPr>
                <w:rFonts w:ascii="Calibri" w:hAnsi="Calibri"/>
              </w:rPr>
              <w:t xml:space="preserve"> </w:t>
            </w:r>
            <w:r>
              <w:rPr>
                <w:rFonts w:ascii="Calibri" w:hAnsi="Calibri"/>
              </w:rPr>
              <w:t>mois</w:t>
            </w:r>
          </w:p>
        </w:tc>
      </w:tr>
      <w:tr w:rsidR="0047770E" w:rsidRPr="00931EDE" w14:paraId="65D7D43D" w14:textId="77777777" w:rsidTr="0047770E">
        <w:trPr>
          <w:trHeight w:val="680"/>
        </w:trPr>
        <w:tc>
          <w:tcPr>
            <w:tcW w:w="2835" w:type="dxa"/>
            <w:tcBorders>
              <w:top w:val="single" w:sz="8" w:space="0" w:color="4F81BD"/>
              <w:bottom w:val="single" w:sz="8" w:space="0" w:color="4F81BD"/>
            </w:tcBorders>
            <w:shd w:val="clear" w:color="auto" w:fill="FFFFFF"/>
            <w:vAlign w:val="center"/>
          </w:tcPr>
          <w:p w14:paraId="07D4FDAF" w14:textId="77777777" w:rsidR="0047770E" w:rsidRPr="00931EDE" w:rsidRDefault="0047770E" w:rsidP="0047770E">
            <w:pPr>
              <w:spacing w:before="60" w:after="60"/>
              <w:jc w:val="center"/>
              <w:rPr>
                <w:rFonts w:ascii="Calibri" w:hAnsi="Calibri"/>
                <w:b/>
                <w:bCs/>
              </w:rPr>
            </w:pPr>
            <w:r>
              <w:rPr>
                <w:rFonts w:ascii="Calibri" w:hAnsi="Calibri"/>
                <w:b/>
                <w:bCs/>
              </w:rPr>
              <w:t>Date prévisionnel de livraison</w:t>
            </w:r>
          </w:p>
        </w:tc>
        <w:tc>
          <w:tcPr>
            <w:tcW w:w="6576" w:type="dxa"/>
            <w:tcBorders>
              <w:top w:val="single" w:sz="8" w:space="0" w:color="4F81BD"/>
              <w:bottom w:val="single" w:sz="8" w:space="0" w:color="4F81BD"/>
            </w:tcBorders>
            <w:vAlign w:val="center"/>
          </w:tcPr>
          <w:p w14:paraId="1114CBB7" w14:textId="77777777" w:rsidR="0047770E" w:rsidRPr="00931EDE" w:rsidRDefault="0047770E" w:rsidP="0047770E">
            <w:pPr>
              <w:spacing w:before="60" w:after="60"/>
              <w:jc w:val="center"/>
              <w:rPr>
                <w:rFonts w:ascii="Calibri" w:hAnsi="Calibri"/>
              </w:rPr>
            </w:pPr>
          </w:p>
        </w:tc>
      </w:tr>
      <w:tr w:rsidR="001F3EA2" w:rsidRPr="00931EDE" w14:paraId="61E23163" w14:textId="77777777" w:rsidTr="0047770E">
        <w:trPr>
          <w:trHeight w:val="680"/>
        </w:trPr>
        <w:tc>
          <w:tcPr>
            <w:tcW w:w="2835" w:type="dxa"/>
            <w:tcBorders>
              <w:top w:val="single" w:sz="8" w:space="0" w:color="4F81BD"/>
              <w:bottom w:val="single" w:sz="8" w:space="0" w:color="4F81BD"/>
            </w:tcBorders>
            <w:shd w:val="clear" w:color="auto" w:fill="FFFFFF"/>
            <w:vAlign w:val="center"/>
          </w:tcPr>
          <w:p w14:paraId="23F6212C" w14:textId="77777777" w:rsidR="001F3EA2" w:rsidRPr="00931EDE" w:rsidRDefault="001F3EA2" w:rsidP="00E921A7">
            <w:pPr>
              <w:spacing w:before="60" w:after="60"/>
              <w:jc w:val="center"/>
              <w:rPr>
                <w:rFonts w:ascii="Calibri" w:hAnsi="Calibri"/>
                <w:b/>
                <w:bCs/>
              </w:rPr>
            </w:pPr>
            <w:r w:rsidRPr="00931EDE">
              <w:rPr>
                <w:rFonts w:ascii="Calibri" w:hAnsi="Calibri"/>
                <w:b/>
                <w:bCs/>
              </w:rPr>
              <w:t>Coût investissement</w:t>
            </w:r>
            <w:r w:rsidR="0029595B">
              <w:rPr>
                <w:rFonts w:ascii="Calibri" w:hAnsi="Calibri"/>
                <w:b/>
                <w:bCs/>
              </w:rPr>
              <w:t xml:space="preserve"> </w:t>
            </w:r>
          </w:p>
        </w:tc>
        <w:tc>
          <w:tcPr>
            <w:tcW w:w="6576" w:type="dxa"/>
            <w:tcBorders>
              <w:top w:val="single" w:sz="8" w:space="0" w:color="4F81BD"/>
              <w:bottom w:val="single" w:sz="8" w:space="0" w:color="4F81BD"/>
            </w:tcBorders>
            <w:vAlign w:val="center"/>
          </w:tcPr>
          <w:p w14:paraId="346355E0" w14:textId="77777777" w:rsidR="001F3EA2" w:rsidRPr="00931EDE" w:rsidRDefault="004864DE" w:rsidP="0047770E">
            <w:pPr>
              <w:spacing w:before="60" w:after="60"/>
              <w:jc w:val="center"/>
              <w:rPr>
                <w:rFonts w:ascii="Calibri" w:hAnsi="Calibri"/>
              </w:rPr>
            </w:pPr>
            <w:proofErr w:type="spellStart"/>
            <w:r>
              <w:rPr>
                <w:rFonts w:ascii="Calibri" w:hAnsi="Calibri"/>
              </w:rPr>
              <w:t>xxxx</w:t>
            </w:r>
            <w:proofErr w:type="spellEnd"/>
            <w:r>
              <w:rPr>
                <w:rFonts w:ascii="Calibri" w:hAnsi="Calibri"/>
              </w:rPr>
              <w:t xml:space="preserve"> </w:t>
            </w:r>
            <w:r w:rsidR="0039498A">
              <w:rPr>
                <w:rFonts w:ascii="Calibri" w:hAnsi="Calibri"/>
              </w:rPr>
              <w:t>k€ TTC</w:t>
            </w:r>
          </w:p>
        </w:tc>
      </w:tr>
      <w:tr w:rsidR="00130C29" w:rsidRPr="00931EDE" w14:paraId="53C08815" w14:textId="77777777" w:rsidTr="0047770E">
        <w:trPr>
          <w:trHeight w:val="680"/>
        </w:trPr>
        <w:tc>
          <w:tcPr>
            <w:tcW w:w="2835" w:type="dxa"/>
            <w:tcBorders>
              <w:top w:val="single" w:sz="8" w:space="0" w:color="4F81BD"/>
              <w:bottom w:val="single" w:sz="8" w:space="0" w:color="4F81BD"/>
            </w:tcBorders>
            <w:shd w:val="clear" w:color="auto" w:fill="FFFFFF"/>
            <w:vAlign w:val="center"/>
          </w:tcPr>
          <w:p w14:paraId="3D8D99F4" w14:textId="77777777" w:rsidR="00130C29" w:rsidRPr="00931EDE" w:rsidRDefault="00130C29" w:rsidP="0047770E">
            <w:pPr>
              <w:spacing w:before="60" w:after="60"/>
              <w:jc w:val="center"/>
              <w:rPr>
                <w:rFonts w:ascii="Calibri" w:hAnsi="Calibri"/>
                <w:b/>
                <w:bCs/>
              </w:rPr>
            </w:pPr>
            <w:r w:rsidRPr="00931EDE">
              <w:rPr>
                <w:rFonts w:ascii="Calibri" w:hAnsi="Calibri"/>
                <w:b/>
                <w:bCs/>
              </w:rPr>
              <w:t>Type de maîtrise d’œuvre</w:t>
            </w:r>
          </w:p>
        </w:tc>
        <w:tc>
          <w:tcPr>
            <w:tcW w:w="6576" w:type="dxa"/>
            <w:tcBorders>
              <w:top w:val="single" w:sz="8" w:space="0" w:color="4F81BD"/>
              <w:bottom w:val="single" w:sz="8" w:space="0" w:color="4F81BD"/>
            </w:tcBorders>
            <w:vAlign w:val="center"/>
          </w:tcPr>
          <w:p w14:paraId="7C57EA32" w14:textId="77777777" w:rsidR="00130C29" w:rsidRPr="00931EDE" w:rsidRDefault="00130C29" w:rsidP="0047770E">
            <w:pPr>
              <w:spacing w:before="60" w:after="60"/>
              <w:jc w:val="center"/>
              <w:rPr>
                <w:rFonts w:ascii="Calibri" w:hAnsi="Calibri"/>
              </w:rPr>
            </w:pPr>
            <w:r>
              <w:rPr>
                <w:rFonts w:ascii="Calibri" w:hAnsi="Calibri"/>
              </w:rPr>
              <w:t>Maîtrise d’œuvre interne</w:t>
            </w:r>
            <w:r w:rsidR="004864DE">
              <w:rPr>
                <w:rFonts w:ascii="Calibri" w:hAnsi="Calibri"/>
              </w:rPr>
              <w:t xml:space="preserve"> / privée</w:t>
            </w:r>
          </w:p>
        </w:tc>
      </w:tr>
      <w:tr w:rsidR="00F304B9" w:rsidRPr="00931EDE" w14:paraId="303234DA" w14:textId="77777777" w:rsidTr="0047770E">
        <w:trPr>
          <w:trHeight w:val="680"/>
        </w:trPr>
        <w:tc>
          <w:tcPr>
            <w:tcW w:w="2835" w:type="dxa"/>
            <w:shd w:val="clear" w:color="auto" w:fill="FFFFFF"/>
            <w:vAlign w:val="center"/>
          </w:tcPr>
          <w:p w14:paraId="1C317AA7" w14:textId="77777777" w:rsidR="00F304B9" w:rsidRDefault="00F304B9" w:rsidP="0047770E">
            <w:pPr>
              <w:spacing w:before="60" w:after="60"/>
              <w:jc w:val="center"/>
              <w:rPr>
                <w:rFonts w:ascii="Calibri" w:hAnsi="Calibri"/>
                <w:b/>
                <w:bCs/>
              </w:rPr>
            </w:pPr>
            <w:r w:rsidRPr="00931EDE">
              <w:rPr>
                <w:rFonts w:ascii="Calibri" w:hAnsi="Calibri"/>
                <w:b/>
                <w:bCs/>
              </w:rPr>
              <w:t>Exigences particulières</w:t>
            </w:r>
          </w:p>
          <w:p w14:paraId="313B1729" w14:textId="77777777" w:rsidR="00CA6119" w:rsidRPr="00931EDE" w:rsidRDefault="00CA6119" w:rsidP="0047770E">
            <w:pPr>
              <w:spacing w:before="60" w:after="60"/>
              <w:jc w:val="center"/>
              <w:rPr>
                <w:rFonts w:ascii="Calibri" w:hAnsi="Calibri"/>
                <w:b/>
                <w:bCs/>
              </w:rPr>
            </w:pPr>
            <w:r>
              <w:rPr>
                <w:rFonts w:ascii="Calibri" w:hAnsi="Calibri"/>
                <w:b/>
                <w:bCs/>
              </w:rPr>
              <w:t>Remarques</w:t>
            </w:r>
          </w:p>
        </w:tc>
        <w:tc>
          <w:tcPr>
            <w:tcW w:w="6576" w:type="dxa"/>
            <w:vAlign w:val="center"/>
          </w:tcPr>
          <w:p w14:paraId="42F4461A" w14:textId="77777777" w:rsidR="00F304B9" w:rsidRPr="00931EDE" w:rsidRDefault="00F304B9" w:rsidP="0047770E">
            <w:pPr>
              <w:spacing w:before="60" w:after="60"/>
              <w:jc w:val="center"/>
              <w:rPr>
                <w:rFonts w:ascii="Calibri" w:hAnsi="Calibri"/>
              </w:rPr>
            </w:pPr>
          </w:p>
        </w:tc>
      </w:tr>
    </w:tbl>
    <w:p w14:paraId="11226E22" w14:textId="77777777" w:rsidR="00160E79" w:rsidRDefault="00160E79" w:rsidP="000B117E">
      <w:pPr>
        <w:spacing w:before="240" w:after="100"/>
        <w:rPr>
          <w:rFonts w:ascii="Calibri" w:hAnsi="Calibri"/>
          <w:bCs/>
          <w:szCs w:val="16"/>
        </w:rPr>
      </w:pPr>
    </w:p>
    <w:p w14:paraId="70E7C725" w14:textId="77777777" w:rsidR="00160E79" w:rsidRPr="00160E79" w:rsidRDefault="00160E79" w:rsidP="000B117E">
      <w:pPr>
        <w:spacing w:before="240" w:after="100"/>
        <w:rPr>
          <w:rFonts w:ascii="Calibri" w:hAnsi="Calibri"/>
          <w:bCs/>
          <w:szCs w:val="16"/>
        </w:rPr>
      </w:pPr>
    </w:p>
    <w:p w14:paraId="06CFCA82" w14:textId="77777777" w:rsidR="00F304B9" w:rsidRPr="0029141F" w:rsidRDefault="00160E79" w:rsidP="000B117E">
      <w:pPr>
        <w:spacing w:before="240" w:after="100"/>
        <w:rPr>
          <w:rFonts w:ascii="Calibri" w:hAnsi="Calibri"/>
          <w:b/>
          <w:bCs/>
          <w:color w:val="365F91"/>
          <w:sz w:val="16"/>
          <w:szCs w:val="16"/>
        </w:rPr>
      </w:pPr>
      <w:r>
        <w:rPr>
          <w:rFonts w:ascii="Calibri" w:hAnsi="Calibri"/>
          <w:b/>
          <w:bCs/>
          <w:color w:val="365F91"/>
          <w:sz w:val="16"/>
          <w:szCs w:val="16"/>
        </w:rPr>
        <w:br w:type="page"/>
      </w:r>
    </w:p>
    <w:p w14:paraId="6C989EA3" w14:textId="77777777" w:rsidR="008E4D8E" w:rsidRDefault="00F304B9" w:rsidP="008E4D8E">
      <w:pPr>
        <w:tabs>
          <w:tab w:val="left" w:pos="4042"/>
        </w:tabs>
        <w:spacing w:before="240"/>
        <w:jc w:val="center"/>
        <w:rPr>
          <w:rFonts w:ascii="Calibri" w:hAnsi="Calibri"/>
          <w:b/>
          <w:bCs/>
          <w:sz w:val="32"/>
          <w:szCs w:val="16"/>
        </w:rPr>
      </w:pPr>
      <w:r w:rsidRPr="008E4D8E">
        <w:rPr>
          <w:rFonts w:ascii="Calibri" w:hAnsi="Calibri"/>
          <w:b/>
          <w:bCs/>
          <w:sz w:val="32"/>
          <w:szCs w:val="16"/>
        </w:rPr>
        <w:lastRenderedPageBreak/>
        <w:t>Historique version document</w:t>
      </w:r>
    </w:p>
    <w:p w14:paraId="360AC302" w14:textId="77777777" w:rsidR="008E4D8E" w:rsidRPr="008E4D8E" w:rsidRDefault="008E4D8E" w:rsidP="008E4D8E">
      <w:pPr>
        <w:tabs>
          <w:tab w:val="left" w:pos="4042"/>
        </w:tabs>
        <w:jc w:val="center"/>
        <w:rPr>
          <w:rFonts w:ascii="Calibri" w:hAnsi="Calibri"/>
          <w:b/>
          <w:bCs/>
          <w:sz w:val="32"/>
          <w:szCs w:val="16"/>
        </w:rPr>
      </w:pPr>
    </w:p>
    <w:tbl>
      <w:tblPr>
        <w:tblW w:w="0" w:type="auto"/>
        <w:tblBorders>
          <w:top w:val="single" w:sz="8" w:space="0" w:color="4F81BD"/>
          <w:left w:val="single" w:sz="8" w:space="0" w:color="4F81BD"/>
          <w:bottom w:val="single" w:sz="8" w:space="0" w:color="4F81BD"/>
          <w:right w:val="single" w:sz="8" w:space="0" w:color="4F81BD"/>
        </w:tblBorders>
        <w:tblLayout w:type="fixed"/>
        <w:tblLook w:val="00A0" w:firstRow="1" w:lastRow="0" w:firstColumn="1" w:lastColumn="0" w:noHBand="0" w:noVBand="0"/>
      </w:tblPr>
      <w:tblGrid>
        <w:gridCol w:w="1191"/>
        <w:gridCol w:w="1588"/>
        <w:gridCol w:w="6443"/>
      </w:tblGrid>
      <w:tr w:rsidR="00F304B9" w:rsidRPr="008E4D8E" w14:paraId="1982B83F" w14:textId="77777777" w:rsidTr="00240817">
        <w:trPr>
          <w:trHeight w:val="510"/>
        </w:trPr>
        <w:tc>
          <w:tcPr>
            <w:tcW w:w="1191" w:type="dxa"/>
            <w:tcBorders>
              <w:top w:val="single" w:sz="8" w:space="0" w:color="4F81BD"/>
            </w:tcBorders>
            <w:shd w:val="clear" w:color="auto" w:fill="4F81BD"/>
            <w:vAlign w:val="center"/>
          </w:tcPr>
          <w:p w14:paraId="55E7FDDD" w14:textId="77777777" w:rsidR="00F304B9" w:rsidRPr="008E4D8E" w:rsidRDefault="00F304B9" w:rsidP="008E4D8E">
            <w:pPr>
              <w:spacing w:before="40"/>
              <w:jc w:val="center"/>
              <w:rPr>
                <w:rFonts w:ascii="Calibri" w:hAnsi="Calibri"/>
                <w:b/>
                <w:bCs/>
                <w:color w:val="FFFFFF"/>
                <w:sz w:val="28"/>
              </w:rPr>
            </w:pPr>
            <w:r w:rsidRPr="008E4D8E">
              <w:rPr>
                <w:rFonts w:ascii="Calibri" w:hAnsi="Calibri"/>
                <w:b/>
                <w:bCs/>
                <w:color w:val="FFFFFF"/>
                <w:sz w:val="28"/>
              </w:rPr>
              <w:t>Version</w:t>
            </w:r>
          </w:p>
        </w:tc>
        <w:tc>
          <w:tcPr>
            <w:tcW w:w="1588" w:type="dxa"/>
            <w:tcBorders>
              <w:top w:val="single" w:sz="8" w:space="0" w:color="4F81BD"/>
            </w:tcBorders>
            <w:shd w:val="clear" w:color="auto" w:fill="4F81BD"/>
            <w:vAlign w:val="center"/>
          </w:tcPr>
          <w:p w14:paraId="4002F4D5" w14:textId="77777777" w:rsidR="00F304B9" w:rsidRPr="008E4D8E" w:rsidRDefault="00F304B9" w:rsidP="008E4D8E">
            <w:pPr>
              <w:spacing w:before="40"/>
              <w:jc w:val="center"/>
              <w:rPr>
                <w:rFonts w:ascii="Calibri" w:hAnsi="Calibri"/>
                <w:b/>
                <w:bCs/>
                <w:color w:val="FFFFFF"/>
                <w:sz w:val="28"/>
              </w:rPr>
            </w:pPr>
            <w:r w:rsidRPr="008E4D8E">
              <w:rPr>
                <w:rFonts w:ascii="Calibri" w:hAnsi="Calibri"/>
                <w:b/>
                <w:bCs/>
                <w:color w:val="FFFFFF"/>
                <w:sz w:val="28"/>
              </w:rPr>
              <w:t>Date</w:t>
            </w:r>
          </w:p>
        </w:tc>
        <w:tc>
          <w:tcPr>
            <w:tcW w:w="6443" w:type="dxa"/>
            <w:tcBorders>
              <w:top w:val="single" w:sz="8" w:space="0" w:color="4F81BD"/>
            </w:tcBorders>
            <w:shd w:val="clear" w:color="auto" w:fill="4F81BD"/>
            <w:vAlign w:val="center"/>
          </w:tcPr>
          <w:p w14:paraId="4C775849" w14:textId="77777777" w:rsidR="00F304B9" w:rsidRPr="008E4D8E" w:rsidRDefault="00F304B9" w:rsidP="008E4D8E">
            <w:pPr>
              <w:spacing w:before="40"/>
              <w:jc w:val="center"/>
              <w:rPr>
                <w:rFonts w:ascii="Calibri" w:hAnsi="Calibri"/>
                <w:b/>
                <w:bCs/>
                <w:color w:val="FFFFFF"/>
                <w:sz w:val="28"/>
              </w:rPr>
            </w:pPr>
            <w:r w:rsidRPr="008E4D8E">
              <w:rPr>
                <w:rFonts w:ascii="Calibri" w:hAnsi="Calibri"/>
                <w:b/>
                <w:bCs/>
                <w:color w:val="FFFFFF"/>
                <w:sz w:val="28"/>
              </w:rPr>
              <w:t>Commentaire(s)</w:t>
            </w:r>
          </w:p>
        </w:tc>
      </w:tr>
      <w:tr w:rsidR="00960664" w:rsidRPr="00931EDE" w14:paraId="2AF66CFF" w14:textId="77777777" w:rsidTr="00240817">
        <w:trPr>
          <w:trHeight w:val="510"/>
        </w:trPr>
        <w:tc>
          <w:tcPr>
            <w:tcW w:w="1191" w:type="dxa"/>
            <w:tcBorders>
              <w:top w:val="single" w:sz="8" w:space="0" w:color="4F81BD"/>
              <w:bottom w:val="single" w:sz="8" w:space="0" w:color="4F81BD"/>
            </w:tcBorders>
            <w:vAlign w:val="center"/>
          </w:tcPr>
          <w:p w14:paraId="46E3068D" w14:textId="77777777" w:rsidR="00960664" w:rsidRPr="008E4D8E" w:rsidRDefault="00960664" w:rsidP="008E4D8E">
            <w:pPr>
              <w:spacing w:before="40"/>
              <w:jc w:val="center"/>
              <w:rPr>
                <w:rFonts w:ascii="Calibri" w:hAnsi="Calibri"/>
                <w:bCs/>
              </w:rPr>
            </w:pPr>
            <w:r w:rsidRPr="008E4D8E">
              <w:rPr>
                <w:rFonts w:ascii="Calibri" w:hAnsi="Calibri"/>
                <w:bCs/>
              </w:rPr>
              <w:t>1.0</w:t>
            </w:r>
          </w:p>
        </w:tc>
        <w:tc>
          <w:tcPr>
            <w:tcW w:w="1588" w:type="dxa"/>
            <w:tcBorders>
              <w:top w:val="single" w:sz="8" w:space="0" w:color="4F81BD"/>
              <w:bottom w:val="single" w:sz="8" w:space="0" w:color="4F81BD"/>
            </w:tcBorders>
            <w:vAlign w:val="center"/>
          </w:tcPr>
          <w:p w14:paraId="0E7F3BDF" w14:textId="77777777" w:rsidR="00960664" w:rsidRPr="00931EDE" w:rsidRDefault="00960664" w:rsidP="008E4D8E">
            <w:pPr>
              <w:spacing w:before="40"/>
              <w:jc w:val="center"/>
              <w:rPr>
                <w:rFonts w:ascii="Calibri" w:hAnsi="Calibri"/>
              </w:rPr>
            </w:pPr>
          </w:p>
        </w:tc>
        <w:tc>
          <w:tcPr>
            <w:tcW w:w="6443" w:type="dxa"/>
            <w:tcBorders>
              <w:top w:val="single" w:sz="8" w:space="0" w:color="4F81BD"/>
              <w:bottom w:val="single" w:sz="8" w:space="0" w:color="4F81BD"/>
            </w:tcBorders>
            <w:vAlign w:val="center"/>
          </w:tcPr>
          <w:p w14:paraId="42289C06" w14:textId="77777777" w:rsidR="00960664" w:rsidRPr="00931EDE" w:rsidRDefault="00960664" w:rsidP="008E4D8E">
            <w:pPr>
              <w:spacing w:before="40"/>
              <w:jc w:val="center"/>
              <w:rPr>
                <w:rFonts w:ascii="Calibri" w:hAnsi="Calibri"/>
                <w:b/>
              </w:rPr>
            </w:pPr>
          </w:p>
        </w:tc>
      </w:tr>
    </w:tbl>
    <w:p w14:paraId="4AC02BCF" w14:textId="77777777" w:rsidR="00D7692F" w:rsidRDefault="00D7692F" w:rsidP="00160E79">
      <w:pPr>
        <w:rPr>
          <w:lang w:val="en-US"/>
        </w:rPr>
      </w:pPr>
    </w:p>
    <w:p w14:paraId="495D6E61" w14:textId="77777777" w:rsidR="00160E79" w:rsidRDefault="00160E79" w:rsidP="00160E79">
      <w:pPr>
        <w:rPr>
          <w:lang w:val="en-US"/>
        </w:rPr>
      </w:pPr>
    </w:p>
    <w:p w14:paraId="20605256" w14:textId="77777777" w:rsidR="00160E79" w:rsidRPr="00160E79" w:rsidRDefault="00160E79" w:rsidP="00160E79">
      <w:pPr>
        <w:rPr>
          <w:lang w:val="en-US"/>
        </w:rPr>
      </w:pPr>
    </w:p>
    <w:p w14:paraId="2A437194" w14:textId="77777777" w:rsidR="00D7692F" w:rsidRPr="00160E79" w:rsidRDefault="00D7692F" w:rsidP="00160E79">
      <w:pPr>
        <w:rPr>
          <w:lang w:val="en-US"/>
        </w:rPr>
      </w:pPr>
    </w:p>
    <w:p w14:paraId="7869076A" w14:textId="77777777" w:rsidR="00F304B9" w:rsidRDefault="00F304B9" w:rsidP="008E4D8E">
      <w:pPr>
        <w:spacing w:before="240"/>
        <w:jc w:val="center"/>
        <w:rPr>
          <w:rFonts w:ascii="Calibri" w:hAnsi="Calibri"/>
          <w:b/>
          <w:bCs/>
          <w:sz w:val="32"/>
          <w:szCs w:val="16"/>
        </w:rPr>
      </w:pPr>
      <w:r w:rsidRPr="008E4D8E">
        <w:rPr>
          <w:rFonts w:ascii="Calibri" w:hAnsi="Calibri"/>
          <w:b/>
          <w:bCs/>
          <w:sz w:val="32"/>
          <w:szCs w:val="16"/>
        </w:rPr>
        <w:t>Affaire suivi</w:t>
      </w:r>
      <w:r w:rsidR="00C12B46" w:rsidRPr="008E4D8E">
        <w:rPr>
          <w:rFonts w:ascii="Calibri" w:hAnsi="Calibri"/>
          <w:b/>
          <w:bCs/>
          <w:sz w:val="32"/>
          <w:szCs w:val="16"/>
        </w:rPr>
        <w:t>e</w:t>
      </w:r>
      <w:r w:rsidR="008E4D8E" w:rsidRPr="008E4D8E">
        <w:rPr>
          <w:rFonts w:ascii="Calibri" w:hAnsi="Calibri"/>
          <w:b/>
          <w:bCs/>
          <w:sz w:val="32"/>
          <w:szCs w:val="16"/>
        </w:rPr>
        <w:t xml:space="preserve"> par</w:t>
      </w:r>
    </w:p>
    <w:p w14:paraId="704E66BD" w14:textId="77777777" w:rsidR="008E4D8E" w:rsidRPr="008E4D8E" w:rsidRDefault="008E4D8E" w:rsidP="008E4D8E">
      <w:pPr>
        <w:spacing w:after="100"/>
        <w:jc w:val="center"/>
        <w:rPr>
          <w:rFonts w:ascii="Calibri" w:hAnsi="Calibri"/>
          <w:b/>
          <w:bCs/>
          <w:sz w:val="32"/>
          <w:szCs w:val="16"/>
        </w:rPr>
      </w:pPr>
    </w:p>
    <w:tbl>
      <w:tblPr>
        <w:tblW w:w="9474" w:type="dxa"/>
        <w:tblBorders>
          <w:top w:val="single" w:sz="8" w:space="0" w:color="4F81BD"/>
          <w:left w:val="single" w:sz="8" w:space="0" w:color="4F81BD"/>
          <w:bottom w:val="single" w:sz="8" w:space="0" w:color="4F81BD"/>
          <w:right w:val="single" w:sz="8" w:space="0" w:color="4F81BD"/>
        </w:tblBorders>
        <w:tblLayout w:type="fixed"/>
        <w:tblLook w:val="00A0" w:firstRow="1" w:lastRow="0" w:firstColumn="1" w:lastColumn="0" w:noHBand="0" w:noVBand="0"/>
      </w:tblPr>
      <w:tblGrid>
        <w:gridCol w:w="1951"/>
        <w:gridCol w:w="317"/>
        <w:gridCol w:w="2093"/>
        <w:gridCol w:w="317"/>
        <w:gridCol w:w="533"/>
        <w:gridCol w:w="4253"/>
        <w:gridCol w:w="10"/>
      </w:tblGrid>
      <w:tr w:rsidR="00F304B9" w:rsidRPr="008E4D8E" w14:paraId="0CB0E744" w14:textId="77777777" w:rsidTr="00240817">
        <w:trPr>
          <w:trHeight w:val="510"/>
        </w:trPr>
        <w:tc>
          <w:tcPr>
            <w:tcW w:w="2268" w:type="dxa"/>
            <w:gridSpan w:val="2"/>
            <w:tcBorders>
              <w:top w:val="single" w:sz="8" w:space="0" w:color="4F81BD"/>
              <w:bottom w:val="single" w:sz="8" w:space="0" w:color="4F81BD"/>
            </w:tcBorders>
            <w:shd w:val="clear" w:color="auto" w:fill="4F81BD"/>
            <w:vAlign w:val="center"/>
          </w:tcPr>
          <w:p w14:paraId="0AC85CF8" w14:textId="77777777" w:rsidR="00F304B9" w:rsidRPr="008E4D8E" w:rsidRDefault="00F304B9" w:rsidP="008E4D8E">
            <w:pPr>
              <w:spacing w:before="40"/>
              <w:jc w:val="center"/>
              <w:rPr>
                <w:rFonts w:ascii="Calibri" w:hAnsi="Calibri"/>
                <w:b/>
                <w:bCs/>
                <w:color w:val="FFFFFF"/>
                <w:sz w:val="28"/>
              </w:rPr>
            </w:pPr>
            <w:r w:rsidRPr="008E4D8E">
              <w:rPr>
                <w:rFonts w:ascii="Calibri" w:hAnsi="Calibri"/>
                <w:b/>
                <w:bCs/>
                <w:color w:val="FFFFFF"/>
                <w:sz w:val="28"/>
              </w:rPr>
              <w:t>Division/Service</w:t>
            </w:r>
          </w:p>
        </w:tc>
        <w:tc>
          <w:tcPr>
            <w:tcW w:w="2410" w:type="dxa"/>
            <w:gridSpan w:val="2"/>
            <w:tcBorders>
              <w:top w:val="single" w:sz="8" w:space="0" w:color="4F81BD"/>
              <w:bottom w:val="single" w:sz="8" w:space="0" w:color="4F81BD"/>
            </w:tcBorders>
            <w:shd w:val="clear" w:color="auto" w:fill="4F81BD"/>
            <w:vAlign w:val="center"/>
          </w:tcPr>
          <w:p w14:paraId="43A356C2" w14:textId="77777777" w:rsidR="00F304B9" w:rsidRPr="008E4D8E" w:rsidRDefault="00F304B9" w:rsidP="008E4D8E">
            <w:pPr>
              <w:spacing w:before="40"/>
              <w:jc w:val="center"/>
              <w:rPr>
                <w:rFonts w:ascii="Calibri" w:hAnsi="Calibri"/>
                <w:b/>
                <w:bCs/>
                <w:color w:val="FFFFFF"/>
                <w:sz w:val="28"/>
              </w:rPr>
            </w:pPr>
            <w:r w:rsidRPr="008E4D8E">
              <w:rPr>
                <w:rFonts w:ascii="Calibri" w:hAnsi="Calibri"/>
                <w:b/>
                <w:bCs/>
                <w:color w:val="FFFFFF"/>
                <w:sz w:val="28"/>
              </w:rPr>
              <w:t>Nom</w:t>
            </w:r>
          </w:p>
        </w:tc>
        <w:tc>
          <w:tcPr>
            <w:tcW w:w="4796" w:type="dxa"/>
            <w:gridSpan w:val="3"/>
            <w:tcBorders>
              <w:top w:val="single" w:sz="8" w:space="0" w:color="4F81BD"/>
            </w:tcBorders>
            <w:shd w:val="clear" w:color="auto" w:fill="4F81BD"/>
            <w:vAlign w:val="center"/>
          </w:tcPr>
          <w:p w14:paraId="6C4420F2" w14:textId="77777777" w:rsidR="00F304B9" w:rsidRPr="008E4D8E" w:rsidRDefault="00F304B9" w:rsidP="008E4D8E">
            <w:pPr>
              <w:spacing w:before="40"/>
              <w:jc w:val="center"/>
              <w:rPr>
                <w:rFonts w:ascii="Calibri" w:hAnsi="Calibri"/>
                <w:b/>
                <w:bCs/>
                <w:color w:val="FFFFFF"/>
                <w:sz w:val="28"/>
              </w:rPr>
            </w:pPr>
            <w:r w:rsidRPr="008E4D8E">
              <w:rPr>
                <w:rFonts w:ascii="Calibri" w:hAnsi="Calibri"/>
                <w:b/>
                <w:bCs/>
                <w:color w:val="FFFFFF"/>
                <w:sz w:val="28"/>
              </w:rPr>
              <w:t>Contacts</w:t>
            </w:r>
          </w:p>
        </w:tc>
      </w:tr>
      <w:tr w:rsidR="00F304B9" w:rsidRPr="00931EDE" w14:paraId="1670FE38" w14:textId="77777777" w:rsidTr="00240817">
        <w:trPr>
          <w:gridAfter w:val="1"/>
          <w:wAfter w:w="10" w:type="dxa"/>
          <w:trHeight w:val="290"/>
        </w:trPr>
        <w:tc>
          <w:tcPr>
            <w:tcW w:w="1951" w:type="dxa"/>
            <w:vMerge w:val="restart"/>
            <w:tcBorders>
              <w:top w:val="single" w:sz="8" w:space="0" w:color="4F81BD"/>
              <w:bottom w:val="single" w:sz="8" w:space="0" w:color="4F81BD"/>
            </w:tcBorders>
            <w:vAlign w:val="center"/>
          </w:tcPr>
          <w:p w14:paraId="79A4DF36" w14:textId="77777777" w:rsidR="00F304B9" w:rsidRPr="008E4D8E" w:rsidRDefault="008E4D8E" w:rsidP="006F7ACE">
            <w:pPr>
              <w:spacing w:before="40"/>
              <w:jc w:val="center"/>
              <w:rPr>
                <w:rFonts w:ascii="Calibri" w:hAnsi="Calibri"/>
                <w:bCs/>
              </w:rPr>
            </w:pPr>
            <w:r w:rsidRPr="008E4D8E">
              <w:rPr>
                <w:rFonts w:ascii="Calibri" w:hAnsi="Calibri"/>
                <w:bCs/>
              </w:rPr>
              <w:t>Programmiste</w:t>
            </w:r>
          </w:p>
        </w:tc>
        <w:tc>
          <w:tcPr>
            <w:tcW w:w="2410" w:type="dxa"/>
            <w:gridSpan w:val="2"/>
            <w:vMerge w:val="restart"/>
            <w:tcBorders>
              <w:top w:val="single" w:sz="8" w:space="0" w:color="4F81BD"/>
              <w:bottom w:val="single" w:sz="8" w:space="0" w:color="4F81BD"/>
            </w:tcBorders>
            <w:vAlign w:val="center"/>
          </w:tcPr>
          <w:p w14:paraId="45140DB5" w14:textId="77777777" w:rsidR="00F304B9" w:rsidRPr="00931EDE" w:rsidRDefault="00F304B9" w:rsidP="000B117E">
            <w:pPr>
              <w:spacing w:before="40"/>
              <w:jc w:val="center"/>
              <w:rPr>
                <w:rFonts w:ascii="Calibri" w:hAnsi="Calibri"/>
                <w:b/>
              </w:rPr>
            </w:pPr>
          </w:p>
        </w:tc>
        <w:tc>
          <w:tcPr>
            <w:tcW w:w="850" w:type="dxa"/>
            <w:gridSpan w:val="2"/>
            <w:tcBorders>
              <w:top w:val="single" w:sz="8" w:space="0" w:color="4F81BD"/>
              <w:bottom w:val="single" w:sz="8" w:space="0" w:color="4F81BD"/>
            </w:tcBorders>
          </w:tcPr>
          <w:p w14:paraId="2D5EB298" w14:textId="77777777" w:rsidR="00F304B9" w:rsidRPr="00931EDE" w:rsidRDefault="00D778DD" w:rsidP="00E437E3">
            <w:pPr>
              <w:spacing w:before="40"/>
              <w:jc w:val="center"/>
              <w:rPr>
                <w:rFonts w:ascii="Calibri" w:hAnsi="Calibri"/>
                <w:b/>
              </w:rPr>
            </w:pPr>
            <w:r w:rsidRPr="0064140F">
              <w:rPr>
                <w:rFonts w:ascii="Calibri" w:hAnsi="Calibri"/>
                <w:b/>
                <w:noProof/>
              </w:rPr>
              <w:drawing>
                <wp:inline distT="0" distB="0" distL="0" distR="0" wp14:anchorId="26086E55" wp14:editId="447B1F38">
                  <wp:extent cx="219075" cy="161925"/>
                  <wp:effectExtent l="0" t="0" r="0" b="0"/>
                  <wp:docPr id="11" name="Image 27" descr="te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 descr="tel1"/>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253" w:type="dxa"/>
            <w:tcBorders>
              <w:top w:val="single" w:sz="8" w:space="0" w:color="4F81BD"/>
              <w:bottom w:val="single" w:sz="8" w:space="0" w:color="4F81BD"/>
            </w:tcBorders>
          </w:tcPr>
          <w:p w14:paraId="24F642E4" w14:textId="77777777" w:rsidR="00F304B9" w:rsidRPr="00931EDE" w:rsidRDefault="00F304B9" w:rsidP="000B117E">
            <w:pPr>
              <w:spacing w:before="40"/>
              <w:jc w:val="center"/>
              <w:rPr>
                <w:rFonts w:ascii="Calibri" w:hAnsi="Calibri"/>
                <w:b/>
              </w:rPr>
            </w:pPr>
          </w:p>
        </w:tc>
      </w:tr>
      <w:tr w:rsidR="00F304B9" w:rsidRPr="00931EDE" w14:paraId="6FD1BBDF" w14:textId="77777777" w:rsidTr="00240817">
        <w:trPr>
          <w:gridAfter w:val="1"/>
          <w:wAfter w:w="10" w:type="dxa"/>
          <w:trHeight w:val="290"/>
        </w:trPr>
        <w:tc>
          <w:tcPr>
            <w:tcW w:w="1951" w:type="dxa"/>
            <w:vMerge/>
            <w:tcBorders>
              <w:top w:val="nil"/>
              <w:bottom w:val="single" w:sz="8" w:space="0" w:color="4F81BD"/>
            </w:tcBorders>
          </w:tcPr>
          <w:p w14:paraId="07D57893" w14:textId="77777777" w:rsidR="00F304B9" w:rsidRPr="00931EDE" w:rsidRDefault="00F304B9" w:rsidP="000B117E">
            <w:pPr>
              <w:spacing w:before="40"/>
              <w:jc w:val="center"/>
              <w:rPr>
                <w:rFonts w:ascii="Calibri" w:hAnsi="Calibri"/>
                <w:b/>
                <w:bCs/>
              </w:rPr>
            </w:pPr>
          </w:p>
        </w:tc>
        <w:tc>
          <w:tcPr>
            <w:tcW w:w="2410" w:type="dxa"/>
            <w:gridSpan w:val="2"/>
            <w:vMerge/>
            <w:tcBorders>
              <w:top w:val="nil"/>
              <w:bottom w:val="single" w:sz="8" w:space="0" w:color="4F81BD"/>
            </w:tcBorders>
          </w:tcPr>
          <w:p w14:paraId="237F44CB" w14:textId="77777777" w:rsidR="00F304B9" w:rsidRPr="00931EDE" w:rsidRDefault="00F304B9" w:rsidP="000B117E">
            <w:pPr>
              <w:spacing w:before="40"/>
              <w:jc w:val="center"/>
              <w:rPr>
                <w:rFonts w:ascii="Calibri" w:hAnsi="Calibri"/>
                <w:b/>
              </w:rPr>
            </w:pPr>
          </w:p>
        </w:tc>
        <w:tc>
          <w:tcPr>
            <w:tcW w:w="850" w:type="dxa"/>
            <w:gridSpan w:val="2"/>
            <w:tcBorders>
              <w:top w:val="single" w:sz="8" w:space="0" w:color="4F81BD"/>
              <w:bottom w:val="single" w:sz="8" w:space="0" w:color="4F81BD"/>
            </w:tcBorders>
          </w:tcPr>
          <w:p w14:paraId="647EEBB9" w14:textId="77777777" w:rsidR="00F304B9" w:rsidRPr="00931EDE" w:rsidRDefault="00D778DD" w:rsidP="000B117E">
            <w:pPr>
              <w:spacing w:before="40"/>
              <w:jc w:val="center"/>
              <w:rPr>
                <w:rFonts w:ascii="Calibri" w:hAnsi="Calibri"/>
                <w:b/>
              </w:rPr>
            </w:pPr>
            <w:r w:rsidRPr="0064140F">
              <w:rPr>
                <w:rFonts w:ascii="Calibri" w:hAnsi="Calibri"/>
                <w:b/>
                <w:noProof/>
              </w:rPr>
              <w:drawing>
                <wp:inline distT="0" distB="0" distL="0" distR="0" wp14:anchorId="634511C9" wp14:editId="426972A6">
                  <wp:extent cx="219075" cy="161925"/>
                  <wp:effectExtent l="0" t="0" r="0" b="0"/>
                  <wp:docPr id="10" name="Image 2" descr="te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tel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253" w:type="dxa"/>
          </w:tcPr>
          <w:p w14:paraId="7425F916" w14:textId="77777777" w:rsidR="00F304B9" w:rsidRPr="00931EDE" w:rsidRDefault="00F304B9" w:rsidP="000B117E">
            <w:pPr>
              <w:spacing w:before="40"/>
              <w:jc w:val="center"/>
              <w:rPr>
                <w:rFonts w:ascii="Calibri" w:hAnsi="Calibri"/>
                <w:b/>
              </w:rPr>
            </w:pPr>
          </w:p>
        </w:tc>
      </w:tr>
      <w:tr w:rsidR="00F304B9" w:rsidRPr="00931EDE" w14:paraId="5D584A23" w14:textId="77777777" w:rsidTr="00240817">
        <w:trPr>
          <w:gridAfter w:val="1"/>
          <w:wAfter w:w="10" w:type="dxa"/>
          <w:trHeight w:val="290"/>
        </w:trPr>
        <w:tc>
          <w:tcPr>
            <w:tcW w:w="1951" w:type="dxa"/>
            <w:vMerge/>
            <w:tcBorders>
              <w:top w:val="nil"/>
              <w:bottom w:val="single" w:sz="8" w:space="0" w:color="4F81BD"/>
            </w:tcBorders>
          </w:tcPr>
          <w:p w14:paraId="5C215604" w14:textId="77777777" w:rsidR="00F304B9" w:rsidRPr="00931EDE" w:rsidRDefault="00F304B9" w:rsidP="000B117E">
            <w:pPr>
              <w:spacing w:before="40"/>
              <w:jc w:val="center"/>
              <w:rPr>
                <w:rFonts w:ascii="Calibri" w:hAnsi="Calibri"/>
                <w:b/>
                <w:bCs/>
              </w:rPr>
            </w:pPr>
          </w:p>
        </w:tc>
        <w:tc>
          <w:tcPr>
            <w:tcW w:w="2410" w:type="dxa"/>
            <w:gridSpan w:val="2"/>
            <w:vMerge/>
            <w:tcBorders>
              <w:top w:val="nil"/>
              <w:bottom w:val="single" w:sz="8" w:space="0" w:color="4F81BD"/>
            </w:tcBorders>
          </w:tcPr>
          <w:p w14:paraId="05EDC8F9" w14:textId="77777777" w:rsidR="00F304B9" w:rsidRPr="00931EDE" w:rsidRDefault="00F304B9" w:rsidP="000B117E">
            <w:pPr>
              <w:spacing w:before="40"/>
              <w:jc w:val="center"/>
              <w:rPr>
                <w:rFonts w:ascii="Calibri" w:hAnsi="Calibri"/>
              </w:rPr>
            </w:pPr>
          </w:p>
        </w:tc>
        <w:tc>
          <w:tcPr>
            <w:tcW w:w="850" w:type="dxa"/>
            <w:gridSpan w:val="2"/>
            <w:tcBorders>
              <w:top w:val="single" w:sz="8" w:space="0" w:color="4F81BD"/>
              <w:bottom w:val="single" w:sz="8" w:space="0" w:color="4F81BD"/>
            </w:tcBorders>
          </w:tcPr>
          <w:p w14:paraId="0E43B30E" w14:textId="77777777" w:rsidR="00F304B9" w:rsidRPr="00931EDE" w:rsidRDefault="00D778DD" w:rsidP="000B117E">
            <w:pPr>
              <w:spacing w:before="40"/>
              <w:jc w:val="center"/>
              <w:rPr>
                <w:rFonts w:ascii="Calibri" w:hAnsi="Calibri"/>
              </w:rPr>
            </w:pPr>
            <w:r w:rsidRPr="0064140F">
              <w:rPr>
                <w:rFonts w:ascii="Calibri" w:hAnsi="Calibri"/>
                <w:noProof/>
              </w:rPr>
              <w:drawing>
                <wp:inline distT="0" distB="0" distL="0" distR="0" wp14:anchorId="7DA55DF0" wp14:editId="626012D5">
                  <wp:extent cx="171450" cy="171450"/>
                  <wp:effectExtent l="0" t="0" r="0" b="0"/>
                  <wp:docPr id="3" name="Image 1" descr="mail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ail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c>
          <w:tcPr>
            <w:tcW w:w="4253" w:type="dxa"/>
            <w:tcBorders>
              <w:top w:val="single" w:sz="8" w:space="0" w:color="4F81BD"/>
              <w:bottom w:val="single" w:sz="8" w:space="0" w:color="4F81BD"/>
            </w:tcBorders>
          </w:tcPr>
          <w:p w14:paraId="5638D536" w14:textId="77777777" w:rsidR="00F304B9" w:rsidRPr="00931EDE" w:rsidRDefault="00F304B9" w:rsidP="00E437E3">
            <w:pPr>
              <w:spacing w:before="40"/>
              <w:jc w:val="center"/>
              <w:rPr>
                <w:rFonts w:ascii="Calibri" w:hAnsi="Calibri"/>
              </w:rPr>
            </w:pPr>
          </w:p>
        </w:tc>
      </w:tr>
      <w:tr w:rsidR="00F304B9" w:rsidRPr="00931EDE" w14:paraId="00DD34B6" w14:textId="77777777" w:rsidTr="00240817">
        <w:trPr>
          <w:gridAfter w:val="1"/>
          <w:wAfter w:w="10" w:type="dxa"/>
          <w:trHeight w:val="283"/>
        </w:trPr>
        <w:tc>
          <w:tcPr>
            <w:tcW w:w="1951" w:type="dxa"/>
            <w:vMerge w:val="restart"/>
            <w:tcBorders>
              <w:top w:val="single" w:sz="8" w:space="0" w:color="4F81BD"/>
            </w:tcBorders>
            <w:vAlign w:val="center"/>
          </w:tcPr>
          <w:p w14:paraId="1F211289" w14:textId="77777777" w:rsidR="00F304B9" w:rsidRPr="008E4D8E" w:rsidRDefault="008E4D8E" w:rsidP="008D550D">
            <w:pPr>
              <w:spacing w:before="40"/>
              <w:jc w:val="center"/>
              <w:rPr>
                <w:rFonts w:ascii="Calibri" w:hAnsi="Calibri"/>
                <w:bCs/>
              </w:rPr>
            </w:pPr>
            <w:r w:rsidRPr="008E4D8E">
              <w:rPr>
                <w:rFonts w:ascii="Calibri" w:hAnsi="Calibri"/>
                <w:bCs/>
              </w:rPr>
              <w:t>Pilote</w:t>
            </w:r>
          </w:p>
        </w:tc>
        <w:tc>
          <w:tcPr>
            <w:tcW w:w="2410" w:type="dxa"/>
            <w:gridSpan w:val="2"/>
            <w:vMerge w:val="restart"/>
            <w:tcBorders>
              <w:top w:val="single" w:sz="8" w:space="0" w:color="4F81BD"/>
            </w:tcBorders>
            <w:vAlign w:val="center"/>
          </w:tcPr>
          <w:p w14:paraId="52D0C1DF" w14:textId="77777777" w:rsidR="00F304B9" w:rsidRPr="00931EDE" w:rsidRDefault="00F304B9" w:rsidP="008C4456">
            <w:pPr>
              <w:spacing w:before="40"/>
              <w:jc w:val="center"/>
              <w:rPr>
                <w:rFonts w:ascii="Calibri" w:hAnsi="Calibri"/>
              </w:rPr>
            </w:pPr>
          </w:p>
        </w:tc>
        <w:tc>
          <w:tcPr>
            <w:tcW w:w="850" w:type="dxa"/>
            <w:gridSpan w:val="2"/>
            <w:tcBorders>
              <w:top w:val="single" w:sz="8" w:space="0" w:color="4F81BD"/>
            </w:tcBorders>
          </w:tcPr>
          <w:p w14:paraId="2DAA7961" w14:textId="77777777" w:rsidR="00F304B9" w:rsidRPr="00931EDE" w:rsidRDefault="00D778DD" w:rsidP="008C4456">
            <w:pPr>
              <w:spacing w:before="40"/>
              <w:jc w:val="center"/>
              <w:rPr>
                <w:rFonts w:ascii="Calibri" w:hAnsi="Calibri"/>
              </w:rPr>
            </w:pPr>
            <w:r w:rsidRPr="0064140F">
              <w:rPr>
                <w:rFonts w:ascii="Calibri" w:hAnsi="Calibri"/>
                <w:noProof/>
              </w:rPr>
              <w:drawing>
                <wp:inline distT="0" distB="0" distL="0" distR="0" wp14:anchorId="5DCFA7F0" wp14:editId="1ABF6EFD">
                  <wp:extent cx="219075" cy="161925"/>
                  <wp:effectExtent l="0" t="0" r="0" b="0"/>
                  <wp:docPr id="4" name="Image 4" descr="te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tel1"/>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253" w:type="dxa"/>
            <w:tcBorders>
              <w:top w:val="single" w:sz="8" w:space="0" w:color="4F81BD"/>
            </w:tcBorders>
          </w:tcPr>
          <w:p w14:paraId="7FFF5141" w14:textId="77777777" w:rsidR="00F304B9" w:rsidRPr="00931EDE" w:rsidRDefault="00F304B9" w:rsidP="008C4456">
            <w:pPr>
              <w:spacing w:before="40"/>
              <w:jc w:val="center"/>
              <w:rPr>
                <w:rFonts w:ascii="Calibri" w:hAnsi="Calibri"/>
              </w:rPr>
            </w:pPr>
          </w:p>
        </w:tc>
      </w:tr>
      <w:tr w:rsidR="00F304B9" w:rsidRPr="00931EDE" w14:paraId="040CB4CA" w14:textId="77777777" w:rsidTr="00240817">
        <w:trPr>
          <w:gridAfter w:val="1"/>
          <w:wAfter w:w="10" w:type="dxa"/>
          <w:trHeight w:val="290"/>
        </w:trPr>
        <w:tc>
          <w:tcPr>
            <w:tcW w:w="1951" w:type="dxa"/>
            <w:vMerge/>
          </w:tcPr>
          <w:p w14:paraId="413BD49A" w14:textId="77777777" w:rsidR="00F304B9" w:rsidRPr="00931EDE" w:rsidRDefault="00F304B9" w:rsidP="000B117E">
            <w:pPr>
              <w:spacing w:before="40"/>
              <w:jc w:val="center"/>
              <w:rPr>
                <w:rFonts w:ascii="Calibri" w:hAnsi="Calibri"/>
                <w:b/>
                <w:bCs/>
              </w:rPr>
            </w:pPr>
          </w:p>
        </w:tc>
        <w:tc>
          <w:tcPr>
            <w:tcW w:w="2410" w:type="dxa"/>
            <w:gridSpan w:val="2"/>
            <w:vMerge/>
          </w:tcPr>
          <w:p w14:paraId="2F57F16A" w14:textId="77777777" w:rsidR="00F304B9" w:rsidRPr="00931EDE" w:rsidRDefault="00F304B9" w:rsidP="008C4456">
            <w:pPr>
              <w:spacing w:before="40"/>
              <w:jc w:val="center"/>
              <w:rPr>
                <w:rFonts w:ascii="Calibri" w:hAnsi="Calibri"/>
              </w:rPr>
            </w:pPr>
          </w:p>
        </w:tc>
        <w:tc>
          <w:tcPr>
            <w:tcW w:w="850" w:type="dxa"/>
            <w:gridSpan w:val="2"/>
            <w:tcBorders>
              <w:top w:val="single" w:sz="8" w:space="0" w:color="4F81BD"/>
              <w:bottom w:val="single" w:sz="8" w:space="0" w:color="4F81BD"/>
            </w:tcBorders>
          </w:tcPr>
          <w:p w14:paraId="5BD529CD" w14:textId="77777777" w:rsidR="00F304B9" w:rsidRPr="00931EDE" w:rsidRDefault="00D778DD" w:rsidP="008C4456">
            <w:pPr>
              <w:spacing w:before="40"/>
              <w:jc w:val="center"/>
              <w:rPr>
                <w:rFonts w:ascii="Calibri" w:hAnsi="Calibri"/>
              </w:rPr>
            </w:pPr>
            <w:r w:rsidRPr="0064140F">
              <w:rPr>
                <w:rFonts w:ascii="Calibri" w:hAnsi="Calibri"/>
                <w:b/>
                <w:noProof/>
              </w:rPr>
              <w:drawing>
                <wp:inline distT="0" distB="0" distL="0" distR="0" wp14:anchorId="4DE7DEE4" wp14:editId="3D11B22F">
                  <wp:extent cx="219075" cy="161925"/>
                  <wp:effectExtent l="0" t="0" r="0" b="0"/>
                  <wp:docPr id="2" name="Image 22" descr="te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tel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253" w:type="dxa"/>
            <w:tcBorders>
              <w:top w:val="single" w:sz="8" w:space="0" w:color="4F81BD"/>
              <w:bottom w:val="single" w:sz="8" w:space="0" w:color="4F81BD"/>
            </w:tcBorders>
          </w:tcPr>
          <w:p w14:paraId="1BB18374" w14:textId="77777777" w:rsidR="00F304B9" w:rsidRPr="00931EDE" w:rsidRDefault="00F304B9" w:rsidP="00C71710">
            <w:pPr>
              <w:spacing w:before="40"/>
              <w:jc w:val="center"/>
              <w:rPr>
                <w:rFonts w:ascii="Calibri" w:hAnsi="Calibri"/>
              </w:rPr>
            </w:pPr>
          </w:p>
        </w:tc>
      </w:tr>
      <w:tr w:rsidR="00F304B9" w:rsidRPr="00931EDE" w14:paraId="0D571BDD" w14:textId="77777777" w:rsidTr="00240817">
        <w:trPr>
          <w:gridAfter w:val="1"/>
          <w:wAfter w:w="10" w:type="dxa"/>
          <w:trHeight w:val="290"/>
        </w:trPr>
        <w:tc>
          <w:tcPr>
            <w:tcW w:w="1951" w:type="dxa"/>
            <w:vMerge/>
            <w:tcBorders>
              <w:bottom w:val="single" w:sz="8" w:space="0" w:color="4F81BD"/>
            </w:tcBorders>
          </w:tcPr>
          <w:p w14:paraId="76804CF9" w14:textId="77777777" w:rsidR="00F304B9" w:rsidRPr="00931EDE" w:rsidRDefault="00F304B9" w:rsidP="000B117E">
            <w:pPr>
              <w:spacing w:before="40"/>
              <w:jc w:val="center"/>
              <w:rPr>
                <w:rFonts w:ascii="Calibri" w:hAnsi="Calibri"/>
                <w:b/>
                <w:bCs/>
              </w:rPr>
            </w:pPr>
          </w:p>
        </w:tc>
        <w:tc>
          <w:tcPr>
            <w:tcW w:w="2410" w:type="dxa"/>
            <w:gridSpan w:val="2"/>
            <w:vMerge/>
            <w:tcBorders>
              <w:bottom w:val="single" w:sz="8" w:space="0" w:color="4F81BD"/>
            </w:tcBorders>
          </w:tcPr>
          <w:p w14:paraId="3315D103" w14:textId="77777777" w:rsidR="00F304B9" w:rsidRPr="00931EDE" w:rsidRDefault="00F304B9" w:rsidP="008C4456">
            <w:pPr>
              <w:spacing w:before="40"/>
              <w:jc w:val="center"/>
              <w:rPr>
                <w:rFonts w:ascii="Calibri" w:hAnsi="Calibri"/>
              </w:rPr>
            </w:pPr>
          </w:p>
        </w:tc>
        <w:tc>
          <w:tcPr>
            <w:tcW w:w="850" w:type="dxa"/>
            <w:gridSpan w:val="2"/>
            <w:tcBorders>
              <w:top w:val="single" w:sz="8" w:space="0" w:color="4F81BD"/>
              <w:bottom w:val="single" w:sz="8" w:space="0" w:color="4F81BD"/>
            </w:tcBorders>
          </w:tcPr>
          <w:p w14:paraId="670030EF" w14:textId="77777777" w:rsidR="00F304B9" w:rsidRPr="00931EDE" w:rsidRDefault="00D778DD" w:rsidP="008C4456">
            <w:pPr>
              <w:spacing w:before="40"/>
              <w:jc w:val="center"/>
              <w:rPr>
                <w:rFonts w:ascii="Calibri" w:hAnsi="Calibri"/>
                <w:noProof/>
              </w:rPr>
            </w:pPr>
            <w:r w:rsidRPr="0064140F">
              <w:rPr>
                <w:rFonts w:ascii="Calibri" w:hAnsi="Calibri"/>
                <w:noProof/>
              </w:rPr>
              <w:drawing>
                <wp:inline distT="0" distB="0" distL="0" distR="0" wp14:anchorId="71C92AAA" wp14:editId="6AED797B">
                  <wp:extent cx="171450" cy="171450"/>
                  <wp:effectExtent l="0" t="0" r="0" b="0"/>
                  <wp:docPr id="1" name="Image 6" descr="mail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mail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c>
          <w:tcPr>
            <w:tcW w:w="4253" w:type="dxa"/>
            <w:tcBorders>
              <w:top w:val="single" w:sz="8" w:space="0" w:color="4F81BD"/>
              <w:bottom w:val="single" w:sz="8" w:space="0" w:color="4F81BD"/>
            </w:tcBorders>
          </w:tcPr>
          <w:p w14:paraId="0D6240A8" w14:textId="77777777" w:rsidR="00F304B9" w:rsidRPr="00931EDE" w:rsidRDefault="00F304B9" w:rsidP="00C71710">
            <w:pPr>
              <w:spacing w:before="40"/>
              <w:jc w:val="center"/>
              <w:rPr>
                <w:rFonts w:ascii="Calibri" w:hAnsi="Calibri"/>
              </w:rPr>
            </w:pPr>
          </w:p>
        </w:tc>
      </w:tr>
    </w:tbl>
    <w:p w14:paraId="61D4B4EA" w14:textId="77777777" w:rsidR="00EE5CF6" w:rsidRDefault="00EE5CF6" w:rsidP="0009191D">
      <w:pPr>
        <w:pStyle w:val="TM1"/>
        <w:rPr>
          <w:lang w:val="en-US"/>
        </w:rPr>
      </w:pPr>
    </w:p>
    <w:p w14:paraId="382D67B9" w14:textId="77777777" w:rsidR="00EE5CF6" w:rsidRPr="00EE5CF6" w:rsidRDefault="00EE5CF6" w:rsidP="00EE5CF6">
      <w:pPr>
        <w:rPr>
          <w:lang w:val="en-US"/>
        </w:rPr>
      </w:pPr>
    </w:p>
    <w:p w14:paraId="40F10191" w14:textId="77777777" w:rsidR="00EE5CF6" w:rsidRPr="00EE5CF6" w:rsidRDefault="00EE5CF6" w:rsidP="00EE5CF6">
      <w:pPr>
        <w:rPr>
          <w:lang w:val="en-US"/>
        </w:rPr>
      </w:pPr>
    </w:p>
    <w:p w14:paraId="78D5FDF3" w14:textId="77777777" w:rsidR="00160E79" w:rsidRDefault="00160E79" w:rsidP="00EE5CF6">
      <w:pPr>
        <w:rPr>
          <w:lang w:val="en-US"/>
        </w:rPr>
      </w:pPr>
      <w:r>
        <w:rPr>
          <w:lang w:val="en-US"/>
        </w:rPr>
        <w:br w:type="page"/>
      </w:r>
    </w:p>
    <w:p w14:paraId="447C5128" w14:textId="77777777" w:rsidR="00952F92" w:rsidRDefault="00F304B9" w:rsidP="001E5323">
      <w:pPr>
        <w:pStyle w:val="En-ttedetabledesmatires"/>
        <w:rPr>
          <w:noProof/>
        </w:rPr>
      </w:pPr>
      <w:r w:rsidRPr="00627CAA">
        <w:rPr>
          <w:rFonts w:ascii="Calibri" w:hAnsi="Calibri"/>
        </w:rPr>
        <w:lastRenderedPageBreak/>
        <w:t>Sommaire</w:t>
      </w:r>
      <w:r w:rsidRPr="00B4693B">
        <w:rPr>
          <w:rFonts w:asciiTheme="minorHAnsi" w:hAnsiTheme="minorHAnsi"/>
        </w:rPr>
        <w:fldChar w:fldCharType="begin"/>
      </w:r>
      <w:r w:rsidRPr="00B4693B">
        <w:rPr>
          <w:rFonts w:asciiTheme="minorHAnsi" w:hAnsiTheme="minorHAnsi"/>
        </w:rPr>
        <w:instrText xml:space="preserve"> TOC \o "1-5" \h \z \u </w:instrText>
      </w:r>
      <w:r w:rsidRPr="00B4693B">
        <w:rPr>
          <w:rFonts w:asciiTheme="minorHAnsi" w:hAnsiTheme="minorHAnsi"/>
        </w:rPr>
        <w:fldChar w:fldCharType="separate"/>
      </w:r>
    </w:p>
    <w:p w14:paraId="70424B5D" w14:textId="77777777" w:rsidR="00952F92" w:rsidRDefault="0045749A">
      <w:pPr>
        <w:pStyle w:val="TM1"/>
        <w:rPr>
          <w:rFonts w:asciiTheme="minorHAnsi" w:eastAsiaTheme="minorEastAsia" w:hAnsiTheme="minorHAnsi" w:cstheme="minorBidi"/>
          <w:b w:val="0"/>
          <w:bCs w:val="0"/>
          <w:caps w:val="0"/>
          <w:noProof/>
          <w:sz w:val="22"/>
          <w:szCs w:val="22"/>
        </w:rPr>
      </w:pPr>
      <w:hyperlink w:anchor="_Toc29202606" w:history="1">
        <w:r w:rsidR="00952F92" w:rsidRPr="006846AB">
          <w:rPr>
            <w:rStyle w:val="Lienhypertexte"/>
            <w:noProof/>
          </w:rPr>
          <w:t>1</w:t>
        </w:r>
        <w:r w:rsidR="00952F92">
          <w:rPr>
            <w:rFonts w:asciiTheme="minorHAnsi" w:eastAsiaTheme="minorEastAsia" w:hAnsiTheme="minorHAnsi" w:cstheme="minorBidi"/>
            <w:b w:val="0"/>
            <w:bCs w:val="0"/>
            <w:caps w:val="0"/>
            <w:noProof/>
            <w:sz w:val="22"/>
            <w:szCs w:val="22"/>
          </w:rPr>
          <w:tab/>
        </w:r>
        <w:r w:rsidR="00952F92" w:rsidRPr="006846AB">
          <w:rPr>
            <w:rStyle w:val="Lienhypertexte"/>
            <w:noProof/>
          </w:rPr>
          <w:t>Présentation de l’opération</w:t>
        </w:r>
        <w:r w:rsidR="00952F92">
          <w:rPr>
            <w:noProof/>
            <w:webHidden/>
          </w:rPr>
          <w:tab/>
        </w:r>
        <w:r w:rsidR="00952F92">
          <w:rPr>
            <w:noProof/>
            <w:webHidden/>
          </w:rPr>
          <w:fldChar w:fldCharType="begin"/>
        </w:r>
        <w:r w:rsidR="00952F92">
          <w:rPr>
            <w:noProof/>
            <w:webHidden/>
          </w:rPr>
          <w:instrText xml:space="preserve"> PAGEREF _Toc29202606 \h </w:instrText>
        </w:r>
        <w:r w:rsidR="00952F92">
          <w:rPr>
            <w:noProof/>
            <w:webHidden/>
          </w:rPr>
        </w:r>
        <w:r w:rsidR="00952F92">
          <w:rPr>
            <w:noProof/>
            <w:webHidden/>
          </w:rPr>
          <w:fldChar w:fldCharType="separate"/>
        </w:r>
        <w:r w:rsidR="00952F92">
          <w:rPr>
            <w:noProof/>
            <w:webHidden/>
          </w:rPr>
          <w:t>14</w:t>
        </w:r>
        <w:r w:rsidR="00952F92">
          <w:rPr>
            <w:noProof/>
            <w:webHidden/>
          </w:rPr>
          <w:fldChar w:fldCharType="end"/>
        </w:r>
      </w:hyperlink>
    </w:p>
    <w:p w14:paraId="3A5214D7" w14:textId="77777777" w:rsidR="00952F92" w:rsidRDefault="0045749A">
      <w:pPr>
        <w:pStyle w:val="TM2"/>
        <w:tabs>
          <w:tab w:val="left" w:pos="720"/>
          <w:tab w:val="right" w:leader="dot" w:pos="9628"/>
        </w:tabs>
        <w:rPr>
          <w:rFonts w:asciiTheme="minorHAnsi" w:eastAsiaTheme="minorEastAsia" w:hAnsiTheme="minorHAnsi" w:cstheme="minorBidi"/>
          <w:smallCaps w:val="0"/>
          <w:noProof/>
          <w:sz w:val="22"/>
          <w:szCs w:val="22"/>
        </w:rPr>
      </w:pPr>
      <w:hyperlink w:anchor="_Toc29202607" w:history="1">
        <w:r w:rsidR="00952F92" w:rsidRPr="006846AB">
          <w:rPr>
            <w:rStyle w:val="Lienhypertexte"/>
            <w:noProof/>
          </w:rPr>
          <w:t>1.1</w:t>
        </w:r>
        <w:r w:rsidR="00952F92">
          <w:rPr>
            <w:rFonts w:asciiTheme="minorHAnsi" w:eastAsiaTheme="minorEastAsia" w:hAnsiTheme="minorHAnsi" w:cstheme="minorBidi"/>
            <w:smallCaps w:val="0"/>
            <w:noProof/>
            <w:sz w:val="22"/>
            <w:szCs w:val="22"/>
          </w:rPr>
          <w:tab/>
        </w:r>
        <w:r w:rsidR="00952F92" w:rsidRPr="006846AB">
          <w:rPr>
            <w:rStyle w:val="Lienhypertexte"/>
            <w:noProof/>
          </w:rPr>
          <w:t>OBJET DE L’OPERATION</w:t>
        </w:r>
        <w:r w:rsidR="00952F92">
          <w:rPr>
            <w:noProof/>
            <w:webHidden/>
          </w:rPr>
          <w:tab/>
        </w:r>
        <w:r w:rsidR="00952F92">
          <w:rPr>
            <w:noProof/>
            <w:webHidden/>
          </w:rPr>
          <w:fldChar w:fldCharType="begin"/>
        </w:r>
        <w:r w:rsidR="00952F92">
          <w:rPr>
            <w:noProof/>
            <w:webHidden/>
          </w:rPr>
          <w:instrText xml:space="preserve"> PAGEREF _Toc29202607 \h </w:instrText>
        </w:r>
        <w:r w:rsidR="00952F92">
          <w:rPr>
            <w:noProof/>
            <w:webHidden/>
          </w:rPr>
        </w:r>
        <w:r w:rsidR="00952F92">
          <w:rPr>
            <w:noProof/>
            <w:webHidden/>
          </w:rPr>
          <w:fldChar w:fldCharType="separate"/>
        </w:r>
        <w:r w:rsidR="00952F92">
          <w:rPr>
            <w:noProof/>
            <w:webHidden/>
          </w:rPr>
          <w:t>14</w:t>
        </w:r>
        <w:r w:rsidR="00952F92">
          <w:rPr>
            <w:noProof/>
            <w:webHidden/>
          </w:rPr>
          <w:fldChar w:fldCharType="end"/>
        </w:r>
      </w:hyperlink>
    </w:p>
    <w:p w14:paraId="79F63EDD" w14:textId="77777777" w:rsidR="00952F92" w:rsidRDefault="0045749A">
      <w:pPr>
        <w:pStyle w:val="TM2"/>
        <w:tabs>
          <w:tab w:val="left" w:pos="720"/>
          <w:tab w:val="right" w:leader="dot" w:pos="9628"/>
        </w:tabs>
        <w:rPr>
          <w:rFonts w:asciiTheme="minorHAnsi" w:eastAsiaTheme="minorEastAsia" w:hAnsiTheme="minorHAnsi" w:cstheme="minorBidi"/>
          <w:smallCaps w:val="0"/>
          <w:noProof/>
          <w:sz w:val="22"/>
          <w:szCs w:val="22"/>
        </w:rPr>
      </w:pPr>
      <w:hyperlink w:anchor="_Toc29202608" w:history="1">
        <w:r w:rsidR="00952F92" w:rsidRPr="006846AB">
          <w:rPr>
            <w:rStyle w:val="Lienhypertexte"/>
            <w:noProof/>
          </w:rPr>
          <w:t>1.2</w:t>
        </w:r>
        <w:r w:rsidR="00952F92">
          <w:rPr>
            <w:rFonts w:asciiTheme="minorHAnsi" w:eastAsiaTheme="minorEastAsia" w:hAnsiTheme="minorHAnsi" w:cstheme="minorBidi"/>
            <w:smallCaps w:val="0"/>
            <w:noProof/>
            <w:sz w:val="22"/>
            <w:szCs w:val="22"/>
          </w:rPr>
          <w:tab/>
        </w:r>
        <w:r w:rsidR="00952F92" w:rsidRPr="006846AB">
          <w:rPr>
            <w:rStyle w:val="Lienhypertexte"/>
            <w:noProof/>
          </w:rPr>
          <w:t>HISTORIQUE</w:t>
        </w:r>
        <w:r w:rsidR="00952F92">
          <w:rPr>
            <w:noProof/>
            <w:webHidden/>
          </w:rPr>
          <w:tab/>
        </w:r>
        <w:r w:rsidR="00952F92">
          <w:rPr>
            <w:noProof/>
            <w:webHidden/>
          </w:rPr>
          <w:fldChar w:fldCharType="begin"/>
        </w:r>
        <w:r w:rsidR="00952F92">
          <w:rPr>
            <w:noProof/>
            <w:webHidden/>
          </w:rPr>
          <w:instrText xml:space="preserve"> PAGEREF _Toc29202608 \h </w:instrText>
        </w:r>
        <w:r w:rsidR="00952F92">
          <w:rPr>
            <w:noProof/>
            <w:webHidden/>
          </w:rPr>
        </w:r>
        <w:r w:rsidR="00952F92">
          <w:rPr>
            <w:noProof/>
            <w:webHidden/>
          </w:rPr>
          <w:fldChar w:fldCharType="separate"/>
        </w:r>
        <w:r w:rsidR="00952F92">
          <w:rPr>
            <w:noProof/>
            <w:webHidden/>
          </w:rPr>
          <w:t>14</w:t>
        </w:r>
        <w:r w:rsidR="00952F92">
          <w:rPr>
            <w:noProof/>
            <w:webHidden/>
          </w:rPr>
          <w:fldChar w:fldCharType="end"/>
        </w:r>
      </w:hyperlink>
    </w:p>
    <w:p w14:paraId="76D69E6A"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09" w:history="1">
        <w:r w:rsidR="00952F92" w:rsidRPr="006846AB">
          <w:rPr>
            <w:rStyle w:val="Lienhypertexte"/>
            <w:noProof/>
          </w:rPr>
          <w:t>1.2.1</w:t>
        </w:r>
        <w:r w:rsidR="00952F92">
          <w:rPr>
            <w:rFonts w:asciiTheme="minorHAnsi" w:eastAsiaTheme="minorEastAsia" w:hAnsiTheme="minorHAnsi" w:cstheme="minorBidi"/>
            <w:i w:val="0"/>
            <w:iCs w:val="0"/>
            <w:noProof/>
            <w:sz w:val="22"/>
            <w:szCs w:val="22"/>
          </w:rPr>
          <w:tab/>
        </w:r>
        <w:r w:rsidR="00952F92" w:rsidRPr="006846AB">
          <w:rPr>
            <w:rStyle w:val="Lienhypertexte"/>
            <w:noProof/>
          </w:rPr>
          <w:t>Expression Initiale des Besoins</w:t>
        </w:r>
        <w:r w:rsidR="00952F92">
          <w:rPr>
            <w:noProof/>
            <w:webHidden/>
          </w:rPr>
          <w:tab/>
        </w:r>
        <w:r w:rsidR="00952F92">
          <w:rPr>
            <w:noProof/>
            <w:webHidden/>
          </w:rPr>
          <w:fldChar w:fldCharType="begin"/>
        </w:r>
        <w:r w:rsidR="00952F92">
          <w:rPr>
            <w:noProof/>
            <w:webHidden/>
          </w:rPr>
          <w:instrText xml:space="preserve"> PAGEREF _Toc29202609 \h </w:instrText>
        </w:r>
        <w:r w:rsidR="00952F92">
          <w:rPr>
            <w:noProof/>
            <w:webHidden/>
          </w:rPr>
        </w:r>
        <w:r w:rsidR="00952F92">
          <w:rPr>
            <w:noProof/>
            <w:webHidden/>
          </w:rPr>
          <w:fldChar w:fldCharType="separate"/>
        </w:r>
        <w:r w:rsidR="00952F92">
          <w:rPr>
            <w:noProof/>
            <w:webHidden/>
          </w:rPr>
          <w:t>14</w:t>
        </w:r>
        <w:r w:rsidR="00952F92">
          <w:rPr>
            <w:noProof/>
            <w:webHidden/>
          </w:rPr>
          <w:fldChar w:fldCharType="end"/>
        </w:r>
      </w:hyperlink>
    </w:p>
    <w:p w14:paraId="22884BB6"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10" w:history="1">
        <w:r w:rsidR="00952F92" w:rsidRPr="006846AB">
          <w:rPr>
            <w:rStyle w:val="Lienhypertexte"/>
            <w:noProof/>
          </w:rPr>
          <w:t>1.2.2</w:t>
        </w:r>
        <w:r w:rsidR="00952F92">
          <w:rPr>
            <w:rFonts w:asciiTheme="minorHAnsi" w:eastAsiaTheme="minorEastAsia" w:hAnsiTheme="minorHAnsi" w:cstheme="minorBidi"/>
            <w:i w:val="0"/>
            <w:iCs w:val="0"/>
            <w:noProof/>
            <w:sz w:val="22"/>
            <w:szCs w:val="22"/>
          </w:rPr>
          <w:tab/>
        </w:r>
        <w:r w:rsidR="00952F92" w:rsidRPr="006846AB">
          <w:rPr>
            <w:rStyle w:val="Lienhypertexte"/>
            <w:noProof/>
          </w:rPr>
          <w:t>Etude Initiale de Faisabilité</w:t>
        </w:r>
        <w:r w:rsidR="00952F92">
          <w:rPr>
            <w:noProof/>
            <w:webHidden/>
          </w:rPr>
          <w:tab/>
        </w:r>
        <w:r w:rsidR="00952F92">
          <w:rPr>
            <w:noProof/>
            <w:webHidden/>
          </w:rPr>
          <w:fldChar w:fldCharType="begin"/>
        </w:r>
        <w:r w:rsidR="00952F92">
          <w:rPr>
            <w:noProof/>
            <w:webHidden/>
          </w:rPr>
          <w:instrText xml:space="preserve"> PAGEREF _Toc29202610 \h </w:instrText>
        </w:r>
        <w:r w:rsidR="00952F92">
          <w:rPr>
            <w:noProof/>
            <w:webHidden/>
          </w:rPr>
        </w:r>
        <w:r w:rsidR="00952F92">
          <w:rPr>
            <w:noProof/>
            <w:webHidden/>
          </w:rPr>
          <w:fldChar w:fldCharType="separate"/>
        </w:r>
        <w:r w:rsidR="00952F92">
          <w:rPr>
            <w:noProof/>
            <w:webHidden/>
          </w:rPr>
          <w:t>14</w:t>
        </w:r>
        <w:r w:rsidR="00952F92">
          <w:rPr>
            <w:noProof/>
            <w:webHidden/>
          </w:rPr>
          <w:fldChar w:fldCharType="end"/>
        </w:r>
      </w:hyperlink>
    </w:p>
    <w:p w14:paraId="61CD3AB0"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11" w:history="1">
        <w:r w:rsidR="00952F92" w:rsidRPr="006846AB">
          <w:rPr>
            <w:rStyle w:val="Lienhypertexte"/>
            <w:noProof/>
          </w:rPr>
          <w:t>1.2.3</w:t>
        </w:r>
        <w:r w:rsidR="00952F92">
          <w:rPr>
            <w:rFonts w:asciiTheme="minorHAnsi" w:eastAsiaTheme="minorEastAsia" w:hAnsiTheme="minorHAnsi" w:cstheme="minorBidi"/>
            <w:i w:val="0"/>
            <w:iCs w:val="0"/>
            <w:noProof/>
            <w:sz w:val="22"/>
            <w:szCs w:val="22"/>
          </w:rPr>
          <w:tab/>
        </w:r>
        <w:r w:rsidR="00952F92" w:rsidRPr="006846AB">
          <w:rPr>
            <w:rStyle w:val="Lienhypertexte"/>
            <w:noProof/>
          </w:rPr>
          <w:t>Besoins complémentaires</w:t>
        </w:r>
        <w:r w:rsidR="00952F92">
          <w:rPr>
            <w:noProof/>
            <w:webHidden/>
          </w:rPr>
          <w:tab/>
        </w:r>
        <w:r w:rsidR="00952F92">
          <w:rPr>
            <w:noProof/>
            <w:webHidden/>
          </w:rPr>
          <w:fldChar w:fldCharType="begin"/>
        </w:r>
        <w:r w:rsidR="00952F92">
          <w:rPr>
            <w:noProof/>
            <w:webHidden/>
          </w:rPr>
          <w:instrText xml:space="preserve"> PAGEREF _Toc29202611 \h </w:instrText>
        </w:r>
        <w:r w:rsidR="00952F92">
          <w:rPr>
            <w:noProof/>
            <w:webHidden/>
          </w:rPr>
        </w:r>
        <w:r w:rsidR="00952F92">
          <w:rPr>
            <w:noProof/>
            <w:webHidden/>
          </w:rPr>
          <w:fldChar w:fldCharType="separate"/>
        </w:r>
        <w:r w:rsidR="00952F92">
          <w:rPr>
            <w:noProof/>
            <w:webHidden/>
          </w:rPr>
          <w:t>14</w:t>
        </w:r>
        <w:r w:rsidR="00952F92">
          <w:rPr>
            <w:noProof/>
            <w:webHidden/>
          </w:rPr>
          <w:fldChar w:fldCharType="end"/>
        </w:r>
      </w:hyperlink>
    </w:p>
    <w:p w14:paraId="19516D46"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12" w:history="1">
        <w:r w:rsidR="00952F92" w:rsidRPr="006846AB">
          <w:rPr>
            <w:rStyle w:val="Lienhypertexte"/>
            <w:noProof/>
          </w:rPr>
          <w:t>1.2.4</w:t>
        </w:r>
        <w:r w:rsidR="00952F92">
          <w:rPr>
            <w:rFonts w:asciiTheme="minorHAnsi" w:eastAsiaTheme="minorEastAsia" w:hAnsiTheme="minorHAnsi" w:cstheme="minorBidi"/>
            <w:i w:val="0"/>
            <w:iCs w:val="0"/>
            <w:noProof/>
            <w:sz w:val="22"/>
            <w:szCs w:val="22"/>
          </w:rPr>
          <w:tab/>
        </w:r>
        <w:r w:rsidR="00952F92" w:rsidRPr="006846AB">
          <w:rPr>
            <w:rStyle w:val="Lienhypertexte"/>
            <w:noProof/>
          </w:rPr>
          <w:t>Evolution du programme</w:t>
        </w:r>
        <w:r w:rsidR="00952F92">
          <w:rPr>
            <w:noProof/>
            <w:webHidden/>
          </w:rPr>
          <w:tab/>
        </w:r>
        <w:r w:rsidR="00952F92">
          <w:rPr>
            <w:noProof/>
            <w:webHidden/>
          </w:rPr>
          <w:fldChar w:fldCharType="begin"/>
        </w:r>
        <w:r w:rsidR="00952F92">
          <w:rPr>
            <w:noProof/>
            <w:webHidden/>
          </w:rPr>
          <w:instrText xml:space="preserve"> PAGEREF _Toc29202612 \h </w:instrText>
        </w:r>
        <w:r w:rsidR="00952F92">
          <w:rPr>
            <w:noProof/>
            <w:webHidden/>
          </w:rPr>
        </w:r>
        <w:r w:rsidR="00952F92">
          <w:rPr>
            <w:noProof/>
            <w:webHidden/>
          </w:rPr>
          <w:fldChar w:fldCharType="separate"/>
        </w:r>
        <w:r w:rsidR="00952F92">
          <w:rPr>
            <w:noProof/>
            <w:webHidden/>
          </w:rPr>
          <w:t>14</w:t>
        </w:r>
        <w:r w:rsidR="00952F92">
          <w:rPr>
            <w:noProof/>
            <w:webHidden/>
          </w:rPr>
          <w:fldChar w:fldCharType="end"/>
        </w:r>
      </w:hyperlink>
    </w:p>
    <w:p w14:paraId="63D9C927" w14:textId="77777777" w:rsidR="00952F92" w:rsidRDefault="0045749A">
      <w:pPr>
        <w:pStyle w:val="TM1"/>
        <w:rPr>
          <w:rFonts w:asciiTheme="minorHAnsi" w:eastAsiaTheme="minorEastAsia" w:hAnsiTheme="minorHAnsi" w:cstheme="minorBidi"/>
          <w:b w:val="0"/>
          <w:bCs w:val="0"/>
          <w:caps w:val="0"/>
          <w:noProof/>
          <w:sz w:val="22"/>
          <w:szCs w:val="22"/>
        </w:rPr>
      </w:pPr>
      <w:hyperlink w:anchor="_Toc29202613" w:history="1">
        <w:r w:rsidR="00952F92" w:rsidRPr="006846AB">
          <w:rPr>
            <w:rStyle w:val="Lienhypertexte"/>
            <w:noProof/>
          </w:rPr>
          <w:t>2</w:t>
        </w:r>
        <w:r w:rsidR="00952F92">
          <w:rPr>
            <w:rFonts w:asciiTheme="minorHAnsi" w:eastAsiaTheme="minorEastAsia" w:hAnsiTheme="minorHAnsi" w:cstheme="minorBidi"/>
            <w:b w:val="0"/>
            <w:bCs w:val="0"/>
            <w:caps w:val="0"/>
            <w:noProof/>
            <w:sz w:val="22"/>
            <w:szCs w:val="22"/>
          </w:rPr>
          <w:tab/>
        </w:r>
        <w:r w:rsidR="00952F92" w:rsidRPr="006846AB">
          <w:rPr>
            <w:rStyle w:val="Lienhypertexte"/>
            <w:noProof/>
          </w:rPr>
          <w:t>CONTEXTE, ANALYSE DU SITE, URBANISME ET SERVITUDES</w:t>
        </w:r>
        <w:r w:rsidR="00952F92">
          <w:rPr>
            <w:noProof/>
            <w:webHidden/>
          </w:rPr>
          <w:tab/>
        </w:r>
        <w:r w:rsidR="00952F92">
          <w:rPr>
            <w:noProof/>
            <w:webHidden/>
          </w:rPr>
          <w:fldChar w:fldCharType="begin"/>
        </w:r>
        <w:r w:rsidR="00952F92">
          <w:rPr>
            <w:noProof/>
            <w:webHidden/>
          </w:rPr>
          <w:instrText xml:space="preserve"> PAGEREF _Toc29202613 \h </w:instrText>
        </w:r>
        <w:r w:rsidR="00952F92">
          <w:rPr>
            <w:noProof/>
            <w:webHidden/>
          </w:rPr>
        </w:r>
        <w:r w:rsidR="00952F92">
          <w:rPr>
            <w:noProof/>
            <w:webHidden/>
          </w:rPr>
          <w:fldChar w:fldCharType="separate"/>
        </w:r>
        <w:r w:rsidR="00952F92">
          <w:rPr>
            <w:noProof/>
            <w:webHidden/>
          </w:rPr>
          <w:t>15</w:t>
        </w:r>
        <w:r w:rsidR="00952F92">
          <w:rPr>
            <w:noProof/>
            <w:webHidden/>
          </w:rPr>
          <w:fldChar w:fldCharType="end"/>
        </w:r>
      </w:hyperlink>
    </w:p>
    <w:p w14:paraId="3506DC3F" w14:textId="77777777" w:rsidR="00952F92" w:rsidRDefault="0045749A">
      <w:pPr>
        <w:pStyle w:val="TM2"/>
        <w:tabs>
          <w:tab w:val="left" w:pos="720"/>
          <w:tab w:val="right" w:leader="dot" w:pos="9628"/>
        </w:tabs>
        <w:rPr>
          <w:rFonts w:asciiTheme="minorHAnsi" w:eastAsiaTheme="minorEastAsia" w:hAnsiTheme="minorHAnsi" w:cstheme="minorBidi"/>
          <w:smallCaps w:val="0"/>
          <w:noProof/>
          <w:sz w:val="22"/>
          <w:szCs w:val="22"/>
        </w:rPr>
      </w:pPr>
      <w:hyperlink w:anchor="_Toc29202614" w:history="1">
        <w:r w:rsidR="00952F92" w:rsidRPr="006846AB">
          <w:rPr>
            <w:rStyle w:val="Lienhypertexte"/>
            <w:noProof/>
          </w:rPr>
          <w:t>2.1</w:t>
        </w:r>
        <w:r w:rsidR="00952F92">
          <w:rPr>
            <w:rFonts w:asciiTheme="minorHAnsi" w:eastAsiaTheme="minorEastAsia" w:hAnsiTheme="minorHAnsi" w:cstheme="minorBidi"/>
            <w:smallCaps w:val="0"/>
            <w:noProof/>
            <w:sz w:val="22"/>
            <w:szCs w:val="22"/>
          </w:rPr>
          <w:tab/>
        </w:r>
        <w:r w:rsidR="00952F92" w:rsidRPr="006846AB">
          <w:rPr>
            <w:rStyle w:val="Lienhypertexte"/>
            <w:noProof/>
          </w:rPr>
          <w:t>CONTEXTE GENERAL</w:t>
        </w:r>
        <w:r w:rsidR="00952F92">
          <w:rPr>
            <w:noProof/>
            <w:webHidden/>
          </w:rPr>
          <w:tab/>
        </w:r>
        <w:r w:rsidR="00952F92">
          <w:rPr>
            <w:noProof/>
            <w:webHidden/>
          </w:rPr>
          <w:fldChar w:fldCharType="begin"/>
        </w:r>
        <w:r w:rsidR="00952F92">
          <w:rPr>
            <w:noProof/>
            <w:webHidden/>
          </w:rPr>
          <w:instrText xml:space="preserve"> PAGEREF _Toc29202614 \h </w:instrText>
        </w:r>
        <w:r w:rsidR="00952F92">
          <w:rPr>
            <w:noProof/>
            <w:webHidden/>
          </w:rPr>
        </w:r>
        <w:r w:rsidR="00952F92">
          <w:rPr>
            <w:noProof/>
            <w:webHidden/>
          </w:rPr>
          <w:fldChar w:fldCharType="separate"/>
        </w:r>
        <w:r w:rsidR="00952F92">
          <w:rPr>
            <w:noProof/>
            <w:webHidden/>
          </w:rPr>
          <w:t>15</w:t>
        </w:r>
        <w:r w:rsidR="00952F92">
          <w:rPr>
            <w:noProof/>
            <w:webHidden/>
          </w:rPr>
          <w:fldChar w:fldCharType="end"/>
        </w:r>
      </w:hyperlink>
    </w:p>
    <w:p w14:paraId="633C391F"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15" w:history="1">
        <w:r w:rsidR="00952F92" w:rsidRPr="006846AB">
          <w:rPr>
            <w:rStyle w:val="Lienhypertexte"/>
            <w:noProof/>
          </w:rPr>
          <w:t>2.1.1</w:t>
        </w:r>
        <w:r w:rsidR="00952F92">
          <w:rPr>
            <w:rFonts w:asciiTheme="minorHAnsi" w:eastAsiaTheme="minorEastAsia" w:hAnsiTheme="minorHAnsi" w:cstheme="minorBidi"/>
            <w:i w:val="0"/>
            <w:iCs w:val="0"/>
            <w:noProof/>
            <w:sz w:val="22"/>
            <w:szCs w:val="22"/>
          </w:rPr>
          <w:tab/>
        </w:r>
        <w:r w:rsidR="00952F92" w:rsidRPr="006846AB">
          <w:rPr>
            <w:rStyle w:val="Lienhypertexte"/>
            <w:noProof/>
          </w:rPr>
          <w:t>Situation géographique</w:t>
        </w:r>
        <w:r w:rsidR="00952F92">
          <w:rPr>
            <w:noProof/>
            <w:webHidden/>
          </w:rPr>
          <w:tab/>
        </w:r>
        <w:r w:rsidR="00952F92">
          <w:rPr>
            <w:noProof/>
            <w:webHidden/>
          </w:rPr>
          <w:fldChar w:fldCharType="begin"/>
        </w:r>
        <w:r w:rsidR="00952F92">
          <w:rPr>
            <w:noProof/>
            <w:webHidden/>
          </w:rPr>
          <w:instrText xml:space="preserve"> PAGEREF _Toc29202615 \h </w:instrText>
        </w:r>
        <w:r w:rsidR="00952F92">
          <w:rPr>
            <w:noProof/>
            <w:webHidden/>
          </w:rPr>
        </w:r>
        <w:r w:rsidR="00952F92">
          <w:rPr>
            <w:noProof/>
            <w:webHidden/>
          </w:rPr>
          <w:fldChar w:fldCharType="separate"/>
        </w:r>
        <w:r w:rsidR="00952F92">
          <w:rPr>
            <w:noProof/>
            <w:webHidden/>
          </w:rPr>
          <w:t>15</w:t>
        </w:r>
        <w:r w:rsidR="00952F92">
          <w:rPr>
            <w:noProof/>
            <w:webHidden/>
          </w:rPr>
          <w:fldChar w:fldCharType="end"/>
        </w:r>
      </w:hyperlink>
    </w:p>
    <w:p w14:paraId="18684B1B"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16" w:history="1">
        <w:r w:rsidR="00952F92" w:rsidRPr="006846AB">
          <w:rPr>
            <w:rStyle w:val="Lienhypertexte"/>
            <w:noProof/>
          </w:rPr>
          <w:t>2.1.2</w:t>
        </w:r>
        <w:r w:rsidR="00952F92">
          <w:rPr>
            <w:rFonts w:asciiTheme="minorHAnsi" w:eastAsiaTheme="minorEastAsia" w:hAnsiTheme="minorHAnsi" w:cstheme="minorBidi"/>
            <w:i w:val="0"/>
            <w:iCs w:val="0"/>
            <w:noProof/>
            <w:sz w:val="22"/>
            <w:szCs w:val="22"/>
          </w:rPr>
          <w:tab/>
        </w:r>
        <w:r w:rsidR="00952F92" w:rsidRPr="006846AB">
          <w:rPr>
            <w:rStyle w:val="Lienhypertexte"/>
            <w:noProof/>
          </w:rPr>
          <w:t>Utilisation actuel du site</w:t>
        </w:r>
        <w:r w:rsidR="00952F92">
          <w:rPr>
            <w:noProof/>
            <w:webHidden/>
          </w:rPr>
          <w:tab/>
        </w:r>
        <w:r w:rsidR="00952F92">
          <w:rPr>
            <w:noProof/>
            <w:webHidden/>
          </w:rPr>
          <w:fldChar w:fldCharType="begin"/>
        </w:r>
        <w:r w:rsidR="00952F92">
          <w:rPr>
            <w:noProof/>
            <w:webHidden/>
          </w:rPr>
          <w:instrText xml:space="preserve"> PAGEREF _Toc29202616 \h </w:instrText>
        </w:r>
        <w:r w:rsidR="00952F92">
          <w:rPr>
            <w:noProof/>
            <w:webHidden/>
          </w:rPr>
        </w:r>
        <w:r w:rsidR="00952F92">
          <w:rPr>
            <w:noProof/>
            <w:webHidden/>
          </w:rPr>
          <w:fldChar w:fldCharType="separate"/>
        </w:r>
        <w:r w:rsidR="00952F92">
          <w:rPr>
            <w:noProof/>
            <w:webHidden/>
          </w:rPr>
          <w:t>15</w:t>
        </w:r>
        <w:r w:rsidR="00952F92">
          <w:rPr>
            <w:noProof/>
            <w:webHidden/>
          </w:rPr>
          <w:fldChar w:fldCharType="end"/>
        </w:r>
      </w:hyperlink>
    </w:p>
    <w:p w14:paraId="74161369"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17" w:history="1">
        <w:r w:rsidR="00952F92" w:rsidRPr="006846AB">
          <w:rPr>
            <w:rStyle w:val="Lienhypertexte"/>
            <w:noProof/>
          </w:rPr>
          <w:t>2.1.3</w:t>
        </w:r>
        <w:r w:rsidR="00952F92">
          <w:rPr>
            <w:rFonts w:asciiTheme="minorHAnsi" w:eastAsiaTheme="minorEastAsia" w:hAnsiTheme="minorHAnsi" w:cstheme="minorBidi"/>
            <w:i w:val="0"/>
            <w:iCs w:val="0"/>
            <w:noProof/>
            <w:sz w:val="22"/>
            <w:szCs w:val="22"/>
          </w:rPr>
          <w:tab/>
        </w:r>
        <w:r w:rsidR="00952F92" w:rsidRPr="006846AB">
          <w:rPr>
            <w:rStyle w:val="Lienhypertexte"/>
            <w:noProof/>
          </w:rPr>
          <w:t>Schéma directeur infrastructures</w:t>
        </w:r>
        <w:r w:rsidR="00952F92">
          <w:rPr>
            <w:noProof/>
            <w:webHidden/>
          </w:rPr>
          <w:tab/>
        </w:r>
        <w:r w:rsidR="00952F92">
          <w:rPr>
            <w:noProof/>
            <w:webHidden/>
          </w:rPr>
          <w:fldChar w:fldCharType="begin"/>
        </w:r>
        <w:r w:rsidR="00952F92">
          <w:rPr>
            <w:noProof/>
            <w:webHidden/>
          </w:rPr>
          <w:instrText xml:space="preserve"> PAGEREF _Toc29202617 \h </w:instrText>
        </w:r>
        <w:r w:rsidR="00952F92">
          <w:rPr>
            <w:noProof/>
            <w:webHidden/>
          </w:rPr>
        </w:r>
        <w:r w:rsidR="00952F92">
          <w:rPr>
            <w:noProof/>
            <w:webHidden/>
          </w:rPr>
          <w:fldChar w:fldCharType="separate"/>
        </w:r>
        <w:r w:rsidR="00952F92">
          <w:rPr>
            <w:noProof/>
            <w:webHidden/>
          </w:rPr>
          <w:t>15</w:t>
        </w:r>
        <w:r w:rsidR="00952F92">
          <w:rPr>
            <w:noProof/>
            <w:webHidden/>
          </w:rPr>
          <w:fldChar w:fldCharType="end"/>
        </w:r>
      </w:hyperlink>
    </w:p>
    <w:p w14:paraId="0DF3A3BA"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18" w:history="1">
        <w:r w:rsidR="00952F92" w:rsidRPr="006846AB">
          <w:rPr>
            <w:rStyle w:val="Lienhypertexte"/>
            <w:noProof/>
          </w:rPr>
          <w:t>2.1.4</w:t>
        </w:r>
        <w:r w:rsidR="00952F92">
          <w:rPr>
            <w:rFonts w:asciiTheme="minorHAnsi" w:eastAsiaTheme="minorEastAsia" w:hAnsiTheme="minorHAnsi" w:cstheme="minorBidi"/>
            <w:i w:val="0"/>
            <w:iCs w:val="0"/>
            <w:noProof/>
            <w:sz w:val="22"/>
            <w:szCs w:val="22"/>
          </w:rPr>
          <w:tab/>
        </w:r>
        <w:r w:rsidR="00952F92" w:rsidRPr="006846AB">
          <w:rPr>
            <w:rStyle w:val="Lienhypertexte"/>
            <w:noProof/>
          </w:rPr>
          <w:t>Opérations connexes sur le site</w:t>
        </w:r>
        <w:r w:rsidR="00952F92">
          <w:rPr>
            <w:noProof/>
            <w:webHidden/>
          </w:rPr>
          <w:tab/>
        </w:r>
        <w:r w:rsidR="00952F92">
          <w:rPr>
            <w:noProof/>
            <w:webHidden/>
          </w:rPr>
          <w:fldChar w:fldCharType="begin"/>
        </w:r>
        <w:r w:rsidR="00952F92">
          <w:rPr>
            <w:noProof/>
            <w:webHidden/>
          </w:rPr>
          <w:instrText xml:space="preserve"> PAGEREF _Toc29202618 \h </w:instrText>
        </w:r>
        <w:r w:rsidR="00952F92">
          <w:rPr>
            <w:noProof/>
            <w:webHidden/>
          </w:rPr>
        </w:r>
        <w:r w:rsidR="00952F92">
          <w:rPr>
            <w:noProof/>
            <w:webHidden/>
          </w:rPr>
          <w:fldChar w:fldCharType="separate"/>
        </w:r>
        <w:r w:rsidR="00952F92">
          <w:rPr>
            <w:noProof/>
            <w:webHidden/>
          </w:rPr>
          <w:t>15</w:t>
        </w:r>
        <w:r w:rsidR="00952F92">
          <w:rPr>
            <w:noProof/>
            <w:webHidden/>
          </w:rPr>
          <w:fldChar w:fldCharType="end"/>
        </w:r>
      </w:hyperlink>
    </w:p>
    <w:p w14:paraId="56DCBE5B"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19" w:history="1">
        <w:r w:rsidR="00952F92" w:rsidRPr="006846AB">
          <w:rPr>
            <w:rStyle w:val="Lienhypertexte"/>
            <w:noProof/>
          </w:rPr>
          <w:t>2.1.5</w:t>
        </w:r>
        <w:r w:rsidR="00952F92">
          <w:rPr>
            <w:rFonts w:asciiTheme="minorHAnsi" w:eastAsiaTheme="minorEastAsia" w:hAnsiTheme="minorHAnsi" w:cstheme="minorBidi"/>
            <w:i w:val="0"/>
            <w:iCs w:val="0"/>
            <w:noProof/>
            <w:sz w:val="22"/>
            <w:szCs w:val="22"/>
          </w:rPr>
          <w:tab/>
        </w:r>
        <w:r w:rsidR="00952F92" w:rsidRPr="006846AB">
          <w:rPr>
            <w:rStyle w:val="Lienhypertexte"/>
            <w:noProof/>
          </w:rPr>
          <w:t>Exploitation et maintenance du site</w:t>
        </w:r>
        <w:r w:rsidR="00952F92">
          <w:rPr>
            <w:noProof/>
            <w:webHidden/>
          </w:rPr>
          <w:tab/>
        </w:r>
        <w:r w:rsidR="00952F92">
          <w:rPr>
            <w:noProof/>
            <w:webHidden/>
          </w:rPr>
          <w:fldChar w:fldCharType="begin"/>
        </w:r>
        <w:r w:rsidR="00952F92">
          <w:rPr>
            <w:noProof/>
            <w:webHidden/>
          </w:rPr>
          <w:instrText xml:space="preserve"> PAGEREF _Toc29202619 \h </w:instrText>
        </w:r>
        <w:r w:rsidR="00952F92">
          <w:rPr>
            <w:noProof/>
            <w:webHidden/>
          </w:rPr>
        </w:r>
        <w:r w:rsidR="00952F92">
          <w:rPr>
            <w:noProof/>
            <w:webHidden/>
          </w:rPr>
          <w:fldChar w:fldCharType="separate"/>
        </w:r>
        <w:r w:rsidR="00952F92">
          <w:rPr>
            <w:noProof/>
            <w:webHidden/>
          </w:rPr>
          <w:t>15</w:t>
        </w:r>
        <w:r w:rsidR="00952F92">
          <w:rPr>
            <w:noProof/>
            <w:webHidden/>
          </w:rPr>
          <w:fldChar w:fldCharType="end"/>
        </w:r>
      </w:hyperlink>
    </w:p>
    <w:p w14:paraId="6D7F9434"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20" w:history="1">
        <w:r w:rsidR="00952F92" w:rsidRPr="006846AB">
          <w:rPr>
            <w:rStyle w:val="Lienhypertexte"/>
            <w:noProof/>
          </w:rPr>
          <w:t>2.1.6</w:t>
        </w:r>
        <w:r w:rsidR="00952F92">
          <w:rPr>
            <w:rFonts w:asciiTheme="minorHAnsi" w:eastAsiaTheme="minorEastAsia" w:hAnsiTheme="minorHAnsi" w:cstheme="minorBidi"/>
            <w:i w:val="0"/>
            <w:iCs w:val="0"/>
            <w:noProof/>
            <w:sz w:val="22"/>
            <w:szCs w:val="22"/>
          </w:rPr>
          <w:tab/>
        </w:r>
        <w:r w:rsidR="00952F92" w:rsidRPr="006846AB">
          <w:rPr>
            <w:rStyle w:val="Lienhypertexte"/>
            <w:noProof/>
          </w:rPr>
          <w:t>Mise en œuvre des dispositions de protection relatives aux prestataires extérieurs</w:t>
        </w:r>
        <w:r w:rsidR="00952F92">
          <w:rPr>
            <w:noProof/>
            <w:webHidden/>
          </w:rPr>
          <w:tab/>
        </w:r>
        <w:r w:rsidR="00952F92">
          <w:rPr>
            <w:noProof/>
            <w:webHidden/>
          </w:rPr>
          <w:fldChar w:fldCharType="begin"/>
        </w:r>
        <w:r w:rsidR="00952F92">
          <w:rPr>
            <w:noProof/>
            <w:webHidden/>
          </w:rPr>
          <w:instrText xml:space="preserve"> PAGEREF _Toc29202620 \h </w:instrText>
        </w:r>
        <w:r w:rsidR="00952F92">
          <w:rPr>
            <w:noProof/>
            <w:webHidden/>
          </w:rPr>
        </w:r>
        <w:r w:rsidR="00952F92">
          <w:rPr>
            <w:noProof/>
            <w:webHidden/>
          </w:rPr>
          <w:fldChar w:fldCharType="separate"/>
        </w:r>
        <w:r w:rsidR="00952F92">
          <w:rPr>
            <w:noProof/>
            <w:webHidden/>
          </w:rPr>
          <w:t>15</w:t>
        </w:r>
        <w:r w:rsidR="00952F92">
          <w:rPr>
            <w:noProof/>
            <w:webHidden/>
          </w:rPr>
          <w:fldChar w:fldCharType="end"/>
        </w:r>
      </w:hyperlink>
    </w:p>
    <w:p w14:paraId="5265855A" w14:textId="77777777" w:rsidR="00952F92" w:rsidRDefault="0045749A">
      <w:pPr>
        <w:pStyle w:val="TM2"/>
        <w:tabs>
          <w:tab w:val="left" w:pos="720"/>
          <w:tab w:val="right" w:leader="dot" w:pos="9628"/>
        </w:tabs>
        <w:rPr>
          <w:rFonts w:asciiTheme="minorHAnsi" w:eastAsiaTheme="minorEastAsia" w:hAnsiTheme="minorHAnsi" w:cstheme="minorBidi"/>
          <w:smallCaps w:val="0"/>
          <w:noProof/>
          <w:sz w:val="22"/>
          <w:szCs w:val="22"/>
        </w:rPr>
      </w:pPr>
      <w:hyperlink w:anchor="_Toc29202621" w:history="1">
        <w:r w:rsidR="00952F92" w:rsidRPr="006846AB">
          <w:rPr>
            <w:rStyle w:val="Lienhypertexte"/>
            <w:noProof/>
          </w:rPr>
          <w:t>2.2</w:t>
        </w:r>
        <w:r w:rsidR="00952F92">
          <w:rPr>
            <w:rFonts w:asciiTheme="minorHAnsi" w:eastAsiaTheme="minorEastAsia" w:hAnsiTheme="minorHAnsi" w:cstheme="minorBidi"/>
            <w:smallCaps w:val="0"/>
            <w:noProof/>
            <w:sz w:val="22"/>
            <w:szCs w:val="22"/>
          </w:rPr>
          <w:tab/>
        </w:r>
        <w:r w:rsidR="00952F92" w:rsidRPr="006846AB">
          <w:rPr>
            <w:rStyle w:val="Lienhypertexte"/>
            <w:noProof/>
          </w:rPr>
          <w:t>CARACTERISTIQUES PHYSIQUE DU SITE</w:t>
        </w:r>
        <w:r w:rsidR="00952F92">
          <w:rPr>
            <w:noProof/>
            <w:webHidden/>
          </w:rPr>
          <w:tab/>
        </w:r>
        <w:r w:rsidR="00952F92">
          <w:rPr>
            <w:noProof/>
            <w:webHidden/>
          </w:rPr>
          <w:fldChar w:fldCharType="begin"/>
        </w:r>
        <w:r w:rsidR="00952F92">
          <w:rPr>
            <w:noProof/>
            <w:webHidden/>
          </w:rPr>
          <w:instrText xml:space="preserve"> PAGEREF _Toc29202621 \h </w:instrText>
        </w:r>
        <w:r w:rsidR="00952F92">
          <w:rPr>
            <w:noProof/>
            <w:webHidden/>
          </w:rPr>
        </w:r>
        <w:r w:rsidR="00952F92">
          <w:rPr>
            <w:noProof/>
            <w:webHidden/>
          </w:rPr>
          <w:fldChar w:fldCharType="separate"/>
        </w:r>
        <w:r w:rsidR="00952F92">
          <w:rPr>
            <w:noProof/>
            <w:webHidden/>
          </w:rPr>
          <w:t>16</w:t>
        </w:r>
        <w:r w:rsidR="00952F92">
          <w:rPr>
            <w:noProof/>
            <w:webHidden/>
          </w:rPr>
          <w:fldChar w:fldCharType="end"/>
        </w:r>
      </w:hyperlink>
    </w:p>
    <w:p w14:paraId="1BB9AE48"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22" w:history="1">
        <w:r w:rsidR="00952F92" w:rsidRPr="006846AB">
          <w:rPr>
            <w:rStyle w:val="Lienhypertexte"/>
            <w:noProof/>
          </w:rPr>
          <w:t>2.2.1</w:t>
        </w:r>
        <w:r w:rsidR="00952F92">
          <w:rPr>
            <w:rFonts w:asciiTheme="minorHAnsi" w:eastAsiaTheme="minorEastAsia" w:hAnsiTheme="minorHAnsi" w:cstheme="minorBidi"/>
            <w:i w:val="0"/>
            <w:iCs w:val="0"/>
            <w:noProof/>
            <w:sz w:val="22"/>
            <w:szCs w:val="22"/>
          </w:rPr>
          <w:tab/>
        </w:r>
        <w:r w:rsidR="00952F92" w:rsidRPr="006846AB">
          <w:rPr>
            <w:rStyle w:val="Lienhypertexte"/>
            <w:noProof/>
          </w:rPr>
          <w:t>Sujétions géotechnique</w:t>
        </w:r>
        <w:r w:rsidR="00952F92">
          <w:rPr>
            <w:noProof/>
            <w:webHidden/>
          </w:rPr>
          <w:tab/>
        </w:r>
        <w:r w:rsidR="00952F92">
          <w:rPr>
            <w:noProof/>
            <w:webHidden/>
          </w:rPr>
          <w:fldChar w:fldCharType="begin"/>
        </w:r>
        <w:r w:rsidR="00952F92">
          <w:rPr>
            <w:noProof/>
            <w:webHidden/>
          </w:rPr>
          <w:instrText xml:space="preserve"> PAGEREF _Toc29202622 \h </w:instrText>
        </w:r>
        <w:r w:rsidR="00952F92">
          <w:rPr>
            <w:noProof/>
            <w:webHidden/>
          </w:rPr>
        </w:r>
        <w:r w:rsidR="00952F92">
          <w:rPr>
            <w:noProof/>
            <w:webHidden/>
          </w:rPr>
          <w:fldChar w:fldCharType="separate"/>
        </w:r>
        <w:r w:rsidR="00952F92">
          <w:rPr>
            <w:noProof/>
            <w:webHidden/>
          </w:rPr>
          <w:t>16</w:t>
        </w:r>
        <w:r w:rsidR="00952F92">
          <w:rPr>
            <w:noProof/>
            <w:webHidden/>
          </w:rPr>
          <w:fldChar w:fldCharType="end"/>
        </w:r>
      </w:hyperlink>
    </w:p>
    <w:p w14:paraId="3D5FB8CD"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23" w:history="1">
        <w:r w:rsidR="00952F92" w:rsidRPr="006846AB">
          <w:rPr>
            <w:rStyle w:val="Lienhypertexte"/>
            <w:noProof/>
          </w:rPr>
          <w:t>2.2.2</w:t>
        </w:r>
        <w:r w:rsidR="00952F92">
          <w:rPr>
            <w:rFonts w:asciiTheme="minorHAnsi" w:eastAsiaTheme="minorEastAsia" w:hAnsiTheme="minorHAnsi" w:cstheme="minorBidi"/>
            <w:i w:val="0"/>
            <w:iCs w:val="0"/>
            <w:noProof/>
            <w:sz w:val="22"/>
            <w:szCs w:val="22"/>
          </w:rPr>
          <w:tab/>
        </w:r>
        <w:r w:rsidR="00952F92" w:rsidRPr="006846AB">
          <w:rPr>
            <w:rStyle w:val="Lienhypertexte"/>
            <w:noProof/>
          </w:rPr>
          <w:t>Topographie</w:t>
        </w:r>
        <w:r w:rsidR="00952F92">
          <w:rPr>
            <w:noProof/>
            <w:webHidden/>
          </w:rPr>
          <w:tab/>
        </w:r>
        <w:r w:rsidR="00952F92">
          <w:rPr>
            <w:noProof/>
            <w:webHidden/>
          </w:rPr>
          <w:fldChar w:fldCharType="begin"/>
        </w:r>
        <w:r w:rsidR="00952F92">
          <w:rPr>
            <w:noProof/>
            <w:webHidden/>
          </w:rPr>
          <w:instrText xml:space="preserve"> PAGEREF _Toc29202623 \h </w:instrText>
        </w:r>
        <w:r w:rsidR="00952F92">
          <w:rPr>
            <w:noProof/>
            <w:webHidden/>
          </w:rPr>
        </w:r>
        <w:r w:rsidR="00952F92">
          <w:rPr>
            <w:noProof/>
            <w:webHidden/>
          </w:rPr>
          <w:fldChar w:fldCharType="separate"/>
        </w:r>
        <w:r w:rsidR="00952F92">
          <w:rPr>
            <w:noProof/>
            <w:webHidden/>
          </w:rPr>
          <w:t>16</w:t>
        </w:r>
        <w:r w:rsidR="00952F92">
          <w:rPr>
            <w:noProof/>
            <w:webHidden/>
          </w:rPr>
          <w:fldChar w:fldCharType="end"/>
        </w:r>
      </w:hyperlink>
    </w:p>
    <w:p w14:paraId="1C41769A"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24" w:history="1">
        <w:r w:rsidR="00952F92" w:rsidRPr="006846AB">
          <w:rPr>
            <w:rStyle w:val="Lienhypertexte"/>
            <w:noProof/>
          </w:rPr>
          <w:t>2.2.3</w:t>
        </w:r>
        <w:r w:rsidR="00952F92">
          <w:rPr>
            <w:rFonts w:asciiTheme="minorHAnsi" w:eastAsiaTheme="minorEastAsia" w:hAnsiTheme="minorHAnsi" w:cstheme="minorBidi"/>
            <w:i w:val="0"/>
            <w:iCs w:val="0"/>
            <w:noProof/>
            <w:sz w:val="22"/>
            <w:szCs w:val="22"/>
          </w:rPr>
          <w:tab/>
        </w:r>
        <w:r w:rsidR="00952F92" w:rsidRPr="006846AB">
          <w:rPr>
            <w:rStyle w:val="Lienhypertexte"/>
            <w:noProof/>
          </w:rPr>
          <w:t>Conditions climatiques</w:t>
        </w:r>
        <w:r w:rsidR="00952F92">
          <w:rPr>
            <w:noProof/>
            <w:webHidden/>
          </w:rPr>
          <w:tab/>
        </w:r>
        <w:r w:rsidR="00952F92">
          <w:rPr>
            <w:noProof/>
            <w:webHidden/>
          </w:rPr>
          <w:fldChar w:fldCharType="begin"/>
        </w:r>
        <w:r w:rsidR="00952F92">
          <w:rPr>
            <w:noProof/>
            <w:webHidden/>
          </w:rPr>
          <w:instrText xml:space="preserve"> PAGEREF _Toc29202624 \h </w:instrText>
        </w:r>
        <w:r w:rsidR="00952F92">
          <w:rPr>
            <w:noProof/>
            <w:webHidden/>
          </w:rPr>
        </w:r>
        <w:r w:rsidR="00952F92">
          <w:rPr>
            <w:noProof/>
            <w:webHidden/>
          </w:rPr>
          <w:fldChar w:fldCharType="separate"/>
        </w:r>
        <w:r w:rsidR="00952F92">
          <w:rPr>
            <w:noProof/>
            <w:webHidden/>
          </w:rPr>
          <w:t>16</w:t>
        </w:r>
        <w:r w:rsidR="00952F92">
          <w:rPr>
            <w:noProof/>
            <w:webHidden/>
          </w:rPr>
          <w:fldChar w:fldCharType="end"/>
        </w:r>
      </w:hyperlink>
    </w:p>
    <w:p w14:paraId="166FBB87"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625" w:history="1">
        <w:r w:rsidR="00952F92" w:rsidRPr="006846AB">
          <w:rPr>
            <w:rStyle w:val="Lienhypertexte"/>
            <w:noProof/>
          </w:rPr>
          <w:t>2.2.3.1</w:t>
        </w:r>
        <w:r w:rsidR="00952F92">
          <w:rPr>
            <w:rFonts w:asciiTheme="minorHAnsi" w:eastAsiaTheme="minorEastAsia" w:hAnsiTheme="minorHAnsi" w:cstheme="minorBidi"/>
            <w:noProof/>
            <w:sz w:val="22"/>
            <w:szCs w:val="22"/>
          </w:rPr>
          <w:tab/>
        </w:r>
        <w:r w:rsidR="00952F92" w:rsidRPr="006846AB">
          <w:rPr>
            <w:rStyle w:val="Lienhypertexte"/>
            <w:noProof/>
          </w:rPr>
          <w:t>Températures et précipitations</w:t>
        </w:r>
        <w:r w:rsidR="00952F92">
          <w:rPr>
            <w:noProof/>
            <w:webHidden/>
          </w:rPr>
          <w:tab/>
        </w:r>
        <w:r w:rsidR="00952F92">
          <w:rPr>
            <w:noProof/>
            <w:webHidden/>
          </w:rPr>
          <w:fldChar w:fldCharType="begin"/>
        </w:r>
        <w:r w:rsidR="00952F92">
          <w:rPr>
            <w:noProof/>
            <w:webHidden/>
          </w:rPr>
          <w:instrText xml:space="preserve"> PAGEREF _Toc29202625 \h </w:instrText>
        </w:r>
        <w:r w:rsidR="00952F92">
          <w:rPr>
            <w:noProof/>
            <w:webHidden/>
          </w:rPr>
        </w:r>
        <w:r w:rsidR="00952F92">
          <w:rPr>
            <w:noProof/>
            <w:webHidden/>
          </w:rPr>
          <w:fldChar w:fldCharType="separate"/>
        </w:r>
        <w:r w:rsidR="00952F92">
          <w:rPr>
            <w:noProof/>
            <w:webHidden/>
          </w:rPr>
          <w:t>16</w:t>
        </w:r>
        <w:r w:rsidR="00952F92">
          <w:rPr>
            <w:noProof/>
            <w:webHidden/>
          </w:rPr>
          <w:fldChar w:fldCharType="end"/>
        </w:r>
      </w:hyperlink>
    </w:p>
    <w:p w14:paraId="5779EBC1"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626" w:history="1">
        <w:r w:rsidR="00952F92" w:rsidRPr="006846AB">
          <w:rPr>
            <w:rStyle w:val="Lienhypertexte"/>
            <w:noProof/>
            <w:lang w:val="fr"/>
          </w:rPr>
          <w:t>2.2.3.2</w:t>
        </w:r>
        <w:r w:rsidR="00952F92">
          <w:rPr>
            <w:rFonts w:asciiTheme="minorHAnsi" w:eastAsiaTheme="minorEastAsia" w:hAnsiTheme="minorHAnsi" w:cstheme="minorBidi"/>
            <w:noProof/>
            <w:sz w:val="22"/>
            <w:szCs w:val="22"/>
          </w:rPr>
          <w:tab/>
        </w:r>
        <w:r w:rsidR="00952F92" w:rsidRPr="006846AB">
          <w:rPr>
            <w:rStyle w:val="Lienhypertexte"/>
            <w:noProof/>
            <w:lang w:val="fr"/>
          </w:rPr>
          <w:t>Neige et vent</w:t>
        </w:r>
        <w:r w:rsidR="00952F92">
          <w:rPr>
            <w:noProof/>
            <w:webHidden/>
          </w:rPr>
          <w:tab/>
        </w:r>
        <w:r w:rsidR="00952F92">
          <w:rPr>
            <w:noProof/>
            <w:webHidden/>
          </w:rPr>
          <w:fldChar w:fldCharType="begin"/>
        </w:r>
        <w:r w:rsidR="00952F92">
          <w:rPr>
            <w:noProof/>
            <w:webHidden/>
          </w:rPr>
          <w:instrText xml:space="preserve"> PAGEREF _Toc29202626 \h </w:instrText>
        </w:r>
        <w:r w:rsidR="00952F92">
          <w:rPr>
            <w:noProof/>
            <w:webHidden/>
          </w:rPr>
        </w:r>
        <w:r w:rsidR="00952F92">
          <w:rPr>
            <w:noProof/>
            <w:webHidden/>
          </w:rPr>
          <w:fldChar w:fldCharType="separate"/>
        </w:r>
        <w:r w:rsidR="00952F92">
          <w:rPr>
            <w:noProof/>
            <w:webHidden/>
          </w:rPr>
          <w:t>16</w:t>
        </w:r>
        <w:r w:rsidR="00952F92">
          <w:rPr>
            <w:noProof/>
            <w:webHidden/>
          </w:rPr>
          <w:fldChar w:fldCharType="end"/>
        </w:r>
      </w:hyperlink>
    </w:p>
    <w:p w14:paraId="7B56306A"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27" w:history="1">
        <w:r w:rsidR="00952F92" w:rsidRPr="006846AB">
          <w:rPr>
            <w:rStyle w:val="Lienhypertexte"/>
            <w:noProof/>
          </w:rPr>
          <w:t>2.2.4</w:t>
        </w:r>
        <w:r w:rsidR="00952F92">
          <w:rPr>
            <w:rFonts w:asciiTheme="minorHAnsi" w:eastAsiaTheme="minorEastAsia" w:hAnsiTheme="minorHAnsi" w:cstheme="minorBidi"/>
            <w:i w:val="0"/>
            <w:iCs w:val="0"/>
            <w:noProof/>
            <w:sz w:val="22"/>
            <w:szCs w:val="22"/>
          </w:rPr>
          <w:tab/>
        </w:r>
        <w:r w:rsidR="00952F92" w:rsidRPr="006846AB">
          <w:rPr>
            <w:rStyle w:val="Lienhypertexte"/>
            <w:noProof/>
          </w:rPr>
          <w:t>Exposition au bruit</w:t>
        </w:r>
        <w:r w:rsidR="00952F92">
          <w:rPr>
            <w:noProof/>
            <w:webHidden/>
          </w:rPr>
          <w:tab/>
        </w:r>
        <w:r w:rsidR="00952F92">
          <w:rPr>
            <w:noProof/>
            <w:webHidden/>
          </w:rPr>
          <w:fldChar w:fldCharType="begin"/>
        </w:r>
        <w:r w:rsidR="00952F92">
          <w:rPr>
            <w:noProof/>
            <w:webHidden/>
          </w:rPr>
          <w:instrText xml:space="preserve"> PAGEREF _Toc29202627 \h </w:instrText>
        </w:r>
        <w:r w:rsidR="00952F92">
          <w:rPr>
            <w:noProof/>
            <w:webHidden/>
          </w:rPr>
        </w:r>
        <w:r w:rsidR="00952F92">
          <w:rPr>
            <w:noProof/>
            <w:webHidden/>
          </w:rPr>
          <w:fldChar w:fldCharType="separate"/>
        </w:r>
        <w:r w:rsidR="00952F92">
          <w:rPr>
            <w:noProof/>
            <w:webHidden/>
          </w:rPr>
          <w:t>16</w:t>
        </w:r>
        <w:r w:rsidR="00952F92">
          <w:rPr>
            <w:noProof/>
            <w:webHidden/>
          </w:rPr>
          <w:fldChar w:fldCharType="end"/>
        </w:r>
      </w:hyperlink>
    </w:p>
    <w:p w14:paraId="348C4287"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28" w:history="1">
        <w:r w:rsidR="00952F92" w:rsidRPr="006846AB">
          <w:rPr>
            <w:rStyle w:val="Lienhypertexte"/>
            <w:noProof/>
          </w:rPr>
          <w:t>2.2.5</w:t>
        </w:r>
        <w:r w:rsidR="00952F92">
          <w:rPr>
            <w:rFonts w:asciiTheme="minorHAnsi" w:eastAsiaTheme="minorEastAsia" w:hAnsiTheme="minorHAnsi" w:cstheme="minorBidi"/>
            <w:i w:val="0"/>
            <w:iCs w:val="0"/>
            <w:noProof/>
            <w:sz w:val="22"/>
            <w:szCs w:val="22"/>
          </w:rPr>
          <w:tab/>
        </w:r>
        <w:r w:rsidR="00952F92" w:rsidRPr="006846AB">
          <w:rPr>
            <w:rStyle w:val="Lienhypertexte"/>
            <w:noProof/>
          </w:rPr>
          <w:t>Séisme</w:t>
        </w:r>
        <w:r w:rsidR="00952F92">
          <w:rPr>
            <w:noProof/>
            <w:webHidden/>
          </w:rPr>
          <w:tab/>
        </w:r>
        <w:r w:rsidR="00952F92">
          <w:rPr>
            <w:noProof/>
            <w:webHidden/>
          </w:rPr>
          <w:fldChar w:fldCharType="begin"/>
        </w:r>
        <w:r w:rsidR="00952F92">
          <w:rPr>
            <w:noProof/>
            <w:webHidden/>
          </w:rPr>
          <w:instrText xml:space="preserve"> PAGEREF _Toc29202628 \h </w:instrText>
        </w:r>
        <w:r w:rsidR="00952F92">
          <w:rPr>
            <w:noProof/>
            <w:webHidden/>
          </w:rPr>
        </w:r>
        <w:r w:rsidR="00952F92">
          <w:rPr>
            <w:noProof/>
            <w:webHidden/>
          </w:rPr>
          <w:fldChar w:fldCharType="separate"/>
        </w:r>
        <w:r w:rsidR="00952F92">
          <w:rPr>
            <w:noProof/>
            <w:webHidden/>
          </w:rPr>
          <w:t>17</w:t>
        </w:r>
        <w:r w:rsidR="00952F92">
          <w:rPr>
            <w:noProof/>
            <w:webHidden/>
          </w:rPr>
          <w:fldChar w:fldCharType="end"/>
        </w:r>
      </w:hyperlink>
    </w:p>
    <w:p w14:paraId="03E0FDCD"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29" w:history="1">
        <w:r w:rsidR="00952F92" w:rsidRPr="006846AB">
          <w:rPr>
            <w:rStyle w:val="Lienhypertexte"/>
            <w:noProof/>
          </w:rPr>
          <w:t>2.2.6</w:t>
        </w:r>
        <w:r w:rsidR="00952F92">
          <w:rPr>
            <w:rFonts w:asciiTheme="minorHAnsi" w:eastAsiaTheme="minorEastAsia" w:hAnsiTheme="minorHAnsi" w:cstheme="minorBidi"/>
            <w:i w:val="0"/>
            <w:iCs w:val="0"/>
            <w:noProof/>
            <w:sz w:val="22"/>
            <w:szCs w:val="22"/>
          </w:rPr>
          <w:tab/>
        </w:r>
        <w:r w:rsidR="00952F92" w:rsidRPr="006846AB">
          <w:rPr>
            <w:rStyle w:val="Lienhypertexte"/>
            <w:noProof/>
          </w:rPr>
          <w:t>Foudre</w:t>
        </w:r>
        <w:r w:rsidR="00952F92">
          <w:rPr>
            <w:noProof/>
            <w:webHidden/>
          </w:rPr>
          <w:tab/>
        </w:r>
        <w:r w:rsidR="00952F92">
          <w:rPr>
            <w:noProof/>
            <w:webHidden/>
          </w:rPr>
          <w:fldChar w:fldCharType="begin"/>
        </w:r>
        <w:r w:rsidR="00952F92">
          <w:rPr>
            <w:noProof/>
            <w:webHidden/>
          </w:rPr>
          <w:instrText xml:space="preserve"> PAGEREF _Toc29202629 \h </w:instrText>
        </w:r>
        <w:r w:rsidR="00952F92">
          <w:rPr>
            <w:noProof/>
            <w:webHidden/>
          </w:rPr>
        </w:r>
        <w:r w:rsidR="00952F92">
          <w:rPr>
            <w:noProof/>
            <w:webHidden/>
          </w:rPr>
          <w:fldChar w:fldCharType="separate"/>
        </w:r>
        <w:r w:rsidR="00952F92">
          <w:rPr>
            <w:noProof/>
            <w:webHidden/>
          </w:rPr>
          <w:t>17</w:t>
        </w:r>
        <w:r w:rsidR="00952F92">
          <w:rPr>
            <w:noProof/>
            <w:webHidden/>
          </w:rPr>
          <w:fldChar w:fldCharType="end"/>
        </w:r>
      </w:hyperlink>
    </w:p>
    <w:p w14:paraId="69756342"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30" w:history="1">
        <w:r w:rsidR="00952F92" w:rsidRPr="006846AB">
          <w:rPr>
            <w:rStyle w:val="Lienhypertexte"/>
            <w:noProof/>
          </w:rPr>
          <w:t>2.2.7</w:t>
        </w:r>
        <w:r w:rsidR="00952F92">
          <w:rPr>
            <w:rFonts w:asciiTheme="minorHAnsi" w:eastAsiaTheme="minorEastAsia" w:hAnsiTheme="minorHAnsi" w:cstheme="minorBidi"/>
            <w:i w:val="0"/>
            <w:iCs w:val="0"/>
            <w:noProof/>
            <w:sz w:val="22"/>
            <w:szCs w:val="22"/>
          </w:rPr>
          <w:tab/>
        </w:r>
        <w:r w:rsidR="00952F92" w:rsidRPr="006846AB">
          <w:rPr>
            <w:rStyle w:val="Lienhypertexte"/>
            <w:noProof/>
          </w:rPr>
          <w:t>Pollution pyrotechnique</w:t>
        </w:r>
        <w:r w:rsidR="00952F92">
          <w:rPr>
            <w:noProof/>
            <w:webHidden/>
          </w:rPr>
          <w:tab/>
        </w:r>
        <w:r w:rsidR="00952F92">
          <w:rPr>
            <w:noProof/>
            <w:webHidden/>
          </w:rPr>
          <w:fldChar w:fldCharType="begin"/>
        </w:r>
        <w:r w:rsidR="00952F92">
          <w:rPr>
            <w:noProof/>
            <w:webHidden/>
          </w:rPr>
          <w:instrText xml:space="preserve"> PAGEREF _Toc29202630 \h </w:instrText>
        </w:r>
        <w:r w:rsidR="00952F92">
          <w:rPr>
            <w:noProof/>
            <w:webHidden/>
          </w:rPr>
        </w:r>
        <w:r w:rsidR="00952F92">
          <w:rPr>
            <w:noProof/>
            <w:webHidden/>
          </w:rPr>
          <w:fldChar w:fldCharType="separate"/>
        </w:r>
        <w:r w:rsidR="00952F92">
          <w:rPr>
            <w:noProof/>
            <w:webHidden/>
          </w:rPr>
          <w:t>17</w:t>
        </w:r>
        <w:r w:rsidR="00952F92">
          <w:rPr>
            <w:noProof/>
            <w:webHidden/>
          </w:rPr>
          <w:fldChar w:fldCharType="end"/>
        </w:r>
      </w:hyperlink>
    </w:p>
    <w:p w14:paraId="576DC73F"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31" w:history="1">
        <w:r w:rsidR="00952F92" w:rsidRPr="006846AB">
          <w:rPr>
            <w:rStyle w:val="Lienhypertexte"/>
            <w:noProof/>
          </w:rPr>
          <w:t>2.2.8</w:t>
        </w:r>
        <w:r w:rsidR="00952F92">
          <w:rPr>
            <w:rFonts w:asciiTheme="minorHAnsi" w:eastAsiaTheme="minorEastAsia" w:hAnsiTheme="minorHAnsi" w:cstheme="minorBidi"/>
            <w:i w:val="0"/>
            <w:iCs w:val="0"/>
            <w:noProof/>
            <w:sz w:val="22"/>
            <w:szCs w:val="22"/>
          </w:rPr>
          <w:tab/>
        </w:r>
        <w:r w:rsidR="00952F92" w:rsidRPr="006846AB">
          <w:rPr>
            <w:rStyle w:val="Lienhypertexte"/>
            <w:noProof/>
          </w:rPr>
          <w:t>Pollution Industrielle</w:t>
        </w:r>
        <w:r w:rsidR="00952F92">
          <w:rPr>
            <w:noProof/>
            <w:webHidden/>
          </w:rPr>
          <w:tab/>
        </w:r>
        <w:r w:rsidR="00952F92">
          <w:rPr>
            <w:noProof/>
            <w:webHidden/>
          </w:rPr>
          <w:fldChar w:fldCharType="begin"/>
        </w:r>
        <w:r w:rsidR="00952F92">
          <w:rPr>
            <w:noProof/>
            <w:webHidden/>
          </w:rPr>
          <w:instrText xml:space="preserve"> PAGEREF _Toc29202631 \h </w:instrText>
        </w:r>
        <w:r w:rsidR="00952F92">
          <w:rPr>
            <w:noProof/>
            <w:webHidden/>
          </w:rPr>
        </w:r>
        <w:r w:rsidR="00952F92">
          <w:rPr>
            <w:noProof/>
            <w:webHidden/>
          </w:rPr>
          <w:fldChar w:fldCharType="separate"/>
        </w:r>
        <w:r w:rsidR="00952F92">
          <w:rPr>
            <w:noProof/>
            <w:webHidden/>
          </w:rPr>
          <w:t>17</w:t>
        </w:r>
        <w:r w:rsidR="00952F92">
          <w:rPr>
            <w:noProof/>
            <w:webHidden/>
          </w:rPr>
          <w:fldChar w:fldCharType="end"/>
        </w:r>
      </w:hyperlink>
    </w:p>
    <w:p w14:paraId="2981A7C9"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32" w:history="1">
        <w:r w:rsidR="00952F92" w:rsidRPr="006846AB">
          <w:rPr>
            <w:rStyle w:val="Lienhypertexte"/>
            <w:noProof/>
          </w:rPr>
          <w:t>2.2.9</w:t>
        </w:r>
        <w:r w:rsidR="00952F92">
          <w:rPr>
            <w:rFonts w:asciiTheme="minorHAnsi" w:eastAsiaTheme="minorEastAsia" w:hAnsiTheme="minorHAnsi" w:cstheme="minorBidi"/>
            <w:i w:val="0"/>
            <w:iCs w:val="0"/>
            <w:noProof/>
            <w:sz w:val="22"/>
            <w:szCs w:val="22"/>
          </w:rPr>
          <w:tab/>
        </w:r>
        <w:r w:rsidR="00952F92" w:rsidRPr="006846AB">
          <w:rPr>
            <w:rStyle w:val="Lienhypertexte"/>
            <w:noProof/>
          </w:rPr>
          <w:t>Archéologie</w:t>
        </w:r>
        <w:r w:rsidR="00952F92">
          <w:rPr>
            <w:noProof/>
            <w:webHidden/>
          </w:rPr>
          <w:tab/>
        </w:r>
        <w:r w:rsidR="00952F92">
          <w:rPr>
            <w:noProof/>
            <w:webHidden/>
          </w:rPr>
          <w:fldChar w:fldCharType="begin"/>
        </w:r>
        <w:r w:rsidR="00952F92">
          <w:rPr>
            <w:noProof/>
            <w:webHidden/>
          </w:rPr>
          <w:instrText xml:space="preserve"> PAGEREF _Toc29202632 \h </w:instrText>
        </w:r>
        <w:r w:rsidR="00952F92">
          <w:rPr>
            <w:noProof/>
            <w:webHidden/>
          </w:rPr>
        </w:r>
        <w:r w:rsidR="00952F92">
          <w:rPr>
            <w:noProof/>
            <w:webHidden/>
          </w:rPr>
          <w:fldChar w:fldCharType="separate"/>
        </w:r>
        <w:r w:rsidR="00952F92">
          <w:rPr>
            <w:noProof/>
            <w:webHidden/>
          </w:rPr>
          <w:t>17</w:t>
        </w:r>
        <w:r w:rsidR="00952F92">
          <w:rPr>
            <w:noProof/>
            <w:webHidden/>
          </w:rPr>
          <w:fldChar w:fldCharType="end"/>
        </w:r>
      </w:hyperlink>
    </w:p>
    <w:p w14:paraId="6E0E9312" w14:textId="77777777" w:rsidR="00952F92" w:rsidRDefault="0045749A">
      <w:pPr>
        <w:pStyle w:val="TM3"/>
        <w:tabs>
          <w:tab w:val="left" w:pos="1440"/>
          <w:tab w:val="right" w:leader="dot" w:pos="9628"/>
        </w:tabs>
        <w:rPr>
          <w:rFonts w:asciiTheme="minorHAnsi" w:eastAsiaTheme="minorEastAsia" w:hAnsiTheme="minorHAnsi" w:cstheme="minorBidi"/>
          <w:i w:val="0"/>
          <w:iCs w:val="0"/>
          <w:noProof/>
          <w:sz w:val="22"/>
          <w:szCs w:val="22"/>
        </w:rPr>
      </w:pPr>
      <w:hyperlink w:anchor="_Toc29202633" w:history="1">
        <w:r w:rsidR="00952F92" w:rsidRPr="006846AB">
          <w:rPr>
            <w:rStyle w:val="Lienhypertexte"/>
            <w:noProof/>
          </w:rPr>
          <w:t>2.2.10</w:t>
        </w:r>
        <w:r w:rsidR="00952F92">
          <w:rPr>
            <w:rFonts w:asciiTheme="minorHAnsi" w:eastAsiaTheme="minorEastAsia" w:hAnsiTheme="minorHAnsi" w:cstheme="minorBidi"/>
            <w:i w:val="0"/>
            <w:iCs w:val="0"/>
            <w:noProof/>
            <w:sz w:val="22"/>
            <w:szCs w:val="22"/>
          </w:rPr>
          <w:tab/>
        </w:r>
        <w:r w:rsidR="00952F92" w:rsidRPr="006846AB">
          <w:rPr>
            <w:rStyle w:val="Lienhypertexte"/>
            <w:noProof/>
          </w:rPr>
          <w:t>Autres risques</w:t>
        </w:r>
        <w:r w:rsidR="00952F92">
          <w:rPr>
            <w:noProof/>
            <w:webHidden/>
          </w:rPr>
          <w:tab/>
        </w:r>
        <w:r w:rsidR="00952F92">
          <w:rPr>
            <w:noProof/>
            <w:webHidden/>
          </w:rPr>
          <w:fldChar w:fldCharType="begin"/>
        </w:r>
        <w:r w:rsidR="00952F92">
          <w:rPr>
            <w:noProof/>
            <w:webHidden/>
          </w:rPr>
          <w:instrText xml:space="preserve"> PAGEREF _Toc29202633 \h </w:instrText>
        </w:r>
        <w:r w:rsidR="00952F92">
          <w:rPr>
            <w:noProof/>
            <w:webHidden/>
          </w:rPr>
        </w:r>
        <w:r w:rsidR="00952F92">
          <w:rPr>
            <w:noProof/>
            <w:webHidden/>
          </w:rPr>
          <w:fldChar w:fldCharType="separate"/>
        </w:r>
        <w:r w:rsidR="00952F92">
          <w:rPr>
            <w:noProof/>
            <w:webHidden/>
          </w:rPr>
          <w:t>17</w:t>
        </w:r>
        <w:r w:rsidR="00952F92">
          <w:rPr>
            <w:noProof/>
            <w:webHidden/>
          </w:rPr>
          <w:fldChar w:fldCharType="end"/>
        </w:r>
      </w:hyperlink>
    </w:p>
    <w:p w14:paraId="402D1D90" w14:textId="77777777" w:rsidR="00952F92" w:rsidRDefault="0045749A">
      <w:pPr>
        <w:pStyle w:val="TM2"/>
        <w:tabs>
          <w:tab w:val="left" w:pos="720"/>
          <w:tab w:val="right" w:leader="dot" w:pos="9628"/>
        </w:tabs>
        <w:rPr>
          <w:rFonts w:asciiTheme="minorHAnsi" w:eastAsiaTheme="minorEastAsia" w:hAnsiTheme="minorHAnsi" w:cstheme="minorBidi"/>
          <w:smallCaps w:val="0"/>
          <w:noProof/>
          <w:sz w:val="22"/>
          <w:szCs w:val="22"/>
        </w:rPr>
      </w:pPr>
      <w:hyperlink w:anchor="_Toc29202634" w:history="1">
        <w:r w:rsidR="00952F92" w:rsidRPr="006846AB">
          <w:rPr>
            <w:rStyle w:val="Lienhypertexte"/>
            <w:noProof/>
          </w:rPr>
          <w:t>2.3</w:t>
        </w:r>
        <w:r w:rsidR="00952F92">
          <w:rPr>
            <w:rFonts w:asciiTheme="minorHAnsi" w:eastAsiaTheme="minorEastAsia" w:hAnsiTheme="minorHAnsi" w:cstheme="minorBidi"/>
            <w:smallCaps w:val="0"/>
            <w:noProof/>
            <w:sz w:val="22"/>
            <w:szCs w:val="22"/>
          </w:rPr>
          <w:tab/>
        </w:r>
        <w:r w:rsidR="00952F92" w:rsidRPr="006846AB">
          <w:rPr>
            <w:rStyle w:val="Lienhypertexte"/>
            <w:noProof/>
          </w:rPr>
          <w:t>URBANISME, SERVITUDES ET ENVIRONNEMENT</w:t>
        </w:r>
        <w:r w:rsidR="00952F92">
          <w:rPr>
            <w:noProof/>
            <w:webHidden/>
          </w:rPr>
          <w:tab/>
        </w:r>
        <w:r w:rsidR="00952F92">
          <w:rPr>
            <w:noProof/>
            <w:webHidden/>
          </w:rPr>
          <w:fldChar w:fldCharType="begin"/>
        </w:r>
        <w:r w:rsidR="00952F92">
          <w:rPr>
            <w:noProof/>
            <w:webHidden/>
          </w:rPr>
          <w:instrText xml:space="preserve"> PAGEREF _Toc29202634 \h </w:instrText>
        </w:r>
        <w:r w:rsidR="00952F92">
          <w:rPr>
            <w:noProof/>
            <w:webHidden/>
          </w:rPr>
        </w:r>
        <w:r w:rsidR="00952F92">
          <w:rPr>
            <w:noProof/>
            <w:webHidden/>
          </w:rPr>
          <w:fldChar w:fldCharType="separate"/>
        </w:r>
        <w:r w:rsidR="00952F92">
          <w:rPr>
            <w:noProof/>
            <w:webHidden/>
          </w:rPr>
          <w:t>17</w:t>
        </w:r>
        <w:r w:rsidR="00952F92">
          <w:rPr>
            <w:noProof/>
            <w:webHidden/>
          </w:rPr>
          <w:fldChar w:fldCharType="end"/>
        </w:r>
      </w:hyperlink>
    </w:p>
    <w:p w14:paraId="1DD3F940"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35" w:history="1">
        <w:r w:rsidR="00952F92" w:rsidRPr="006846AB">
          <w:rPr>
            <w:rStyle w:val="Lienhypertexte"/>
            <w:noProof/>
          </w:rPr>
          <w:t>2.3.1</w:t>
        </w:r>
        <w:r w:rsidR="00952F92">
          <w:rPr>
            <w:rFonts w:asciiTheme="minorHAnsi" w:eastAsiaTheme="minorEastAsia" w:hAnsiTheme="minorHAnsi" w:cstheme="minorBidi"/>
            <w:i w:val="0"/>
            <w:iCs w:val="0"/>
            <w:noProof/>
            <w:sz w:val="22"/>
            <w:szCs w:val="22"/>
          </w:rPr>
          <w:tab/>
        </w:r>
        <w:r w:rsidR="00952F92" w:rsidRPr="006846AB">
          <w:rPr>
            <w:rStyle w:val="Lienhypertexte"/>
            <w:noProof/>
          </w:rPr>
          <w:t>Situation au regard du PLU</w:t>
        </w:r>
        <w:r w:rsidR="00952F92">
          <w:rPr>
            <w:noProof/>
            <w:webHidden/>
          </w:rPr>
          <w:tab/>
        </w:r>
        <w:r w:rsidR="00952F92">
          <w:rPr>
            <w:noProof/>
            <w:webHidden/>
          </w:rPr>
          <w:fldChar w:fldCharType="begin"/>
        </w:r>
        <w:r w:rsidR="00952F92">
          <w:rPr>
            <w:noProof/>
            <w:webHidden/>
          </w:rPr>
          <w:instrText xml:space="preserve"> PAGEREF _Toc29202635 \h </w:instrText>
        </w:r>
        <w:r w:rsidR="00952F92">
          <w:rPr>
            <w:noProof/>
            <w:webHidden/>
          </w:rPr>
        </w:r>
        <w:r w:rsidR="00952F92">
          <w:rPr>
            <w:noProof/>
            <w:webHidden/>
          </w:rPr>
          <w:fldChar w:fldCharType="separate"/>
        </w:r>
        <w:r w:rsidR="00952F92">
          <w:rPr>
            <w:noProof/>
            <w:webHidden/>
          </w:rPr>
          <w:t>17</w:t>
        </w:r>
        <w:r w:rsidR="00952F92">
          <w:rPr>
            <w:noProof/>
            <w:webHidden/>
          </w:rPr>
          <w:fldChar w:fldCharType="end"/>
        </w:r>
      </w:hyperlink>
    </w:p>
    <w:p w14:paraId="680DE137"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636" w:history="1">
        <w:r w:rsidR="00952F92" w:rsidRPr="006846AB">
          <w:rPr>
            <w:rStyle w:val="Lienhypertexte"/>
            <w:noProof/>
          </w:rPr>
          <w:t>2.3.1.1</w:t>
        </w:r>
        <w:r w:rsidR="00952F92">
          <w:rPr>
            <w:rFonts w:asciiTheme="minorHAnsi" w:eastAsiaTheme="minorEastAsia" w:hAnsiTheme="minorHAnsi" w:cstheme="minorBidi"/>
            <w:noProof/>
            <w:sz w:val="22"/>
            <w:szCs w:val="22"/>
          </w:rPr>
          <w:tab/>
        </w:r>
        <w:r w:rsidR="00952F92" w:rsidRPr="006846AB">
          <w:rPr>
            <w:rStyle w:val="Lienhypertexte"/>
            <w:noProof/>
          </w:rPr>
          <w:t>Références du PLU</w:t>
        </w:r>
        <w:r w:rsidR="00952F92">
          <w:rPr>
            <w:noProof/>
            <w:webHidden/>
          </w:rPr>
          <w:tab/>
        </w:r>
        <w:r w:rsidR="00952F92">
          <w:rPr>
            <w:noProof/>
            <w:webHidden/>
          </w:rPr>
          <w:fldChar w:fldCharType="begin"/>
        </w:r>
        <w:r w:rsidR="00952F92">
          <w:rPr>
            <w:noProof/>
            <w:webHidden/>
          </w:rPr>
          <w:instrText xml:space="preserve"> PAGEREF _Toc29202636 \h </w:instrText>
        </w:r>
        <w:r w:rsidR="00952F92">
          <w:rPr>
            <w:noProof/>
            <w:webHidden/>
          </w:rPr>
        </w:r>
        <w:r w:rsidR="00952F92">
          <w:rPr>
            <w:noProof/>
            <w:webHidden/>
          </w:rPr>
          <w:fldChar w:fldCharType="separate"/>
        </w:r>
        <w:r w:rsidR="00952F92">
          <w:rPr>
            <w:noProof/>
            <w:webHidden/>
          </w:rPr>
          <w:t>17</w:t>
        </w:r>
        <w:r w:rsidR="00952F92">
          <w:rPr>
            <w:noProof/>
            <w:webHidden/>
          </w:rPr>
          <w:fldChar w:fldCharType="end"/>
        </w:r>
      </w:hyperlink>
    </w:p>
    <w:p w14:paraId="7785FA6E"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637" w:history="1">
        <w:r w:rsidR="00952F92" w:rsidRPr="006846AB">
          <w:rPr>
            <w:rStyle w:val="Lienhypertexte"/>
            <w:noProof/>
          </w:rPr>
          <w:t>2.3.1.2</w:t>
        </w:r>
        <w:r w:rsidR="00952F92">
          <w:rPr>
            <w:rFonts w:asciiTheme="minorHAnsi" w:eastAsiaTheme="minorEastAsia" w:hAnsiTheme="minorHAnsi" w:cstheme="minorBidi"/>
            <w:noProof/>
            <w:sz w:val="22"/>
            <w:szCs w:val="22"/>
          </w:rPr>
          <w:tab/>
        </w:r>
        <w:r w:rsidR="00952F92" w:rsidRPr="006846AB">
          <w:rPr>
            <w:rStyle w:val="Lienhypertexte"/>
            <w:noProof/>
          </w:rPr>
          <w:t>Emprise au sol</w:t>
        </w:r>
        <w:r w:rsidR="00952F92">
          <w:rPr>
            <w:noProof/>
            <w:webHidden/>
          </w:rPr>
          <w:tab/>
        </w:r>
        <w:r w:rsidR="00952F92">
          <w:rPr>
            <w:noProof/>
            <w:webHidden/>
          </w:rPr>
          <w:fldChar w:fldCharType="begin"/>
        </w:r>
        <w:r w:rsidR="00952F92">
          <w:rPr>
            <w:noProof/>
            <w:webHidden/>
          </w:rPr>
          <w:instrText xml:space="preserve"> PAGEREF _Toc29202637 \h </w:instrText>
        </w:r>
        <w:r w:rsidR="00952F92">
          <w:rPr>
            <w:noProof/>
            <w:webHidden/>
          </w:rPr>
        </w:r>
        <w:r w:rsidR="00952F92">
          <w:rPr>
            <w:noProof/>
            <w:webHidden/>
          </w:rPr>
          <w:fldChar w:fldCharType="separate"/>
        </w:r>
        <w:r w:rsidR="00952F92">
          <w:rPr>
            <w:noProof/>
            <w:webHidden/>
          </w:rPr>
          <w:t>17</w:t>
        </w:r>
        <w:r w:rsidR="00952F92">
          <w:rPr>
            <w:noProof/>
            <w:webHidden/>
          </w:rPr>
          <w:fldChar w:fldCharType="end"/>
        </w:r>
      </w:hyperlink>
    </w:p>
    <w:p w14:paraId="69E54D09"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638" w:history="1">
        <w:r w:rsidR="00952F92" w:rsidRPr="006846AB">
          <w:rPr>
            <w:rStyle w:val="Lienhypertexte"/>
            <w:noProof/>
          </w:rPr>
          <w:t>2.3.1.3</w:t>
        </w:r>
        <w:r w:rsidR="00952F92">
          <w:rPr>
            <w:rFonts w:asciiTheme="minorHAnsi" w:eastAsiaTheme="minorEastAsia" w:hAnsiTheme="minorHAnsi" w:cstheme="minorBidi"/>
            <w:noProof/>
            <w:sz w:val="22"/>
            <w:szCs w:val="22"/>
          </w:rPr>
          <w:tab/>
        </w:r>
        <w:r w:rsidR="00952F92" w:rsidRPr="006846AB">
          <w:rPr>
            <w:rStyle w:val="Lienhypertexte"/>
            <w:noProof/>
          </w:rPr>
          <w:t>Hauteur des constructions</w:t>
        </w:r>
        <w:r w:rsidR="00952F92">
          <w:rPr>
            <w:noProof/>
            <w:webHidden/>
          </w:rPr>
          <w:tab/>
        </w:r>
        <w:r w:rsidR="00952F92">
          <w:rPr>
            <w:noProof/>
            <w:webHidden/>
          </w:rPr>
          <w:fldChar w:fldCharType="begin"/>
        </w:r>
        <w:r w:rsidR="00952F92">
          <w:rPr>
            <w:noProof/>
            <w:webHidden/>
          </w:rPr>
          <w:instrText xml:space="preserve"> PAGEREF _Toc29202638 \h </w:instrText>
        </w:r>
        <w:r w:rsidR="00952F92">
          <w:rPr>
            <w:noProof/>
            <w:webHidden/>
          </w:rPr>
        </w:r>
        <w:r w:rsidR="00952F92">
          <w:rPr>
            <w:noProof/>
            <w:webHidden/>
          </w:rPr>
          <w:fldChar w:fldCharType="separate"/>
        </w:r>
        <w:r w:rsidR="00952F92">
          <w:rPr>
            <w:noProof/>
            <w:webHidden/>
          </w:rPr>
          <w:t>18</w:t>
        </w:r>
        <w:r w:rsidR="00952F92">
          <w:rPr>
            <w:noProof/>
            <w:webHidden/>
          </w:rPr>
          <w:fldChar w:fldCharType="end"/>
        </w:r>
      </w:hyperlink>
    </w:p>
    <w:p w14:paraId="1CC954DF"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639" w:history="1">
        <w:r w:rsidR="00952F92" w:rsidRPr="006846AB">
          <w:rPr>
            <w:rStyle w:val="Lienhypertexte"/>
            <w:noProof/>
          </w:rPr>
          <w:t>2.3.1.4</w:t>
        </w:r>
        <w:r w:rsidR="00952F92">
          <w:rPr>
            <w:rFonts w:asciiTheme="minorHAnsi" w:eastAsiaTheme="minorEastAsia" w:hAnsiTheme="minorHAnsi" w:cstheme="minorBidi"/>
            <w:noProof/>
            <w:sz w:val="22"/>
            <w:szCs w:val="22"/>
          </w:rPr>
          <w:tab/>
        </w:r>
        <w:r w:rsidR="00952F92" w:rsidRPr="006846AB">
          <w:rPr>
            <w:rStyle w:val="Lienhypertexte"/>
            <w:noProof/>
          </w:rPr>
          <w:t>Contrainte architecturale</w:t>
        </w:r>
        <w:r w:rsidR="00952F92">
          <w:rPr>
            <w:noProof/>
            <w:webHidden/>
          </w:rPr>
          <w:tab/>
        </w:r>
        <w:r w:rsidR="00952F92">
          <w:rPr>
            <w:noProof/>
            <w:webHidden/>
          </w:rPr>
          <w:fldChar w:fldCharType="begin"/>
        </w:r>
        <w:r w:rsidR="00952F92">
          <w:rPr>
            <w:noProof/>
            <w:webHidden/>
          </w:rPr>
          <w:instrText xml:space="preserve"> PAGEREF _Toc29202639 \h </w:instrText>
        </w:r>
        <w:r w:rsidR="00952F92">
          <w:rPr>
            <w:noProof/>
            <w:webHidden/>
          </w:rPr>
        </w:r>
        <w:r w:rsidR="00952F92">
          <w:rPr>
            <w:noProof/>
            <w:webHidden/>
          </w:rPr>
          <w:fldChar w:fldCharType="separate"/>
        </w:r>
        <w:r w:rsidR="00952F92">
          <w:rPr>
            <w:noProof/>
            <w:webHidden/>
          </w:rPr>
          <w:t>18</w:t>
        </w:r>
        <w:r w:rsidR="00952F92">
          <w:rPr>
            <w:noProof/>
            <w:webHidden/>
          </w:rPr>
          <w:fldChar w:fldCharType="end"/>
        </w:r>
      </w:hyperlink>
    </w:p>
    <w:p w14:paraId="72C9B97D"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640" w:history="1">
        <w:r w:rsidR="00952F92" w:rsidRPr="006846AB">
          <w:rPr>
            <w:rStyle w:val="Lienhypertexte"/>
            <w:noProof/>
          </w:rPr>
          <w:t>2.3.1.5</w:t>
        </w:r>
        <w:r w:rsidR="00952F92">
          <w:rPr>
            <w:rFonts w:asciiTheme="minorHAnsi" w:eastAsiaTheme="minorEastAsia" w:hAnsiTheme="minorHAnsi" w:cstheme="minorBidi"/>
            <w:noProof/>
            <w:sz w:val="22"/>
            <w:szCs w:val="22"/>
          </w:rPr>
          <w:tab/>
        </w:r>
        <w:r w:rsidR="00952F92" w:rsidRPr="006846AB">
          <w:rPr>
            <w:rStyle w:val="Lienhypertexte"/>
            <w:noProof/>
          </w:rPr>
          <w:t>Proximité d’un monument classé ou inscrit</w:t>
        </w:r>
        <w:r w:rsidR="00952F92">
          <w:rPr>
            <w:noProof/>
            <w:webHidden/>
          </w:rPr>
          <w:tab/>
        </w:r>
        <w:r w:rsidR="00952F92">
          <w:rPr>
            <w:noProof/>
            <w:webHidden/>
          </w:rPr>
          <w:fldChar w:fldCharType="begin"/>
        </w:r>
        <w:r w:rsidR="00952F92">
          <w:rPr>
            <w:noProof/>
            <w:webHidden/>
          </w:rPr>
          <w:instrText xml:space="preserve"> PAGEREF _Toc29202640 \h </w:instrText>
        </w:r>
        <w:r w:rsidR="00952F92">
          <w:rPr>
            <w:noProof/>
            <w:webHidden/>
          </w:rPr>
        </w:r>
        <w:r w:rsidR="00952F92">
          <w:rPr>
            <w:noProof/>
            <w:webHidden/>
          </w:rPr>
          <w:fldChar w:fldCharType="separate"/>
        </w:r>
        <w:r w:rsidR="00952F92">
          <w:rPr>
            <w:noProof/>
            <w:webHidden/>
          </w:rPr>
          <w:t>18</w:t>
        </w:r>
        <w:r w:rsidR="00952F92">
          <w:rPr>
            <w:noProof/>
            <w:webHidden/>
          </w:rPr>
          <w:fldChar w:fldCharType="end"/>
        </w:r>
      </w:hyperlink>
    </w:p>
    <w:p w14:paraId="3FDDDF61"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41" w:history="1">
        <w:r w:rsidR="00952F92" w:rsidRPr="006846AB">
          <w:rPr>
            <w:rStyle w:val="Lienhypertexte"/>
            <w:noProof/>
          </w:rPr>
          <w:t>2.3.2</w:t>
        </w:r>
        <w:r w:rsidR="00952F92">
          <w:rPr>
            <w:rFonts w:asciiTheme="minorHAnsi" w:eastAsiaTheme="minorEastAsia" w:hAnsiTheme="minorHAnsi" w:cstheme="minorBidi"/>
            <w:i w:val="0"/>
            <w:iCs w:val="0"/>
            <w:noProof/>
            <w:sz w:val="22"/>
            <w:szCs w:val="22"/>
          </w:rPr>
          <w:tab/>
        </w:r>
        <w:r w:rsidR="00952F92" w:rsidRPr="006846AB">
          <w:rPr>
            <w:rStyle w:val="Lienhypertexte"/>
            <w:noProof/>
          </w:rPr>
          <w:t>Permis de construire et certificats</w:t>
        </w:r>
        <w:r w:rsidR="00952F92">
          <w:rPr>
            <w:noProof/>
            <w:webHidden/>
          </w:rPr>
          <w:tab/>
        </w:r>
        <w:r w:rsidR="00952F92">
          <w:rPr>
            <w:noProof/>
            <w:webHidden/>
          </w:rPr>
          <w:fldChar w:fldCharType="begin"/>
        </w:r>
        <w:r w:rsidR="00952F92">
          <w:rPr>
            <w:noProof/>
            <w:webHidden/>
          </w:rPr>
          <w:instrText xml:space="preserve"> PAGEREF _Toc29202641 \h </w:instrText>
        </w:r>
        <w:r w:rsidR="00952F92">
          <w:rPr>
            <w:noProof/>
            <w:webHidden/>
          </w:rPr>
        </w:r>
        <w:r w:rsidR="00952F92">
          <w:rPr>
            <w:noProof/>
            <w:webHidden/>
          </w:rPr>
          <w:fldChar w:fldCharType="separate"/>
        </w:r>
        <w:r w:rsidR="00952F92">
          <w:rPr>
            <w:noProof/>
            <w:webHidden/>
          </w:rPr>
          <w:t>18</w:t>
        </w:r>
        <w:r w:rsidR="00952F92">
          <w:rPr>
            <w:noProof/>
            <w:webHidden/>
          </w:rPr>
          <w:fldChar w:fldCharType="end"/>
        </w:r>
      </w:hyperlink>
    </w:p>
    <w:p w14:paraId="3DCF6687"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42" w:history="1">
        <w:r w:rsidR="00952F92" w:rsidRPr="006846AB">
          <w:rPr>
            <w:rStyle w:val="Lienhypertexte"/>
            <w:noProof/>
          </w:rPr>
          <w:t>2.3.3</w:t>
        </w:r>
        <w:r w:rsidR="00952F92">
          <w:rPr>
            <w:rFonts w:asciiTheme="minorHAnsi" w:eastAsiaTheme="minorEastAsia" w:hAnsiTheme="minorHAnsi" w:cstheme="minorBidi"/>
            <w:i w:val="0"/>
            <w:iCs w:val="0"/>
            <w:noProof/>
            <w:sz w:val="22"/>
            <w:szCs w:val="22"/>
          </w:rPr>
          <w:tab/>
        </w:r>
        <w:r w:rsidR="00952F92" w:rsidRPr="006846AB">
          <w:rPr>
            <w:rStyle w:val="Lienhypertexte"/>
            <w:noProof/>
          </w:rPr>
          <w:t>Servitudes</w:t>
        </w:r>
        <w:r w:rsidR="00952F92">
          <w:rPr>
            <w:noProof/>
            <w:webHidden/>
          </w:rPr>
          <w:tab/>
        </w:r>
        <w:r w:rsidR="00952F92">
          <w:rPr>
            <w:noProof/>
            <w:webHidden/>
          </w:rPr>
          <w:fldChar w:fldCharType="begin"/>
        </w:r>
        <w:r w:rsidR="00952F92">
          <w:rPr>
            <w:noProof/>
            <w:webHidden/>
          </w:rPr>
          <w:instrText xml:space="preserve"> PAGEREF _Toc29202642 \h </w:instrText>
        </w:r>
        <w:r w:rsidR="00952F92">
          <w:rPr>
            <w:noProof/>
            <w:webHidden/>
          </w:rPr>
        </w:r>
        <w:r w:rsidR="00952F92">
          <w:rPr>
            <w:noProof/>
            <w:webHidden/>
          </w:rPr>
          <w:fldChar w:fldCharType="separate"/>
        </w:r>
        <w:r w:rsidR="00952F92">
          <w:rPr>
            <w:noProof/>
            <w:webHidden/>
          </w:rPr>
          <w:t>18</w:t>
        </w:r>
        <w:r w:rsidR="00952F92">
          <w:rPr>
            <w:noProof/>
            <w:webHidden/>
          </w:rPr>
          <w:fldChar w:fldCharType="end"/>
        </w:r>
      </w:hyperlink>
    </w:p>
    <w:p w14:paraId="589D1E29"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643" w:history="1">
        <w:r w:rsidR="00952F92" w:rsidRPr="006846AB">
          <w:rPr>
            <w:rStyle w:val="Lienhypertexte"/>
            <w:noProof/>
          </w:rPr>
          <w:t>2.3.3.1</w:t>
        </w:r>
        <w:r w:rsidR="00952F92">
          <w:rPr>
            <w:rFonts w:asciiTheme="minorHAnsi" w:eastAsiaTheme="minorEastAsia" w:hAnsiTheme="minorHAnsi" w:cstheme="minorBidi"/>
            <w:noProof/>
            <w:sz w:val="22"/>
            <w:szCs w:val="22"/>
          </w:rPr>
          <w:tab/>
        </w:r>
        <w:r w:rsidR="00952F92" w:rsidRPr="006846AB">
          <w:rPr>
            <w:rStyle w:val="Lienhypertexte"/>
            <w:noProof/>
          </w:rPr>
          <w:t>Servitudes aéronautiques</w:t>
        </w:r>
        <w:r w:rsidR="00952F92">
          <w:rPr>
            <w:noProof/>
            <w:webHidden/>
          </w:rPr>
          <w:tab/>
        </w:r>
        <w:r w:rsidR="00952F92">
          <w:rPr>
            <w:noProof/>
            <w:webHidden/>
          </w:rPr>
          <w:fldChar w:fldCharType="begin"/>
        </w:r>
        <w:r w:rsidR="00952F92">
          <w:rPr>
            <w:noProof/>
            <w:webHidden/>
          </w:rPr>
          <w:instrText xml:space="preserve"> PAGEREF _Toc29202643 \h </w:instrText>
        </w:r>
        <w:r w:rsidR="00952F92">
          <w:rPr>
            <w:noProof/>
            <w:webHidden/>
          </w:rPr>
        </w:r>
        <w:r w:rsidR="00952F92">
          <w:rPr>
            <w:noProof/>
            <w:webHidden/>
          </w:rPr>
          <w:fldChar w:fldCharType="separate"/>
        </w:r>
        <w:r w:rsidR="00952F92">
          <w:rPr>
            <w:noProof/>
            <w:webHidden/>
          </w:rPr>
          <w:t>18</w:t>
        </w:r>
        <w:r w:rsidR="00952F92">
          <w:rPr>
            <w:noProof/>
            <w:webHidden/>
          </w:rPr>
          <w:fldChar w:fldCharType="end"/>
        </w:r>
      </w:hyperlink>
    </w:p>
    <w:p w14:paraId="1E9AF1EC"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644" w:history="1">
        <w:r w:rsidR="00952F92" w:rsidRPr="006846AB">
          <w:rPr>
            <w:rStyle w:val="Lienhypertexte"/>
            <w:noProof/>
          </w:rPr>
          <w:t>2.3.3.2</w:t>
        </w:r>
        <w:r w:rsidR="00952F92">
          <w:rPr>
            <w:rFonts w:asciiTheme="minorHAnsi" w:eastAsiaTheme="minorEastAsia" w:hAnsiTheme="minorHAnsi" w:cstheme="minorBidi"/>
            <w:noProof/>
            <w:sz w:val="22"/>
            <w:szCs w:val="22"/>
          </w:rPr>
          <w:tab/>
        </w:r>
        <w:r w:rsidR="00952F92" w:rsidRPr="006846AB">
          <w:rPr>
            <w:rStyle w:val="Lienhypertexte"/>
            <w:noProof/>
          </w:rPr>
          <w:t>Servitudes radioélectriques</w:t>
        </w:r>
        <w:r w:rsidR="00952F92">
          <w:rPr>
            <w:noProof/>
            <w:webHidden/>
          </w:rPr>
          <w:tab/>
        </w:r>
        <w:r w:rsidR="00952F92">
          <w:rPr>
            <w:noProof/>
            <w:webHidden/>
          </w:rPr>
          <w:fldChar w:fldCharType="begin"/>
        </w:r>
        <w:r w:rsidR="00952F92">
          <w:rPr>
            <w:noProof/>
            <w:webHidden/>
          </w:rPr>
          <w:instrText xml:space="preserve"> PAGEREF _Toc29202644 \h </w:instrText>
        </w:r>
        <w:r w:rsidR="00952F92">
          <w:rPr>
            <w:noProof/>
            <w:webHidden/>
          </w:rPr>
        </w:r>
        <w:r w:rsidR="00952F92">
          <w:rPr>
            <w:noProof/>
            <w:webHidden/>
          </w:rPr>
          <w:fldChar w:fldCharType="separate"/>
        </w:r>
        <w:r w:rsidR="00952F92">
          <w:rPr>
            <w:noProof/>
            <w:webHidden/>
          </w:rPr>
          <w:t>18</w:t>
        </w:r>
        <w:r w:rsidR="00952F92">
          <w:rPr>
            <w:noProof/>
            <w:webHidden/>
          </w:rPr>
          <w:fldChar w:fldCharType="end"/>
        </w:r>
      </w:hyperlink>
    </w:p>
    <w:p w14:paraId="393FBB35"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645" w:history="1">
        <w:r w:rsidR="00952F92" w:rsidRPr="006846AB">
          <w:rPr>
            <w:rStyle w:val="Lienhypertexte"/>
            <w:noProof/>
          </w:rPr>
          <w:t>2.3.3.3</w:t>
        </w:r>
        <w:r w:rsidR="00952F92">
          <w:rPr>
            <w:rFonts w:asciiTheme="minorHAnsi" w:eastAsiaTheme="minorEastAsia" w:hAnsiTheme="minorHAnsi" w:cstheme="minorBidi"/>
            <w:noProof/>
            <w:sz w:val="22"/>
            <w:szCs w:val="22"/>
          </w:rPr>
          <w:tab/>
        </w:r>
        <w:r w:rsidR="00952F92" w:rsidRPr="006846AB">
          <w:rPr>
            <w:rStyle w:val="Lienhypertexte"/>
            <w:noProof/>
          </w:rPr>
          <w:t>Autres servitudes ou concessions</w:t>
        </w:r>
        <w:r w:rsidR="00952F92">
          <w:rPr>
            <w:noProof/>
            <w:webHidden/>
          </w:rPr>
          <w:tab/>
        </w:r>
        <w:r w:rsidR="00952F92">
          <w:rPr>
            <w:noProof/>
            <w:webHidden/>
          </w:rPr>
          <w:fldChar w:fldCharType="begin"/>
        </w:r>
        <w:r w:rsidR="00952F92">
          <w:rPr>
            <w:noProof/>
            <w:webHidden/>
          </w:rPr>
          <w:instrText xml:space="preserve"> PAGEREF _Toc29202645 \h </w:instrText>
        </w:r>
        <w:r w:rsidR="00952F92">
          <w:rPr>
            <w:noProof/>
            <w:webHidden/>
          </w:rPr>
        </w:r>
        <w:r w:rsidR="00952F92">
          <w:rPr>
            <w:noProof/>
            <w:webHidden/>
          </w:rPr>
          <w:fldChar w:fldCharType="separate"/>
        </w:r>
        <w:r w:rsidR="00952F92">
          <w:rPr>
            <w:noProof/>
            <w:webHidden/>
          </w:rPr>
          <w:t>18</w:t>
        </w:r>
        <w:r w:rsidR="00952F92">
          <w:rPr>
            <w:noProof/>
            <w:webHidden/>
          </w:rPr>
          <w:fldChar w:fldCharType="end"/>
        </w:r>
      </w:hyperlink>
    </w:p>
    <w:p w14:paraId="5CFDBD3D"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46" w:history="1">
        <w:r w:rsidR="00952F92" w:rsidRPr="006846AB">
          <w:rPr>
            <w:rStyle w:val="Lienhypertexte"/>
            <w:noProof/>
          </w:rPr>
          <w:t>2.3.4</w:t>
        </w:r>
        <w:r w:rsidR="00952F92">
          <w:rPr>
            <w:rFonts w:asciiTheme="minorHAnsi" w:eastAsiaTheme="minorEastAsia" w:hAnsiTheme="minorHAnsi" w:cstheme="minorBidi"/>
            <w:i w:val="0"/>
            <w:iCs w:val="0"/>
            <w:noProof/>
            <w:sz w:val="22"/>
            <w:szCs w:val="22"/>
          </w:rPr>
          <w:tab/>
        </w:r>
        <w:r w:rsidR="00952F92" w:rsidRPr="006846AB">
          <w:rPr>
            <w:rStyle w:val="Lienhypertexte"/>
            <w:noProof/>
          </w:rPr>
          <w:t>Contraintes environnementales</w:t>
        </w:r>
        <w:r w:rsidR="00952F92">
          <w:rPr>
            <w:noProof/>
            <w:webHidden/>
          </w:rPr>
          <w:tab/>
        </w:r>
        <w:r w:rsidR="00952F92">
          <w:rPr>
            <w:noProof/>
            <w:webHidden/>
          </w:rPr>
          <w:fldChar w:fldCharType="begin"/>
        </w:r>
        <w:r w:rsidR="00952F92">
          <w:rPr>
            <w:noProof/>
            <w:webHidden/>
          </w:rPr>
          <w:instrText xml:space="preserve"> PAGEREF _Toc29202646 \h </w:instrText>
        </w:r>
        <w:r w:rsidR="00952F92">
          <w:rPr>
            <w:noProof/>
            <w:webHidden/>
          </w:rPr>
        </w:r>
        <w:r w:rsidR="00952F92">
          <w:rPr>
            <w:noProof/>
            <w:webHidden/>
          </w:rPr>
          <w:fldChar w:fldCharType="separate"/>
        </w:r>
        <w:r w:rsidR="00952F92">
          <w:rPr>
            <w:noProof/>
            <w:webHidden/>
          </w:rPr>
          <w:t>18</w:t>
        </w:r>
        <w:r w:rsidR="00952F92">
          <w:rPr>
            <w:noProof/>
            <w:webHidden/>
          </w:rPr>
          <w:fldChar w:fldCharType="end"/>
        </w:r>
      </w:hyperlink>
    </w:p>
    <w:p w14:paraId="0D51B6F6"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647" w:history="1">
        <w:r w:rsidR="00952F92" w:rsidRPr="006846AB">
          <w:rPr>
            <w:rStyle w:val="Lienhypertexte"/>
            <w:noProof/>
          </w:rPr>
          <w:t>2.3.4.1</w:t>
        </w:r>
        <w:r w:rsidR="00952F92">
          <w:rPr>
            <w:rFonts w:asciiTheme="minorHAnsi" w:eastAsiaTheme="minorEastAsia" w:hAnsiTheme="minorHAnsi" w:cstheme="minorBidi"/>
            <w:noProof/>
            <w:sz w:val="22"/>
            <w:szCs w:val="22"/>
          </w:rPr>
          <w:tab/>
        </w:r>
        <w:r w:rsidR="00952F92" w:rsidRPr="006846AB">
          <w:rPr>
            <w:rStyle w:val="Lienhypertexte"/>
            <w:noProof/>
          </w:rPr>
          <w:t>Zones protégées</w:t>
        </w:r>
        <w:r w:rsidR="00952F92">
          <w:rPr>
            <w:noProof/>
            <w:webHidden/>
          </w:rPr>
          <w:tab/>
        </w:r>
        <w:r w:rsidR="00952F92">
          <w:rPr>
            <w:noProof/>
            <w:webHidden/>
          </w:rPr>
          <w:fldChar w:fldCharType="begin"/>
        </w:r>
        <w:r w:rsidR="00952F92">
          <w:rPr>
            <w:noProof/>
            <w:webHidden/>
          </w:rPr>
          <w:instrText xml:space="preserve"> PAGEREF _Toc29202647 \h </w:instrText>
        </w:r>
        <w:r w:rsidR="00952F92">
          <w:rPr>
            <w:noProof/>
            <w:webHidden/>
          </w:rPr>
        </w:r>
        <w:r w:rsidR="00952F92">
          <w:rPr>
            <w:noProof/>
            <w:webHidden/>
          </w:rPr>
          <w:fldChar w:fldCharType="separate"/>
        </w:r>
        <w:r w:rsidR="00952F92">
          <w:rPr>
            <w:noProof/>
            <w:webHidden/>
          </w:rPr>
          <w:t>18</w:t>
        </w:r>
        <w:r w:rsidR="00952F92">
          <w:rPr>
            <w:noProof/>
            <w:webHidden/>
          </w:rPr>
          <w:fldChar w:fldCharType="end"/>
        </w:r>
      </w:hyperlink>
    </w:p>
    <w:p w14:paraId="12E4C121"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648" w:history="1">
        <w:r w:rsidR="00952F92" w:rsidRPr="006846AB">
          <w:rPr>
            <w:rStyle w:val="Lienhypertexte"/>
            <w:noProof/>
          </w:rPr>
          <w:t>2.3.4.2</w:t>
        </w:r>
        <w:r w:rsidR="00952F92">
          <w:rPr>
            <w:rFonts w:asciiTheme="minorHAnsi" w:eastAsiaTheme="minorEastAsia" w:hAnsiTheme="minorHAnsi" w:cstheme="minorBidi"/>
            <w:noProof/>
            <w:sz w:val="22"/>
            <w:szCs w:val="22"/>
          </w:rPr>
          <w:tab/>
        </w:r>
        <w:r w:rsidR="00952F92" w:rsidRPr="006846AB">
          <w:rPr>
            <w:rStyle w:val="Lienhypertexte"/>
            <w:noProof/>
          </w:rPr>
          <w:t>Proximité avec des ICPE et IOTA</w:t>
        </w:r>
        <w:r w:rsidR="00952F92">
          <w:rPr>
            <w:noProof/>
            <w:webHidden/>
          </w:rPr>
          <w:tab/>
        </w:r>
        <w:r w:rsidR="00952F92">
          <w:rPr>
            <w:noProof/>
            <w:webHidden/>
          </w:rPr>
          <w:fldChar w:fldCharType="begin"/>
        </w:r>
        <w:r w:rsidR="00952F92">
          <w:rPr>
            <w:noProof/>
            <w:webHidden/>
          </w:rPr>
          <w:instrText xml:space="preserve"> PAGEREF _Toc29202648 \h </w:instrText>
        </w:r>
        <w:r w:rsidR="00952F92">
          <w:rPr>
            <w:noProof/>
            <w:webHidden/>
          </w:rPr>
        </w:r>
        <w:r w:rsidR="00952F92">
          <w:rPr>
            <w:noProof/>
            <w:webHidden/>
          </w:rPr>
          <w:fldChar w:fldCharType="separate"/>
        </w:r>
        <w:r w:rsidR="00952F92">
          <w:rPr>
            <w:noProof/>
            <w:webHidden/>
          </w:rPr>
          <w:t>19</w:t>
        </w:r>
        <w:r w:rsidR="00952F92">
          <w:rPr>
            <w:noProof/>
            <w:webHidden/>
          </w:rPr>
          <w:fldChar w:fldCharType="end"/>
        </w:r>
      </w:hyperlink>
    </w:p>
    <w:p w14:paraId="6CD1C695"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649" w:history="1">
        <w:r w:rsidR="00952F92" w:rsidRPr="006846AB">
          <w:rPr>
            <w:rStyle w:val="Lienhypertexte"/>
            <w:noProof/>
          </w:rPr>
          <w:t>2.3.4.3</w:t>
        </w:r>
        <w:r w:rsidR="00952F92">
          <w:rPr>
            <w:rFonts w:asciiTheme="minorHAnsi" w:eastAsiaTheme="minorEastAsia" w:hAnsiTheme="minorHAnsi" w:cstheme="minorBidi"/>
            <w:noProof/>
            <w:sz w:val="22"/>
            <w:szCs w:val="22"/>
          </w:rPr>
          <w:tab/>
        </w:r>
        <w:r w:rsidR="00952F92" w:rsidRPr="006846AB">
          <w:rPr>
            <w:rStyle w:val="Lienhypertexte"/>
            <w:noProof/>
          </w:rPr>
          <w:t>Autres contraintes / particularité</w:t>
        </w:r>
        <w:r w:rsidR="00952F92">
          <w:rPr>
            <w:noProof/>
            <w:webHidden/>
          </w:rPr>
          <w:tab/>
        </w:r>
        <w:r w:rsidR="00952F92">
          <w:rPr>
            <w:noProof/>
            <w:webHidden/>
          </w:rPr>
          <w:fldChar w:fldCharType="begin"/>
        </w:r>
        <w:r w:rsidR="00952F92">
          <w:rPr>
            <w:noProof/>
            <w:webHidden/>
          </w:rPr>
          <w:instrText xml:space="preserve"> PAGEREF _Toc29202649 \h </w:instrText>
        </w:r>
        <w:r w:rsidR="00952F92">
          <w:rPr>
            <w:noProof/>
            <w:webHidden/>
          </w:rPr>
        </w:r>
        <w:r w:rsidR="00952F92">
          <w:rPr>
            <w:noProof/>
            <w:webHidden/>
          </w:rPr>
          <w:fldChar w:fldCharType="separate"/>
        </w:r>
        <w:r w:rsidR="00952F92">
          <w:rPr>
            <w:noProof/>
            <w:webHidden/>
          </w:rPr>
          <w:t>19</w:t>
        </w:r>
        <w:r w:rsidR="00952F92">
          <w:rPr>
            <w:noProof/>
            <w:webHidden/>
          </w:rPr>
          <w:fldChar w:fldCharType="end"/>
        </w:r>
      </w:hyperlink>
    </w:p>
    <w:p w14:paraId="46BC39CA" w14:textId="77777777" w:rsidR="00952F92" w:rsidRDefault="0045749A">
      <w:pPr>
        <w:pStyle w:val="TM1"/>
        <w:rPr>
          <w:rFonts w:asciiTheme="minorHAnsi" w:eastAsiaTheme="minorEastAsia" w:hAnsiTheme="minorHAnsi" w:cstheme="minorBidi"/>
          <w:b w:val="0"/>
          <w:bCs w:val="0"/>
          <w:caps w:val="0"/>
          <w:noProof/>
          <w:sz w:val="22"/>
          <w:szCs w:val="22"/>
        </w:rPr>
      </w:pPr>
      <w:hyperlink w:anchor="_Toc29202650" w:history="1">
        <w:r w:rsidR="00952F92" w:rsidRPr="006846AB">
          <w:rPr>
            <w:rStyle w:val="Lienhypertexte"/>
            <w:noProof/>
          </w:rPr>
          <w:t>3</w:t>
        </w:r>
        <w:r w:rsidR="00952F92">
          <w:rPr>
            <w:rFonts w:asciiTheme="minorHAnsi" w:eastAsiaTheme="minorEastAsia" w:hAnsiTheme="minorHAnsi" w:cstheme="minorBidi"/>
            <w:b w:val="0"/>
            <w:bCs w:val="0"/>
            <w:caps w:val="0"/>
            <w:noProof/>
            <w:sz w:val="22"/>
            <w:szCs w:val="22"/>
          </w:rPr>
          <w:tab/>
        </w:r>
        <w:r w:rsidR="00952F92" w:rsidRPr="006846AB">
          <w:rPr>
            <w:rStyle w:val="Lienhypertexte"/>
            <w:noProof/>
          </w:rPr>
          <w:t>RESEAUX EXISTANTS ET A CREER</w:t>
        </w:r>
        <w:r w:rsidR="00952F92">
          <w:rPr>
            <w:noProof/>
            <w:webHidden/>
          </w:rPr>
          <w:tab/>
        </w:r>
        <w:r w:rsidR="00952F92">
          <w:rPr>
            <w:noProof/>
            <w:webHidden/>
          </w:rPr>
          <w:fldChar w:fldCharType="begin"/>
        </w:r>
        <w:r w:rsidR="00952F92">
          <w:rPr>
            <w:noProof/>
            <w:webHidden/>
          </w:rPr>
          <w:instrText xml:space="preserve"> PAGEREF _Toc29202650 \h </w:instrText>
        </w:r>
        <w:r w:rsidR="00952F92">
          <w:rPr>
            <w:noProof/>
            <w:webHidden/>
          </w:rPr>
        </w:r>
        <w:r w:rsidR="00952F92">
          <w:rPr>
            <w:noProof/>
            <w:webHidden/>
          </w:rPr>
          <w:fldChar w:fldCharType="separate"/>
        </w:r>
        <w:r w:rsidR="00952F92">
          <w:rPr>
            <w:noProof/>
            <w:webHidden/>
          </w:rPr>
          <w:t>20</w:t>
        </w:r>
        <w:r w:rsidR="00952F92">
          <w:rPr>
            <w:noProof/>
            <w:webHidden/>
          </w:rPr>
          <w:fldChar w:fldCharType="end"/>
        </w:r>
      </w:hyperlink>
    </w:p>
    <w:p w14:paraId="3E01D75F" w14:textId="77777777" w:rsidR="00952F92" w:rsidRDefault="0045749A">
      <w:pPr>
        <w:pStyle w:val="TM2"/>
        <w:tabs>
          <w:tab w:val="left" w:pos="720"/>
          <w:tab w:val="right" w:leader="dot" w:pos="9628"/>
        </w:tabs>
        <w:rPr>
          <w:rFonts w:asciiTheme="minorHAnsi" w:eastAsiaTheme="minorEastAsia" w:hAnsiTheme="minorHAnsi" w:cstheme="minorBidi"/>
          <w:smallCaps w:val="0"/>
          <w:noProof/>
          <w:sz w:val="22"/>
          <w:szCs w:val="22"/>
        </w:rPr>
      </w:pPr>
      <w:hyperlink w:anchor="_Toc29202651" w:history="1">
        <w:r w:rsidR="00952F92" w:rsidRPr="006846AB">
          <w:rPr>
            <w:rStyle w:val="Lienhypertexte"/>
            <w:noProof/>
          </w:rPr>
          <w:t>3.1</w:t>
        </w:r>
        <w:r w:rsidR="00952F92">
          <w:rPr>
            <w:rFonts w:asciiTheme="minorHAnsi" w:eastAsiaTheme="minorEastAsia" w:hAnsiTheme="minorHAnsi" w:cstheme="minorBidi"/>
            <w:smallCaps w:val="0"/>
            <w:noProof/>
            <w:sz w:val="22"/>
            <w:szCs w:val="22"/>
          </w:rPr>
          <w:tab/>
        </w:r>
        <w:r w:rsidR="00952F92" w:rsidRPr="006846AB">
          <w:rPr>
            <w:rStyle w:val="Lienhypertexte"/>
            <w:noProof/>
          </w:rPr>
          <w:t>Généralités</w:t>
        </w:r>
        <w:r w:rsidR="00952F92">
          <w:rPr>
            <w:noProof/>
            <w:webHidden/>
          </w:rPr>
          <w:tab/>
        </w:r>
        <w:r w:rsidR="00952F92">
          <w:rPr>
            <w:noProof/>
            <w:webHidden/>
          </w:rPr>
          <w:fldChar w:fldCharType="begin"/>
        </w:r>
        <w:r w:rsidR="00952F92">
          <w:rPr>
            <w:noProof/>
            <w:webHidden/>
          </w:rPr>
          <w:instrText xml:space="preserve"> PAGEREF _Toc29202651 \h </w:instrText>
        </w:r>
        <w:r w:rsidR="00952F92">
          <w:rPr>
            <w:noProof/>
            <w:webHidden/>
          </w:rPr>
        </w:r>
        <w:r w:rsidR="00952F92">
          <w:rPr>
            <w:noProof/>
            <w:webHidden/>
          </w:rPr>
          <w:fldChar w:fldCharType="separate"/>
        </w:r>
        <w:r w:rsidR="00952F92">
          <w:rPr>
            <w:noProof/>
            <w:webHidden/>
          </w:rPr>
          <w:t>20</w:t>
        </w:r>
        <w:r w:rsidR="00952F92">
          <w:rPr>
            <w:noProof/>
            <w:webHidden/>
          </w:rPr>
          <w:fldChar w:fldCharType="end"/>
        </w:r>
      </w:hyperlink>
    </w:p>
    <w:p w14:paraId="67B01AF2" w14:textId="77777777" w:rsidR="00952F92" w:rsidRDefault="0045749A">
      <w:pPr>
        <w:pStyle w:val="TM2"/>
        <w:tabs>
          <w:tab w:val="left" w:pos="720"/>
          <w:tab w:val="right" w:leader="dot" w:pos="9628"/>
        </w:tabs>
        <w:rPr>
          <w:rFonts w:asciiTheme="minorHAnsi" w:eastAsiaTheme="minorEastAsia" w:hAnsiTheme="minorHAnsi" w:cstheme="minorBidi"/>
          <w:smallCaps w:val="0"/>
          <w:noProof/>
          <w:sz w:val="22"/>
          <w:szCs w:val="22"/>
        </w:rPr>
      </w:pPr>
      <w:hyperlink w:anchor="_Toc29202652" w:history="1">
        <w:r w:rsidR="00952F92" w:rsidRPr="006846AB">
          <w:rPr>
            <w:rStyle w:val="Lienhypertexte"/>
            <w:noProof/>
          </w:rPr>
          <w:t>3.2</w:t>
        </w:r>
        <w:r w:rsidR="00952F92">
          <w:rPr>
            <w:rFonts w:asciiTheme="minorHAnsi" w:eastAsiaTheme="minorEastAsia" w:hAnsiTheme="minorHAnsi" w:cstheme="minorBidi"/>
            <w:smallCaps w:val="0"/>
            <w:noProof/>
            <w:sz w:val="22"/>
            <w:szCs w:val="22"/>
          </w:rPr>
          <w:tab/>
        </w:r>
        <w:r w:rsidR="00952F92" w:rsidRPr="006846AB">
          <w:rPr>
            <w:rStyle w:val="Lienhypertexte"/>
            <w:noProof/>
          </w:rPr>
          <w:t>Réseaux d’eaux</w:t>
        </w:r>
        <w:r w:rsidR="00952F92">
          <w:rPr>
            <w:noProof/>
            <w:webHidden/>
          </w:rPr>
          <w:tab/>
        </w:r>
        <w:r w:rsidR="00952F92">
          <w:rPr>
            <w:noProof/>
            <w:webHidden/>
          </w:rPr>
          <w:fldChar w:fldCharType="begin"/>
        </w:r>
        <w:r w:rsidR="00952F92">
          <w:rPr>
            <w:noProof/>
            <w:webHidden/>
          </w:rPr>
          <w:instrText xml:space="preserve"> PAGEREF _Toc29202652 \h </w:instrText>
        </w:r>
        <w:r w:rsidR="00952F92">
          <w:rPr>
            <w:noProof/>
            <w:webHidden/>
          </w:rPr>
        </w:r>
        <w:r w:rsidR="00952F92">
          <w:rPr>
            <w:noProof/>
            <w:webHidden/>
          </w:rPr>
          <w:fldChar w:fldCharType="separate"/>
        </w:r>
        <w:r w:rsidR="00952F92">
          <w:rPr>
            <w:noProof/>
            <w:webHidden/>
          </w:rPr>
          <w:t>20</w:t>
        </w:r>
        <w:r w:rsidR="00952F92">
          <w:rPr>
            <w:noProof/>
            <w:webHidden/>
          </w:rPr>
          <w:fldChar w:fldCharType="end"/>
        </w:r>
      </w:hyperlink>
    </w:p>
    <w:p w14:paraId="6A06A209"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53" w:history="1">
        <w:r w:rsidR="00952F92" w:rsidRPr="006846AB">
          <w:rPr>
            <w:rStyle w:val="Lienhypertexte"/>
            <w:noProof/>
          </w:rPr>
          <w:t>3.2.1</w:t>
        </w:r>
        <w:r w:rsidR="00952F92">
          <w:rPr>
            <w:rFonts w:asciiTheme="minorHAnsi" w:eastAsiaTheme="minorEastAsia" w:hAnsiTheme="minorHAnsi" w:cstheme="minorBidi"/>
            <w:i w:val="0"/>
            <w:iCs w:val="0"/>
            <w:noProof/>
            <w:sz w:val="22"/>
            <w:szCs w:val="22"/>
          </w:rPr>
          <w:tab/>
        </w:r>
        <w:r w:rsidR="00952F92" w:rsidRPr="006846AB">
          <w:rPr>
            <w:rStyle w:val="Lienhypertexte"/>
            <w:noProof/>
          </w:rPr>
          <w:t>Réseaux d’adduction d’eau</w:t>
        </w:r>
        <w:r w:rsidR="00952F92">
          <w:rPr>
            <w:noProof/>
            <w:webHidden/>
          </w:rPr>
          <w:tab/>
        </w:r>
        <w:r w:rsidR="00952F92">
          <w:rPr>
            <w:noProof/>
            <w:webHidden/>
          </w:rPr>
          <w:fldChar w:fldCharType="begin"/>
        </w:r>
        <w:r w:rsidR="00952F92">
          <w:rPr>
            <w:noProof/>
            <w:webHidden/>
          </w:rPr>
          <w:instrText xml:space="preserve"> PAGEREF _Toc29202653 \h </w:instrText>
        </w:r>
        <w:r w:rsidR="00952F92">
          <w:rPr>
            <w:noProof/>
            <w:webHidden/>
          </w:rPr>
        </w:r>
        <w:r w:rsidR="00952F92">
          <w:rPr>
            <w:noProof/>
            <w:webHidden/>
          </w:rPr>
          <w:fldChar w:fldCharType="separate"/>
        </w:r>
        <w:r w:rsidR="00952F92">
          <w:rPr>
            <w:noProof/>
            <w:webHidden/>
          </w:rPr>
          <w:t>20</w:t>
        </w:r>
        <w:r w:rsidR="00952F92">
          <w:rPr>
            <w:noProof/>
            <w:webHidden/>
          </w:rPr>
          <w:fldChar w:fldCharType="end"/>
        </w:r>
      </w:hyperlink>
    </w:p>
    <w:p w14:paraId="1B83113B"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54" w:history="1">
        <w:r w:rsidR="00952F92" w:rsidRPr="006846AB">
          <w:rPr>
            <w:rStyle w:val="Lienhypertexte"/>
            <w:noProof/>
          </w:rPr>
          <w:t>3.2.2</w:t>
        </w:r>
        <w:r w:rsidR="00952F92">
          <w:rPr>
            <w:rFonts w:asciiTheme="minorHAnsi" w:eastAsiaTheme="minorEastAsia" w:hAnsiTheme="minorHAnsi" w:cstheme="minorBidi"/>
            <w:i w:val="0"/>
            <w:iCs w:val="0"/>
            <w:noProof/>
            <w:sz w:val="22"/>
            <w:szCs w:val="22"/>
          </w:rPr>
          <w:tab/>
        </w:r>
        <w:r w:rsidR="00952F92" w:rsidRPr="006846AB">
          <w:rPr>
            <w:rStyle w:val="Lienhypertexte"/>
            <w:noProof/>
          </w:rPr>
          <w:t>Evacuation d’eaux usées</w:t>
        </w:r>
        <w:r w:rsidR="00952F92">
          <w:rPr>
            <w:noProof/>
            <w:webHidden/>
          </w:rPr>
          <w:tab/>
        </w:r>
        <w:r w:rsidR="00952F92">
          <w:rPr>
            <w:noProof/>
            <w:webHidden/>
          </w:rPr>
          <w:fldChar w:fldCharType="begin"/>
        </w:r>
        <w:r w:rsidR="00952F92">
          <w:rPr>
            <w:noProof/>
            <w:webHidden/>
          </w:rPr>
          <w:instrText xml:space="preserve"> PAGEREF _Toc29202654 \h </w:instrText>
        </w:r>
        <w:r w:rsidR="00952F92">
          <w:rPr>
            <w:noProof/>
            <w:webHidden/>
          </w:rPr>
        </w:r>
        <w:r w:rsidR="00952F92">
          <w:rPr>
            <w:noProof/>
            <w:webHidden/>
          </w:rPr>
          <w:fldChar w:fldCharType="separate"/>
        </w:r>
        <w:r w:rsidR="00952F92">
          <w:rPr>
            <w:noProof/>
            <w:webHidden/>
          </w:rPr>
          <w:t>20</w:t>
        </w:r>
        <w:r w:rsidR="00952F92">
          <w:rPr>
            <w:noProof/>
            <w:webHidden/>
          </w:rPr>
          <w:fldChar w:fldCharType="end"/>
        </w:r>
      </w:hyperlink>
    </w:p>
    <w:p w14:paraId="0E38D5BC"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55" w:history="1">
        <w:r w:rsidR="00952F92" w:rsidRPr="006846AB">
          <w:rPr>
            <w:rStyle w:val="Lienhypertexte"/>
            <w:noProof/>
          </w:rPr>
          <w:t>3.2.3</w:t>
        </w:r>
        <w:r w:rsidR="00952F92">
          <w:rPr>
            <w:rFonts w:asciiTheme="minorHAnsi" w:eastAsiaTheme="minorEastAsia" w:hAnsiTheme="minorHAnsi" w:cstheme="minorBidi"/>
            <w:i w:val="0"/>
            <w:iCs w:val="0"/>
            <w:noProof/>
            <w:sz w:val="22"/>
            <w:szCs w:val="22"/>
          </w:rPr>
          <w:tab/>
        </w:r>
        <w:r w:rsidR="00952F92" w:rsidRPr="006846AB">
          <w:rPr>
            <w:rStyle w:val="Lienhypertexte"/>
            <w:noProof/>
          </w:rPr>
          <w:t>Evacuation d’eau de pluie</w:t>
        </w:r>
        <w:r w:rsidR="00952F92">
          <w:rPr>
            <w:noProof/>
            <w:webHidden/>
          </w:rPr>
          <w:tab/>
        </w:r>
        <w:r w:rsidR="00952F92">
          <w:rPr>
            <w:noProof/>
            <w:webHidden/>
          </w:rPr>
          <w:fldChar w:fldCharType="begin"/>
        </w:r>
        <w:r w:rsidR="00952F92">
          <w:rPr>
            <w:noProof/>
            <w:webHidden/>
          </w:rPr>
          <w:instrText xml:space="preserve"> PAGEREF _Toc29202655 \h </w:instrText>
        </w:r>
        <w:r w:rsidR="00952F92">
          <w:rPr>
            <w:noProof/>
            <w:webHidden/>
          </w:rPr>
        </w:r>
        <w:r w:rsidR="00952F92">
          <w:rPr>
            <w:noProof/>
            <w:webHidden/>
          </w:rPr>
          <w:fldChar w:fldCharType="separate"/>
        </w:r>
        <w:r w:rsidR="00952F92">
          <w:rPr>
            <w:noProof/>
            <w:webHidden/>
          </w:rPr>
          <w:t>20</w:t>
        </w:r>
        <w:r w:rsidR="00952F92">
          <w:rPr>
            <w:noProof/>
            <w:webHidden/>
          </w:rPr>
          <w:fldChar w:fldCharType="end"/>
        </w:r>
      </w:hyperlink>
    </w:p>
    <w:p w14:paraId="356C43D8" w14:textId="77777777" w:rsidR="00952F92" w:rsidRDefault="0045749A">
      <w:pPr>
        <w:pStyle w:val="TM2"/>
        <w:tabs>
          <w:tab w:val="left" w:pos="720"/>
          <w:tab w:val="right" w:leader="dot" w:pos="9628"/>
        </w:tabs>
        <w:rPr>
          <w:rFonts w:asciiTheme="minorHAnsi" w:eastAsiaTheme="minorEastAsia" w:hAnsiTheme="minorHAnsi" w:cstheme="minorBidi"/>
          <w:smallCaps w:val="0"/>
          <w:noProof/>
          <w:sz w:val="22"/>
          <w:szCs w:val="22"/>
        </w:rPr>
      </w:pPr>
      <w:hyperlink w:anchor="_Toc29202656" w:history="1">
        <w:r w:rsidR="00952F92" w:rsidRPr="006846AB">
          <w:rPr>
            <w:rStyle w:val="Lienhypertexte"/>
            <w:noProof/>
          </w:rPr>
          <w:t>3.3</w:t>
        </w:r>
        <w:r w:rsidR="00952F92">
          <w:rPr>
            <w:rFonts w:asciiTheme="minorHAnsi" w:eastAsiaTheme="minorEastAsia" w:hAnsiTheme="minorHAnsi" w:cstheme="minorBidi"/>
            <w:smallCaps w:val="0"/>
            <w:noProof/>
            <w:sz w:val="22"/>
            <w:szCs w:val="22"/>
          </w:rPr>
          <w:tab/>
        </w:r>
        <w:r w:rsidR="00952F92" w:rsidRPr="006846AB">
          <w:rPr>
            <w:rStyle w:val="Lienhypertexte"/>
            <w:noProof/>
          </w:rPr>
          <w:t>Électricité</w:t>
        </w:r>
        <w:r w:rsidR="00952F92">
          <w:rPr>
            <w:noProof/>
            <w:webHidden/>
          </w:rPr>
          <w:tab/>
        </w:r>
        <w:r w:rsidR="00952F92">
          <w:rPr>
            <w:noProof/>
            <w:webHidden/>
          </w:rPr>
          <w:fldChar w:fldCharType="begin"/>
        </w:r>
        <w:r w:rsidR="00952F92">
          <w:rPr>
            <w:noProof/>
            <w:webHidden/>
          </w:rPr>
          <w:instrText xml:space="preserve"> PAGEREF _Toc29202656 \h </w:instrText>
        </w:r>
        <w:r w:rsidR="00952F92">
          <w:rPr>
            <w:noProof/>
            <w:webHidden/>
          </w:rPr>
        </w:r>
        <w:r w:rsidR="00952F92">
          <w:rPr>
            <w:noProof/>
            <w:webHidden/>
          </w:rPr>
          <w:fldChar w:fldCharType="separate"/>
        </w:r>
        <w:r w:rsidR="00952F92">
          <w:rPr>
            <w:noProof/>
            <w:webHidden/>
          </w:rPr>
          <w:t>20</w:t>
        </w:r>
        <w:r w:rsidR="00952F92">
          <w:rPr>
            <w:noProof/>
            <w:webHidden/>
          </w:rPr>
          <w:fldChar w:fldCharType="end"/>
        </w:r>
      </w:hyperlink>
    </w:p>
    <w:p w14:paraId="1573984D"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57" w:history="1">
        <w:r w:rsidR="00952F92" w:rsidRPr="006846AB">
          <w:rPr>
            <w:rStyle w:val="Lienhypertexte"/>
            <w:noProof/>
          </w:rPr>
          <w:t>3.3.1</w:t>
        </w:r>
        <w:r w:rsidR="00952F92">
          <w:rPr>
            <w:rFonts w:asciiTheme="minorHAnsi" w:eastAsiaTheme="minorEastAsia" w:hAnsiTheme="minorHAnsi" w:cstheme="minorBidi"/>
            <w:i w:val="0"/>
            <w:iCs w:val="0"/>
            <w:noProof/>
            <w:sz w:val="22"/>
            <w:szCs w:val="22"/>
          </w:rPr>
          <w:tab/>
        </w:r>
        <w:r w:rsidR="00952F92" w:rsidRPr="006846AB">
          <w:rPr>
            <w:rStyle w:val="Lienhypertexte"/>
            <w:noProof/>
          </w:rPr>
          <w:t>Haute tension</w:t>
        </w:r>
        <w:r w:rsidR="00952F92">
          <w:rPr>
            <w:noProof/>
            <w:webHidden/>
          </w:rPr>
          <w:tab/>
        </w:r>
        <w:r w:rsidR="00952F92">
          <w:rPr>
            <w:noProof/>
            <w:webHidden/>
          </w:rPr>
          <w:fldChar w:fldCharType="begin"/>
        </w:r>
        <w:r w:rsidR="00952F92">
          <w:rPr>
            <w:noProof/>
            <w:webHidden/>
          </w:rPr>
          <w:instrText xml:space="preserve"> PAGEREF _Toc29202657 \h </w:instrText>
        </w:r>
        <w:r w:rsidR="00952F92">
          <w:rPr>
            <w:noProof/>
            <w:webHidden/>
          </w:rPr>
        </w:r>
        <w:r w:rsidR="00952F92">
          <w:rPr>
            <w:noProof/>
            <w:webHidden/>
          </w:rPr>
          <w:fldChar w:fldCharType="separate"/>
        </w:r>
        <w:r w:rsidR="00952F92">
          <w:rPr>
            <w:noProof/>
            <w:webHidden/>
          </w:rPr>
          <w:t>20</w:t>
        </w:r>
        <w:r w:rsidR="00952F92">
          <w:rPr>
            <w:noProof/>
            <w:webHidden/>
          </w:rPr>
          <w:fldChar w:fldCharType="end"/>
        </w:r>
      </w:hyperlink>
    </w:p>
    <w:p w14:paraId="0EA68BDB"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58" w:history="1">
        <w:r w:rsidR="00952F92" w:rsidRPr="006846AB">
          <w:rPr>
            <w:rStyle w:val="Lienhypertexte"/>
            <w:noProof/>
          </w:rPr>
          <w:t>3.3.2</w:t>
        </w:r>
        <w:r w:rsidR="00952F92">
          <w:rPr>
            <w:rFonts w:asciiTheme="minorHAnsi" w:eastAsiaTheme="minorEastAsia" w:hAnsiTheme="minorHAnsi" w:cstheme="minorBidi"/>
            <w:i w:val="0"/>
            <w:iCs w:val="0"/>
            <w:noProof/>
            <w:sz w:val="22"/>
            <w:szCs w:val="22"/>
          </w:rPr>
          <w:tab/>
        </w:r>
        <w:r w:rsidR="00952F92" w:rsidRPr="006846AB">
          <w:rPr>
            <w:rStyle w:val="Lienhypertexte"/>
            <w:noProof/>
          </w:rPr>
          <w:t>Basse tension</w:t>
        </w:r>
        <w:r w:rsidR="00952F92">
          <w:rPr>
            <w:noProof/>
            <w:webHidden/>
          </w:rPr>
          <w:tab/>
        </w:r>
        <w:r w:rsidR="00952F92">
          <w:rPr>
            <w:noProof/>
            <w:webHidden/>
          </w:rPr>
          <w:fldChar w:fldCharType="begin"/>
        </w:r>
        <w:r w:rsidR="00952F92">
          <w:rPr>
            <w:noProof/>
            <w:webHidden/>
          </w:rPr>
          <w:instrText xml:space="preserve"> PAGEREF _Toc29202658 \h </w:instrText>
        </w:r>
        <w:r w:rsidR="00952F92">
          <w:rPr>
            <w:noProof/>
            <w:webHidden/>
          </w:rPr>
        </w:r>
        <w:r w:rsidR="00952F92">
          <w:rPr>
            <w:noProof/>
            <w:webHidden/>
          </w:rPr>
          <w:fldChar w:fldCharType="separate"/>
        </w:r>
        <w:r w:rsidR="00952F92">
          <w:rPr>
            <w:noProof/>
            <w:webHidden/>
          </w:rPr>
          <w:t>20</w:t>
        </w:r>
        <w:r w:rsidR="00952F92">
          <w:rPr>
            <w:noProof/>
            <w:webHidden/>
          </w:rPr>
          <w:fldChar w:fldCharType="end"/>
        </w:r>
      </w:hyperlink>
    </w:p>
    <w:p w14:paraId="265007C8"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59" w:history="1">
        <w:r w:rsidR="00952F92" w:rsidRPr="006846AB">
          <w:rPr>
            <w:rStyle w:val="Lienhypertexte"/>
            <w:noProof/>
          </w:rPr>
          <w:t>3.3.3</w:t>
        </w:r>
        <w:r w:rsidR="00952F92">
          <w:rPr>
            <w:rFonts w:asciiTheme="minorHAnsi" w:eastAsiaTheme="minorEastAsia" w:hAnsiTheme="minorHAnsi" w:cstheme="minorBidi"/>
            <w:i w:val="0"/>
            <w:iCs w:val="0"/>
            <w:noProof/>
            <w:sz w:val="22"/>
            <w:szCs w:val="22"/>
          </w:rPr>
          <w:tab/>
        </w:r>
        <w:r w:rsidR="00952F92" w:rsidRPr="006846AB">
          <w:rPr>
            <w:rStyle w:val="Lienhypertexte"/>
            <w:noProof/>
          </w:rPr>
          <w:t>Réseau Secouru</w:t>
        </w:r>
        <w:r w:rsidR="00952F92">
          <w:rPr>
            <w:noProof/>
            <w:webHidden/>
          </w:rPr>
          <w:tab/>
        </w:r>
        <w:r w:rsidR="00952F92">
          <w:rPr>
            <w:noProof/>
            <w:webHidden/>
          </w:rPr>
          <w:fldChar w:fldCharType="begin"/>
        </w:r>
        <w:r w:rsidR="00952F92">
          <w:rPr>
            <w:noProof/>
            <w:webHidden/>
          </w:rPr>
          <w:instrText xml:space="preserve"> PAGEREF _Toc29202659 \h </w:instrText>
        </w:r>
        <w:r w:rsidR="00952F92">
          <w:rPr>
            <w:noProof/>
            <w:webHidden/>
          </w:rPr>
        </w:r>
        <w:r w:rsidR="00952F92">
          <w:rPr>
            <w:noProof/>
            <w:webHidden/>
          </w:rPr>
          <w:fldChar w:fldCharType="separate"/>
        </w:r>
        <w:r w:rsidR="00952F92">
          <w:rPr>
            <w:noProof/>
            <w:webHidden/>
          </w:rPr>
          <w:t>20</w:t>
        </w:r>
        <w:r w:rsidR="00952F92">
          <w:rPr>
            <w:noProof/>
            <w:webHidden/>
          </w:rPr>
          <w:fldChar w:fldCharType="end"/>
        </w:r>
      </w:hyperlink>
    </w:p>
    <w:p w14:paraId="67475879" w14:textId="77777777" w:rsidR="00952F92" w:rsidRDefault="0045749A">
      <w:pPr>
        <w:pStyle w:val="TM2"/>
        <w:tabs>
          <w:tab w:val="left" w:pos="720"/>
          <w:tab w:val="right" w:leader="dot" w:pos="9628"/>
        </w:tabs>
        <w:rPr>
          <w:rFonts w:asciiTheme="minorHAnsi" w:eastAsiaTheme="minorEastAsia" w:hAnsiTheme="minorHAnsi" w:cstheme="minorBidi"/>
          <w:smallCaps w:val="0"/>
          <w:noProof/>
          <w:sz w:val="22"/>
          <w:szCs w:val="22"/>
        </w:rPr>
      </w:pPr>
      <w:hyperlink w:anchor="_Toc29202660" w:history="1">
        <w:r w:rsidR="00952F92" w:rsidRPr="006846AB">
          <w:rPr>
            <w:rStyle w:val="Lienhypertexte"/>
            <w:noProof/>
          </w:rPr>
          <w:t>3.4</w:t>
        </w:r>
        <w:r w:rsidR="00952F92">
          <w:rPr>
            <w:rFonts w:asciiTheme="minorHAnsi" w:eastAsiaTheme="minorEastAsia" w:hAnsiTheme="minorHAnsi" w:cstheme="minorBidi"/>
            <w:smallCaps w:val="0"/>
            <w:noProof/>
            <w:sz w:val="22"/>
            <w:szCs w:val="22"/>
          </w:rPr>
          <w:tab/>
        </w:r>
        <w:r w:rsidR="00952F92" w:rsidRPr="006846AB">
          <w:rPr>
            <w:rStyle w:val="Lienhypertexte"/>
            <w:noProof/>
          </w:rPr>
          <w:t>Éclairage extérieur</w:t>
        </w:r>
        <w:r w:rsidR="00952F92">
          <w:rPr>
            <w:noProof/>
            <w:webHidden/>
          </w:rPr>
          <w:tab/>
        </w:r>
        <w:r w:rsidR="00952F92">
          <w:rPr>
            <w:noProof/>
            <w:webHidden/>
          </w:rPr>
          <w:fldChar w:fldCharType="begin"/>
        </w:r>
        <w:r w:rsidR="00952F92">
          <w:rPr>
            <w:noProof/>
            <w:webHidden/>
          </w:rPr>
          <w:instrText xml:space="preserve"> PAGEREF _Toc29202660 \h </w:instrText>
        </w:r>
        <w:r w:rsidR="00952F92">
          <w:rPr>
            <w:noProof/>
            <w:webHidden/>
          </w:rPr>
        </w:r>
        <w:r w:rsidR="00952F92">
          <w:rPr>
            <w:noProof/>
            <w:webHidden/>
          </w:rPr>
          <w:fldChar w:fldCharType="separate"/>
        </w:r>
        <w:r w:rsidR="00952F92">
          <w:rPr>
            <w:noProof/>
            <w:webHidden/>
          </w:rPr>
          <w:t>20</w:t>
        </w:r>
        <w:r w:rsidR="00952F92">
          <w:rPr>
            <w:noProof/>
            <w:webHidden/>
          </w:rPr>
          <w:fldChar w:fldCharType="end"/>
        </w:r>
      </w:hyperlink>
    </w:p>
    <w:p w14:paraId="371A0B79" w14:textId="77777777" w:rsidR="00952F92" w:rsidRDefault="0045749A">
      <w:pPr>
        <w:pStyle w:val="TM2"/>
        <w:tabs>
          <w:tab w:val="left" w:pos="720"/>
          <w:tab w:val="right" w:leader="dot" w:pos="9628"/>
        </w:tabs>
        <w:rPr>
          <w:rFonts w:asciiTheme="minorHAnsi" w:eastAsiaTheme="minorEastAsia" w:hAnsiTheme="minorHAnsi" w:cstheme="minorBidi"/>
          <w:smallCaps w:val="0"/>
          <w:noProof/>
          <w:sz w:val="22"/>
          <w:szCs w:val="22"/>
        </w:rPr>
      </w:pPr>
      <w:hyperlink w:anchor="_Toc29202661" w:history="1">
        <w:r w:rsidR="00952F92" w:rsidRPr="006846AB">
          <w:rPr>
            <w:rStyle w:val="Lienhypertexte"/>
            <w:noProof/>
          </w:rPr>
          <w:t>3.5</w:t>
        </w:r>
        <w:r w:rsidR="00952F92">
          <w:rPr>
            <w:rFonts w:asciiTheme="minorHAnsi" w:eastAsiaTheme="minorEastAsia" w:hAnsiTheme="minorHAnsi" w:cstheme="minorBidi"/>
            <w:smallCaps w:val="0"/>
            <w:noProof/>
            <w:sz w:val="22"/>
            <w:szCs w:val="22"/>
          </w:rPr>
          <w:tab/>
        </w:r>
        <w:r w:rsidR="00952F92" w:rsidRPr="006846AB">
          <w:rPr>
            <w:rStyle w:val="Lienhypertexte"/>
            <w:noProof/>
          </w:rPr>
          <w:t>Réseaux fluides spéciaux</w:t>
        </w:r>
        <w:r w:rsidR="00952F92">
          <w:rPr>
            <w:noProof/>
            <w:webHidden/>
          </w:rPr>
          <w:tab/>
        </w:r>
        <w:r w:rsidR="00952F92">
          <w:rPr>
            <w:noProof/>
            <w:webHidden/>
          </w:rPr>
          <w:fldChar w:fldCharType="begin"/>
        </w:r>
        <w:r w:rsidR="00952F92">
          <w:rPr>
            <w:noProof/>
            <w:webHidden/>
          </w:rPr>
          <w:instrText xml:space="preserve"> PAGEREF _Toc29202661 \h </w:instrText>
        </w:r>
        <w:r w:rsidR="00952F92">
          <w:rPr>
            <w:noProof/>
            <w:webHidden/>
          </w:rPr>
        </w:r>
        <w:r w:rsidR="00952F92">
          <w:rPr>
            <w:noProof/>
            <w:webHidden/>
          </w:rPr>
          <w:fldChar w:fldCharType="separate"/>
        </w:r>
        <w:r w:rsidR="00952F92">
          <w:rPr>
            <w:noProof/>
            <w:webHidden/>
          </w:rPr>
          <w:t>20</w:t>
        </w:r>
        <w:r w:rsidR="00952F92">
          <w:rPr>
            <w:noProof/>
            <w:webHidden/>
          </w:rPr>
          <w:fldChar w:fldCharType="end"/>
        </w:r>
      </w:hyperlink>
    </w:p>
    <w:p w14:paraId="7D3701E9" w14:textId="77777777" w:rsidR="00952F92" w:rsidRDefault="0045749A">
      <w:pPr>
        <w:pStyle w:val="TM2"/>
        <w:tabs>
          <w:tab w:val="left" w:pos="720"/>
          <w:tab w:val="right" w:leader="dot" w:pos="9628"/>
        </w:tabs>
        <w:rPr>
          <w:rFonts w:asciiTheme="minorHAnsi" w:eastAsiaTheme="minorEastAsia" w:hAnsiTheme="minorHAnsi" w:cstheme="minorBidi"/>
          <w:smallCaps w:val="0"/>
          <w:noProof/>
          <w:sz w:val="22"/>
          <w:szCs w:val="22"/>
        </w:rPr>
      </w:pPr>
      <w:hyperlink w:anchor="_Toc29202662" w:history="1">
        <w:r w:rsidR="00952F92" w:rsidRPr="006846AB">
          <w:rPr>
            <w:rStyle w:val="Lienhypertexte"/>
            <w:noProof/>
          </w:rPr>
          <w:t>3.6</w:t>
        </w:r>
        <w:r w:rsidR="00952F92">
          <w:rPr>
            <w:rFonts w:asciiTheme="minorHAnsi" w:eastAsiaTheme="minorEastAsia" w:hAnsiTheme="minorHAnsi" w:cstheme="minorBidi"/>
            <w:smallCaps w:val="0"/>
            <w:noProof/>
            <w:sz w:val="22"/>
            <w:szCs w:val="22"/>
          </w:rPr>
          <w:tab/>
        </w:r>
        <w:r w:rsidR="00952F92" w:rsidRPr="006846AB">
          <w:rPr>
            <w:rStyle w:val="Lienhypertexte"/>
            <w:noProof/>
          </w:rPr>
          <w:t>Gaz naturel</w:t>
        </w:r>
        <w:r w:rsidR="00952F92">
          <w:rPr>
            <w:noProof/>
            <w:webHidden/>
          </w:rPr>
          <w:tab/>
        </w:r>
        <w:r w:rsidR="00952F92">
          <w:rPr>
            <w:noProof/>
            <w:webHidden/>
          </w:rPr>
          <w:fldChar w:fldCharType="begin"/>
        </w:r>
        <w:r w:rsidR="00952F92">
          <w:rPr>
            <w:noProof/>
            <w:webHidden/>
          </w:rPr>
          <w:instrText xml:space="preserve"> PAGEREF _Toc29202662 \h </w:instrText>
        </w:r>
        <w:r w:rsidR="00952F92">
          <w:rPr>
            <w:noProof/>
            <w:webHidden/>
          </w:rPr>
        </w:r>
        <w:r w:rsidR="00952F92">
          <w:rPr>
            <w:noProof/>
            <w:webHidden/>
          </w:rPr>
          <w:fldChar w:fldCharType="separate"/>
        </w:r>
        <w:r w:rsidR="00952F92">
          <w:rPr>
            <w:noProof/>
            <w:webHidden/>
          </w:rPr>
          <w:t>21</w:t>
        </w:r>
        <w:r w:rsidR="00952F92">
          <w:rPr>
            <w:noProof/>
            <w:webHidden/>
          </w:rPr>
          <w:fldChar w:fldCharType="end"/>
        </w:r>
      </w:hyperlink>
    </w:p>
    <w:p w14:paraId="4251497F" w14:textId="77777777" w:rsidR="00952F92" w:rsidRDefault="0045749A">
      <w:pPr>
        <w:pStyle w:val="TM2"/>
        <w:tabs>
          <w:tab w:val="left" w:pos="720"/>
          <w:tab w:val="right" w:leader="dot" w:pos="9628"/>
        </w:tabs>
        <w:rPr>
          <w:rFonts w:asciiTheme="minorHAnsi" w:eastAsiaTheme="minorEastAsia" w:hAnsiTheme="minorHAnsi" w:cstheme="minorBidi"/>
          <w:smallCaps w:val="0"/>
          <w:noProof/>
          <w:sz w:val="22"/>
          <w:szCs w:val="22"/>
        </w:rPr>
      </w:pPr>
      <w:hyperlink w:anchor="_Toc29202663" w:history="1">
        <w:r w:rsidR="00952F92" w:rsidRPr="006846AB">
          <w:rPr>
            <w:rStyle w:val="Lienhypertexte"/>
            <w:noProof/>
          </w:rPr>
          <w:t>3.7</w:t>
        </w:r>
        <w:r w:rsidR="00952F92">
          <w:rPr>
            <w:rFonts w:asciiTheme="minorHAnsi" w:eastAsiaTheme="minorEastAsia" w:hAnsiTheme="minorHAnsi" w:cstheme="minorBidi"/>
            <w:smallCaps w:val="0"/>
            <w:noProof/>
            <w:sz w:val="22"/>
            <w:szCs w:val="22"/>
          </w:rPr>
          <w:tab/>
        </w:r>
        <w:r w:rsidR="00952F92" w:rsidRPr="006846AB">
          <w:rPr>
            <w:rStyle w:val="Lienhypertexte"/>
            <w:noProof/>
          </w:rPr>
          <w:t>Réseau de chaleur</w:t>
        </w:r>
        <w:r w:rsidR="00952F92">
          <w:rPr>
            <w:noProof/>
            <w:webHidden/>
          </w:rPr>
          <w:tab/>
        </w:r>
        <w:r w:rsidR="00952F92">
          <w:rPr>
            <w:noProof/>
            <w:webHidden/>
          </w:rPr>
          <w:fldChar w:fldCharType="begin"/>
        </w:r>
        <w:r w:rsidR="00952F92">
          <w:rPr>
            <w:noProof/>
            <w:webHidden/>
          </w:rPr>
          <w:instrText xml:space="preserve"> PAGEREF _Toc29202663 \h </w:instrText>
        </w:r>
        <w:r w:rsidR="00952F92">
          <w:rPr>
            <w:noProof/>
            <w:webHidden/>
          </w:rPr>
        </w:r>
        <w:r w:rsidR="00952F92">
          <w:rPr>
            <w:noProof/>
            <w:webHidden/>
          </w:rPr>
          <w:fldChar w:fldCharType="separate"/>
        </w:r>
        <w:r w:rsidR="00952F92">
          <w:rPr>
            <w:noProof/>
            <w:webHidden/>
          </w:rPr>
          <w:t>21</w:t>
        </w:r>
        <w:r w:rsidR="00952F92">
          <w:rPr>
            <w:noProof/>
            <w:webHidden/>
          </w:rPr>
          <w:fldChar w:fldCharType="end"/>
        </w:r>
      </w:hyperlink>
    </w:p>
    <w:p w14:paraId="437D5EBC" w14:textId="77777777" w:rsidR="00952F92" w:rsidRDefault="0045749A">
      <w:pPr>
        <w:pStyle w:val="TM2"/>
        <w:tabs>
          <w:tab w:val="left" w:pos="720"/>
          <w:tab w:val="right" w:leader="dot" w:pos="9628"/>
        </w:tabs>
        <w:rPr>
          <w:rFonts w:asciiTheme="minorHAnsi" w:eastAsiaTheme="minorEastAsia" w:hAnsiTheme="minorHAnsi" w:cstheme="minorBidi"/>
          <w:smallCaps w:val="0"/>
          <w:noProof/>
          <w:sz w:val="22"/>
          <w:szCs w:val="22"/>
        </w:rPr>
      </w:pPr>
      <w:hyperlink w:anchor="_Toc29202664" w:history="1">
        <w:r w:rsidR="00952F92" w:rsidRPr="006846AB">
          <w:rPr>
            <w:rStyle w:val="Lienhypertexte"/>
            <w:noProof/>
          </w:rPr>
          <w:t>3.8</w:t>
        </w:r>
        <w:r w:rsidR="00952F92">
          <w:rPr>
            <w:rFonts w:asciiTheme="minorHAnsi" w:eastAsiaTheme="minorEastAsia" w:hAnsiTheme="minorHAnsi" w:cstheme="minorBidi"/>
            <w:smallCaps w:val="0"/>
            <w:noProof/>
            <w:sz w:val="22"/>
            <w:szCs w:val="22"/>
          </w:rPr>
          <w:tab/>
        </w:r>
        <w:r w:rsidR="00952F92" w:rsidRPr="006846AB">
          <w:rPr>
            <w:rStyle w:val="Lienhypertexte"/>
            <w:noProof/>
          </w:rPr>
          <w:t>Courants faibles</w:t>
        </w:r>
        <w:r w:rsidR="00952F92">
          <w:rPr>
            <w:noProof/>
            <w:webHidden/>
          </w:rPr>
          <w:tab/>
        </w:r>
        <w:r w:rsidR="00952F92">
          <w:rPr>
            <w:noProof/>
            <w:webHidden/>
          </w:rPr>
          <w:fldChar w:fldCharType="begin"/>
        </w:r>
        <w:r w:rsidR="00952F92">
          <w:rPr>
            <w:noProof/>
            <w:webHidden/>
          </w:rPr>
          <w:instrText xml:space="preserve"> PAGEREF _Toc29202664 \h </w:instrText>
        </w:r>
        <w:r w:rsidR="00952F92">
          <w:rPr>
            <w:noProof/>
            <w:webHidden/>
          </w:rPr>
        </w:r>
        <w:r w:rsidR="00952F92">
          <w:rPr>
            <w:noProof/>
            <w:webHidden/>
          </w:rPr>
          <w:fldChar w:fldCharType="separate"/>
        </w:r>
        <w:r w:rsidR="00952F92">
          <w:rPr>
            <w:noProof/>
            <w:webHidden/>
          </w:rPr>
          <w:t>21</w:t>
        </w:r>
        <w:r w:rsidR="00952F92">
          <w:rPr>
            <w:noProof/>
            <w:webHidden/>
          </w:rPr>
          <w:fldChar w:fldCharType="end"/>
        </w:r>
      </w:hyperlink>
    </w:p>
    <w:p w14:paraId="3BA824B8"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65" w:history="1">
        <w:r w:rsidR="00952F92" w:rsidRPr="006846AB">
          <w:rPr>
            <w:rStyle w:val="Lienhypertexte"/>
            <w:noProof/>
          </w:rPr>
          <w:t>3.8.1</w:t>
        </w:r>
        <w:r w:rsidR="00952F92">
          <w:rPr>
            <w:rFonts w:asciiTheme="minorHAnsi" w:eastAsiaTheme="minorEastAsia" w:hAnsiTheme="minorHAnsi" w:cstheme="minorBidi"/>
            <w:i w:val="0"/>
            <w:iCs w:val="0"/>
            <w:noProof/>
            <w:sz w:val="22"/>
            <w:szCs w:val="22"/>
          </w:rPr>
          <w:tab/>
        </w:r>
        <w:r w:rsidR="00952F92" w:rsidRPr="006846AB">
          <w:rPr>
            <w:rStyle w:val="Lienhypertexte"/>
            <w:noProof/>
          </w:rPr>
          <w:t>Généralités</w:t>
        </w:r>
        <w:r w:rsidR="00952F92">
          <w:rPr>
            <w:noProof/>
            <w:webHidden/>
          </w:rPr>
          <w:tab/>
        </w:r>
        <w:r w:rsidR="00952F92">
          <w:rPr>
            <w:noProof/>
            <w:webHidden/>
          </w:rPr>
          <w:fldChar w:fldCharType="begin"/>
        </w:r>
        <w:r w:rsidR="00952F92">
          <w:rPr>
            <w:noProof/>
            <w:webHidden/>
          </w:rPr>
          <w:instrText xml:space="preserve"> PAGEREF _Toc29202665 \h </w:instrText>
        </w:r>
        <w:r w:rsidR="00952F92">
          <w:rPr>
            <w:noProof/>
            <w:webHidden/>
          </w:rPr>
        </w:r>
        <w:r w:rsidR="00952F92">
          <w:rPr>
            <w:noProof/>
            <w:webHidden/>
          </w:rPr>
          <w:fldChar w:fldCharType="separate"/>
        </w:r>
        <w:r w:rsidR="00952F92">
          <w:rPr>
            <w:noProof/>
            <w:webHidden/>
          </w:rPr>
          <w:t>21</w:t>
        </w:r>
        <w:r w:rsidR="00952F92">
          <w:rPr>
            <w:noProof/>
            <w:webHidden/>
          </w:rPr>
          <w:fldChar w:fldCharType="end"/>
        </w:r>
      </w:hyperlink>
    </w:p>
    <w:p w14:paraId="3C957931"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66" w:history="1">
        <w:r w:rsidR="00952F92" w:rsidRPr="006846AB">
          <w:rPr>
            <w:rStyle w:val="Lienhypertexte"/>
            <w:noProof/>
          </w:rPr>
          <w:t>3.8.2</w:t>
        </w:r>
        <w:r w:rsidR="00952F92">
          <w:rPr>
            <w:rFonts w:asciiTheme="minorHAnsi" w:eastAsiaTheme="minorEastAsia" w:hAnsiTheme="minorHAnsi" w:cstheme="minorBidi"/>
            <w:i w:val="0"/>
            <w:iCs w:val="0"/>
            <w:noProof/>
            <w:sz w:val="22"/>
            <w:szCs w:val="22"/>
          </w:rPr>
          <w:tab/>
        </w:r>
        <w:r w:rsidR="00952F92" w:rsidRPr="006846AB">
          <w:rPr>
            <w:rStyle w:val="Lienhypertexte"/>
            <w:noProof/>
          </w:rPr>
          <w:t>Gestion de la cohabitation des différents réseaux de courants faibles</w:t>
        </w:r>
        <w:r w:rsidR="00952F92">
          <w:rPr>
            <w:noProof/>
            <w:webHidden/>
          </w:rPr>
          <w:tab/>
        </w:r>
        <w:r w:rsidR="00952F92">
          <w:rPr>
            <w:noProof/>
            <w:webHidden/>
          </w:rPr>
          <w:fldChar w:fldCharType="begin"/>
        </w:r>
        <w:r w:rsidR="00952F92">
          <w:rPr>
            <w:noProof/>
            <w:webHidden/>
          </w:rPr>
          <w:instrText xml:space="preserve"> PAGEREF _Toc29202666 \h </w:instrText>
        </w:r>
        <w:r w:rsidR="00952F92">
          <w:rPr>
            <w:noProof/>
            <w:webHidden/>
          </w:rPr>
        </w:r>
        <w:r w:rsidR="00952F92">
          <w:rPr>
            <w:noProof/>
            <w:webHidden/>
          </w:rPr>
          <w:fldChar w:fldCharType="separate"/>
        </w:r>
        <w:r w:rsidR="00952F92">
          <w:rPr>
            <w:noProof/>
            <w:webHidden/>
          </w:rPr>
          <w:t>21</w:t>
        </w:r>
        <w:r w:rsidR="00952F92">
          <w:rPr>
            <w:noProof/>
            <w:webHidden/>
          </w:rPr>
          <w:fldChar w:fldCharType="end"/>
        </w:r>
      </w:hyperlink>
    </w:p>
    <w:p w14:paraId="4D57182E"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67" w:history="1">
        <w:r w:rsidR="00952F92" w:rsidRPr="006846AB">
          <w:rPr>
            <w:rStyle w:val="Lienhypertexte"/>
            <w:noProof/>
          </w:rPr>
          <w:t>3.8.3</w:t>
        </w:r>
        <w:r w:rsidR="00952F92">
          <w:rPr>
            <w:rFonts w:asciiTheme="minorHAnsi" w:eastAsiaTheme="minorEastAsia" w:hAnsiTheme="minorHAnsi" w:cstheme="minorBidi"/>
            <w:i w:val="0"/>
            <w:iCs w:val="0"/>
            <w:noProof/>
            <w:sz w:val="22"/>
            <w:szCs w:val="22"/>
          </w:rPr>
          <w:tab/>
        </w:r>
        <w:r w:rsidR="00952F92" w:rsidRPr="006846AB">
          <w:rPr>
            <w:rStyle w:val="Lienhypertexte"/>
            <w:noProof/>
          </w:rPr>
          <w:t>Réseaux d’informations</w:t>
        </w:r>
        <w:r w:rsidR="00952F92">
          <w:rPr>
            <w:noProof/>
            <w:webHidden/>
          </w:rPr>
          <w:tab/>
        </w:r>
        <w:r w:rsidR="00952F92">
          <w:rPr>
            <w:noProof/>
            <w:webHidden/>
          </w:rPr>
          <w:fldChar w:fldCharType="begin"/>
        </w:r>
        <w:r w:rsidR="00952F92">
          <w:rPr>
            <w:noProof/>
            <w:webHidden/>
          </w:rPr>
          <w:instrText xml:space="preserve"> PAGEREF _Toc29202667 \h </w:instrText>
        </w:r>
        <w:r w:rsidR="00952F92">
          <w:rPr>
            <w:noProof/>
            <w:webHidden/>
          </w:rPr>
        </w:r>
        <w:r w:rsidR="00952F92">
          <w:rPr>
            <w:noProof/>
            <w:webHidden/>
          </w:rPr>
          <w:fldChar w:fldCharType="separate"/>
        </w:r>
        <w:r w:rsidR="00952F92">
          <w:rPr>
            <w:noProof/>
            <w:webHidden/>
          </w:rPr>
          <w:t>21</w:t>
        </w:r>
        <w:r w:rsidR="00952F92">
          <w:rPr>
            <w:noProof/>
            <w:webHidden/>
          </w:rPr>
          <w:fldChar w:fldCharType="end"/>
        </w:r>
      </w:hyperlink>
    </w:p>
    <w:p w14:paraId="21476C36"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68" w:history="1">
        <w:r w:rsidR="00952F92" w:rsidRPr="006846AB">
          <w:rPr>
            <w:rStyle w:val="Lienhypertexte"/>
            <w:noProof/>
          </w:rPr>
          <w:t>3.8.4</w:t>
        </w:r>
        <w:r w:rsidR="00952F92">
          <w:rPr>
            <w:rFonts w:asciiTheme="minorHAnsi" w:eastAsiaTheme="minorEastAsia" w:hAnsiTheme="minorHAnsi" w:cstheme="minorBidi"/>
            <w:i w:val="0"/>
            <w:iCs w:val="0"/>
            <w:noProof/>
            <w:sz w:val="22"/>
            <w:szCs w:val="22"/>
          </w:rPr>
          <w:tab/>
        </w:r>
        <w:r w:rsidR="00952F92" w:rsidRPr="006846AB">
          <w:rPr>
            <w:rStyle w:val="Lienhypertexte"/>
            <w:noProof/>
          </w:rPr>
          <w:t>Réseaux de report d’alarmes incendie</w:t>
        </w:r>
        <w:r w:rsidR="00952F92">
          <w:rPr>
            <w:noProof/>
            <w:webHidden/>
          </w:rPr>
          <w:tab/>
        </w:r>
        <w:r w:rsidR="00952F92">
          <w:rPr>
            <w:noProof/>
            <w:webHidden/>
          </w:rPr>
          <w:fldChar w:fldCharType="begin"/>
        </w:r>
        <w:r w:rsidR="00952F92">
          <w:rPr>
            <w:noProof/>
            <w:webHidden/>
          </w:rPr>
          <w:instrText xml:space="preserve"> PAGEREF _Toc29202668 \h </w:instrText>
        </w:r>
        <w:r w:rsidR="00952F92">
          <w:rPr>
            <w:noProof/>
            <w:webHidden/>
          </w:rPr>
        </w:r>
        <w:r w:rsidR="00952F92">
          <w:rPr>
            <w:noProof/>
            <w:webHidden/>
          </w:rPr>
          <w:fldChar w:fldCharType="separate"/>
        </w:r>
        <w:r w:rsidR="00952F92">
          <w:rPr>
            <w:noProof/>
            <w:webHidden/>
          </w:rPr>
          <w:t>21</w:t>
        </w:r>
        <w:r w:rsidR="00952F92">
          <w:rPr>
            <w:noProof/>
            <w:webHidden/>
          </w:rPr>
          <w:fldChar w:fldCharType="end"/>
        </w:r>
      </w:hyperlink>
    </w:p>
    <w:p w14:paraId="4C0F22BE"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69" w:history="1">
        <w:r w:rsidR="00952F92" w:rsidRPr="006846AB">
          <w:rPr>
            <w:rStyle w:val="Lienhypertexte"/>
            <w:noProof/>
          </w:rPr>
          <w:t>3.8.5</w:t>
        </w:r>
        <w:r w:rsidR="00952F92">
          <w:rPr>
            <w:rFonts w:asciiTheme="minorHAnsi" w:eastAsiaTheme="minorEastAsia" w:hAnsiTheme="minorHAnsi" w:cstheme="minorBidi"/>
            <w:i w:val="0"/>
            <w:iCs w:val="0"/>
            <w:noProof/>
            <w:sz w:val="22"/>
            <w:szCs w:val="22"/>
          </w:rPr>
          <w:tab/>
        </w:r>
        <w:r w:rsidR="00952F92" w:rsidRPr="006846AB">
          <w:rPr>
            <w:rStyle w:val="Lienhypertexte"/>
            <w:noProof/>
          </w:rPr>
          <w:t>Réseaux de report d’alarmes techniques</w:t>
        </w:r>
        <w:r w:rsidR="00952F92">
          <w:rPr>
            <w:noProof/>
            <w:webHidden/>
          </w:rPr>
          <w:tab/>
        </w:r>
        <w:r w:rsidR="00952F92">
          <w:rPr>
            <w:noProof/>
            <w:webHidden/>
          </w:rPr>
          <w:fldChar w:fldCharType="begin"/>
        </w:r>
        <w:r w:rsidR="00952F92">
          <w:rPr>
            <w:noProof/>
            <w:webHidden/>
          </w:rPr>
          <w:instrText xml:space="preserve"> PAGEREF _Toc29202669 \h </w:instrText>
        </w:r>
        <w:r w:rsidR="00952F92">
          <w:rPr>
            <w:noProof/>
            <w:webHidden/>
          </w:rPr>
        </w:r>
        <w:r w:rsidR="00952F92">
          <w:rPr>
            <w:noProof/>
            <w:webHidden/>
          </w:rPr>
          <w:fldChar w:fldCharType="separate"/>
        </w:r>
        <w:r w:rsidR="00952F92">
          <w:rPr>
            <w:noProof/>
            <w:webHidden/>
          </w:rPr>
          <w:t>21</w:t>
        </w:r>
        <w:r w:rsidR="00952F92">
          <w:rPr>
            <w:noProof/>
            <w:webHidden/>
          </w:rPr>
          <w:fldChar w:fldCharType="end"/>
        </w:r>
      </w:hyperlink>
    </w:p>
    <w:p w14:paraId="7BB4A5AB"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70" w:history="1">
        <w:r w:rsidR="00952F92" w:rsidRPr="006846AB">
          <w:rPr>
            <w:rStyle w:val="Lienhypertexte"/>
            <w:noProof/>
          </w:rPr>
          <w:t>3.8.6</w:t>
        </w:r>
        <w:r w:rsidR="00952F92">
          <w:rPr>
            <w:rFonts w:asciiTheme="minorHAnsi" w:eastAsiaTheme="minorEastAsia" w:hAnsiTheme="minorHAnsi" w:cstheme="minorBidi"/>
            <w:i w:val="0"/>
            <w:iCs w:val="0"/>
            <w:noProof/>
            <w:sz w:val="22"/>
            <w:szCs w:val="22"/>
          </w:rPr>
          <w:tab/>
        </w:r>
        <w:r w:rsidR="00952F92" w:rsidRPr="006846AB">
          <w:rPr>
            <w:rStyle w:val="Lienhypertexte"/>
            <w:noProof/>
          </w:rPr>
          <w:t>Réseau diffusion sonore</w:t>
        </w:r>
        <w:r w:rsidR="00952F92">
          <w:rPr>
            <w:noProof/>
            <w:webHidden/>
          </w:rPr>
          <w:tab/>
        </w:r>
        <w:r w:rsidR="00952F92">
          <w:rPr>
            <w:noProof/>
            <w:webHidden/>
          </w:rPr>
          <w:fldChar w:fldCharType="begin"/>
        </w:r>
        <w:r w:rsidR="00952F92">
          <w:rPr>
            <w:noProof/>
            <w:webHidden/>
          </w:rPr>
          <w:instrText xml:space="preserve"> PAGEREF _Toc29202670 \h </w:instrText>
        </w:r>
        <w:r w:rsidR="00952F92">
          <w:rPr>
            <w:noProof/>
            <w:webHidden/>
          </w:rPr>
        </w:r>
        <w:r w:rsidR="00952F92">
          <w:rPr>
            <w:noProof/>
            <w:webHidden/>
          </w:rPr>
          <w:fldChar w:fldCharType="separate"/>
        </w:r>
        <w:r w:rsidR="00952F92">
          <w:rPr>
            <w:noProof/>
            <w:webHidden/>
          </w:rPr>
          <w:t>21</w:t>
        </w:r>
        <w:r w:rsidR="00952F92">
          <w:rPr>
            <w:noProof/>
            <w:webHidden/>
          </w:rPr>
          <w:fldChar w:fldCharType="end"/>
        </w:r>
      </w:hyperlink>
    </w:p>
    <w:p w14:paraId="5C44785F"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71" w:history="1">
        <w:r w:rsidR="00952F92" w:rsidRPr="006846AB">
          <w:rPr>
            <w:rStyle w:val="Lienhypertexte"/>
            <w:noProof/>
          </w:rPr>
          <w:t>3.8.7</w:t>
        </w:r>
        <w:r w:rsidR="00952F92">
          <w:rPr>
            <w:rFonts w:asciiTheme="minorHAnsi" w:eastAsiaTheme="minorEastAsia" w:hAnsiTheme="minorHAnsi" w:cstheme="minorBidi"/>
            <w:i w:val="0"/>
            <w:iCs w:val="0"/>
            <w:noProof/>
            <w:sz w:val="22"/>
            <w:szCs w:val="22"/>
          </w:rPr>
          <w:tab/>
        </w:r>
        <w:r w:rsidR="00952F92" w:rsidRPr="006846AB">
          <w:rPr>
            <w:rStyle w:val="Lienhypertexte"/>
            <w:noProof/>
          </w:rPr>
          <w:t>Alarmes PRODEF</w:t>
        </w:r>
        <w:r w:rsidR="00952F92">
          <w:rPr>
            <w:noProof/>
            <w:webHidden/>
          </w:rPr>
          <w:tab/>
        </w:r>
        <w:r w:rsidR="00952F92">
          <w:rPr>
            <w:noProof/>
            <w:webHidden/>
          </w:rPr>
          <w:fldChar w:fldCharType="begin"/>
        </w:r>
        <w:r w:rsidR="00952F92">
          <w:rPr>
            <w:noProof/>
            <w:webHidden/>
          </w:rPr>
          <w:instrText xml:space="preserve"> PAGEREF _Toc29202671 \h </w:instrText>
        </w:r>
        <w:r w:rsidR="00952F92">
          <w:rPr>
            <w:noProof/>
            <w:webHidden/>
          </w:rPr>
        </w:r>
        <w:r w:rsidR="00952F92">
          <w:rPr>
            <w:noProof/>
            <w:webHidden/>
          </w:rPr>
          <w:fldChar w:fldCharType="separate"/>
        </w:r>
        <w:r w:rsidR="00952F92">
          <w:rPr>
            <w:noProof/>
            <w:webHidden/>
          </w:rPr>
          <w:t>21</w:t>
        </w:r>
        <w:r w:rsidR="00952F92">
          <w:rPr>
            <w:noProof/>
            <w:webHidden/>
          </w:rPr>
          <w:fldChar w:fldCharType="end"/>
        </w:r>
      </w:hyperlink>
    </w:p>
    <w:p w14:paraId="49CABA0A"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72" w:history="1">
        <w:r w:rsidR="00952F92" w:rsidRPr="006846AB">
          <w:rPr>
            <w:rStyle w:val="Lienhypertexte"/>
            <w:noProof/>
          </w:rPr>
          <w:t>3.8.8</w:t>
        </w:r>
        <w:r w:rsidR="00952F92">
          <w:rPr>
            <w:rFonts w:asciiTheme="minorHAnsi" w:eastAsiaTheme="minorEastAsia" w:hAnsiTheme="minorHAnsi" w:cstheme="minorBidi"/>
            <w:i w:val="0"/>
            <w:iCs w:val="0"/>
            <w:noProof/>
            <w:sz w:val="22"/>
            <w:szCs w:val="22"/>
          </w:rPr>
          <w:tab/>
        </w:r>
        <w:r w:rsidR="00952F92" w:rsidRPr="006846AB">
          <w:rPr>
            <w:rStyle w:val="Lienhypertexte"/>
            <w:noProof/>
          </w:rPr>
          <w:t>Autres réseaux</w:t>
        </w:r>
        <w:r w:rsidR="00952F92">
          <w:rPr>
            <w:noProof/>
            <w:webHidden/>
          </w:rPr>
          <w:tab/>
        </w:r>
        <w:r w:rsidR="00952F92">
          <w:rPr>
            <w:noProof/>
            <w:webHidden/>
          </w:rPr>
          <w:fldChar w:fldCharType="begin"/>
        </w:r>
        <w:r w:rsidR="00952F92">
          <w:rPr>
            <w:noProof/>
            <w:webHidden/>
          </w:rPr>
          <w:instrText xml:space="preserve"> PAGEREF _Toc29202672 \h </w:instrText>
        </w:r>
        <w:r w:rsidR="00952F92">
          <w:rPr>
            <w:noProof/>
            <w:webHidden/>
          </w:rPr>
        </w:r>
        <w:r w:rsidR="00952F92">
          <w:rPr>
            <w:noProof/>
            <w:webHidden/>
          </w:rPr>
          <w:fldChar w:fldCharType="separate"/>
        </w:r>
        <w:r w:rsidR="00952F92">
          <w:rPr>
            <w:noProof/>
            <w:webHidden/>
          </w:rPr>
          <w:t>21</w:t>
        </w:r>
        <w:r w:rsidR="00952F92">
          <w:rPr>
            <w:noProof/>
            <w:webHidden/>
          </w:rPr>
          <w:fldChar w:fldCharType="end"/>
        </w:r>
      </w:hyperlink>
    </w:p>
    <w:p w14:paraId="014FF032" w14:textId="77777777" w:rsidR="00952F92" w:rsidRDefault="0045749A">
      <w:pPr>
        <w:pStyle w:val="TM1"/>
        <w:rPr>
          <w:rFonts w:asciiTheme="minorHAnsi" w:eastAsiaTheme="minorEastAsia" w:hAnsiTheme="minorHAnsi" w:cstheme="minorBidi"/>
          <w:b w:val="0"/>
          <w:bCs w:val="0"/>
          <w:caps w:val="0"/>
          <w:noProof/>
          <w:sz w:val="22"/>
          <w:szCs w:val="22"/>
        </w:rPr>
      </w:pPr>
      <w:hyperlink w:anchor="_Toc29202673" w:history="1">
        <w:r w:rsidR="00952F92" w:rsidRPr="006846AB">
          <w:rPr>
            <w:rStyle w:val="Lienhypertexte"/>
            <w:noProof/>
          </w:rPr>
          <w:t>4</w:t>
        </w:r>
        <w:r w:rsidR="00952F92">
          <w:rPr>
            <w:rFonts w:asciiTheme="minorHAnsi" w:eastAsiaTheme="minorEastAsia" w:hAnsiTheme="minorHAnsi" w:cstheme="minorBidi"/>
            <w:b w:val="0"/>
            <w:bCs w:val="0"/>
            <w:caps w:val="0"/>
            <w:noProof/>
            <w:sz w:val="22"/>
            <w:szCs w:val="22"/>
          </w:rPr>
          <w:tab/>
        </w:r>
        <w:r w:rsidR="00952F92" w:rsidRPr="006846AB">
          <w:rPr>
            <w:rStyle w:val="Lienhypertexte"/>
            <w:noProof/>
          </w:rPr>
          <w:t>BESOINS DE L’UTILISATEUR</w:t>
        </w:r>
        <w:r w:rsidR="00952F92">
          <w:rPr>
            <w:noProof/>
            <w:webHidden/>
          </w:rPr>
          <w:tab/>
        </w:r>
        <w:r w:rsidR="00952F92">
          <w:rPr>
            <w:noProof/>
            <w:webHidden/>
          </w:rPr>
          <w:fldChar w:fldCharType="begin"/>
        </w:r>
        <w:r w:rsidR="00952F92">
          <w:rPr>
            <w:noProof/>
            <w:webHidden/>
          </w:rPr>
          <w:instrText xml:space="preserve"> PAGEREF _Toc29202673 \h </w:instrText>
        </w:r>
        <w:r w:rsidR="00952F92">
          <w:rPr>
            <w:noProof/>
            <w:webHidden/>
          </w:rPr>
        </w:r>
        <w:r w:rsidR="00952F92">
          <w:rPr>
            <w:noProof/>
            <w:webHidden/>
          </w:rPr>
          <w:fldChar w:fldCharType="separate"/>
        </w:r>
        <w:r w:rsidR="00952F92">
          <w:rPr>
            <w:noProof/>
            <w:webHidden/>
          </w:rPr>
          <w:t>22</w:t>
        </w:r>
        <w:r w:rsidR="00952F92">
          <w:rPr>
            <w:noProof/>
            <w:webHidden/>
          </w:rPr>
          <w:fldChar w:fldCharType="end"/>
        </w:r>
      </w:hyperlink>
    </w:p>
    <w:p w14:paraId="72BE6A7B" w14:textId="77777777" w:rsidR="00952F92" w:rsidRDefault="0045749A">
      <w:pPr>
        <w:pStyle w:val="TM2"/>
        <w:tabs>
          <w:tab w:val="left" w:pos="720"/>
          <w:tab w:val="right" w:leader="dot" w:pos="9628"/>
        </w:tabs>
        <w:rPr>
          <w:rFonts w:asciiTheme="minorHAnsi" w:eastAsiaTheme="minorEastAsia" w:hAnsiTheme="minorHAnsi" w:cstheme="minorBidi"/>
          <w:smallCaps w:val="0"/>
          <w:noProof/>
          <w:sz w:val="22"/>
          <w:szCs w:val="22"/>
        </w:rPr>
      </w:pPr>
      <w:hyperlink w:anchor="_Toc29202674" w:history="1">
        <w:r w:rsidR="00952F92" w:rsidRPr="006846AB">
          <w:rPr>
            <w:rStyle w:val="Lienhypertexte"/>
            <w:noProof/>
          </w:rPr>
          <w:t>4.1</w:t>
        </w:r>
        <w:r w:rsidR="00952F92">
          <w:rPr>
            <w:rFonts w:asciiTheme="minorHAnsi" w:eastAsiaTheme="minorEastAsia" w:hAnsiTheme="minorHAnsi" w:cstheme="minorBidi"/>
            <w:smallCaps w:val="0"/>
            <w:noProof/>
            <w:sz w:val="22"/>
            <w:szCs w:val="22"/>
          </w:rPr>
          <w:tab/>
        </w:r>
        <w:r w:rsidR="00952F92" w:rsidRPr="006846AB">
          <w:rPr>
            <w:rStyle w:val="Lienhypertexte"/>
            <w:noProof/>
          </w:rPr>
          <w:t>ENVIRONNEMENT DE L’OPERATION</w:t>
        </w:r>
        <w:r w:rsidR="00952F92">
          <w:rPr>
            <w:noProof/>
            <w:webHidden/>
          </w:rPr>
          <w:tab/>
        </w:r>
        <w:r w:rsidR="00952F92">
          <w:rPr>
            <w:noProof/>
            <w:webHidden/>
          </w:rPr>
          <w:fldChar w:fldCharType="begin"/>
        </w:r>
        <w:r w:rsidR="00952F92">
          <w:rPr>
            <w:noProof/>
            <w:webHidden/>
          </w:rPr>
          <w:instrText xml:space="preserve"> PAGEREF _Toc29202674 \h </w:instrText>
        </w:r>
        <w:r w:rsidR="00952F92">
          <w:rPr>
            <w:noProof/>
            <w:webHidden/>
          </w:rPr>
        </w:r>
        <w:r w:rsidR="00952F92">
          <w:rPr>
            <w:noProof/>
            <w:webHidden/>
          </w:rPr>
          <w:fldChar w:fldCharType="separate"/>
        </w:r>
        <w:r w:rsidR="00952F92">
          <w:rPr>
            <w:noProof/>
            <w:webHidden/>
          </w:rPr>
          <w:t>22</w:t>
        </w:r>
        <w:r w:rsidR="00952F92">
          <w:rPr>
            <w:noProof/>
            <w:webHidden/>
          </w:rPr>
          <w:fldChar w:fldCharType="end"/>
        </w:r>
      </w:hyperlink>
    </w:p>
    <w:p w14:paraId="0E07D2FE" w14:textId="77777777" w:rsidR="00952F92" w:rsidRDefault="0045749A">
      <w:pPr>
        <w:pStyle w:val="TM2"/>
        <w:tabs>
          <w:tab w:val="left" w:pos="720"/>
          <w:tab w:val="right" w:leader="dot" w:pos="9628"/>
        </w:tabs>
        <w:rPr>
          <w:rFonts w:asciiTheme="minorHAnsi" w:eastAsiaTheme="minorEastAsia" w:hAnsiTheme="minorHAnsi" w:cstheme="minorBidi"/>
          <w:smallCaps w:val="0"/>
          <w:noProof/>
          <w:sz w:val="22"/>
          <w:szCs w:val="22"/>
        </w:rPr>
      </w:pPr>
      <w:hyperlink w:anchor="_Toc29202675" w:history="1">
        <w:r w:rsidR="00952F92" w:rsidRPr="006846AB">
          <w:rPr>
            <w:rStyle w:val="Lienhypertexte"/>
            <w:noProof/>
          </w:rPr>
          <w:t>4.2</w:t>
        </w:r>
        <w:r w:rsidR="00952F92">
          <w:rPr>
            <w:rFonts w:asciiTheme="minorHAnsi" w:eastAsiaTheme="minorEastAsia" w:hAnsiTheme="minorHAnsi" w:cstheme="minorBidi"/>
            <w:smallCaps w:val="0"/>
            <w:noProof/>
            <w:sz w:val="22"/>
            <w:szCs w:val="22"/>
          </w:rPr>
          <w:tab/>
        </w:r>
        <w:r w:rsidR="00952F92" w:rsidRPr="006846AB">
          <w:rPr>
            <w:rStyle w:val="Lienhypertexte"/>
            <w:noProof/>
          </w:rPr>
          <w:t>EXIGENCES FONCTIONNELLES</w:t>
        </w:r>
        <w:r w:rsidR="00952F92">
          <w:rPr>
            <w:noProof/>
            <w:webHidden/>
          </w:rPr>
          <w:tab/>
        </w:r>
        <w:r w:rsidR="00952F92">
          <w:rPr>
            <w:noProof/>
            <w:webHidden/>
          </w:rPr>
          <w:fldChar w:fldCharType="begin"/>
        </w:r>
        <w:r w:rsidR="00952F92">
          <w:rPr>
            <w:noProof/>
            <w:webHidden/>
          </w:rPr>
          <w:instrText xml:space="preserve"> PAGEREF _Toc29202675 \h </w:instrText>
        </w:r>
        <w:r w:rsidR="00952F92">
          <w:rPr>
            <w:noProof/>
            <w:webHidden/>
          </w:rPr>
        </w:r>
        <w:r w:rsidR="00952F92">
          <w:rPr>
            <w:noProof/>
            <w:webHidden/>
          </w:rPr>
          <w:fldChar w:fldCharType="separate"/>
        </w:r>
        <w:r w:rsidR="00952F92">
          <w:rPr>
            <w:noProof/>
            <w:webHidden/>
          </w:rPr>
          <w:t>22</w:t>
        </w:r>
        <w:r w:rsidR="00952F92">
          <w:rPr>
            <w:noProof/>
            <w:webHidden/>
          </w:rPr>
          <w:fldChar w:fldCharType="end"/>
        </w:r>
      </w:hyperlink>
    </w:p>
    <w:p w14:paraId="5D362546"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76" w:history="1">
        <w:r w:rsidR="00952F92" w:rsidRPr="006846AB">
          <w:rPr>
            <w:rStyle w:val="Lienhypertexte"/>
            <w:noProof/>
          </w:rPr>
          <w:t>4.2.1</w:t>
        </w:r>
        <w:r w:rsidR="00952F92">
          <w:rPr>
            <w:rFonts w:asciiTheme="minorHAnsi" w:eastAsiaTheme="minorEastAsia" w:hAnsiTheme="minorHAnsi" w:cstheme="minorBidi"/>
            <w:i w:val="0"/>
            <w:iCs w:val="0"/>
            <w:noProof/>
            <w:sz w:val="22"/>
            <w:szCs w:val="22"/>
          </w:rPr>
          <w:tab/>
        </w:r>
        <w:r w:rsidR="00952F92" w:rsidRPr="006846AB">
          <w:rPr>
            <w:rStyle w:val="Lienhypertexte"/>
            <w:noProof/>
          </w:rPr>
          <w:t>Durée de l’ouvrage</w:t>
        </w:r>
        <w:r w:rsidR="00952F92">
          <w:rPr>
            <w:noProof/>
            <w:webHidden/>
          </w:rPr>
          <w:tab/>
        </w:r>
        <w:r w:rsidR="00952F92">
          <w:rPr>
            <w:noProof/>
            <w:webHidden/>
          </w:rPr>
          <w:fldChar w:fldCharType="begin"/>
        </w:r>
        <w:r w:rsidR="00952F92">
          <w:rPr>
            <w:noProof/>
            <w:webHidden/>
          </w:rPr>
          <w:instrText xml:space="preserve"> PAGEREF _Toc29202676 \h </w:instrText>
        </w:r>
        <w:r w:rsidR="00952F92">
          <w:rPr>
            <w:noProof/>
            <w:webHidden/>
          </w:rPr>
        </w:r>
        <w:r w:rsidR="00952F92">
          <w:rPr>
            <w:noProof/>
            <w:webHidden/>
          </w:rPr>
          <w:fldChar w:fldCharType="separate"/>
        </w:r>
        <w:r w:rsidR="00952F92">
          <w:rPr>
            <w:noProof/>
            <w:webHidden/>
          </w:rPr>
          <w:t>22</w:t>
        </w:r>
        <w:r w:rsidR="00952F92">
          <w:rPr>
            <w:noProof/>
            <w:webHidden/>
          </w:rPr>
          <w:fldChar w:fldCharType="end"/>
        </w:r>
      </w:hyperlink>
    </w:p>
    <w:p w14:paraId="0140E7D1"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77" w:history="1">
        <w:r w:rsidR="00952F92" w:rsidRPr="006846AB">
          <w:rPr>
            <w:rStyle w:val="Lienhypertexte"/>
            <w:noProof/>
          </w:rPr>
          <w:t>4.2.2</w:t>
        </w:r>
        <w:r w:rsidR="00952F92">
          <w:rPr>
            <w:rFonts w:asciiTheme="minorHAnsi" w:eastAsiaTheme="minorEastAsia" w:hAnsiTheme="minorHAnsi" w:cstheme="minorBidi"/>
            <w:i w:val="0"/>
            <w:iCs w:val="0"/>
            <w:noProof/>
            <w:sz w:val="22"/>
            <w:szCs w:val="22"/>
          </w:rPr>
          <w:tab/>
        </w:r>
        <w:r w:rsidR="00952F92" w:rsidRPr="006846AB">
          <w:rPr>
            <w:rStyle w:val="Lienhypertexte"/>
            <w:noProof/>
          </w:rPr>
          <w:t>Flexibilité de l’ouvrage</w:t>
        </w:r>
        <w:r w:rsidR="00952F92">
          <w:rPr>
            <w:noProof/>
            <w:webHidden/>
          </w:rPr>
          <w:tab/>
        </w:r>
        <w:r w:rsidR="00952F92">
          <w:rPr>
            <w:noProof/>
            <w:webHidden/>
          </w:rPr>
          <w:fldChar w:fldCharType="begin"/>
        </w:r>
        <w:r w:rsidR="00952F92">
          <w:rPr>
            <w:noProof/>
            <w:webHidden/>
          </w:rPr>
          <w:instrText xml:space="preserve"> PAGEREF _Toc29202677 \h </w:instrText>
        </w:r>
        <w:r w:rsidR="00952F92">
          <w:rPr>
            <w:noProof/>
            <w:webHidden/>
          </w:rPr>
        </w:r>
        <w:r w:rsidR="00952F92">
          <w:rPr>
            <w:noProof/>
            <w:webHidden/>
          </w:rPr>
          <w:fldChar w:fldCharType="separate"/>
        </w:r>
        <w:r w:rsidR="00952F92">
          <w:rPr>
            <w:noProof/>
            <w:webHidden/>
          </w:rPr>
          <w:t>22</w:t>
        </w:r>
        <w:r w:rsidR="00952F92">
          <w:rPr>
            <w:noProof/>
            <w:webHidden/>
          </w:rPr>
          <w:fldChar w:fldCharType="end"/>
        </w:r>
      </w:hyperlink>
    </w:p>
    <w:p w14:paraId="3209FA4B"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78" w:history="1">
        <w:r w:rsidR="00952F92" w:rsidRPr="006846AB">
          <w:rPr>
            <w:rStyle w:val="Lienhypertexte"/>
            <w:noProof/>
          </w:rPr>
          <w:t>4.2.3</w:t>
        </w:r>
        <w:r w:rsidR="00952F92">
          <w:rPr>
            <w:rFonts w:asciiTheme="minorHAnsi" w:eastAsiaTheme="minorEastAsia" w:hAnsiTheme="minorHAnsi" w:cstheme="minorBidi"/>
            <w:i w:val="0"/>
            <w:iCs w:val="0"/>
            <w:noProof/>
            <w:sz w:val="22"/>
            <w:szCs w:val="22"/>
          </w:rPr>
          <w:tab/>
        </w:r>
        <w:r w:rsidR="00952F92" w:rsidRPr="006846AB">
          <w:rPr>
            <w:rStyle w:val="Lienhypertexte"/>
            <w:noProof/>
          </w:rPr>
          <w:t>Expression architecturale souhaitée par le bénéficiaire</w:t>
        </w:r>
        <w:r w:rsidR="00952F92">
          <w:rPr>
            <w:noProof/>
            <w:webHidden/>
          </w:rPr>
          <w:tab/>
        </w:r>
        <w:r w:rsidR="00952F92">
          <w:rPr>
            <w:noProof/>
            <w:webHidden/>
          </w:rPr>
          <w:fldChar w:fldCharType="begin"/>
        </w:r>
        <w:r w:rsidR="00952F92">
          <w:rPr>
            <w:noProof/>
            <w:webHidden/>
          </w:rPr>
          <w:instrText xml:space="preserve"> PAGEREF _Toc29202678 \h </w:instrText>
        </w:r>
        <w:r w:rsidR="00952F92">
          <w:rPr>
            <w:noProof/>
            <w:webHidden/>
          </w:rPr>
        </w:r>
        <w:r w:rsidR="00952F92">
          <w:rPr>
            <w:noProof/>
            <w:webHidden/>
          </w:rPr>
          <w:fldChar w:fldCharType="separate"/>
        </w:r>
        <w:r w:rsidR="00952F92">
          <w:rPr>
            <w:noProof/>
            <w:webHidden/>
          </w:rPr>
          <w:t>22</w:t>
        </w:r>
        <w:r w:rsidR="00952F92">
          <w:rPr>
            <w:noProof/>
            <w:webHidden/>
          </w:rPr>
          <w:fldChar w:fldCharType="end"/>
        </w:r>
      </w:hyperlink>
    </w:p>
    <w:p w14:paraId="43D3E005"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79" w:history="1">
        <w:r w:rsidR="00952F92" w:rsidRPr="006846AB">
          <w:rPr>
            <w:rStyle w:val="Lienhypertexte"/>
            <w:noProof/>
          </w:rPr>
          <w:t>4.2.4</w:t>
        </w:r>
        <w:r w:rsidR="00952F92">
          <w:rPr>
            <w:rFonts w:asciiTheme="minorHAnsi" w:eastAsiaTheme="minorEastAsia" w:hAnsiTheme="minorHAnsi" w:cstheme="minorBidi"/>
            <w:i w:val="0"/>
            <w:iCs w:val="0"/>
            <w:noProof/>
            <w:sz w:val="22"/>
            <w:szCs w:val="22"/>
          </w:rPr>
          <w:tab/>
        </w:r>
        <w:r w:rsidR="00952F92" w:rsidRPr="006846AB">
          <w:rPr>
            <w:rStyle w:val="Lienhypertexte"/>
            <w:noProof/>
          </w:rPr>
          <w:t>Exigences particulières</w:t>
        </w:r>
        <w:r w:rsidR="00952F92">
          <w:rPr>
            <w:noProof/>
            <w:webHidden/>
          </w:rPr>
          <w:tab/>
        </w:r>
        <w:r w:rsidR="00952F92">
          <w:rPr>
            <w:noProof/>
            <w:webHidden/>
          </w:rPr>
          <w:fldChar w:fldCharType="begin"/>
        </w:r>
        <w:r w:rsidR="00952F92">
          <w:rPr>
            <w:noProof/>
            <w:webHidden/>
          </w:rPr>
          <w:instrText xml:space="preserve"> PAGEREF _Toc29202679 \h </w:instrText>
        </w:r>
        <w:r w:rsidR="00952F92">
          <w:rPr>
            <w:noProof/>
            <w:webHidden/>
          </w:rPr>
        </w:r>
        <w:r w:rsidR="00952F92">
          <w:rPr>
            <w:noProof/>
            <w:webHidden/>
          </w:rPr>
          <w:fldChar w:fldCharType="separate"/>
        </w:r>
        <w:r w:rsidR="00952F92">
          <w:rPr>
            <w:noProof/>
            <w:webHidden/>
          </w:rPr>
          <w:t>22</w:t>
        </w:r>
        <w:r w:rsidR="00952F92">
          <w:rPr>
            <w:noProof/>
            <w:webHidden/>
          </w:rPr>
          <w:fldChar w:fldCharType="end"/>
        </w:r>
      </w:hyperlink>
    </w:p>
    <w:p w14:paraId="3245FDD1" w14:textId="77777777" w:rsidR="00952F92" w:rsidRDefault="0045749A">
      <w:pPr>
        <w:pStyle w:val="TM2"/>
        <w:tabs>
          <w:tab w:val="left" w:pos="720"/>
          <w:tab w:val="right" w:leader="dot" w:pos="9628"/>
        </w:tabs>
        <w:rPr>
          <w:rFonts w:asciiTheme="minorHAnsi" w:eastAsiaTheme="minorEastAsia" w:hAnsiTheme="minorHAnsi" w:cstheme="minorBidi"/>
          <w:smallCaps w:val="0"/>
          <w:noProof/>
          <w:sz w:val="22"/>
          <w:szCs w:val="22"/>
        </w:rPr>
      </w:pPr>
      <w:hyperlink w:anchor="_Toc29202680" w:history="1">
        <w:r w:rsidR="00952F92" w:rsidRPr="006846AB">
          <w:rPr>
            <w:rStyle w:val="Lienhypertexte"/>
            <w:noProof/>
          </w:rPr>
          <w:t>4.3</w:t>
        </w:r>
        <w:r w:rsidR="00952F92">
          <w:rPr>
            <w:rFonts w:asciiTheme="minorHAnsi" w:eastAsiaTheme="minorEastAsia" w:hAnsiTheme="minorHAnsi" w:cstheme="minorBidi"/>
            <w:smallCaps w:val="0"/>
            <w:noProof/>
            <w:sz w:val="22"/>
            <w:szCs w:val="22"/>
          </w:rPr>
          <w:tab/>
        </w:r>
        <w:r w:rsidR="00952F92" w:rsidRPr="006846AB">
          <w:rPr>
            <w:rStyle w:val="Lienhypertexte"/>
            <w:noProof/>
          </w:rPr>
          <w:t>DESCRIPTIF FONCTIONNEL GLOBAL</w:t>
        </w:r>
        <w:r w:rsidR="00952F92">
          <w:rPr>
            <w:noProof/>
            <w:webHidden/>
          </w:rPr>
          <w:tab/>
        </w:r>
        <w:r w:rsidR="00952F92">
          <w:rPr>
            <w:noProof/>
            <w:webHidden/>
          </w:rPr>
          <w:fldChar w:fldCharType="begin"/>
        </w:r>
        <w:r w:rsidR="00952F92">
          <w:rPr>
            <w:noProof/>
            <w:webHidden/>
          </w:rPr>
          <w:instrText xml:space="preserve"> PAGEREF _Toc29202680 \h </w:instrText>
        </w:r>
        <w:r w:rsidR="00952F92">
          <w:rPr>
            <w:noProof/>
            <w:webHidden/>
          </w:rPr>
        </w:r>
        <w:r w:rsidR="00952F92">
          <w:rPr>
            <w:noProof/>
            <w:webHidden/>
          </w:rPr>
          <w:fldChar w:fldCharType="separate"/>
        </w:r>
        <w:r w:rsidR="00952F92">
          <w:rPr>
            <w:noProof/>
            <w:webHidden/>
          </w:rPr>
          <w:t>23</w:t>
        </w:r>
        <w:r w:rsidR="00952F92">
          <w:rPr>
            <w:noProof/>
            <w:webHidden/>
          </w:rPr>
          <w:fldChar w:fldCharType="end"/>
        </w:r>
      </w:hyperlink>
    </w:p>
    <w:p w14:paraId="4226FC90" w14:textId="77777777" w:rsidR="00952F92" w:rsidRDefault="0045749A">
      <w:pPr>
        <w:pStyle w:val="TM2"/>
        <w:tabs>
          <w:tab w:val="left" w:pos="720"/>
          <w:tab w:val="right" w:leader="dot" w:pos="9628"/>
        </w:tabs>
        <w:rPr>
          <w:rFonts w:asciiTheme="minorHAnsi" w:eastAsiaTheme="minorEastAsia" w:hAnsiTheme="minorHAnsi" w:cstheme="minorBidi"/>
          <w:smallCaps w:val="0"/>
          <w:noProof/>
          <w:sz w:val="22"/>
          <w:szCs w:val="22"/>
        </w:rPr>
      </w:pPr>
      <w:hyperlink w:anchor="_Toc29202681" w:history="1">
        <w:r w:rsidR="00952F92" w:rsidRPr="006846AB">
          <w:rPr>
            <w:rStyle w:val="Lienhypertexte"/>
            <w:noProof/>
          </w:rPr>
          <w:t>4.4</w:t>
        </w:r>
        <w:r w:rsidR="00952F92">
          <w:rPr>
            <w:rFonts w:asciiTheme="minorHAnsi" w:eastAsiaTheme="minorEastAsia" w:hAnsiTheme="minorHAnsi" w:cstheme="minorBidi"/>
            <w:smallCaps w:val="0"/>
            <w:noProof/>
            <w:sz w:val="22"/>
            <w:szCs w:val="22"/>
          </w:rPr>
          <w:tab/>
        </w:r>
        <w:r w:rsidR="00952F92" w:rsidRPr="006846AB">
          <w:rPr>
            <w:rStyle w:val="Lienhypertexte"/>
            <w:noProof/>
          </w:rPr>
          <w:t>DESCRIPTIF FONCTIONNEL DU BATIMENT</w:t>
        </w:r>
        <w:r w:rsidR="00952F92">
          <w:rPr>
            <w:noProof/>
            <w:webHidden/>
          </w:rPr>
          <w:tab/>
        </w:r>
        <w:r w:rsidR="00952F92">
          <w:rPr>
            <w:noProof/>
            <w:webHidden/>
          </w:rPr>
          <w:fldChar w:fldCharType="begin"/>
        </w:r>
        <w:r w:rsidR="00952F92">
          <w:rPr>
            <w:noProof/>
            <w:webHidden/>
          </w:rPr>
          <w:instrText xml:space="preserve"> PAGEREF _Toc29202681 \h </w:instrText>
        </w:r>
        <w:r w:rsidR="00952F92">
          <w:rPr>
            <w:noProof/>
            <w:webHidden/>
          </w:rPr>
        </w:r>
        <w:r w:rsidR="00952F92">
          <w:rPr>
            <w:noProof/>
            <w:webHidden/>
          </w:rPr>
          <w:fldChar w:fldCharType="separate"/>
        </w:r>
        <w:r w:rsidR="00952F92">
          <w:rPr>
            <w:noProof/>
            <w:webHidden/>
          </w:rPr>
          <w:t>24</w:t>
        </w:r>
        <w:r w:rsidR="00952F92">
          <w:rPr>
            <w:noProof/>
            <w:webHidden/>
          </w:rPr>
          <w:fldChar w:fldCharType="end"/>
        </w:r>
      </w:hyperlink>
    </w:p>
    <w:p w14:paraId="6CB3FEA5"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82" w:history="1">
        <w:r w:rsidR="00952F92" w:rsidRPr="006846AB">
          <w:rPr>
            <w:rStyle w:val="Lienhypertexte"/>
            <w:noProof/>
          </w:rPr>
          <w:t>4.4.1</w:t>
        </w:r>
        <w:r w:rsidR="00952F92">
          <w:rPr>
            <w:rFonts w:asciiTheme="minorHAnsi" w:eastAsiaTheme="minorEastAsia" w:hAnsiTheme="minorHAnsi" w:cstheme="minorBidi"/>
            <w:i w:val="0"/>
            <w:iCs w:val="0"/>
            <w:noProof/>
            <w:sz w:val="22"/>
            <w:szCs w:val="22"/>
          </w:rPr>
          <w:tab/>
        </w:r>
        <w:r w:rsidR="00952F92" w:rsidRPr="006846AB">
          <w:rPr>
            <w:rStyle w:val="Lienhypertexte"/>
            <w:noProof/>
          </w:rPr>
          <w:t>Schéma fonctionnel du bâtiment</w:t>
        </w:r>
        <w:r w:rsidR="00952F92">
          <w:rPr>
            <w:noProof/>
            <w:webHidden/>
          </w:rPr>
          <w:tab/>
        </w:r>
        <w:r w:rsidR="00952F92">
          <w:rPr>
            <w:noProof/>
            <w:webHidden/>
          </w:rPr>
          <w:fldChar w:fldCharType="begin"/>
        </w:r>
        <w:r w:rsidR="00952F92">
          <w:rPr>
            <w:noProof/>
            <w:webHidden/>
          </w:rPr>
          <w:instrText xml:space="preserve"> PAGEREF _Toc29202682 \h </w:instrText>
        </w:r>
        <w:r w:rsidR="00952F92">
          <w:rPr>
            <w:noProof/>
            <w:webHidden/>
          </w:rPr>
        </w:r>
        <w:r w:rsidR="00952F92">
          <w:rPr>
            <w:noProof/>
            <w:webHidden/>
          </w:rPr>
          <w:fldChar w:fldCharType="separate"/>
        </w:r>
        <w:r w:rsidR="00952F92">
          <w:rPr>
            <w:noProof/>
            <w:webHidden/>
          </w:rPr>
          <w:t>24</w:t>
        </w:r>
        <w:r w:rsidR="00952F92">
          <w:rPr>
            <w:noProof/>
            <w:webHidden/>
          </w:rPr>
          <w:fldChar w:fldCharType="end"/>
        </w:r>
      </w:hyperlink>
    </w:p>
    <w:p w14:paraId="503CF414"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83" w:history="1">
        <w:r w:rsidR="00952F92" w:rsidRPr="006846AB">
          <w:rPr>
            <w:rStyle w:val="Lienhypertexte"/>
            <w:noProof/>
          </w:rPr>
          <w:t>4.4.2</w:t>
        </w:r>
        <w:r w:rsidR="00952F92">
          <w:rPr>
            <w:rFonts w:asciiTheme="minorHAnsi" w:eastAsiaTheme="minorEastAsia" w:hAnsiTheme="minorHAnsi" w:cstheme="minorBidi"/>
            <w:i w:val="0"/>
            <w:iCs w:val="0"/>
            <w:noProof/>
            <w:sz w:val="22"/>
            <w:szCs w:val="22"/>
          </w:rPr>
          <w:tab/>
        </w:r>
        <w:r w:rsidR="00952F92" w:rsidRPr="006846AB">
          <w:rPr>
            <w:rStyle w:val="Lienhypertexte"/>
            <w:noProof/>
          </w:rPr>
          <w:t>Description sommaire des locaux du bâtiment</w:t>
        </w:r>
        <w:r w:rsidR="00952F92">
          <w:rPr>
            <w:noProof/>
            <w:webHidden/>
          </w:rPr>
          <w:tab/>
        </w:r>
        <w:r w:rsidR="00952F92">
          <w:rPr>
            <w:noProof/>
            <w:webHidden/>
          </w:rPr>
          <w:fldChar w:fldCharType="begin"/>
        </w:r>
        <w:r w:rsidR="00952F92">
          <w:rPr>
            <w:noProof/>
            <w:webHidden/>
          </w:rPr>
          <w:instrText xml:space="preserve"> PAGEREF _Toc29202683 \h </w:instrText>
        </w:r>
        <w:r w:rsidR="00952F92">
          <w:rPr>
            <w:noProof/>
            <w:webHidden/>
          </w:rPr>
        </w:r>
        <w:r w:rsidR="00952F92">
          <w:rPr>
            <w:noProof/>
            <w:webHidden/>
          </w:rPr>
          <w:fldChar w:fldCharType="separate"/>
        </w:r>
        <w:r w:rsidR="00952F92">
          <w:rPr>
            <w:noProof/>
            <w:webHidden/>
          </w:rPr>
          <w:t>25</w:t>
        </w:r>
        <w:r w:rsidR="00952F92">
          <w:rPr>
            <w:noProof/>
            <w:webHidden/>
          </w:rPr>
          <w:fldChar w:fldCharType="end"/>
        </w:r>
      </w:hyperlink>
    </w:p>
    <w:p w14:paraId="4D6C9216"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84" w:history="1">
        <w:r w:rsidR="00952F92" w:rsidRPr="006846AB">
          <w:rPr>
            <w:rStyle w:val="Lienhypertexte"/>
            <w:noProof/>
          </w:rPr>
          <w:t>4.4.3</w:t>
        </w:r>
        <w:r w:rsidR="00952F92">
          <w:rPr>
            <w:rFonts w:asciiTheme="minorHAnsi" w:eastAsiaTheme="minorEastAsia" w:hAnsiTheme="minorHAnsi" w:cstheme="minorBidi"/>
            <w:i w:val="0"/>
            <w:iCs w:val="0"/>
            <w:noProof/>
            <w:sz w:val="22"/>
            <w:szCs w:val="22"/>
          </w:rPr>
          <w:tab/>
        </w:r>
        <w:r w:rsidR="00952F92" w:rsidRPr="006846AB">
          <w:rPr>
            <w:rStyle w:val="Lienhypertexte"/>
            <w:noProof/>
          </w:rPr>
          <w:t>Descriptions des locaux</w:t>
        </w:r>
        <w:r w:rsidR="00952F92">
          <w:rPr>
            <w:noProof/>
            <w:webHidden/>
          </w:rPr>
          <w:tab/>
        </w:r>
        <w:r w:rsidR="00952F92">
          <w:rPr>
            <w:noProof/>
            <w:webHidden/>
          </w:rPr>
          <w:fldChar w:fldCharType="begin"/>
        </w:r>
        <w:r w:rsidR="00952F92">
          <w:rPr>
            <w:noProof/>
            <w:webHidden/>
          </w:rPr>
          <w:instrText xml:space="preserve"> PAGEREF _Toc29202684 \h </w:instrText>
        </w:r>
        <w:r w:rsidR="00952F92">
          <w:rPr>
            <w:noProof/>
            <w:webHidden/>
          </w:rPr>
        </w:r>
        <w:r w:rsidR="00952F92">
          <w:rPr>
            <w:noProof/>
            <w:webHidden/>
          </w:rPr>
          <w:fldChar w:fldCharType="separate"/>
        </w:r>
        <w:r w:rsidR="00952F92">
          <w:rPr>
            <w:noProof/>
            <w:webHidden/>
          </w:rPr>
          <w:t>25</w:t>
        </w:r>
        <w:r w:rsidR="00952F92">
          <w:rPr>
            <w:noProof/>
            <w:webHidden/>
          </w:rPr>
          <w:fldChar w:fldCharType="end"/>
        </w:r>
      </w:hyperlink>
    </w:p>
    <w:p w14:paraId="592D2245" w14:textId="77777777" w:rsidR="00952F92" w:rsidRDefault="0045749A">
      <w:pPr>
        <w:pStyle w:val="TM2"/>
        <w:tabs>
          <w:tab w:val="left" w:pos="720"/>
          <w:tab w:val="right" w:leader="dot" w:pos="9628"/>
        </w:tabs>
        <w:rPr>
          <w:rFonts w:asciiTheme="minorHAnsi" w:eastAsiaTheme="minorEastAsia" w:hAnsiTheme="minorHAnsi" w:cstheme="minorBidi"/>
          <w:smallCaps w:val="0"/>
          <w:noProof/>
          <w:sz w:val="22"/>
          <w:szCs w:val="22"/>
        </w:rPr>
      </w:pPr>
      <w:hyperlink w:anchor="_Toc29202685" w:history="1">
        <w:r w:rsidR="00952F92" w:rsidRPr="006846AB">
          <w:rPr>
            <w:rStyle w:val="Lienhypertexte"/>
            <w:noProof/>
          </w:rPr>
          <w:t>4.5</w:t>
        </w:r>
        <w:r w:rsidR="00952F92">
          <w:rPr>
            <w:rFonts w:asciiTheme="minorHAnsi" w:eastAsiaTheme="minorEastAsia" w:hAnsiTheme="minorHAnsi" w:cstheme="minorBidi"/>
            <w:smallCaps w:val="0"/>
            <w:noProof/>
            <w:sz w:val="22"/>
            <w:szCs w:val="22"/>
          </w:rPr>
          <w:tab/>
        </w:r>
        <w:r w:rsidR="00952F92" w:rsidRPr="006846AB">
          <w:rPr>
            <w:rStyle w:val="Lienhypertexte"/>
            <w:noProof/>
          </w:rPr>
          <w:t>AMENAGEMENT DE L’AIRE EXTERIEURE</w:t>
        </w:r>
        <w:r w:rsidR="00952F92">
          <w:rPr>
            <w:noProof/>
            <w:webHidden/>
          </w:rPr>
          <w:tab/>
        </w:r>
        <w:r w:rsidR="00952F92">
          <w:rPr>
            <w:noProof/>
            <w:webHidden/>
          </w:rPr>
          <w:fldChar w:fldCharType="begin"/>
        </w:r>
        <w:r w:rsidR="00952F92">
          <w:rPr>
            <w:noProof/>
            <w:webHidden/>
          </w:rPr>
          <w:instrText xml:space="preserve"> PAGEREF _Toc29202685 \h </w:instrText>
        </w:r>
        <w:r w:rsidR="00952F92">
          <w:rPr>
            <w:noProof/>
            <w:webHidden/>
          </w:rPr>
        </w:r>
        <w:r w:rsidR="00952F92">
          <w:rPr>
            <w:noProof/>
            <w:webHidden/>
          </w:rPr>
          <w:fldChar w:fldCharType="separate"/>
        </w:r>
        <w:r w:rsidR="00952F92">
          <w:rPr>
            <w:noProof/>
            <w:webHidden/>
          </w:rPr>
          <w:t>26</w:t>
        </w:r>
        <w:r w:rsidR="00952F92">
          <w:rPr>
            <w:noProof/>
            <w:webHidden/>
          </w:rPr>
          <w:fldChar w:fldCharType="end"/>
        </w:r>
      </w:hyperlink>
    </w:p>
    <w:p w14:paraId="33888776"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86" w:history="1">
        <w:r w:rsidR="00952F92" w:rsidRPr="006846AB">
          <w:rPr>
            <w:rStyle w:val="Lienhypertexte"/>
            <w:noProof/>
          </w:rPr>
          <w:t>4.5.1</w:t>
        </w:r>
        <w:r w:rsidR="00952F92">
          <w:rPr>
            <w:rFonts w:asciiTheme="minorHAnsi" w:eastAsiaTheme="minorEastAsia" w:hAnsiTheme="minorHAnsi" w:cstheme="minorBidi"/>
            <w:i w:val="0"/>
            <w:iCs w:val="0"/>
            <w:noProof/>
            <w:sz w:val="22"/>
            <w:szCs w:val="22"/>
          </w:rPr>
          <w:tab/>
        </w:r>
        <w:r w:rsidR="00952F92" w:rsidRPr="006846AB">
          <w:rPr>
            <w:rStyle w:val="Lienhypertexte"/>
            <w:noProof/>
          </w:rPr>
          <w:t>Voie de circulation</w:t>
        </w:r>
        <w:r w:rsidR="00952F92">
          <w:rPr>
            <w:noProof/>
            <w:webHidden/>
          </w:rPr>
          <w:tab/>
        </w:r>
        <w:r w:rsidR="00952F92">
          <w:rPr>
            <w:noProof/>
            <w:webHidden/>
          </w:rPr>
          <w:fldChar w:fldCharType="begin"/>
        </w:r>
        <w:r w:rsidR="00952F92">
          <w:rPr>
            <w:noProof/>
            <w:webHidden/>
          </w:rPr>
          <w:instrText xml:space="preserve"> PAGEREF _Toc29202686 \h </w:instrText>
        </w:r>
        <w:r w:rsidR="00952F92">
          <w:rPr>
            <w:noProof/>
            <w:webHidden/>
          </w:rPr>
        </w:r>
        <w:r w:rsidR="00952F92">
          <w:rPr>
            <w:noProof/>
            <w:webHidden/>
          </w:rPr>
          <w:fldChar w:fldCharType="separate"/>
        </w:r>
        <w:r w:rsidR="00952F92">
          <w:rPr>
            <w:noProof/>
            <w:webHidden/>
          </w:rPr>
          <w:t>26</w:t>
        </w:r>
        <w:r w:rsidR="00952F92">
          <w:rPr>
            <w:noProof/>
            <w:webHidden/>
          </w:rPr>
          <w:fldChar w:fldCharType="end"/>
        </w:r>
      </w:hyperlink>
    </w:p>
    <w:p w14:paraId="17C17DE8"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87" w:history="1">
        <w:r w:rsidR="00952F92" w:rsidRPr="006846AB">
          <w:rPr>
            <w:rStyle w:val="Lienhypertexte"/>
            <w:noProof/>
          </w:rPr>
          <w:t>4.5.2</w:t>
        </w:r>
        <w:r w:rsidR="00952F92">
          <w:rPr>
            <w:rFonts w:asciiTheme="minorHAnsi" w:eastAsiaTheme="minorEastAsia" w:hAnsiTheme="minorHAnsi" w:cstheme="minorBidi"/>
            <w:i w:val="0"/>
            <w:iCs w:val="0"/>
            <w:noProof/>
            <w:sz w:val="22"/>
            <w:szCs w:val="22"/>
          </w:rPr>
          <w:tab/>
        </w:r>
        <w:r w:rsidR="00952F92" w:rsidRPr="006846AB">
          <w:rPr>
            <w:rStyle w:val="Lienhypertexte"/>
            <w:noProof/>
          </w:rPr>
          <w:t>Aire de stationnement</w:t>
        </w:r>
        <w:r w:rsidR="00952F92">
          <w:rPr>
            <w:noProof/>
            <w:webHidden/>
          </w:rPr>
          <w:tab/>
        </w:r>
        <w:r w:rsidR="00952F92">
          <w:rPr>
            <w:noProof/>
            <w:webHidden/>
          </w:rPr>
          <w:fldChar w:fldCharType="begin"/>
        </w:r>
        <w:r w:rsidR="00952F92">
          <w:rPr>
            <w:noProof/>
            <w:webHidden/>
          </w:rPr>
          <w:instrText xml:space="preserve"> PAGEREF _Toc29202687 \h </w:instrText>
        </w:r>
        <w:r w:rsidR="00952F92">
          <w:rPr>
            <w:noProof/>
            <w:webHidden/>
          </w:rPr>
        </w:r>
        <w:r w:rsidR="00952F92">
          <w:rPr>
            <w:noProof/>
            <w:webHidden/>
          </w:rPr>
          <w:fldChar w:fldCharType="separate"/>
        </w:r>
        <w:r w:rsidR="00952F92">
          <w:rPr>
            <w:noProof/>
            <w:webHidden/>
          </w:rPr>
          <w:t>26</w:t>
        </w:r>
        <w:r w:rsidR="00952F92">
          <w:rPr>
            <w:noProof/>
            <w:webHidden/>
          </w:rPr>
          <w:fldChar w:fldCharType="end"/>
        </w:r>
      </w:hyperlink>
    </w:p>
    <w:p w14:paraId="7507DE0F"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88" w:history="1">
        <w:r w:rsidR="00952F92" w:rsidRPr="006846AB">
          <w:rPr>
            <w:rStyle w:val="Lienhypertexte"/>
            <w:noProof/>
          </w:rPr>
          <w:t>4.5.3</w:t>
        </w:r>
        <w:r w:rsidR="00952F92">
          <w:rPr>
            <w:rFonts w:asciiTheme="minorHAnsi" w:eastAsiaTheme="minorEastAsia" w:hAnsiTheme="minorHAnsi" w:cstheme="minorBidi"/>
            <w:i w:val="0"/>
            <w:iCs w:val="0"/>
            <w:noProof/>
            <w:sz w:val="22"/>
            <w:szCs w:val="22"/>
          </w:rPr>
          <w:tab/>
        </w:r>
        <w:r w:rsidR="00952F92" w:rsidRPr="006846AB">
          <w:rPr>
            <w:rStyle w:val="Lienhypertexte"/>
            <w:noProof/>
          </w:rPr>
          <w:t>Remisage</w:t>
        </w:r>
        <w:r w:rsidR="00952F92">
          <w:rPr>
            <w:noProof/>
            <w:webHidden/>
          </w:rPr>
          <w:tab/>
        </w:r>
        <w:r w:rsidR="00952F92">
          <w:rPr>
            <w:noProof/>
            <w:webHidden/>
          </w:rPr>
          <w:fldChar w:fldCharType="begin"/>
        </w:r>
        <w:r w:rsidR="00952F92">
          <w:rPr>
            <w:noProof/>
            <w:webHidden/>
          </w:rPr>
          <w:instrText xml:space="preserve"> PAGEREF _Toc29202688 \h </w:instrText>
        </w:r>
        <w:r w:rsidR="00952F92">
          <w:rPr>
            <w:noProof/>
            <w:webHidden/>
          </w:rPr>
        </w:r>
        <w:r w:rsidR="00952F92">
          <w:rPr>
            <w:noProof/>
            <w:webHidden/>
          </w:rPr>
          <w:fldChar w:fldCharType="separate"/>
        </w:r>
        <w:r w:rsidR="00952F92">
          <w:rPr>
            <w:noProof/>
            <w:webHidden/>
          </w:rPr>
          <w:t>26</w:t>
        </w:r>
        <w:r w:rsidR="00952F92">
          <w:rPr>
            <w:noProof/>
            <w:webHidden/>
          </w:rPr>
          <w:fldChar w:fldCharType="end"/>
        </w:r>
      </w:hyperlink>
    </w:p>
    <w:p w14:paraId="49DEC8CE"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89" w:history="1">
        <w:r w:rsidR="00952F92" w:rsidRPr="006846AB">
          <w:rPr>
            <w:rStyle w:val="Lienhypertexte"/>
            <w:noProof/>
          </w:rPr>
          <w:t>4.5.4</w:t>
        </w:r>
        <w:r w:rsidR="00952F92">
          <w:rPr>
            <w:rFonts w:asciiTheme="minorHAnsi" w:eastAsiaTheme="minorEastAsia" w:hAnsiTheme="minorHAnsi" w:cstheme="minorBidi"/>
            <w:i w:val="0"/>
            <w:iCs w:val="0"/>
            <w:noProof/>
            <w:sz w:val="22"/>
            <w:szCs w:val="22"/>
          </w:rPr>
          <w:tab/>
        </w:r>
        <w:r w:rsidR="00952F92" w:rsidRPr="006846AB">
          <w:rPr>
            <w:rStyle w:val="Lienhypertexte"/>
            <w:noProof/>
          </w:rPr>
          <w:t>Bassin d’orage</w:t>
        </w:r>
        <w:r w:rsidR="00952F92">
          <w:rPr>
            <w:noProof/>
            <w:webHidden/>
          </w:rPr>
          <w:tab/>
        </w:r>
        <w:r w:rsidR="00952F92">
          <w:rPr>
            <w:noProof/>
            <w:webHidden/>
          </w:rPr>
          <w:fldChar w:fldCharType="begin"/>
        </w:r>
        <w:r w:rsidR="00952F92">
          <w:rPr>
            <w:noProof/>
            <w:webHidden/>
          </w:rPr>
          <w:instrText xml:space="preserve"> PAGEREF _Toc29202689 \h </w:instrText>
        </w:r>
        <w:r w:rsidR="00952F92">
          <w:rPr>
            <w:noProof/>
            <w:webHidden/>
          </w:rPr>
        </w:r>
        <w:r w:rsidR="00952F92">
          <w:rPr>
            <w:noProof/>
            <w:webHidden/>
          </w:rPr>
          <w:fldChar w:fldCharType="separate"/>
        </w:r>
        <w:r w:rsidR="00952F92">
          <w:rPr>
            <w:noProof/>
            <w:webHidden/>
          </w:rPr>
          <w:t>26</w:t>
        </w:r>
        <w:r w:rsidR="00952F92">
          <w:rPr>
            <w:noProof/>
            <w:webHidden/>
          </w:rPr>
          <w:fldChar w:fldCharType="end"/>
        </w:r>
      </w:hyperlink>
    </w:p>
    <w:p w14:paraId="02CA5B49"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90" w:history="1">
        <w:r w:rsidR="00952F92" w:rsidRPr="006846AB">
          <w:rPr>
            <w:rStyle w:val="Lienhypertexte"/>
            <w:noProof/>
          </w:rPr>
          <w:t>4.5.5</w:t>
        </w:r>
        <w:r w:rsidR="00952F92">
          <w:rPr>
            <w:rFonts w:asciiTheme="minorHAnsi" w:eastAsiaTheme="minorEastAsia" w:hAnsiTheme="minorHAnsi" w:cstheme="minorBidi"/>
            <w:i w:val="0"/>
            <w:iCs w:val="0"/>
            <w:noProof/>
            <w:sz w:val="22"/>
            <w:szCs w:val="22"/>
          </w:rPr>
          <w:tab/>
        </w:r>
        <w:r w:rsidR="00952F92" w:rsidRPr="006846AB">
          <w:rPr>
            <w:rStyle w:val="Lienhypertexte"/>
            <w:noProof/>
          </w:rPr>
          <w:t>Espace Vert</w:t>
        </w:r>
        <w:r w:rsidR="00952F92">
          <w:rPr>
            <w:noProof/>
            <w:webHidden/>
          </w:rPr>
          <w:tab/>
        </w:r>
        <w:r w:rsidR="00952F92">
          <w:rPr>
            <w:noProof/>
            <w:webHidden/>
          </w:rPr>
          <w:fldChar w:fldCharType="begin"/>
        </w:r>
        <w:r w:rsidR="00952F92">
          <w:rPr>
            <w:noProof/>
            <w:webHidden/>
          </w:rPr>
          <w:instrText xml:space="preserve"> PAGEREF _Toc29202690 \h </w:instrText>
        </w:r>
        <w:r w:rsidR="00952F92">
          <w:rPr>
            <w:noProof/>
            <w:webHidden/>
          </w:rPr>
        </w:r>
        <w:r w:rsidR="00952F92">
          <w:rPr>
            <w:noProof/>
            <w:webHidden/>
          </w:rPr>
          <w:fldChar w:fldCharType="separate"/>
        </w:r>
        <w:r w:rsidR="00952F92">
          <w:rPr>
            <w:noProof/>
            <w:webHidden/>
          </w:rPr>
          <w:t>26</w:t>
        </w:r>
        <w:r w:rsidR="00952F92">
          <w:rPr>
            <w:noProof/>
            <w:webHidden/>
          </w:rPr>
          <w:fldChar w:fldCharType="end"/>
        </w:r>
      </w:hyperlink>
    </w:p>
    <w:p w14:paraId="281CA7D5"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91" w:history="1">
        <w:r w:rsidR="00952F92" w:rsidRPr="006846AB">
          <w:rPr>
            <w:rStyle w:val="Lienhypertexte"/>
            <w:noProof/>
          </w:rPr>
          <w:t>4.5.6</w:t>
        </w:r>
        <w:r w:rsidR="00952F92">
          <w:rPr>
            <w:rFonts w:asciiTheme="minorHAnsi" w:eastAsiaTheme="minorEastAsia" w:hAnsiTheme="minorHAnsi" w:cstheme="minorBidi"/>
            <w:i w:val="0"/>
            <w:iCs w:val="0"/>
            <w:noProof/>
            <w:sz w:val="22"/>
            <w:szCs w:val="22"/>
          </w:rPr>
          <w:tab/>
        </w:r>
        <w:r w:rsidR="00952F92" w:rsidRPr="006846AB">
          <w:rPr>
            <w:rStyle w:val="Lienhypertexte"/>
            <w:noProof/>
          </w:rPr>
          <w:t>Local poubelle</w:t>
        </w:r>
        <w:r w:rsidR="00952F92">
          <w:rPr>
            <w:noProof/>
            <w:webHidden/>
          </w:rPr>
          <w:tab/>
        </w:r>
        <w:r w:rsidR="00952F92">
          <w:rPr>
            <w:noProof/>
            <w:webHidden/>
          </w:rPr>
          <w:fldChar w:fldCharType="begin"/>
        </w:r>
        <w:r w:rsidR="00952F92">
          <w:rPr>
            <w:noProof/>
            <w:webHidden/>
          </w:rPr>
          <w:instrText xml:space="preserve"> PAGEREF _Toc29202691 \h </w:instrText>
        </w:r>
        <w:r w:rsidR="00952F92">
          <w:rPr>
            <w:noProof/>
            <w:webHidden/>
          </w:rPr>
        </w:r>
        <w:r w:rsidR="00952F92">
          <w:rPr>
            <w:noProof/>
            <w:webHidden/>
          </w:rPr>
          <w:fldChar w:fldCharType="separate"/>
        </w:r>
        <w:r w:rsidR="00952F92">
          <w:rPr>
            <w:noProof/>
            <w:webHidden/>
          </w:rPr>
          <w:t>26</w:t>
        </w:r>
        <w:r w:rsidR="00952F92">
          <w:rPr>
            <w:noProof/>
            <w:webHidden/>
          </w:rPr>
          <w:fldChar w:fldCharType="end"/>
        </w:r>
      </w:hyperlink>
    </w:p>
    <w:p w14:paraId="6E5F6594" w14:textId="77777777" w:rsidR="00952F92" w:rsidRDefault="0045749A">
      <w:pPr>
        <w:pStyle w:val="TM1"/>
        <w:rPr>
          <w:rFonts w:asciiTheme="minorHAnsi" w:eastAsiaTheme="minorEastAsia" w:hAnsiTheme="minorHAnsi" w:cstheme="minorBidi"/>
          <w:b w:val="0"/>
          <w:bCs w:val="0"/>
          <w:caps w:val="0"/>
          <w:noProof/>
          <w:sz w:val="22"/>
          <w:szCs w:val="22"/>
        </w:rPr>
      </w:pPr>
      <w:hyperlink w:anchor="_Toc29202692" w:history="1">
        <w:r w:rsidR="00952F92" w:rsidRPr="006846AB">
          <w:rPr>
            <w:rStyle w:val="Lienhypertexte"/>
            <w:noProof/>
          </w:rPr>
          <w:t>5</w:t>
        </w:r>
        <w:r w:rsidR="00952F92">
          <w:rPr>
            <w:rFonts w:asciiTheme="minorHAnsi" w:eastAsiaTheme="minorEastAsia" w:hAnsiTheme="minorHAnsi" w:cstheme="minorBidi"/>
            <w:b w:val="0"/>
            <w:bCs w:val="0"/>
            <w:caps w:val="0"/>
            <w:noProof/>
            <w:sz w:val="22"/>
            <w:szCs w:val="22"/>
          </w:rPr>
          <w:tab/>
        </w:r>
        <w:r w:rsidR="00952F92" w:rsidRPr="006846AB">
          <w:rPr>
            <w:rStyle w:val="Lienhypertexte"/>
            <w:noProof/>
          </w:rPr>
          <w:t>EXIGENCES DU PROGRAMME</w:t>
        </w:r>
        <w:r w:rsidR="00952F92">
          <w:rPr>
            <w:noProof/>
            <w:webHidden/>
          </w:rPr>
          <w:tab/>
        </w:r>
        <w:r w:rsidR="00952F92">
          <w:rPr>
            <w:noProof/>
            <w:webHidden/>
          </w:rPr>
          <w:fldChar w:fldCharType="begin"/>
        </w:r>
        <w:r w:rsidR="00952F92">
          <w:rPr>
            <w:noProof/>
            <w:webHidden/>
          </w:rPr>
          <w:instrText xml:space="preserve"> PAGEREF _Toc29202692 \h </w:instrText>
        </w:r>
        <w:r w:rsidR="00952F92">
          <w:rPr>
            <w:noProof/>
            <w:webHidden/>
          </w:rPr>
        </w:r>
        <w:r w:rsidR="00952F92">
          <w:rPr>
            <w:noProof/>
            <w:webHidden/>
          </w:rPr>
          <w:fldChar w:fldCharType="separate"/>
        </w:r>
        <w:r w:rsidR="00952F92">
          <w:rPr>
            <w:noProof/>
            <w:webHidden/>
          </w:rPr>
          <w:t>27</w:t>
        </w:r>
        <w:r w:rsidR="00952F92">
          <w:rPr>
            <w:noProof/>
            <w:webHidden/>
          </w:rPr>
          <w:fldChar w:fldCharType="end"/>
        </w:r>
      </w:hyperlink>
    </w:p>
    <w:p w14:paraId="5CC8CF62" w14:textId="77777777" w:rsidR="00952F92" w:rsidRDefault="0045749A">
      <w:pPr>
        <w:pStyle w:val="TM2"/>
        <w:tabs>
          <w:tab w:val="left" w:pos="720"/>
          <w:tab w:val="right" w:leader="dot" w:pos="9628"/>
        </w:tabs>
        <w:rPr>
          <w:rFonts w:asciiTheme="minorHAnsi" w:eastAsiaTheme="minorEastAsia" w:hAnsiTheme="minorHAnsi" w:cstheme="minorBidi"/>
          <w:smallCaps w:val="0"/>
          <w:noProof/>
          <w:sz w:val="22"/>
          <w:szCs w:val="22"/>
        </w:rPr>
      </w:pPr>
      <w:hyperlink w:anchor="_Toc29202693" w:history="1">
        <w:r w:rsidR="00952F92" w:rsidRPr="006846AB">
          <w:rPr>
            <w:rStyle w:val="Lienhypertexte"/>
            <w:noProof/>
          </w:rPr>
          <w:t>5.1</w:t>
        </w:r>
        <w:r w:rsidR="00952F92">
          <w:rPr>
            <w:rFonts w:asciiTheme="minorHAnsi" w:eastAsiaTheme="minorEastAsia" w:hAnsiTheme="minorHAnsi" w:cstheme="minorBidi"/>
            <w:smallCaps w:val="0"/>
            <w:noProof/>
            <w:sz w:val="22"/>
            <w:szCs w:val="22"/>
          </w:rPr>
          <w:tab/>
        </w:r>
        <w:r w:rsidR="00952F92" w:rsidRPr="006846AB">
          <w:rPr>
            <w:rStyle w:val="Lienhypertexte"/>
            <w:noProof/>
          </w:rPr>
          <w:t>EXIGENCES REGLEMENTAIRES</w:t>
        </w:r>
        <w:r w:rsidR="00952F92">
          <w:rPr>
            <w:noProof/>
            <w:webHidden/>
          </w:rPr>
          <w:tab/>
        </w:r>
        <w:r w:rsidR="00952F92">
          <w:rPr>
            <w:noProof/>
            <w:webHidden/>
          </w:rPr>
          <w:fldChar w:fldCharType="begin"/>
        </w:r>
        <w:r w:rsidR="00952F92">
          <w:rPr>
            <w:noProof/>
            <w:webHidden/>
          </w:rPr>
          <w:instrText xml:space="preserve"> PAGEREF _Toc29202693 \h </w:instrText>
        </w:r>
        <w:r w:rsidR="00952F92">
          <w:rPr>
            <w:noProof/>
            <w:webHidden/>
          </w:rPr>
        </w:r>
        <w:r w:rsidR="00952F92">
          <w:rPr>
            <w:noProof/>
            <w:webHidden/>
          </w:rPr>
          <w:fldChar w:fldCharType="separate"/>
        </w:r>
        <w:r w:rsidR="00952F92">
          <w:rPr>
            <w:noProof/>
            <w:webHidden/>
          </w:rPr>
          <w:t>27</w:t>
        </w:r>
        <w:r w:rsidR="00952F92">
          <w:rPr>
            <w:noProof/>
            <w:webHidden/>
          </w:rPr>
          <w:fldChar w:fldCharType="end"/>
        </w:r>
      </w:hyperlink>
    </w:p>
    <w:p w14:paraId="1EC8BCBE"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94" w:history="1">
        <w:r w:rsidR="00952F92" w:rsidRPr="006846AB">
          <w:rPr>
            <w:rStyle w:val="Lienhypertexte"/>
            <w:noProof/>
          </w:rPr>
          <w:t>5.1.1</w:t>
        </w:r>
        <w:r w:rsidR="00952F92">
          <w:rPr>
            <w:rFonts w:asciiTheme="minorHAnsi" w:eastAsiaTheme="minorEastAsia" w:hAnsiTheme="minorHAnsi" w:cstheme="minorBidi"/>
            <w:i w:val="0"/>
            <w:iCs w:val="0"/>
            <w:noProof/>
            <w:sz w:val="22"/>
            <w:szCs w:val="22"/>
          </w:rPr>
          <w:tab/>
        </w:r>
        <w:r w:rsidR="00952F92" w:rsidRPr="006846AB">
          <w:rPr>
            <w:rStyle w:val="Lienhypertexte"/>
            <w:noProof/>
          </w:rPr>
          <w:t>Conditions de travail</w:t>
        </w:r>
        <w:r w:rsidR="00952F92">
          <w:rPr>
            <w:noProof/>
            <w:webHidden/>
          </w:rPr>
          <w:tab/>
        </w:r>
        <w:r w:rsidR="00952F92">
          <w:rPr>
            <w:noProof/>
            <w:webHidden/>
          </w:rPr>
          <w:fldChar w:fldCharType="begin"/>
        </w:r>
        <w:r w:rsidR="00952F92">
          <w:rPr>
            <w:noProof/>
            <w:webHidden/>
          </w:rPr>
          <w:instrText xml:space="preserve"> PAGEREF _Toc29202694 \h </w:instrText>
        </w:r>
        <w:r w:rsidR="00952F92">
          <w:rPr>
            <w:noProof/>
            <w:webHidden/>
          </w:rPr>
        </w:r>
        <w:r w:rsidR="00952F92">
          <w:rPr>
            <w:noProof/>
            <w:webHidden/>
          </w:rPr>
          <w:fldChar w:fldCharType="separate"/>
        </w:r>
        <w:r w:rsidR="00952F92">
          <w:rPr>
            <w:noProof/>
            <w:webHidden/>
          </w:rPr>
          <w:t>27</w:t>
        </w:r>
        <w:r w:rsidR="00952F92">
          <w:rPr>
            <w:noProof/>
            <w:webHidden/>
          </w:rPr>
          <w:fldChar w:fldCharType="end"/>
        </w:r>
      </w:hyperlink>
    </w:p>
    <w:p w14:paraId="15FD8C35"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95" w:history="1">
        <w:r w:rsidR="00952F92" w:rsidRPr="006846AB">
          <w:rPr>
            <w:rStyle w:val="Lienhypertexte"/>
            <w:noProof/>
          </w:rPr>
          <w:t>5.1.2</w:t>
        </w:r>
        <w:r w:rsidR="00952F92">
          <w:rPr>
            <w:rFonts w:asciiTheme="minorHAnsi" w:eastAsiaTheme="minorEastAsia" w:hAnsiTheme="minorHAnsi" w:cstheme="minorBidi"/>
            <w:i w:val="0"/>
            <w:iCs w:val="0"/>
            <w:noProof/>
            <w:sz w:val="22"/>
            <w:szCs w:val="22"/>
          </w:rPr>
          <w:tab/>
        </w:r>
        <w:r w:rsidR="00952F92" w:rsidRPr="006846AB">
          <w:rPr>
            <w:rStyle w:val="Lienhypertexte"/>
            <w:noProof/>
          </w:rPr>
          <w:t>Accessibilité PMR (Personnes à Mobilité Réduite)</w:t>
        </w:r>
        <w:r w:rsidR="00952F92">
          <w:rPr>
            <w:noProof/>
            <w:webHidden/>
          </w:rPr>
          <w:tab/>
        </w:r>
        <w:r w:rsidR="00952F92">
          <w:rPr>
            <w:noProof/>
            <w:webHidden/>
          </w:rPr>
          <w:fldChar w:fldCharType="begin"/>
        </w:r>
        <w:r w:rsidR="00952F92">
          <w:rPr>
            <w:noProof/>
            <w:webHidden/>
          </w:rPr>
          <w:instrText xml:space="preserve"> PAGEREF _Toc29202695 \h </w:instrText>
        </w:r>
        <w:r w:rsidR="00952F92">
          <w:rPr>
            <w:noProof/>
            <w:webHidden/>
          </w:rPr>
        </w:r>
        <w:r w:rsidR="00952F92">
          <w:rPr>
            <w:noProof/>
            <w:webHidden/>
          </w:rPr>
          <w:fldChar w:fldCharType="separate"/>
        </w:r>
        <w:r w:rsidR="00952F92">
          <w:rPr>
            <w:noProof/>
            <w:webHidden/>
          </w:rPr>
          <w:t>27</w:t>
        </w:r>
        <w:r w:rsidR="00952F92">
          <w:rPr>
            <w:noProof/>
            <w:webHidden/>
          </w:rPr>
          <w:fldChar w:fldCharType="end"/>
        </w:r>
      </w:hyperlink>
    </w:p>
    <w:p w14:paraId="3AF89629"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96" w:history="1">
        <w:r w:rsidR="00952F92" w:rsidRPr="006846AB">
          <w:rPr>
            <w:rStyle w:val="Lienhypertexte"/>
            <w:noProof/>
          </w:rPr>
          <w:t>5.1.3</w:t>
        </w:r>
        <w:r w:rsidR="00952F92">
          <w:rPr>
            <w:rFonts w:asciiTheme="minorHAnsi" w:eastAsiaTheme="minorEastAsia" w:hAnsiTheme="minorHAnsi" w:cstheme="minorBidi"/>
            <w:i w:val="0"/>
            <w:iCs w:val="0"/>
            <w:noProof/>
            <w:sz w:val="22"/>
            <w:szCs w:val="22"/>
          </w:rPr>
          <w:tab/>
        </w:r>
        <w:r w:rsidR="00952F92" w:rsidRPr="006846AB">
          <w:rPr>
            <w:rStyle w:val="Lienhypertexte"/>
            <w:noProof/>
          </w:rPr>
          <w:t>Réglementation Thermique Applicable</w:t>
        </w:r>
        <w:r w:rsidR="00952F92">
          <w:rPr>
            <w:noProof/>
            <w:webHidden/>
          </w:rPr>
          <w:tab/>
        </w:r>
        <w:r w:rsidR="00952F92">
          <w:rPr>
            <w:noProof/>
            <w:webHidden/>
          </w:rPr>
          <w:fldChar w:fldCharType="begin"/>
        </w:r>
        <w:r w:rsidR="00952F92">
          <w:rPr>
            <w:noProof/>
            <w:webHidden/>
          </w:rPr>
          <w:instrText xml:space="preserve"> PAGEREF _Toc29202696 \h </w:instrText>
        </w:r>
        <w:r w:rsidR="00952F92">
          <w:rPr>
            <w:noProof/>
            <w:webHidden/>
          </w:rPr>
        </w:r>
        <w:r w:rsidR="00952F92">
          <w:rPr>
            <w:noProof/>
            <w:webHidden/>
          </w:rPr>
          <w:fldChar w:fldCharType="separate"/>
        </w:r>
        <w:r w:rsidR="00952F92">
          <w:rPr>
            <w:noProof/>
            <w:webHidden/>
          </w:rPr>
          <w:t>27</w:t>
        </w:r>
        <w:r w:rsidR="00952F92">
          <w:rPr>
            <w:noProof/>
            <w:webHidden/>
          </w:rPr>
          <w:fldChar w:fldCharType="end"/>
        </w:r>
      </w:hyperlink>
    </w:p>
    <w:p w14:paraId="6DA5729E"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97" w:history="1">
        <w:r w:rsidR="00952F92" w:rsidRPr="006846AB">
          <w:rPr>
            <w:rStyle w:val="Lienhypertexte"/>
            <w:noProof/>
          </w:rPr>
          <w:t>5.1.4</w:t>
        </w:r>
        <w:r w:rsidR="00952F92">
          <w:rPr>
            <w:rFonts w:asciiTheme="minorHAnsi" w:eastAsiaTheme="minorEastAsia" w:hAnsiTheme="minorHAnsi" w:cstheme="minorBidi"/>
            <w:i w:val="0"/>
            <w:iCs w:val="0"/>
            <w:noProof/>
            <w:sz w:val="22"/>
            <w:szCs w:val="22"/>
          </w:rPr>
          <w:tab/>
        </w:r>
        <w:r w:rsidR="00952F92" w:rsidRPr="006846AB">
          <w:rPr>
            <w:rStyle w:val="Lienhypertexte"/>
            <w:noProof/>
          </w:rPr>
          <w:t>Installations Classées (ICPE, IOTA)</w:t>
        </w:r>
        <w:r w:rsidR="00952F92">
          <w:rPr>
            <w:noProof/>
            <w:webHidden/>
          </w:rPr>
          <w:tab/>
        </w:r>
        <w:r w:rsidR="00952F92">
          <w:rPr>
            <w:noProof/>
            <w:webHidden/>
          </w:rPr>
          <w:fldChar w:fldCharType="begin"/>
        </w:r>
        <w:r w:rsidR="00952F92">
          <w:rPr>
            <w:noProof/>
            <w:webHidden/>
          </w:rPr>
          <w:instrText xml:space="preserve"> PAGEREF _Toc29202697 \h </w:instrText>
        </w:r>
        <w:r w:rsidR="00952F92">
          <w:rPr>
            <w:noProof/>
            <w:webHidden/>
          </w:rPr>
        </w:r>
        <w:r w:rsidR="00952F92">
          <w:rPr>
            <w:noProof/>
            <w:webHidden/>
          </w:rPr>
          <w:fldChar w:fldCharType="separate"/>
        </w:r>
        <w:r w:rsidR="00952F92">
          <w:rPr>
            <w:noProof/>
            <w:webHidden/>
          </w:rPr>
          <w:t>27</w:t>
        </w:r>
        <w:r w:rsidR="00952F92">
          <w:rPr>
            <w:noProof/>
            <w:webHidden/>
          </w:rPr>
          <w:fldChar w:fldCharType="end"/>
        </w:r>
      </w:hyperlink>
    </w:p>
    <w:p w14:paraId="7F2AFB6D"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698" w:history="1">
        <w:r w:rsidR="00952F92" w:rsidRPr="006846AB">
          <w:rPr>
            <w:rStyle w:val="Lienhypertexte"/>
            <w:noProof/>
          </w:rPr>
          <w:t>5.1.5</w:t>
        </w:r>
        <w:r w:rsidR="00952F92">
          <w:rPr>
            <w:rFonts w:asciiTheme="minorHAnsi" w:eastAsiaTheme="minorEastAsia" w:hAnsiTheme="minorHAnsi" w:cstheme="minorBidi"/>
            <w:i w:val="0"/>
            <w:iCs w:val="0"/>
            <w:noProof/>
            <w:sz w:val="22"/>
            <w:szCs w:val="22"/>
          </w:rPr>
          <w:tab/>
        </w:r>
        <w:r w:rsidR="00952F92" w:rsidRPr="006846AB">
          <w:rPr>
            <w:rStyle w:val="Lienhypertexte"/>
            <w:noProof/>
          </w:rPr>
          <w:t>Sécurité incendie</w:t>
        </w:r>
        <w:r w:rsidR="00952F92">
          <w:rPr>
            <w:noProof/>
            <w:webHidden/>
          </w:rPr>
          <w:tab/>
        </w:r>
        <w:r w:rsidR="00952F92">
          <w:rPr>
            <w:noProof/>
            <w:webHidden/>
          </w:rPr>
          <w:fldChar w:fldCharType="begin"/>
        </w:r>
        <w:r w:rsidR="00952F92">
          <w:rPr>
            <w:noProof/>
            <w:webHidden/>
          </w:rPr>
          <w:instrText xml:space="preserve"> PAGEREF _Toc29202698 \h </w:instrText>
        </w:r>
        <w:r w:rsidR="00952F92">
          <w:rPr>
            <w:noProof/>
            <w:webHidden/>
          </w:rPr>
        </w:r>
        <w:r w:rsidR="00952F92">
          <w:rPr>
            <w:noProof/>
            <w:webHidden/>
          </w:rPr>
          <w:fldChar w:fldCharType="separate"/>
        </w:r>
        <w:r w:rsidR="00952F92">
          <w:rPr>
            <w:noProof/>
            <w:webHidden/>
          </w:rPr>
          <w:t>27</w:t>
        </w:r>
        <w:r w:rsidR="00952F92">
          <w:rPr>
            <w:noProof/>
            <w:webHidden/>
          </w:rPr>
          <w:fldChar w:fldCharType="end"/>
        </w:r>
      </w:hyperlink>
    </w:p>
    <w:p w14:paraId="2EFC7152" w14:textId="77777777" w:rsidR="00952F92" w:rsidRDefault="0045749A">
      <w:pPr>
        <w:pStyle w:val="TM2"/>
        <w:tabs>
          <w:tab w:val="left" w:pos="720"/>
          <w:tab w:val="right" w:leader="dot" w:pos="9628"/>
        </w:tabs>
        <w:rPr>
          <w:rFonts w:asciiTheme="minorHAnsi" w:eastAsiaTheme="minorEastAsia" w:hAnsiTheme="minorHAnsi" w:cstheme="minorBidi"/>
          <w:smallCaps w:val="0"/>
          <w:noProof/>
          <w:sz w:val="22"/>
          <w:szCs w:val="22"/>
        </w:rPr>
      </w:pPr>
      <w:hyperlink w:anchor="_Toc29202699" w:history="1">
        <w:r w:rsidR="00952F92" w:rsidRPr="006846AB">
          <w:rPr>
            <w:rStyle w:val="Lienhypertexte"/>
            <w:noProof/>
          </w:rPr>
          <w:t>5.2</w:t>
        </w:r>
        <w:r w:rsidR="00952F92">
          <w:rPr>
            <w:rFonts w:asciiTheme="minorHAnsi" w:eastAsiaTheme="minorEastAsia" w:hAnsiTheme="minorHAnsi" w:cstheme="minorBidi"/>
            <w:smallCaps w:val="0"/>
            <w:noProof/>
            <w:sz w:val="22"/>
            <w:szCs w:val="22"/>
          </w:rPr>
          <w:tab/>
        </w:r>
        <w:r w:rsidR="00952F92" w:rsidRPr="006846AB">
          <w:rPr>
            <w:rStyle w:val="Lienhypertexte"/>
            <w:noProof/>
          </w:rPr>
          <w:t>EXIGENCES ENVIRONNEMENTALES</w:t>
        </w:r>
        <w:r w:rsidR="00952F92">
          <w:rPr>
            <w:noProof/>
            <w:webHidden/>
          </w:rPr>
          <w:tab/>
        </w:r>
        <w:r w:rsidR="00952F92">
          <w:rPr>
            <w:noProof/>
            <w:webHidden/>
          </w:rPr>
          <w:fldChar w:fldCharType="begin"/>
        </w:r>
        <w:r w:rsidR="00952F92">
          <w:rPr>
            <w:noProof/>
            <w:webHidden/>
          </w:rPr>
          <w:instrText xml:space="preserve"> PAGEREF _Toc29202699 \h </w:instrText>
        </w:r>
        <w:r w:rsidR="00952F92">
          <w:rPr>
            <w:noProof/>
            <w:webHidden/>
          </w:rPr>
        </w:r>
        <w:r w:rsidR="00952F92">
          <w:rPr>
            <w:noProof/>
            <w:webHidden/>
          </w:rPr>
          <w:fldChar w:fldCharType="separate"/>
        </w:r>
        <w:r w:rsidR="00952F92">
          <w:rPr>
            <w:noProof/>
            <w:webHidden/>
          </w:rPr>
          <w:t>27</w:t>
        </w:r>
        <w:r w:rsidR="00952F92">
          <w:rPr>
            <w:noProof/>
            <w:webHidden/>
          </w:rPr>
          <w:fldChar w:fldCharType="end"/>
        </w:r>
      </w:hyperlink>
    </w:p>
    <w:p w14:paraId="25941FD9"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700" w:history="1">
        <w:r w:rsidR="00952F92" w:rsidRPr="006846AB">
          <w:rPr>
            <w:rStyle w:val="Lienhypertexte"/>
            <w:noProof/>
          </w:rPr>
          <w:t>5.2.1</w:t>
        </w:r>
        <w:r w:rsidR="00952F92">
          <w:rPr>
            <w:rFonts w:asciiTheme="minorHAnsi" w:eastAsiaTheme="minorEastAsia" w:hAnsiTheme="minorHAnsi" w:cstheme="minorBidi"/>
            <w:i w:val="0"/>
            <w:iCs w:val="0"/>
            <w:noProof/>
            <w:sz w:val="22"/>
            <w:szCs w:val="22"/>
          </w:rPr>
          <w:tab/>
        </w:r>
        <w:r w:rsidR="00952F92" w:rsidRPr="006846AB">
          <w:rPr>
            <w:rStyle w:val="Lienhypertexte"/>
            <w:noProof/>
          </w:rPr>
          <w:t>Démarche Haute Qualité Environnementale</w:t>
        </w:r>
        <w:r w:rsidR="00952F92">
          <w:rPr>
            <w:noProof/>
            <w:webHidden/>
          </w:rPr>
          <w:tab/>
        </w:r>
        <w:r w:rsidR="00952F92">
          <w:rPr>
            <w:noProof/>
            <w:webHidden/>
          </w:rPr>
          <w:fldChar w:fldCharType="begin"/>
        </w:r>
        <w:r w:rsidR="00952F92">
          <w:rPr>
            <w:noProof/>
            <w:webHidden/>
          </w:rPr>
          <w:instrText xml:space="preserve"> PAGEREF _Toc29202700 \h </w:instrText>
        </w:r>
        <w:r w:rsidR="00952F92">
          <w:rPr>
            <w:noProof/>
            <w:webHidden/>
          </w:rPr>
        </w:r>
        <w:r w:rsidR="00952F92">
          <w:rPr>
            <w:noProof/>
            <w:webHidden/>
          </w:rPr>
          <w:fldChar w:fldCharType="separate"/>
        </w:r>
        <w:r w:rsidR="00952F92">
          <w:rPr>
            <w:noProof/>
            <w:webHidden/>
          </w:rPr>
          <w:t>27</w:t>
        </w:r>
        <w:r w:rsidR="00952F92">
          <w:rPr>
            <w:noProof/>
            <w:webHidden/>
          </w:rPr>
          <w:fldChar w:fldCharType="end"/>
        </w:r>
      </w:hyperlink>
    </w:p>
    <w:p w14:paraId="3E967F21"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701" w:history="1">
        <w:r w:rsidR="00952F92" w:rsidRPr="006846AB">
          <w:rPr>
            <w:rStyle w:val="Lienhypertexte"/>
            <w:noProof/>
          </w:rPr>
          <w:t>5.2.2</w:t>
        </w:r>
        <w:r w:rsidR="00952F92">
          <w:rPr>
            <w:rFonts w:asciiTheme="minorHAnsi" w:eastAsiaTheme="minorEastAsia" w:hAnsiTheme="minorHAnsi" w:cstheme="minorBidi"/>
            <w:i w:val="0"/>
            <w:iCs w:val="0"/>
            <w:noProof/>
            <w:sz w:val="22"/>
            <w:szCs w:val="22"/>
          </w:rPr>
          <w:tab/>
        </w:r>
        <w:r w:rsidR="00952F92" w:rsidRPr="006846AB">
          <w:rPr>
            <w:rStyle w:val="Lienhypertexte"/>
            <w:noProof/>
          </w:rPr>
          <w:t>Performance énergétique</w:t>
        </w:r>
        <w:r w:rsidR="00952F92">
          <w:rPr>
            <w:noProof/>
            <w:webHidden/>
          </w:rPr>
          <w:tab/>
        </w:r>
        <w:r w:rsidR="00952F92">
          <w:rPr>
            <w:noProof/>
            <w:webHidden/>
          </w:rPr>
          <w:fldChar w:fldCharType="begin"/>
        </w:r>
        <w:r w:rsidR="00952F92">
          <w:rPr>
            <w:noProof/>
            <w:webHidden/>
          </w:rPr>
          <w:instrText xml:space="preserve"> PAGEREF _Toc29202701 \h </w:instrText>
        </w:r>
        <w:r w:rsidR="00952F92">
          <w:rPr>
            <w:noProof/>
            <w:webHidden/>
          </w:rPr>
        </w:r>
        <w:r w:rsidR="00952F92">
          <w:rPr>
            <w:noProof/>
            <w:webHidden/>
          </w:rPr>
          <w:fldChar w:fldCharType="separate"/>
        </w:r>
        <w:r w:rsidR="00952F92">
          <w:rPr>
            <w:noProof/>
            <w:webHidden/>
          </w:rPr>
          <w:t>27</w:t>
        </w:r>
        <w:r w:rsidR="00952F92">
          <w:rPr>
            <w:noProof/>
            <w:webHidden/>
          </w:rPr>
          <w:fldChar w:fldCharType="end"/>
        </w:r>
      </w:hyperlink>
    </w:p>
    <w:p w14:paraId="2E97F0C7"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702" w:history="1">
        <w:r w:rsidR="00952F92" w:rsidRPr="006846AB">
          <w:rPr>
            <w:rStyle w:val="Lienhypertexte"/>
            <w:noProof/>
          </w:rPr>
          <w:t>5.2.2.1</w:t>
        </w:r>
        <w:r w:rsidR="00952F92">
          <w:rPr>
            <w:rFonts w:asciiTheme="minorHAnsi" w:eastAsiaTheme="minorEastAsia" w:hAnsiTheme="minorHAnsi" w:cstheme="minorBidi"/>
            <w:noProof/>
            <w:sz w:val="22"/>
            <w:szCs w:val="22"/>
          </w:rPr>
          <w:tab/>
        </w:r>
        <w:r w:rsidR="00952F92" w:rsidRPr="006846AB">
          <w:rPr>
            <w:rStyle w:val="Lienhypertexte"/>
            <w:noProof/>
          </w:rPr>
          <w:t>Scénario conventionnel</w:t>
        </w:r>
        <w:r w:rsidR="00952F92">
          <w:rPr>
            <w:noProof/>
            <w:webHidden/>
          </w:rPr>
          <w:tab/>
        </w:r>
        <w:r w:rsidR="00952F92">
          <w:rPr>
            <w:noProof/>
            <w:webHidden/>
          </w:rPr>
          <w:fldChar w:fldCharType="begin"/>
        </w:r>
        <w:r w:rsidR="00952F92">
          <w:rPr>
            <w:noProof/>
            <w:webHidden/>
          </w:rPr>
          <w:instrText xml:space="preserve"> PAGEREF _Toc29202702 \h </w:instrText>
        </w:r>
        <w:r w:rsidR="00952F92">
          <w:rPr>
            <w:noProof/>
            <w:webHidden/>
          </w:rPr>
        </w:r>
        <w:r w:rsidR="00952F92">
          <w:rPr>
            <w:noProof/>
            <w:webHidden/>
          </w:rPr>
          <w:fldChar w:fldCharType="separate"/>
        </w:r>
        <w:r w:rsidR="00952F92">
          <w:rPr>
            <w:noProof/>
            <w:webHidden/>
          </w:rPr>
          <w:t>27</w:t>
        </w:r>
        <w:r w:rsidR="00952F92">
          <w:rPr>
            <w:noProof/>
            <w:webHidden/>
          </w:rPr>
          <w:fldChar w:fldCharType="end"/>
        </w:r>
      </w:hyperlink>
    </w:p>
    <w:p w14:paraId="15FCC954"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703" w:history="1">
        <w:r w:rsidR="00952F92" w:rsidRPr="006846AB">
          <w:rPr>
            <w:rStyle w:val="Lienhypertexte"/>
            <w:noProof/>
          </w:rPr>
          <w:t>5.2.2.2</w:t>
        </w:r>
        <w:r w:rsidR="00952F92">
          <w:rPr>
            <w:rFonts w:asciiTheme="minorHAnsi" w:eastAsiaTheme="minorEastAsia" w:hAnsiTheme="minorHAnsi" w:cstheme="minorBidi"/>
            <w:noProof/>
            <w:sz w:val="22"/>
            <w:szCs w:val="22"/>
          </w:rPr>
          <w:tab/>
        </w:r>
        <w:r w:rsidR="00952F92" w:rsidRPr="006846AB">
          <w:rPr>
            <w:rStyle w:val="Lienhypertexte"/>
            <w:noProof/>
          </w:rPr>
          <w:t>Prestation à réaliser</w:t>
        </w:r>
        <w:r w:rsidR="00952F92">
          <w:rPr>
            <w:noProof/>
            <w:webHidden/>
          </w:rPr>
          <w:tab/>
        </w:r>
        <w:r w:rsidR="00952F92">
          <w:rPr>
            <w:noProof/>
            <w:webHidden/>
          </w:rPr>
          <w:fldChar w:fldCharType="begin"/>
        </w:r>
        <w:r w:rsidR="00952F92">
          <w:rPr>
            <w:noProof/>
            <w:webHidden/>
          </w:rPr>
          <w:instrText xml:space="preserve"> PAGEREF _Toc29202703 \h </w:instrText>
        </w:r>
        <w:r w:rsidR="00952F92">
          <w:rPr>
            <w:noProof/>
            <w:webHidden/>
          </w:rPr>
        </w:r>
        <w:r w:rsidR="00952F92">
          <w:rPr>
            <w:noProof/>
            <w:webHidden/>
          </w:rPr>
          <w:fldChar w:fldCharType="separate"/>
        </w:r>
        <w:r w:rsidR="00952F92">
          <w:rPr>
            <w:noProof/>
            <w:webHidden/>
          </w:rPr>
          <w:t>28</w:t>
        </w:r>
        <w:r w:rsidR="00952F92">
          <w:rPr>
            <w:noProof/>
            <w:webHidden/>
          </w:rPr>
          <w:fldChar w:fldCharType="end"/>
        </w:r>
      </w:hyperlink>
    </w:p>
    <w:p w14:paraId="1DC4567D"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704" w:history="1">
        <w:r w:rsidR="00952F92" w:rsidRPr="006846AB">
          <w:rPr>
            <w:rStyle w:val="Lienhypertexte"/>
            <w:noProof/>
          </w:rPr>
          <w:t>5.2.3</w:t>
        </w:r>
        <w:r w:rsidR="00952F92">
          <w:rPr>
            <w:rFonts w:asciiTheme="minorHAnsi" w:eastAsiaTheme="minorEastAsia" w:hAnsiTheme="minorHAnsi" w:cstheme="minorBidi"/>
            <w:i w:val="0"/>
            <w:iCs w:val="0"/>
            <w:noProof/>
            <w:sz w:val="22"/>
            <w:szCs w:val="22"/>
          </w:rPr>
          <w:tab/>
        </w:r>
        <w:r w:rsidR="00952F92" w:rsidRPr="006846AB">
          <w:rPr>
            <w:rStyle w:val="Lienhypertexte"/>
            <w:noProof/>
          </w:rPr>
          <w:t>Certificat d’Economie d’Energie (CEE)</w:t>
        </w:r>
        <w:r w:rsidR="00952F92">
          <w:rPr>
            <w:noProof/>
            <w:webHidden/>
          </w:rPr>
          <w:tab/>
        </w:r>
        <w:r w:rsidR="00952F92">
          <w:rPr>
            <w:noProof/>
            <w:webHidden/>
          </w:rPr>
          <w:fldChar w:fldCharType="begin"/>
        </w:r>
        <w:r w:rsidR="00952F92">
          <w:rPr>
            <w:noProof/>
            <w:webHidden/>
          </w:rPr>
          <w:instrText xml:space="preserve"> PAGEREF _Toc29202704 \h </w:instrText>
        </w:r>
        <w:r w:rsidR="00952F92">
          <w:rPr>
            <w:noProof/>
            <w:webHidden/>
          </w:rPr>
        </w:r>
        <w:r w:rsidR="00952F92">
          <w:rPr>
            <w:noProof/>
            <w:webHidden/>
          </w:rPr>
          <w:fldChar w:fldCharType="separate"/>
        </w:r>
        <w:r w:rsidR="00952F92">
          <w:rPr>
            <w:noProof/>
            <w:webHidden/>
          </w:rPr>
          <w:t>29</w:t>
        </w:r>
        <w:r w:rsidR="00952F92">
          <w:rPr>
            <w:noProof/>
            <w:webHidden/>
          </w:rPr>
          <w:fldChar w:fldCharType="end"/>
        </w:r>
      </w:hyperlink>
    </w:p>
    <w:p w14:paraId="1036AB04"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705" w:history="1">
        <w:r w:rsidR="00952F92" w:rsidRPr="006846AB">
          <w:rPr>
            <w:rStyle w:val="Lienhypertexte"/>
            <w:noProof/>
          </w:rPr>
          <w:t>5.2.4</w:t>
        </w:r>
        <w:r w:rsidR="00952F92">
          <w:rPr>
            <w:rFonts w:asciiTheme="minorHAnsi" w:eastAsiaTheme="minorEastAsia" w:hAnsiTheme="minorHAnsi" w:cstheme="minorBidi"/>
            <w:i w:val="0"/>
            <w:iCs w:val="0"/>
            <w:noProof/>
            <w:sz w:val="22"/>
            <w:szCs w:val="22"/>
          </w:rPr>
          <w:tab/>
        </w:r>
        <w:r w:rsidR="00952F92" w:rsidRPr="006846AB">
          <w:rPr>
            <w:rStyle w:val="Lienhypertexte"/>
            <w:noProof/>
          </w:rPr>
          <w:t>Qualité et certificats des produits et matériaux mis en œuvre</w:t>
        </w:r>
        <w:r w:rsidR="00952F92">
          <w:rPr>
            <w:noProof/>
            <w:webHidden/>
          </w:rPr>
          <w:tab/>
        </w:r>
        <w:r w:rsidR="00952F92">
          <w:rPr>
            <w:noProof/>
            <w:webHidden/>
          </w:rPr>
          <w:fldChar w:fldCharType="begin"/>
        </w:r>
        <w:r w:rsidR="00952F92">
          <w:rPr>
            <w:noProof/>
            <w:webHidden/>
          </w:rPr>
          <w:instrText xml:space="preserve"> PAGEREF _Toc29202705 \h </w:instrText>
        </w:r>
        <w:r w:rsidR="00952F92">
          <w:rPr>
            <w:noProof/>
            <w:webHidden/>
          </w:rPr>
        </w:r>
        <w:r w:rsidR="00952F92">
          <w:rPr>
            <w:noProof/>
            <w:webHidden/>
          </w:rPr>
          <w:fldChar w:fldCharType="separate"/>
        </w:r>
        <w:r w:rsidR="00952F92">
          <w:rPr>
            <w:noProof/>
            <w:webHidden/>
          </w:rPr>
          <w:t>29</w:t>
        </w:r>
        <w:r w:rsidR="00952F92">
          <w:rPr>
            <w:noProof/>
            <w:webHidden/>
          </w:rPr>
          <w:fldChar w:fldCharType="end"/>
        </w:r>
      </w:hyperlink>
    </w:p>
    <w:p w14:paraId="1C4B755F"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706" w:history="1">
        <w:r w:rsidR="00952F92" w:rsidRPr="006846AB">
          <w:rPr>
            <w:rStyle w:val="Lienhypertexte"/>
            <w:noProof/>
          </w:rPr>
          <w:t>5.2.5</w:t>
        </w:r>
        <w:r w:rsidR="00952F92">
          <w:rPr>
            <w:rFonts w:asciiTheme="minorHAnsi" w:eastAsiaTheme="minorEastAsia" w:hAnsiTheme="minorHAnsi" w:cstheme="minorBidi"/>
            <w:i w:val="0"/>
            <w:iCs w:val="0"/>
            <w:noProof/>
            <w:sz w:val="22"/>
            <w:szCs w:val="22"/>
          </w:rPr>
          <w:tab/>
        </w:r>
        <w:r w:rsidR="00952F92" w:rsidRPr="006846AB">
          <w:rPr>
            <w:rStyle w:val="Lienhypertexte"/>
            <w:noProof/>
          </w:rPr>
          <w:t>Exemplarité énergétique et environnementale</w:t>
        </w:r>
        <w:r w:rsidR="00952F92">
          <w:rPr>
            <w:noProof/>
            <w:webHidden/>
          </w:rPr>
          <w:tab/>
        </w:r>
        <w:r w:rsidR="00952F92">
          <w:rPr>
            <w:noProof/>
            <w:webHidden/>
          </w:rPr>
          <w:fldChar w:fldCharType="begin"/>
        </w:r>
        <w:r w:rsidR="00952F92">
          <w:rPr>
            <w:noProof/>
            <w:webHidden/>
          </w:rPr>
          <w:instrText xml:space="preserve"> PAGEREF _Toc29202706 \h </w:instrText>
        </w:r>
        <w:r w:rsidR="00952F92">
          <w:rPr>
            <w:noProof/>
            <w:webHidden/>
          </w:rPr>
        </w:r>
        <w:r w:rsidR="00952F92">
          <w:rPr>
            <w:noProof/>
            <w:webHidden/>
          </w:rPr>
          <w:fldChar w:fldCharType="separate"/>
        </w:r>
        <w:r w:rsidR="00952F92">
          <w:rPr>
            <w:noProof/>
            <w:webHidden/>
          </w:rPr>
          <w:t>29</w:t>
        </w:r>
        <w:r w:rsidR="00952F92">
          <w:rPr>
            <w:noProof/>
            <w:webHidden/>
          </w:rPr>
          <w:fldChar w:fldCharType="end"/>
        </w:r>
      </w:hyperlink>
    </w:p>
    <w:p w14:paraId="15E28AD7" w14:textId="77777777" w:rsidR="00952F92" w:rsidRDefault="0045749A">
      <w:pPr>
        <w:pStyle w:val="TM2"/>
        <w:tabs>
          <w:tab w:val="left" w:pos="720"/>
          <w:tab w:val="right" w:leader="dot" w:pos="9628"/>
        </w:tabs>
        <w:rPr>
          <w:rFonts w:asciiTheme="minorHAnsi" w:eastAsiaTheme="minorEastAsia" w:hAnsiTheme="minorHAnsi" w:cstheme="minorBidi"/>
          <w:smallCaps w:val="0"/>
          <w:noProof/>
          <w:sz w:val="22"/>
          <w:szCs w:val="22"/>
        </w:rPr>
      </w:pPr>
      <w:hyperlink w:anchor="_Toc29202707" w:history="1">
        <w:r w:rsidR="00952F92" w:rsidRPr="006846AB">
          <w:rPr>
            <w:rStyle w:val="Lienhypertexte"/>
            <w:noProof/>
          </w:rPr>
          <w:t>5.3</w:t>
        </w:r>
        <w:r w:rsidR="00952F92">
          <w:rPr>
            <w:rFonts w:asciiTheme="minorHAnsi" w:eastAsiaTheme="minorEastAsia" w:hAnsiTheme="minorHAnsi" w:cstheme="minorBidi"/>
            <w:smallCaps w:val="0"/>
            <w:noProof/>
            <w:sz w:val="22"/>
            <w:szCs w:val="22"/>
          </w:rPr>
          <w:tab/>
        </w:r>
        <w:r w:rsidR="00952F92" w:rsidRPr="006846AB">
          <w:rPr>
            <w:rStyle w:val="Lienhypertexte"/>
            <w:noProof/>
          </w:rPr>
          <w:t>EXIGENCES SURFACIQUES</w:t>
        </w:r>
        <w:r w:rsidR="00952F92">
          <w:rPr>
            <w:noProof/>
            <w:webHidden/>
          </w:rPr>
          <w:tab/>
        </w:r>
        <w:r w:rsidR="00952F92">
          <w:rPr>
            <w:noProof/>
            <w:webHidden/>
          </w:rPr>
          <w:fldChar w:fldCharType="begin"/>
        </w:r>
        <w:r w:rsidR="00952F92">
          <w:rPr>
            <w:noProof/>
            <w:webHidden/>
          </w:rPr>
          <w:instrText xml:space="preserve"> PAGEREF _Toc29202707 \h </w:instrText>
        </w:r>
        <w:r w:rsidR="00952F92">
          <w:rPr>
            <w:noProof/>
            <w:webHidden/>
          </w:rPr>
        </w:r>
        <w:r w:rsidR="00952F92">
          <w:rPr>
            <w:noProof/>
            <w:webHidden/>
          </w:rPr>
          <w:fldChar w:fldCharType="separate"/>
        </w:r>
        <w:r w:rsidR="00952F92">
          <w:rPr>
            <w:noProof/>
            <w:webHidden/>
          </w:rPr>
          <w:t>30</w:t>
        </w:r>
        <w:r w:rsidR="00952F92">
          <w:rPr>
            <w:noProof/>
            <w:webHidden/>
          </w:rPr>
          <w:fldChar w:fldCharType="end"/>
        </w:r>
      </w:hyperlink>
    </w:p>
    <w:p w14:paraId="2EF51EF7"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708" w:history="1">
        <w:r w:rsidR="00952F92" w:rsidRPr="006846AB">
          <w:rPr>
            <w:rStyle w:val="Lienhypertexte"/>
            <w:noProof/>
          </w:rPr>
          <w:t>5.3.1</w:t>
        </w:r>
        <w:r w:rsidR="00952F92">
          <w:rPr>
            <w:rFonts w:asciiTheme="minorHAnsi" w:eastAsiaTheme="minorEastAsia" w:hAnsiTheme="minorHAnsi" w:cstheme="minorBidi"/>
            <w:i w:val="0"/>
            <w:iCs w:val="0"/>
            <w:noProof/>
            <w:sz w:val="22"/>
            <w:szCs w:val="22"/>
          </w:rPr>
          <w:tab/>
        </w:r>
        <w:r w:rsidR="00952F92" w:rsidRPr="006846AB">
          <w:rPr>
            <w:rStyle w:val="Lienhypertexte"/>
            <w:noProof/>
          </w:rPr>
          <w:t>Réhabilitation</w:t>
        </w:r>
        <w:r w:rsidR="00952F92">
          <w:rPr>
            <w:noProof/>
            <w:webHidden/>
          </w:rPr>
          <w:tab/>
        </w:r>
        <w:r w:rsidR="00952F92">
          <w:rPr>
            <w:noProof/>
            <w:webHidden/>
          </w:rPr>
          <w:fldChar w:fldCharType="begin"/>
        </w:r>
        <w:r w:rsidR="00952F92">
          <w:rPr>
            <w:noProof/>
            <w:webHidden/>
          </w:rPr>
          <w:instrText xml:space="preserve"> PAGEREF _Toc29202708 \h </w:instrText>
        </w:r>
        <w:r w:rsidR="00952F92">
          <w:rPr>
            <w:noProof/>
            <w:webHidden/>
          </w:rPr>
        </w:r>
        <w:r w:rsidR="00952F92">
          <w:rPr>
            <w:noProof/>
            <w:webHidden/>
          </w:rPr>
          <w:fldChar w:fldCharType="separate"/>
        </w:r>
        <w:r w:rsidR="00952F92">
          <w:rPr>
            <w:noProof/>
            <w:webHidden/>
          </w:rPr>
          <w:t>30</w:t>
        </w:r>
        <w:r w:rsidR="00952F92">
          <w:rPr>
            <w:noProof/>
            <w:webHidden/>
          </w:rPr>
          <w:fldChar w:fldCharType="end"/>
        </w:r>
      </w:hyperlink>
    </w:p>
    <w:p w14:paraId="0CB1C0CD"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709" w:history="1">
        <w:r w:rsidR="00952F92" w:rsidRPr="006846AB">
          <w:rPr>
            <w:rStyle w:val="Lienhypertexte"/>
            <w:noProof/>
          </w:rPr>
          <w:t>5.3.1.1</w:t>
        </w:r>
        <w:r w:rsidR="00952F92">
          <w:rPr>
            <w:rFonts w:asciiTheme="minorHAnsi" w:eastAsiaTheme="minorEastAsia" w:hAnsiTheme="minorHAnsi" w:cstheme="minorBidi"/>
            <w:noProof/>
            <w:sz w:val="22"/>
            <w:szCs w:val="22"/>
          </w:rPr>
          <w:tab/>
        </w:r>
        <w:r w:rsidR="00952F92" w:rsidRPr="006846AB">
          <w:rPr>
            <w:rStyle w:val="Lienhypertexte"/>
            <w:noProof/>
          </w:rPr>
          <w:t>Description</w:t>
        </w:r>
        <w:r w:rsidR="00952F92">
          <w:rPr>
            <w:noProof/>
            <w:webHidden/>
          </w:rPr>
          <w:tab/>
        </w:r>
        <w:r w:rsidR="00952F92">
          <w:rPr>
            <w:noProof/>
            <w:webHidden/>
          </w:rPr>
          <w:fldChar w:fldCharType="begin"/>
        </w:r>
        <w:r w:rsidR="00952F92">
          <w:rPr>
            <w:noProof/>
            <w:webHidden/>
          </w:rPr>
          <w:instrText xml:space="preserve"> PAGEREF _Toc29202709 \h </w:instrText>
        </w:r>
        <w:r w:rsidR="00952F92">
          <w:rPr>
            <w:noProof/>
            <w:webHidden/>
          </w:rPr>
        </w:r>
        <w:r w:rsidR="00952F92">
          <w:rPr>
            <w:noProof/>
            <w:webHidden/>
          </w:rPr>
          <w:fldChar w:fldCharType="separate"/>
        </w:r>
        <w:r w:rsidR="00952F92">
          <w:rPr>
            <w:noProof/>
            <w:webHidden/>
          </w:rPr>
          <w:t>30</w:t>
        </w:r>
        <w:r w:rsidR="00952F92">
          <w:rPr>
            <w:noProof/>
            <w:webHidden/>
          </w:rPr>
          <w:fldChar w:fldCharType="end"/>
        </w:r>
      </w:hyperlink>
    </w:p>
    <w:p w14:paraId="1A3E2E80"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710" w:history="1">
        <w:r w:rsidR="00952F92" w:rsidRPr="006846AB">
          <w:rPr>
            <w:rStyle w:val="Lienhypertexte"/>
            <w:noProof/>
          </w:rPr>
          <w:t>5.3.1.2</w:t>
        </w:r>
        <w:r w:rsidR="00952F92">
          <w:rPr>
            <w:rFonts w:asciiTheme="minorHAnsi" w:eastAsiaTheme="minorEastAsia" w:hAnsiTheme="minorHAnsi" w:cstheme="minorBidi"/>
            <w:noProof/>
            <w:sz w:val="22"/>
            <w:szCs w:val="22"/>
          </w:rPr>
          <w:tab/>
        </w:r>
        <w:r w:rsidR="00952F92" w:rsidRPr="006846AB">
          <w:rPr>
            <w:rStyle w:val="Lienhypertexte"/>
            <w:noProof/>
          </w:rPr>
          <w:t>Amiante et Plomb</w:t>
        </w:r>
        <w:r w:rsidR="00952F92">
          <w:rPr>
            <w:noProof/>
            <w:webHidden/>
          </w:rPr>
          <w:tab/>
        </w:r>
        <w:r w:rsidR="00952F92">
          <w:rPr>
            <w:noProof/>
            <w:webHidden/>
          </w:rPr>
          <w:fldChar w:fldCharType="begin"/>
        </w:r>
        <w:r w:rsidR="00952F92">
          <w:rPr>
            <w:noProof/>
            <w:webHidden/>
          </w:rPr>
          <w:instrText xml:space="preserve"> PAGEREF _Toc29202710 \h </w:instrText>
        </w:r>
        <w:r w:rsidR="00952F92">
          <w:rPr>
            <w:noProof/>
            <w:webHidden/>
          </w:rPr>
        </w:r>
        <w:r w:rsidR="00952F92">
          <w:rPr>
            <w:noProof/>
            <w:webHidden/>
          </w:rPr>
          <w:fldChar w:fldCharType="separate"/>
        </w:r>
        <w:r w:rsidR="00952F92">
          <w:rPr>
            <w:noProof/>
            <w:webHidden/>
          </w:rPr>
          <w:t>30</w:t>
        </w:r>
        <w:r w:rsidR="00952F92">
          <w:rPr>
            <w:noProof/>
            <w:webHidden/>
          </w:rPr>
          <w:fldChar w:fldCharType="end"/>
        </w:r>
      </w:hyperlink>
    </w:p>
    <w:p w14:paraId="5E8A968D"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711" w:history="1">
        <w:r w:rsidR="00952F92" w:rsidRPr="006846AB">
          <w:rPr>
            <w:rStyle w:val="Lienhypertexte"/>
            <w:noProof/>
          </w:rPr>
          <w:t>5.3.2</w:t>
        </w:r>
        <w:r w:rsidR="00952F92">
          <w:rPr>
            <w:rFonts w:asciiTheme="minorHAnsi" w:eastAsiaTheme="minorEastAsia" w:hAnsiTheme="minorHAnsi" w:cstheme="minorBidi"/>
            <w:i w:val="0"/>
            <w:iCs w:val="0"/>
            <w:noProof/>
            <w:sz w:val="22"/>
            <w:szCs w:val="22"/>
          </w:rPr>
          <w:tab/>
        </w:r>
        <w:r w:rsidR="00952F92" w:rsidRPr="006846AB">
          <w:rPr>
            <w:rStyle w:val="Lienhypertexte"/>
            <w:noProof/>
          </w:rPr>
          <w:t>Démolition</w:t>
        </w:r>
        <w:r w:rsidR="00952F92">
          <w:rPr>
            <w:noProof/>
            <w:webHidden/>
          </w:rPr>
          <w:tab/>
        </w:r>
        <w:r w:rsidR="00952F92">
          <w:rPr>
            <w:noProof/>
            <w:webHidden/>
          </w:rPr>
          <w:fldChar w:fldCharType="begin"/>
        </w:r>
        <w:r w:rsidR="00952F92">
          <w:rPr>
            <w:noProof/>
            <w:webHidden/>
          </w:rPr>
          <w:instrText xml:space="preserve"> PAGEREF _Toc29202711 \h </w:instrText>
        </w:r>
        <w:r w:rsidR="00952F92">
          <w:rPr>
            <w:noProof/>
            <w:webHidden/>
          </w:rPr>
        </w:r>
        <w:r w:rsidR="00952F92">
          <w:rPr>
            <w:noProof/>
            <w:webHidden/>
          </w:rPr>
          <w:fldChar w:fldCharType="separate"/>
        </w:r>
        <w:r w:rsidR="00952F92">
          <w:rPr>
            <w:noProof/>
            <w:webHidden/>
          </w:rPr>
          <w:t>30</w:t>
        </w:r>
        <w:r w:rsidR="00952F92">
          <w:rPr>
            <w:noProof/>
            <w:webHidden/>
          </w:rPr>
          <w:fldChar w:fldCharType="end"/>
        </w:r>
      </w:hyperlink>
    </w:p>
    <w:p w14:paraId="05BE85F4"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712" w:history="1">
        <w:r w:rsidR="00952F92" w:rsidRPr="006846AB">
          <w:rPr>
            <w:rStyle w:val="Lienhypertexte"/>
            <w:noProof/>
          </w:rPr>
          <w:t>5.3.2.1</w:t>
        </w:r>
        <w:r w:rsidR="00952F92">
          <w:rPr>
            <w:rFonts w:asciiTheme="minorHAnsi" w:eastAsiaTheme="minorEastAsia" w:hAnsiTheme="minorHAnsi" w:cstheme="minorBidi"/>
            <w:noProof/>
            <w:sz w:val="22"/>
            <w:szCs w:val="22"/>
          </w:rPr>
          <w:tab/>
        </w:r>
        <w:r w:rsidR="00952F92" w:rsidRPr="006846AB">
          <w:rPr>
            <w:rStyle w:val="Lienhypertexte"/>
            <w:noProof/>
          </w:rPr>
          <w:t>Description</w:t>
        </w:r>
        <w:r w:rsidR="00952F92">
          <w:rPr>
            <w:noProof/>
            <w:webHidden/>
          </w:rPr>
          <w:tab/>
        </w:r>
        <w:r w:rsidR="00952F92">
          <w:rPr>
            <w:noProof/>
            <w:webHidden/>
          </w:rPr>
          <w:fldChar w:fldCharType="begin"/>
        </w:r>
        <w:r w:rsidR="00952F92">
          <w:rPr>
            <w:noProof/>
            <w:webHidden/>
          </w:rPr>
          <w:instrText xml:space="preserve"> PAGEREF _Toc29202712 \h </w:instrText>
        </w:r>
        <w:r w:rsidR="00952F92">
          <w:rPr>
            <w:noProof/>
            <w:webHidden/>
          </w:rPr>
        </w:r>
        <w:r w:rsidR="00952F92">
          <w:rPr>
            <w:noProof/>
            <w:webHidden/>
          </w:rPr>
          <w:fldChar w:fldCharType="separate"/>
        </w:r>
        <w:r w:rsidR="00952F92">
          <w:rPr>
            <w:noProof/>
            <w:webHidden/>
          </w:rPr>
          <w:t>30</w:t>
        </w:r>
        <w:r w:rsidR="00952F92">
          <w:rPr>
            <w:noProof/>
            <w:webHidden/>
          </w:rPr>
          <w:fldChar w:fldCharType="end"/>
        </w:r>
      </w:hyperlink>
    </w:p>
    <w:p w14:paraId="7925963D"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713" w:history="1">
        <w:r w:rsidR="00952F92" w:rsidRPr="006846AB">
          <w:rPr>
            <w:rStyle w:val="Lienhypertexte"/>
            <w:noProof/>
          </w:rPr>
          <w:t>5.3.2.2</w:t>
        </w:r>
        <w:r w:rsidR="00952F92">
          <w:rPr>
            <w:rFonts w:asciiTheme="minorHAnsi" w:eastAsiaTheme="minorEastAsia" w:hAnsiTheme="minorHAnsi" w:cstheme="minorBidi"/>
            <w:noProof/>
            <w:sz w:val="22"/>
            <w:szCs w:val="22"/>
          </w:rPr>
          <w:tab/>
        </w:r>
        <w:r w:rsidR="00952F92" w:rsidRPr="006846AB">
          <w:rPr>
            <w:rStyle w:val="Lienhypertexte"/>
            <w:noProof/>
          </w:rPr>
          <w:t>Amiante et Plomb</w:t>
        </w:r>
        <w:r w:rsidR="00952F92">
          <w:rPr>
            <w:noProof/>
            <w:webHidden/>
          </w:rPr>
          <w:tab/>
        </w:r>
        <w:r w:rsidR="00952F92">
          <w:rPr>
            <w:noProof/>
            <w:webHidden/>
          </w:rPr>
          <w:fldChar w:fldCharType="begin"/>
        </w:r>
        <w:r w:rsidR="00952F92">
          <w:rPr>
            <w:noProof/>
            <w:webHidden/>
          </w:rPr>
          <w:instrText xml:space="preserve"> PAGEREF _Toc29202713 \h </w:instrText>
        </w:r>
        <w:r w:rsidR="00952F92">
          <w:rPr>
            <w:noProof/>
            <w:webHidden/>
          </w:rPr>
        </w:r>
        <w:r w:rsidR="00952F92">
          <w:rPr>
            <w:noProof/>
            <w:webHidden/>
          </w:rPr>
          <w:fldChar w:fldCharType="separate"/>
        </w:r>
        <w:r w:rsidR="00952F92">
          <w:rPr>
            <w:noProof/>
            <w:webHidden/>
          </w:rPr>
          <w:t>30</w:t>
        </w:r>
        <w:r w:rsidR="00952F92">
          <w:rPr>
            <w:noProof/>
            <w:webHidden/>
          </w:rPr>
          <w:fldChar w:fldCharType="end"/>
        </w:r>
      </w:hyperlink>
    </w:p>
    <w:p w14:paraId="32018FA2"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714" w:history="1">
        <w:r w:rsidR="00952F92" w:rsidRPr="006846AB">
          <w:rPr>
            <w:rStyle w:val="Lienhypertexte"/>
            <w:noProof/>
          </w:rPr>
          <w:t>5.3.2.3</w:t>
        </w:r>
        <w:r w:rsidR="00952F92">
          <w:rPr>
            <w:rFonts w:asciiTheme="minorHAnsi" w:eastAsiaTheme="minorEastAsia" w:hAnsiTheme="minorHAnsi" w:cstheme="minorBidi"/>
            <w:noProof/>
            <w:sz w:val="22"/>
            <w:szCs w:val="22"/>
          </w:rPr>
          <w:tab/>
        </w:r>
        <w:r w:rsidR="00952F92" w:rsidRPr="006846AB">
          <w:rPr>
            <w:rStyle w:val="Lienhypertexte"/>
            <w:noProof/>
          </w:rPr>
          <w:t>Diagnostic de déchets préalable à la déconstruction</w:t>
        </w:r>
        <w:r w:rsidR="00952F92">
          <w:rPr>
            <w:noProof/>
            <w:webHidden/>
          </w:rPr>
          <w:tab/>
        </w:r>
        <w:r w:rsidR="00952F92">
          <w:rPr>
            <w:noProof/>
            <w:webHidden/>
          </w:rPr>
          <w:fldChar w:fldCharType="begin"/>
        </w:r>
        <w:r w:rsidR="00952F92">
          <w:rPr>
            <w:noProof/>
            <w:webHidden/>
          </w:rPr>
          <w:instrText xml:space="preserve"> PAGEREF _Toc29202714 \h </w:instrText>
        </w:r>
        <w:r w:rsidR="00952F92">
          <w:rPr>
            <w:noProof/>
            <w:webHidden/>
          </w:rPr>
        </w:r>
        <w:r w:rsidR="00952F92">
          <w:rPr>
            <w:noProof/>
            <w:webHidden/>
          </w:rPr>
          <w:fldChar w:fldCharType="separate"/>
        </w:r>
        <w:r w:rsidR="00952F92">
          <w:rPr>
            <w:noProof/>
            <w:webHidden/>
          </w:rPr>
          <w:t>30</w:t>
        </w:r>
        <w:r w:rsidR="00952F92">
          <w:rPr>
            <w:noProof/>
            <w:webHidden/>
          </w:rPr>
          <w:fldChar w:fldCharType="end"/>
        </w:r>
      </w:hyperlink>
    </w:p>
    <w:p w14:paraId="00EFFBDE" w14:textId="77777777" w:rsidR="00952F92" w:rsidRDefault="0045749A">
      <w:pPr>
        <w:pStyle w:val="TM2"/>
        <w:tabs>
          <w:tab w:val="left" w:pos="720"/>
          <w:tab w:val="right" w:leader="dot" w:pos="9628"/>
        </w:tabs>
        <w:rPr>
          <w:rFonts w:asciiTheme="minorHAnsi" w:eastAsiaTheme="minorEastAsia" w:hAnsiTheme="minorHAnsi" w:cstheme="minorBidi"/>
          <w:smallCaps w:val="0"/>
          <w:noProof/>
          <w:sz w:val="22"/>
          <w:szCs w:val="22"/>
        </w:rPr>
      </w:pPr>
      <w:hyperlink w:anchor="_Toc29202715" w:history="1">
        <w:r w:rsidR="00952F92" w:rsidRPr="006846AB">
          <w:rPr>
            <w:rStyle w:val="Lienhypertexte"/>
            <w:noProof/>
          </w:rPr>
          <w:t>5.4</w:t>
        </w:r>
        <w:r w:rsidR="00952F92">
          <w:rPr>
            <w:rFonts w:asciiTheme="minorHAnsi" w:eastAsiaTheme="minorEastAsia" w:hAnsiTheme="minorHAnsi" w:cstheme="minorBidi"/>
            <w:smallCaps w:val="0"/>
            <w:noProof/>
            <w:sz w:val="22"/>
            <w:szCs w:val="22"/>
          </w:rPr>
          <w:tab/>
        </w:r>
        <w:r w:rsidR="00952F92" w:rsidRPr="006846AB">
          <w:rPr>
            <w:rStyle w:val="Lienhypertexte"/>
            <w:noProof/>
          </w:rPr>
          <w:t>PRISE EN COMPTE DES RISQUES ET DES MENACES</w:t>
        </w:r>
        <w:r w:rsidR="00952F92">
          <w:rPr>
            <w:noProof/>
            <w:webHidden/>
          </w:rPr>
          <w:tab/>
        </w:r>
        <w:r w:rsidR="00952F92">
          <w:rPr>
            <w:noProof/>
            <w:webHidden/>
          </w:rPr>
          <w:fldChar w:fldCharType="begin"/>
        </w:r>
        <w:r w:rsidR="00952F92">
          <w:rPr>
            <w:noProof/>
            <w:webHidden/>
          </w:rPr>
          <w:instrText xml:space="preserve"> PAGEREF _Toc29202715 \h </w:instrText>
        </w:r>
        <w:r w:rsidR="00952F92">
          <w:rPr>
            <w:noProof/>
            <w:webHidden/>
          </w:rPr>
        </w:r>
        <w:r w:rsidR="00952F92">
          <w:rPr>
            <w:noProof/>
            <w:webHidden/>
          </w:rPr>
          <w:fldChar w:fldCharType="separate"/>
        </w:r>
        <w:r w:rsidR="00952F92">
          <w:rPr>
            <w:noProof/>
            <w:webHidden/>
          </w:rPr>
          <w:t>30</w:t>
        </w:r>
        <w:r w:rsidR="00952F92">
          <w:rPr>
            <w:noProof/>
            <w:webHidden/>
          </w:rPr>
          <w:fldChar w:fldCharType="end"/>
        </w:r>
      </w:hyperlink>
    </w:p>
    <w:p w14:paraId="119E281A"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716" w:history="1">
        <w:r w:rsidR="00952F92" w:rsidRPr="006846AB">
          <w:rPr>
            <w:rStyle w:val="Lienhypertexte"/>
            <w:noProof/>
          </w:rPr>
          <w:t>5.4.1</w:t>
        </w:r>
        <w:r w:rsidR="00952F92">
          <w:rPr>
            <w:rFonts w:asciiTheme="minorHAnsi" w:eastAsiaTheme="minorEastAsia" w:hAnsiTheme="minorHAnsi" w:cstheme="minorBidi"/>
            <w:i w:val="0"/>
            <w:iCs w:val="0"/>
            <w:noProof/>
            <w:sz w:val="22"/>
            <w:szCs w:val="22"/>
          </w:rPr>
          <w:tab/>
        </w:r>
        <w:r w:rsidR="00952F92" w:rsidRPr="006846AB">
          <w:rPr>
            <w:rStyle w:val="Lienhypertexte"/>
            <w:noProof/>
          </w:rPr>
          <w:t>Prise en compte du risque de foudre</w:t>
        </w:r>
        <w:r w:rsidR="00952F92">
          <w:rPr>
            <w:noProof/>
            <w:webHidden/>
          </w:rPr>
          <w:tab/>
        </w:r>
        <w:r w:rsidR="00952F92">
          <w:rPr>
            <w:noProof/>
            <w:webHidden/>
          </w:rPr>
          <w:fldChar w:fldCharType="begin"/>
        </w:r>
        <w:r w:rsidR="00952F92">
          <w:rPr>
            <w:noProof/>
            <w:webHidden/>
          </w:rPr>
          <w:instrText xml:space="preserve"> PAGEREF _Toc29202716 \h </w:instrText>
        </w:r>
        <w:r w:rsidR="00952F92">
          <w:rPr>
            <w:noProof/>
            <w:webHidden/>
          </w:rPr>
        </w:r>
        <w:r w:rsidR="00952F92">
          <w:rPr>
            <w:noProof/>
            <w:webHidden/>
          </w:rPr>
          <w:fldChar w:fldCharType="separate"/>
        </w:r>
        <w:r w:rsidR="00952F92">
          <w:rPr>
            <w:noProof/>
            <w:webHidden/>
          </w:rPr>
          <w:t>30</w:t>
        </w:r>
        <w:r w:rsidR="00952F92">
          <w:rPr>
            <w:noProof/>
            <w:webHidden/>
          </w:rPr>
          <w:fldChar w:fldCharType="end"/>
        </w:r>
      </w:hyperlink>
    </w:p>
    <w:p w14:paraId="7B75269D"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717" w:history="1">
        <w:r w:rsidR="00952F92" w:rsidRPr="006846AB">
          <w:rPr>
            <w:rStyle w:val="Lienhypertexte"/>
            <w:noProof/>
          </w:rPr>
          <w:t>5.4.2</w:t>
        </w:r>
        <w:r w:rsidR="00952F92">
          <w:rPr>
            <w:rFonts w:asciiTheme="minorHAnsi" w:eastAsiaTheme="minorEastAsia" w:hAnsiTheme="minorHAnsi" w:cstheme="minorBidi"/>
            <w:i w:val="0"/>
            <w:iCs w:val="0"/>
            <w:noProof/>
            <w:sz w:val="22"/>
            <w:szCs w:val="22"/>
          </w:rPr>
          <w:tab/>
        </w:r>
        <w:r w:rsidR="00952F92" w:rsidRPr="006846AB">
          <w:rPr>
            <w:rStyle w:val="Lienhypertexte"/>
            <w:noProof/>
          </w:rPr>
          <w:t>Prise en compte du risque sismique</w:t>
        </w:r>
        <w:r w:rsidR="00952F92">
          <w:rPr>
            <w:noProof/>
            <w:webHidden/>
          </w:rPr>
          <w:tab/>
        </w:r>
        <w:r w:rsidR="00952F92">
          <w:rPr>
            <w:noProof/>
            <w:webHidden/>
          </w:rPr>
          <w:fldChar w:fldCharType="begin"/>
        </w:r>
        <w:r w:rsidR="00952F92">
          <w:rPr>
            <w:noProof/>
            <w:webHidden/>
          </w:rPr>
          <w:instrText xml:space="preserve"> PAGEREF _Toc29202717 \h </w:instrText>
        </w:r>
        <w:r w:rsidR="00952F92">
          <w:rPr>
            <w:noProof/>
            <w:webHidden/>
          </w:rPr>
        </w:r>
        <w:r w:rsidR="00952F92">
          <w:rPr>
            <w:noProof/>
            <w:webHidden/>
          </w:rPr>
          <w:fldChar w:fldCharType="separate"/>
        </w:r>
        <w:r w:rsidR="00952F92">
          <w:rPr>
            <w:noProof/>
            <w:webHidden/>
          </w:rPr>
          <w:t>31</w:t>
        </w:r>
        <w:r w:rsidR="00952F92">
          <w:rPr>
            <w:noProof/>
            <w:webHidden/>
          </w:rPr>
          <w:fldChar w:fldCharType="end"/>
        </w:r>
      </w:hyperlink>
    </w:p>
    <w:p w14:paraId="58575114"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718" w:history="1">
        <w:r w:rsidR="00952F92" w:rsidRPr="006846AB">
          <w:rPr>
            <w:rStyle w:val="Lienhypertexte"/>
            <w:noProof/>
          </w:rPr>
          <w:t>5.4.3</w:t>
        </w:r>
        <w:r w:rsidR="00952F92">
          <w:rPr>
            <w:rFonts w:asciiTheme="minorHAnsi" w:eastAsiaTheme="minorEastAsia" w:hAnsiTheme="minorHAnsi" w:cstheme="minorBidi"/>
            <w:i w:val="0"/>
            <w:iCs w:val="0"/>
            <w:noProof/>
            <w:sz w:val="22"/>
            <w:szCs w:val="22"/>
          </w:rPr>
          <w:tab/>
        </w:r>
        <w:r w:rsidR="00952F92" w:rsidRPr="006846AB">
          <w:rPr>
            <w:rStyle w:val="Lienhypertexte"/>
            <w:noProof/>
          </w:rPr>
          <w:t>Prise en compte des autres risques</w:t>
        </w:r>
        <w:r w:rsidR="00952F92">
          <w:rPr>
            <w:noProof/>
            <w:webHidden/>
          </w:rPr>
          <w:tab/>
        </w:r>
        <w:r w:rsidR="00952F92">
          <w:rPr>
            <w:noProof/>
            <w:webHidden/>
          </w:rPr>
          <w:fldChar w:fldCharType="begin"/>
        </w:r>
        <w:r w:rsidR="00952F92">
          <w:rPr>
            <w:noProof/>
            <w:webHidden/>
          </w:rPr>
          <w:instrText xml:space="preserve"> PAGEREF _Toc29202718 \h </w:instrText>
        </w:r>
        <w:r w:rsidR="00952F92">
          <w:rPr>
            <w:noProof/>
            <w:webHidden/>
          </w:rPr>
        </w:r>
        <w:r w:rsidR="00952F92">
          <w:rPr>
            <w:noProof/>
            <w:webHidden/>
          </w:rPr>
          <w:fldChar w:fldCharType="separate"/>
        </w:r>
        <w:r w:rsidR="00952F92">
          <w:rPr>
            <w:noProof/>
            <w:webHidden/>
          </w:rPr>
          <w:t>31</w:t>
        </w:r>
        <w:r w:rsidR="00952F92">
          <w:rPr>
            <w:noProof/>
            <w:webHidden/>
          </w:rPr>
          <w:fldChar w:fldCharType="end"/>
        </w:r>
      </w:hyperlink>
    </w:p>
    <w:p w14:paraId="28CE4E0C"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719" w:history="1">
        <w:r w:rsidR="00952F92" w:rsidRPr="006846AB">
          <w:rPr>
            <w:rStyle w:val="Lienhypertexte"/>
            <w:noProof/>
          </w:rPr>
          <w:t>5.4.4</w:t>
        </w:r>
        <w:r w:rsidR="00952F92">
          <w:rPr>
            <w:rFonts w:asciiTheme="minorHAnsi" w:eastAsiaTheme="minorEastAsia" w:hAnsiTheme="minorHAnsi" w:cstheme="minorBidi"/>
            <w:i w:val="0"/>
            <w:iCs w:val="0"/>
            <w:noProof/>
            <w:sz w:val="22"/>
            <w:szCs w:val="22"/>
          </w:rPr>
          <w:tab/>
        </w:r>
        <w:r w:rsidR="00952F92" w:rsidRPr="006846AB">
          <w:rPr>
            <w:rStyle w:val="Lienhypertexte"/>
            <w:noProof/>
          </w:rPr>
          <w:t>Protection du secret, anti-compromission</w:t>
        </w:r>
        <w:r w:rsidR="00952F92">
          <w:rPr>
            <w:noProof/>
            <w:webHidden/>
          </w:rPr>
          <w:tab/>
        </w:r>
        <w:r w:rsidR="00952F92">
          <w:rPr>
            <w:noProof/>
            <w:webHidden/>
          </w:rPr>
          <w:fldChar w:fldCharType="begin"/>
        </w:r>
        <w:r w:rsidR="00952F92">
          <w:rPr>
            <w:noProof/>
            <w:webHidden/>
          </w:rPr>
          <w:instrText xml:space="preserve"> PAGEREF _Toc29202719 \h </w:instrText>
        </w:r>
        <w:r w:rsidR="00952F92">
          <w:rPr>
            <w:noProof/>
            <w:webHidden/>
          </w:rPr>
        </w:r>
        <w:r w:rsidR="00952F92">
          <w:rPr>
            <w:noProof/>
            <w:webHidden/>
          </w:rPr>
          <w:fldChar w:fldCharType="separate"/>
        </w:r>
        <w:r w:rsidR="00952F92">
          <w:rPr>
            <w:noProof/>
            <w:webHidden/>
          </w:rPr>
          <w:t>31</w:t>
        </w:r>
        <w:r w:rsidR="00952F92">
          <w:rPr>
            <w:noProof/>
            <w:webHidden/>
          </w:rPr>
          <w:fldChar w:fldCharType="end"/>
        </w:r>
      </w:hyperlink>
    </w:p>
    <w:p w14:paraId="0D94FDC6"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720" w:history="1">
        <w:r w:rsidR="00952F92" w:rsidRPr="006846AB">
          <w:rPr>
            <w:rStyle w:val="Lienhypertexte"/>
            <w:noProof/>
          </w:rPr>
          <w:t>5.4.4.1</w:t>
        </w:r>
        <w:r w:rsidR="00952F92">
          <w:rPr>
            <w:rFonts w:asciiTheme="minorHAnsi" w:eastAsiaTheme="minorEastAsia" w:hAnsiTheme="minorHAnsi" w:cstheme="minorBidi"/>
            <w:noProof/>
            <w:sz w:val="22"/>
            <w:szCs w:val="22"/>
          </w:rPr>
          <w:tab/>
        </w:r>
        <w:r w:rsidR="00952F92" w:rsidRPr="006846AB">
          <w:rPr>
            <w:rStyle w:val="Lienhypertexte"/>
            <w:noProof/>
          </w:rPr>
          <w:t>Barrières de protection physique</w:t>
        </w:r>
        <w:r w:rsidR="00952F92">
          <w:rPr>
            <w:noProof/>
            <w:webHidden/>
          </w:rPr>
          <w:tab/>
        </w:r>
        <w:r w:rsidR="00952F92">
          <w:rPr>
            <w:noProof/>
            <w:webHidden/>
          </w:rPr>
          <w:fldChar w:fldCharType="begin"/>
        </w:r>
        <w:r w:rsidR="00952F92">
          <w:rPr>
            <w:noProof/>
            <w:webHidden/>
          </w:rPr>
          <w:instrText xml:space="preserve"> PAGEREF _Toc29202720 \h </w:instrText>
        </w:r>
        <w:r w:rsidR="00952F92">
          <w:rPr>
            <w:noProof/>
            <w:webHidden/>
          </w:rPr>
        </w:r>
        <w:r w:rsidR="00952F92">
          <w:rPr>
            <w:noProof/>
            <w:webHidden/>
          </w:rPr>
          <w:fldChar w:fldCharType="separate"/>
        </w:r>
        <w:r w:rsidR="00952F92">
          <w:rPr>
            <w:noProof/>
            <w:webHidden/>
          </w:rPr>
          <w:t>31</w:t>
        </w:r>
        <w:r w:rsidR="00952F92">
          <w:rPr>
            <w:noProof/>
            <w:webHidden/>
          </w:rPr>
          <w:fldChar w:fldCharType="end"/>
        </w:r>
      </w:hyperlink>
    </w:p>
    <w:p w14:paraId="27D85F7C"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721" w:history="1">
        <w:r w:rsidR="00952F92" w:rsidRPr="006846AB">
          <w:rPr>
            <w:rStyle w:val="Lienhypertexte"/>
            <w:noProof/>
          </w:rPr>
          <w:t>5.4.4.2</w:t>
        </w:r>
        <w:r w:rsidR="00952F92">
          <w:rPr>
            <w:rFonts w:asciiTheme="minorHAnsi" w:eastAsiaTheme="minorEastAsia" w:hAnsiTheme="minorHAnsi" w:cstheme="minorBidi"/>
            <w:noProof/>
            <w:sz w:val="22"/>
            <w:szCs w:val="22"/>
          </w:rPr>
          <w:tab/>
        </w:r>
        <w:r w:rsidR="00952F92" w:rsidRPr="006846AB">
          <w:rPr>
            <w:rStyle w:val="Lienhypertexte"/>
            <w:noProof/>
          </w:rPr>
          <w:t>Dispositions pour les locaux classés CD</w:t>
        </w:r>
        <w:r w:rsidR="00952F92">
          <w:rPr>
            <w:noProof/>
            <w:webHidden/>
          </w:rPr>
          <w:tab/>
        </w:r>
        <w:r w:rsidR="00952F92">
          <w:rPr>
            <w:noProof/>
            <w:webHidden/>
          </w:rPr>
          <w:fldChar w:fldCharType="begin"/>
        </w:r>
        <w:r w:rsidR="00952F92">
          <w:rPr>
            <w:noProof/>
            <w:webHidden/>
          </w:rPr>
          <w:instrText xml:space="preserve"> PAGEREF _Toc29202721 \h </w:instrText>
        </w:r>
        <w:r w:rsidR="00952F92">
          <w:rPr>
            <w:noProof/>
            <w:webHidden/>
          </w:rPr>
        </w:r>
        <w:r w:rsidR="00952F92">
          <w:rPr>
            <w:noProof/>
            <w:webHidden/>
          </w:rPr>
          <w:fldChar w:fldCharType="separate"/>
        </w:r>
        <w:r w:rsidR="00952F92">
          <w:rPr>
            <w:noProof/>
            <w:webHidden/>
          </w:rPr>
          <w:t>31</w:t>
        </w:r>
        <w:r w:rsidR="00952F92">
          <w:rPr>
            <w:noProof/>
            <w:webHidden/>
          </w:rPr>
          <w:fldChar w:fldCharType="end"/>
        </w:r>
      </w:hyperlink>
    </w:p>
    <w:p w14:paraId="32D3E79F"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722" w:history="1">
        <w:r w:rsidR="00952F92" w:rsidRPr="006846AB">
          <w:rPr>
            <w:rStyle w:val="Lienhypertexte"/>
            <w:noProof/>
          </w:rPr>
          <w:t>5.4.4.3</w:t>
        </w:r>
        <w:r w:rsidR="00952F92">
          <w:rPr>
            <w:rFonts w:asciiTheme="minorHAnsi" w:eastAsiaTheme="minorEastAsia" w:hAnsiTheme="minorHAnsi" w:cstheme="minorBidi"/>
            <w:noProof/>
            <w:sz w:val="22"/>
            <w:szCs w:val="22"/>
          </w:rPr>
          <w:tab/>
        </w:r>
        <w:r w:rsidR="00952F92" w:rsidRPr="006846AB">
          <w:rPr>
            <w:rStyle w:val="Lienhypertexte"/>
            <w:noProof/>
          </w:rPr>
          <w:t>Dispositions contre les IEM</w:t>
        </w:r>
        <w:r w:rsidR="00952F92">
          <w:rPr>
            <w:noProof/>
            <w:webHidden/>
          </w:rPr>
          <w:tab/>
        </w:r>
        <w:r w:rsidR="00952F92">
          <w:rPr>
            <w:noProof/>
            <w:webHidden/>
          </w:rPr>
          <w:fldChar w:fldCharType="begin"/>
        </w:r>
        <w:r w:rsidR="00952F92">
          <w:rPr>
            <w:noProof/>
            <w:webHidden/>
          </w:rPr>
          <w:instrText xml:space="preserve"> PAGEREF _Toc29202722 \h </w:instrText>
        </w:r>
        <w:r w:rsidR="00952F92">
          <w:rPr>
            <w:noProof/>
            <w:webHidden/>
          </w:rPr>
        </w:r>
        <w:r w:rsidR="00952F92">
          <w:rPr>
            <w:noProof/>
            <w:webHidden/>
          </w:rPr>
          <w:fldChar w:fldCharType="separate"/>
        </w:r>
        <w:r w:rsidR="00952F92">
          <w:rPr>
            <w:noProof/>
            <w:webHidden/>
          </w:rPr>
          <w:t>31</w:t>
        </w:r>
        <w:r w:rsidR="00952F92">
          <w:rPr>
            <w:noProof/>
            <w:webHidden/>
          </w:rPr>
          <w:fldChar w:fldCharType="end"/>
        </w:r>
      </w:hyperlink>
    </w:p>
    <w:p w14:paraId="066994DC"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723" w:history="1">
        <w:r w:rsidR="00952F92" w:rsidRPr="006846AB">
          <w:rPr>
            <w:rStyle w:val="Lienhypertexte"/>
            <w:noProof/>
          </w:rPr>
          <w:t>5.4.4.4</w:t>
        </w:r>
        <w:r w:rsidR="00952F92">
          <w:rPr>
            <w:rFonts w:asciiTheme="minorHAnsi" w:eastAsiaTheme="minorEastAsia" w:hAnsiTheme="minorHAnsi" w:cstheme="minorBidi"/>
            <w:noProof/>
            <w:sz w:val="22"/>
            <w:szCs w:val="22"/>
          </w:rPr>
          <w:tab/>
        </w:r>
        <w:r w:rsidR="00952F92" w:rsidRPr="006846AB">
          <w:rPr>
            <w:rStyle w:val="Lienhypertexte"/>
            <w:noProof/>
          </w:rPr>
          <w:t>Dispositions contre les SPC</w:t>
        </w:r>
        <w:r w:rsidR="00952F92">
          <w:rPr>
            <w:noProof/>
            <w:webHidden/>
          </w:rPr>
          <w:tab/>
        </w:r>
        <w:r w:rsidR="00952F92">
          <w:rPr>
            <w:noProof/>
            <w:webHidden/>
          </w:rPr>
          <w:fldChar w:fldCharType="begin"/>
        </w:r>
        <w:r w:rsidR="00952F92">
          <w:rPr>
            <w:noProof/>
            <w:webHidden/>
          </w:rPr>
          <w:instrText xml:space="preserve"> PAGEREF _Toc29202723 \h </w:instrText>
        </w:r>
        <w:r w:rsidR="00952F92">
          <w:rPr>
            <w:noProof/>
            <w:webHidden/>
          </w:rPr>
        </w:r>
        <w:r w:rsidR="00952F92">
          <w:rPr>
            <w:noProof/>
            <w:webHidden/>
          </w:rPr>
          <w:fldChar w:fldCharType="separate"/>
        </w:r>
        <w:r w:rsidR="00952F92">
          <w:rPr>
            <w:noProof/>
            <w:webHidden/>
          </w:rPr>
          <w:t>31</w:t>
        </w:r>
        <w:r w:rsidR="00952F92">
          <w:rPr>
            <w:noProof/>
            <w:webHidden/>
          </w:rPr>
          <w:fldChar w:fldCharType="end"/>
        </w:r>
      </w:hyperlink>
    </w:p>
    <w:p w14:paraId="1B806416"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724" w:history="1">
        <w:r w:rsidR="00952F92" w:rsidRPr="006846AB">
          <w:rPr>
            <w:rStyle w:val="Lienhypertexte"/>
            <w:noProof/>
          </w:rPr>
          <w:t>5.4.5</w:t>
        </w:r>
        <w:r w:rsidR="00952F92">
          <w:rPr>
            <w:rFonts w:asciiTheme="minorHAnsi" w:eastAsiaTheme="minorEastAsia" w:hAnsiTheme="minorHAnsi" w:cstheme="minorBidi"/>
            <w:i w:val="0"/>
            <w:iCs w:val="0"/>
            <w:noProof/>
            <w:sz w:val="22"/>
            <w:szCs w:val="22"/>
          </w:rPr>
          <w:tab/>
        </w:r>
        <w:r w:rsidR="00952F92" w:rsidRPr="006846AB">
          <w:rPr>
            <w:rStyle w:val="Lienhypertexte"/>
            <w:noProof/>
          </w:rPr>
          <w:t>Anti-intrusion, gestion des accès</w:t>
        </w:r>
        <w:r w:rsidR="00952F92">
          <w:rPr>
            <w:noProof/>
            <w:webHidden/>
          </w:rPr>
          <w:tab/>
        </w:r>
        <w:r w:rsidR="00952F92">
          <w:rPr>
            <w:noProof/>
            <w:webHidden/>
          </w:rPr>
          <w:fldChar w:fldCharType="begin"/>
        </w:r>
        <w:r w:rsidR="00952F92">
          <w:rPr>
            <w:noProof/>
            <w:webHidden/>
          </w:rPr>
          <w:instrText xml:space="preserve"> PAGEREF _Toc29202724 \h </w:instrText>
        </w:r>
        <w:r w:rsidR="00952F92">
          <w:rPr>
            <w:noProof/>
            <w:webHidden/>
          </w:rPr>
        </w:r>
        <w:r w:rsidR="00952F92">
          <w:rPr>
            <w:noProof/>
            <w:webHidden/>
          </w:rPr>
          <w:fldChar w:fldCharType="separate"/>
        </w:r>
        <w:r w:rsidR="00952F92">
          <w:rPr>
            <w:noProof/>
            <w:webHidden/>
          </w:rPr>
          <w:t>31</w:t>
        </w:r>
        <w:r w:rsidR="00952F92">
          <w:rPr>
            <w:noProof/>
            <w:webHidden/>
          </w:rPr>
          <w:fldChar w:fldCharType="end"/>
        </w:r>
      </w:hyperlink>
    </w:p>
    <w:p w14:paraId="278C6142"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725" w:history="1">
        <w:r w:rsidR="00952F92" w:rsidRPr="006846AB">
          <w:rPr>
            <w:rStyle w:val="Lienhypertexte"/>
            <w:noProof/>
          </w:rPr>
          <w:t>5.4.5.1</w:t>
        </w:r>
        <w:r w:rsidR="00952F92">
          <w:rPr>
            <w:rFonts w:asciiTheme="minorHAnsi" w:eastAsiaTheme="minorEastAsia" w:hAnsiTheme="minorHAnsi" w:cstheme="minorBidi"/>
            <w:noProof/>
            <w:sz w:val="22"/>
            <w:szCs w:val="22"/>
          </w:rPr>
          <w:tab/>
        </w:r>
        <w:r w:rsidR="00952F92" w:rsidRPr="006846AB">
          <w:rPr>
            <w:rStyle w:val="Lienhypertexte"/>
            <w:noProof/>
          </w:rPr>
          <w:t>Niveau de protection</w:t>
        </w:r>
        <w:r w:rsidR="00952F92">
          <w:rPr>
            <w:noProof/>
            <w:webHidden/>
          </w:rPr>
          <w:tab/>
        </w:r>
        <w:r w:rsidR="00952F92">
          <w:rPr>
            <w:noProof/>
            <w:webHidden/>
          </w:rPr>
          <w:fldChar w:fldCharType="begin"/>
        </w:r>
        <w:r w:rsidR="00952F92">
          <w:rPr>
            <w:noProof/>
            <w:webHidden/>
          </w:rPr>
          <w:instrText xml:space="preserve"> PAGEREF _Toc29202725 \h </w:instrText>
        </w:r>
        <w:r w:rsidR="00952F92">
          <w:rPr>
            <w:noProof/>
            <w:webHidden/>
          </w:rPr>
        </w:r>
        <w:r w:rsidR="00952F92">
          <w:rPr>
            <w:noProof/>
            <w:webHidden/>
          </w:rPr>
          <w:fldChar w:fldCharType="separate"/>
        </w:r>
        <w:r w:rsidR="00952F92">
          <w:rPr>
            <w:noProof/>
            <w:webHidden/>
          </w:rPr>
          <w:t>31</w:t>
        </w:r>
        <w:r w:rsidR="00952F92">
          <w:rPr>
            <w:noProof/>
            <w:webHidden/>
          </w:rPr>
          <w:fldChar w:fldCharType="end"/>
        </w:r>
      </w:hyperlink>
    </w:p>
    <w:p w14:paraId="4F7BDC78"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726" w:history="1">
        <w:r w:rsidR="00952F92" w:rsidRPr="006846AB">
          <w:rPr>
            <w:rStyle w:val="Lienhypertexte"/>
            <w:noProof/>
          </w:rPr>
          <w:t>5.4.5.2</w:t>
        </w:r>
        <w:r w:rsidR="00952F92">
          <w:rPr>
            <w:rFonts w:asciiTheme="minorHAnsi" w:eastAsiaTheme="minorEastAsia" w:hAnsiTheme="minorHAnsi" w:cstheme="minorBidi"/>
            <w:noProof/>
            <w:sz w:val="22"/>
            <w:szCs w:val="22"/>
          </w:rPr>
          <w:tab/>
        </w:r>
        <w:r w:rsidR="00952F92" w:rsidRPr="006846AB">
          <w:rPr>
            <w:rStyle w:val="Lienhypertexte"/>
            <w:noProof/>
          </w:rPr>
          <w:t>Locaux à protéger</w:t>
        </w:r>
        <w:r w:rsidR="00952F92">
          <w:rPr>
            <w:noProof/>
            <w:webHidden/>
          </w:rPr>
          <w:tab/>
        </w:r>
        <w:r w:rsidR="00952F92">
          <w:rPr>
            <w:noProof/>
            <w:webHidden/>
          </w:rPr>
          <w:fldChar w:fldCharType="begin"/>
        </w:r>
        <w:r w:rsidR="00952F92">
          <w:rPr>
            <w:noProof/>
            <w:webHidden/>
          </w:rPr>
          <w:instrText xml:space="preserve"> PAGEREF _Toc29202726 \h </w:instrText>
        </w:r>
        <w:r w:rsidR="00952F92">
          <w:rPr>
            <w:noProof/>
            <w:webHidden/>
          </w:rPr>
        </w:r>
        <w:r w:rsidR="00952F92">
          <w:rPr>
            <w:noProof/>
            <w:webHidden/>
          </w:rPr>
          <w:fldChar w:fldCharType="separate"/>
        </w:r>
        <w:r w:rsidR="00952F92">
          <w:rPr>
            <w:noProof/>
            <w:webHidden/>
          </w:rPr>
          <w:t>31</w:t>
        </w:r>
        <w:r w:rsidR="00952F92">
          <w:rPr>
            <w:noProof/>
            <w:webHidden/>
          </w:rPr>
          <w:fldChar w:fldCharType="end"/>
        </w:r>
      </w:hyperlink>
    </w:p>
    <w:p w14:paraId="5DC5C9F9"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727" w:history="1">
        <w:r w:rsidR="00952F92" w:rsidRPr="006846AB">
          <w:rPr>
            <w:rStyle w:val="Lienhypertexte"/>
            <w:noProof/>
          </w:rPr>
          <w:t>5.4.5.3</w:t>
        </w:r>
        <w:r w:rsidR="00952F92">
          <w:rPr>
            <w:rFonts w:asciiTheme="minorHAnsi" w:eastAsiaTheme="minorEastAsia" w:hAnsiTheme="minorHAnsi" w:cstheme="minorBidi"/>
            <w:noProof/>
            <w:sz w:val="22"/>
            <w:szCs w:val="22"/>
          </w:rPr>
          <w:tab/>
        </w:r>
        <w:r w:rsidR="00952F92" w:rsidRPr="006846AB">
          <w:rPr>
            <w:rStyle w:val="Lienhypertexte"/>
            <w:noProof/>
          </w:rPr>
          <w:t>Sécurité des accès</w:t>
        </w:r>
        <w:r w:rsidR="00952F92">
          <w:rPr>
            <w:noProof/>
            <w:webHidden/>
          </w:rPr>
          <w:tab/>
        </w:r>
        <w:r w:rsidR="00952F92">
          <w:rPr>
            <w:noProof/>
            <w:webHidden/>
          </w:rPr>
          <w:fldChar w:fldCharType="begin"/>
        </w:r>
        <w:r w:rsidR="00952F92">
          <w:rPr>
            <w:noProof/>
            <w:webHidden/>
          </w:rPr>
          <w:instrText xml:space="preserve"> PAGEREF _Toc29202727 \h </w:instrText>
        </w:r>
        <w:r w:rsidR="00952F92">
          <w:rPr>
            <w:noProof/>
            <w:webHidden/>
          </w:rPr>
        </w:r>
        <w:r w:rsidR="00952F92">
          <w:rPr>
            <w:noProof/>
            <w:webHidden/>
          </w:rPr>
          <w:fldChar w:fldCharType="separate"/>
        </w:r>
        <w:r w:rsidR="00952F92">
          <w:rPr>
            <w:noProof/>
            <w:webHidden/>
          </w:rPr>
          <w:t>32</w:t>
        </w:r>
        <w:r w:rsidR="00952F92">
          <w:rPr>
            <w:noProof/>
            <w:webHidden/>
          </w:rPr>
          <w:fldChar w:fldCharType="end"/>
        </w:r>
      </w:hyperlink>
    </w:p>
    <w:p w14:paraId="07E24242"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728" w:history="1">
        <w:r w:rsidR="00952F92" w:rsidRPr="006846AB">
          <w:rPr>
            <w:rStyle w:val="Lienhypertexte"/>
            <w:noProof/>
          </w:rPr>
          <w:t>5.4.5.4</w:t>
        </w:r>
        <w:r w:rsidR="00952F92">
          <w:rPr>
            <w:rFonts w:asciiTheme="minorHAnsi" w:eastAsiaTheme="minorEastAsia" w:hAnsiTheme="minorHAnsi" w:cstheme="minorBidi"/>
            <w:noProof/>
            <w:sz w:val="22"/>
            <w:szCs w:val="22"/>
          </w:rPr>
          <w:tab/>
        </w:r>
        <w:r w:rsidR="00952F92" w:rsidRPr="006846AB">
          <w:rPr>
            <w:rStyle w:val="Lienhypertexte"/>
            <w:noProof/>
          </w:rPr>
          <w:t>Reports des alarmes</w:t>
        </w:r>
        <w:r w:rsidR="00952F92">
          <w:rPr>
            <w:noProof/>
            <w:webHidden/>
          </w:rPr>
          <w:tab/>
        </w:r>
        <w:r w:rsidR="00952F92">
          <w:rPr>
            <w:noProof/>
            <w:webHidden/>
          </w:rPr>
          <w:fldChar w:fldCharType="begin"/>
        </w:r>
        <w:r w:rsidR="00952F92">
          <w:rPr>
            <w:noProof/>
            <w:webHidden/>
          </w:rPr>
          <w:instrText xml:space="preserve"> PAGEREF _Toc29202728 \h </w:instrText>
        </w:r>
        <w:r w:rsidR="00952F92">
          <w:rPr>
            <w:noProof/>
            <w:webHidden/>
          </w:rPr>
        </w:r>
        <w:r w:rsidR="00952F92">
          <w:rPr>
            <w:noProof/>
            <w:webHidden/>
          </w:rPr>
          <w:fldChar w:fldCharType="separate"/>
        </w:r>
        <w:r w:rsidR="00952F92">
          <w:rPr>
            <w:noProof/>
            <w:webHidden/>
          </w:rPr>
          <w:t>32</w:t>
        </w:r>
        <w:r w:rsidR="00952F92">
          <w:rPr>
            <w:noProof/>
            <w:webHidden/>
          </w:rPr>
          <w:fldChar w:fldCharType="end"/>
        </w:r>
      </w:hyperlink>
    </w:p>
    <w:p w14:paraId="0E148791"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729" w:history="1">
        <w:r w:rsidR="00952F92" w:rsidRPr="006846AB">
          <w:rPr>
            <w:rStyle w:val="Lienhypertexte"/>
            <w:noProof/>
          </w:rPr>
          <w:t>5.4.6</w:t>
        </w:r>
        <w:r w:rsidR="00952F92">
          <w:rPr>
            <w:rFonts w:asciiTheme="minorHAnsi" w:eastAsiaTheme="minorEastAsia" w:hAnsiTheme="minorHAnsi" w:cstheme="minorBidi"/>
            <w:i w:val="0"/>
            <w:iCs w:val="0"/>
            <w:noProof/>
            <w:sz w:val="22"/>
            <w:szCs w:val="22"/>
          </w:rPr>
          <w:tab/>
        </w:r>
        <w:r w:rsidR="00952F92" w:rsidRPr="006846AB">
          <w:rPr>
            <w:rStyle w:val="Lienhypertexte"/>
            <w:noProof/>
          </w:rPr>
          <w:t>Sécurité des systèmes industriels d’infrastructure (SSII) et homologation</w:t>
        </w:r>
        <w:r w:rsidR="00952F92">
          <w:rPr>
            <w:noProof/>
            <w:webHidden/>
          </w:rPr>
          <w:tab/>
        </w:r>
        <w:r w:rsidR="00952F92">
          <w:rPr>
            <w:noProof/>
            <w:webHidden/>
          </w:rPr>
          <w:fldChar w:fldCharType="begin"/>
        </w:r>
        <w:r w:rsidR="00952F92">
          <w:rPr>
            <w:noProof/>
            <w:webHidden/>
          </w:rPr>
          <w:instrText xml:space="preserve"> PAGEREF _Toc29202729 \h </w:instrText>
        </w:r>
        <w:r w:rsidR="00952F92">
          <w:rPr>
            <w:noProof/>
            <w:webHidden/>
          </w:rPr>
        </w:r>
        <w:r w:rsidR="00952F92">
          <w:rPr>
            <w:noProof/>
            <w:webHidden/>
          </w:rPr>
          <w:fldChar w:fldCharType="separate"/>
        </w:r>
        <w:r w:rsidR="00952F92">
          <w:rPr>
            <w:noProof/>
            <w:webHidden/>
          </w:rPr>
          <w:t>32</w:t>
        </w:r>
        <w:r w:rsidR="00952F92">
          <w:rPr>
            <w:noProof/>
            <w:webHidden/>
          </w:rPr>
          <w:fldChar w:fldCharType="end"/>
        </w:r>
      </w:hyperlink>
    </w:p>
    <w:p w14:paraId="44A171E2" w14:textId="77777777" w:rsidR="00952F92" w:rsidRDefault="0045749A">
      <w:pPr>
        <w:pStyle w:val="TM2"/>
        <w:tabs>
          <w:tab w:val="left" w:pos="720"/>
          <w:tab w:val="right" w:leader="dot" w:pos="9628"/>
        </w:tabs>
        <w:rPr>
          <w:rFonts w:asciiTheme="minorHAnsi" w:eastAsiaTheme="minorEastAsia" w:hAnsiTheme="minorHAnsi" w:cstheme="minorBidi"/>
          <w:smallCaps w:val="0"/>
          <w:noProof/>
          <w:sz w:val="22"/>
          <w:szCs w:val="22"/>
        </w:rPr>
      </w:pPr>
      <w:hyperlink w:anchor="_Toc29202730" w:history="1">
        <w:r w:rsidR="00952F92" w:rsidRPr="006846AB">
          <w:rPr>
            <w:rStyle w:val="Lienhypertexte"/>
            <w:noProof/>
          </w:rPr>
          <w:t>5.5</w:t>
        </w:r>
        <w:r w:rsidR="00952F92">
          <w:rPr>
            <w:rFonts w:asciiTheme="minorHAnsi" w:eastAsiaTheme="minorEastAsia" w:hAnsiTheme="minorHAnsi" w:cstheme="minorBidi"/>
            <w:smallCaps w:val="0"/>
            <w:noProof/>
            <w:sz w:val="22"/>
            <w:szCs w:val="22"/>
          </w:rPr>
          <w:tab/>
        </w:r>
        <w:r w:rsidR="00952F92" w:rsidRPr="006846AB">
          <w:rPr>
            <w:rStyle w:val="Lienhypertexte"/>
            <w:noProof/>
          </w:rPr>
          <w:t>EXIGENCES PARTICULIERES EN PHASE DE REALISATION</w:t>
        </w:r>
        <w:r w:rsidR="00952F92">
          <w:rPr>
            <w:noProof/>
            <w:webHidden/>
          </w:rPr>
          <w:tab/>
        </w:r>
        <w:r w:rsidR="00952F92">
          <w:rPr>
            <w:noProof/>
            <w:webHidden/>
          </w:rPr>
          <w:fldChar w:fldCharType="begin"/>
        </w:r>
        <w:r w:rsidR="00952F92">
          <w:rPr>
            <w:noProof/>
            <w:webHidden/>
          </w:rPr>
          <w:instrText xml:space="preserve"> PAGEREF _Toc29202730 \h </w:instrText>
        </w:r>
        <w:r w:rsidR="00952F92">
          <w:rPr>
            <w:noProof/>
            <w:webHidden/>
          </w:rPr>
        </w:r>
        <w:r w:rsidR="00952F92">
          <w:rPr>
            <w:noProof/>
            <w:webHidden/>
          </w:rPr>
          <w:fldChar w:fldCharType="separate"/>
        </w:r>
        <w:r w:rsidR="00952F92">
          <w:rPr>
            <w:noProof/>
            <w:webHidden/>
          </w:rPr>
          <w:t>32</w:t>
        </w:r>
        <w:r w:rsidR="00952F92">
          <w:rPr>
            <w:noProof/>
            <w:webHidden/>
          </w:rPr>
          <w:fldChar w:fldCharType="end"/>
        </w:r>
      </w:hyperlink>
    </w:p>
    <w:p w14:paraId="009ACB63" w14:textId="77777777" w:rsidR="00952F92" w:rsidRDefault="0045749A">
      <w:pPr>
        <w:pStyle w:val="TM2"/>
        <w:tabs>
          <w:tab w:val="left" w:pos="720"/>
          <w:tab w:val="right" w:leader="dot" w:pos="9628"/>
        </w:tabs>
        <w:rPr>
          <w:rFonts w:asciiTheme="minorHAnsi" w:eastAsiaTheme="minorEastAsia" w:hAnsiTheme="minorHAnsi" w:cstheme="minorBidi"/>
          <w:smallCaps w:val="0"/>
          <w:noProof/>
          <w:sz w:val="22"/>
          <w:szCs w:val="22"/>
        </w:rPr>
      </w:pPr>
      <w:hyperlink w:anchor="_Toc29202731" w:history="1">
        <w:r w:rsidR="00952F92" w:rsidRPr="006846AB">
          <w:rPr>
            <w:rStyle w:val="Lienhypertexte"/>
            <w:noProof/>
          </w:rPr>
          <w:t>5.6</w:t>
        </w:r>
        <w:r w:rsidR="00952F92">
          <w:rPr>
            <w:rFonts w:asciiTheme="minorHAnsi" w:eastAsiaTheme="minorEastAsia" w:hAnsiTheme="minorHAnsi" w:cstheme="minorBidi"/>
            <w:smallCaps w:val="0"/>
            <w:noProof/>
            <w:sz w:val="22"/>
            <w:szCs w:val="22"/>
          </w:rPr>
          <w:tab/>
        </w:r>
        <w:r w:rsidR="00952F92" w:rsidRPr="006846AB">
          <w:rPr>
            <w:rStyle w:val="Lienhypertexte"/>
            <w:noProof/>
          </w:rPr>
          <w:t>EXIGENCES CONCERNANT LA MAINTENANCE ET L’ENTRETIEN</w:t>
        </w:r>
        <w:r w:rsidR="00952F92">
          <w:rPr>
            <w:noProof/>
            <w:webHidden/>
          </w:rPr>
          <w:tab/>
        </w:r>
        <w:r w:rsidR="00952F92">
          <w:rPr>
            <w:noProof/>
            <w:webHidden/>
          </w:rPr>
          <w:fldChar w:fldCharType="begin"/>
        </w:r>
        <w:r w:rsidR="00952F92">
          <w:rPr>
            <w:noProof/>
            <w:webHidden/>
          </w:rPr>
          <w:instrText xml:space="preserve"> PAGEREF _Toc29202731 \h </w:instrText>
        </w:r>
        <w:r w:rsidR="00952F92">
          <w:rPr>
            <w:noProof/>
            <w:webHidden/>
          </w:rPr>
        </w:r>
        <w:r w:rsidR="00952F92">
          <w:rPr>
            <w:noProof/>
            <w:webHidden/>
          </w:rPr>
          <w:fldChar w:fldCharType="separate"/>
        </w:r>
        <w:r w:rsidR="00952F92">
          <w:rPr>
            <w:noProof/>
            <w:webHidden/>
          </w:rPr>
          <w:t>32</w:t>
        </w:r>
        <w:r w:rsidR="00952F92">
          <w:rPr>
            <w:noProof/>
            <w:webHidden/>
          </w:rPr>
          <w:fldChar w:fldCharType="end"/>
        </w:r>
      </w:hyperlink>
    </w:p>
    <w:p w14:paraId="4D79581A"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732" w:history="1">
        <w:r w:rsidR="00952F92" w:rsidRPr="006846AB">
          <w:rPr>
            <w:rStyle w:val="Lienhypertexte"/>
            <w:noProof/>
          </w:rPr>
          <w:t>5.6.1</w:t>
        </w:r>
        <w:r w:rsidR="00952F92">
          <w:rPr>
            <w:rFonts w:asciiTheme="minorHAnsi" w:eastAsiaTheme="minorEastAsia" w:hAnsiTheme="minorHAnsi" w:cstheme="minorBidi"/>
            <w:i w:val="0"/>
            <w:iCs w:val="0"/>
            <w:noProof/>
            <w:sz w:val="22"/>
            <w:szCs w:val="22"/>
          </w:rPr>
          <w:tab/>
        </w:r>
        <w:r w:rsidR="00952F92" w:rsidRPr="006846AB">
          <w:rPr>
            <w:rStyle w:val="Lienhypertexte"/>
            <w:noProof/>
          </w:rPr>
          <w:t>Exploitation</w:t>
        </w:r>
        <w:r w:rsidR="00952F92">
          <w:rPr>
            <w:noProof/>
            <w:webHidden/>
          </w:rPr>
          <w:tab/>
        </w:r>
        <w:r w:rsidR="00952F92">
          <w:rPr>
            <w:noProof/>
            <w:webHidden/>
          </w:rPr>
          <w:fldChar w:fldCharType="begin"/>
        </w:r>
        <w:r w:rsidR="00952F92">
          <w:rPr>
            <w:noProof/>
            <w:webHidden/>
          </w:rPr>
          <w:instrText xml:space="preserve"> PAGEREF _Toc29202732 \h </w:instrText>
        </w:r>
        <w:r w:rsidR="00952F92">
          <w:rPr>
            <w:noProof/>
            <w:webHidden/>
          </w:rPr>
        </w:r>
        <w:r w:rsidR="00952F92">
          <w:rPr>
            <w:noProof/>
            <w:webHidden/>
          </w:rPr>
          <w:fldChar w:fldCharType="separate"/>
        </w:r>
        <w:r w:rsidR="00952F92">
          <w:rPr>
            <w:noProof/>
            <w:webHidden/>
          </w:rPr>
          <w:t>32</w:t>
        </w:r>
        <w:r w:rsidR="00952F92">
          <w:rPr>
            <w:noProof/>
            <w:webHidden/>
          </w:rPr>
          <w:fldChar w:fldCharType="end"/>
        </w:r>
      </w:hyperlink>
    </w:p>
    <w:p w14:paraId="4335ADB2"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733" w:history="1">
        <w:r w:rsidR="00952F92" w:rsidRPr="006846AB">
          <w:rPr>
            <w:rStyle w:val="Lienhypertexte"/>
            <w:noProof/>
          </w:rPr>
          <w:t>5.6.1.1</w:t>
        </w:r>
        <w:r w:rsidR="00952F92">
          <w:rPr>
            <w:rFonts w:asciiTheme="minorHAnsi" w:eastAsiaTheme="minorEastAsia" w:hAnsiTheme="minorHAnsi" w:cstheme="minorBidi"/>
            <w:noProof/>
            <w:sz w:val="22"/>
            <w:szCs w:val="22"/>
          </w:rPr>
          <w:tab/>
        </w:r>
        <w:r w:rsidR="00952F92" w:rsidRPr="006846AB">
          <w:rPr>
            <w:rStyle w:val="Lienhypertexte"/>
            <w:noProof/>
          </w:rPr>
          <w:t>Généralités</w:t>
        </w:r>
        <w:r w:rsidR="00952F92">
          <w:rPr>
            <w:noProof/>
            <w:webHidden/>
          </w:rPr>
          <w:tab/>
        </w:r>
        <w:r w:rsidR="00952F92">
          <w:rPr>
            <w:noProof/>
            <w:webHidden/>
          </w:rPr>
          <w:fldChar w:fldCharType="begin"/>
        </w:r>
        <w:r w:rsidR="00952F92">
          <w:rPr>
            <w:noProof/>
            <w:webHidden/>
          </w:rPr>
          <w:instrText xml:space="preserve"> PAGEREF _Toc29202733 \h </w:instrText>
        </w:r>
        <w:r w:rsidR="00952F92">
          <w:rPr>
            <w:noProof/>
            <w:webHidden/>
          </w:rPr>
        </w:r>
        <w:r w:rsidR="00952F92">
          <w:rPr>
            <w:noProof/>
            <w:webHidden/>
          </w:rPr>
          <w:fldChar w:fldCharType="separate"/>
        </w:r>
        <w:r w:rsidR="00952F92">
          <w:rPr>
            <w:noProof/>
            <w:webHidden/>
          </w:rPr>
          <w:t>32</w:t>
        </w:r>
        <w:r w:rsidR="00952F92">
          <w:rPr>
            <w:noProof/>
            <w:webHidden/>
          </w:rPr>
          <w:fldChar w:fldCharType="end"/>
        </w:r>
      </w:hyperlink>
    </w:p>
    <w:p w14:paraId="7D555935"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734" w:history="1">
        <w:r w:rsidR="00952F92" w:rsidRPr="006846AB">
          <w:rPr>
            <w:rStyle w:val="Lienhypertexte"/>
            <w:noProof/>
          </w:rPr>
          <w:t>5.6.1.2</w:t>
        </w:r>
        <w:r w:rsidR="00952F92">
          <w:rPr>
            <w:rFonts w:asciiTheme="minorHAnsi" w:eastAsiaTheme="minorEastAsia" w:hAnsiTheme="minorHAnsi" w:cstheme="minorBidi"/>
            <w:noProof/>
            <w:sz w:val="22"/>
            <w:szCs w:val="22"/>
          </w:rPr>
          <w:tab/>
        </w:r>
        <w:r w:rsidR="00952F92" w:rsidRPr="006846AB">
          <w:rPr>
            <w:rStyle w:val="Lienhypertexte"/>
            <w:noProof/>
          </w:rPr>
          <w:t>Installations techniques</w:t>
        </w:r>
        <w:r w:rsidR="00952F92">
          <w:rPr>
            <w:noProof/>
            <w:webHidden/>
          </w:rPr>
          <w:tab/>
        </w:r>
        <w:r w:rsidR="00952F92">
          <w:rPr>
            <w:noProof/>
            <w:webHidden/>
          </w:rPr>
          <w:fldChar w:fldCharType="begin"/>
        </w:r>
        <w:r w:rsidR="00952F92">
          <w:rPr>
            <w:noProof/>
            <w:webHidden/>
          </w:rPr>
          <w:instrText xml:space="preserve"> PAGEREF _Toc29202734 \h </w:instrText>
        </w:r>
        <w:r w:rsidR="00952F92">
          <w:rPr>
            <w:noProof/>
            <w:webHidden/>
          </w:rPr>
        </w:r>
        <w:r w:rsidR="00952F92">
          <w:rPr>
            <w:noProof/>
            <w:webHidden/>
          </w:rPr>
          <w:fldChar w:fldCharType="separate"/>
        </w:r>
        <w:r w:rsidR="00952F92">
          <w:rPr>
            <w:noProof/>
            <w:webHidden/>
          </w:rPr>
          <w:t>32</w:t>
        </w:r>
        <w:r w:rsidR="00952F92">
          <w:rPr>
            <w:noProof/>
            <w:webHidden/>
          </w:rPr>
          <w:fldChar w:fldCharType="end"/>
        </w:r>
      </w:hyperlink>
    </w:p>
    <w:p w14:paraId="4E4C3466"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735" w:history="1">
        <w:r w:rsidR="00952F92" w:rsidRPr="006846AB">
          <w:rPr>
            <w:rStyle w:val="Lienhypertexte"/>
            <w:noProof/>
          </w:rPr>
          <w:t>5.6.1.3</w:t>
        </w:r>
        <w:r w:rsidR="00952F92">
          <w:rPr>
            <w:rFonts w:asciiTheme="minorHAnsi" w:eastAsiaTheme="minorEastAsia" w:hAnsiTheme="minorHAnsi" w:cstheme="minorBidi"/>
            <w:noProof/>
            <w:sz w:val="22"/>
            <w:szCs w:val="22"/>
          </w:rPr>
          <w:tab/>
        </w:r>
        <w:r w:rsidR="00952F92" w:rsidRPr="006846AB">
          <w:rPr>
            <w:rStyle w:val="Lienhypertexte"/>
            <w:noProof/>
          </w:rPr>
          <w:t>Le chauffage et l’eau chaude sanitaire</w:t>
        </w:r>
        <w:r w:rsidR="00952F92">
          <w:rPr>
            <w:noProof/>
            <w:webHidden/>
          </w:rPr>
          <w:tab/>
        </w:r>
        <w:r w:rsidR="00952F92">
          <w:rPr>
            <w:noProof/>
            <w:webHidden/>
          </w:rPr>
          <w:fldChar w:fldCharType="begin"/>
        </w:r>
        <w:r w:rsidR="00952F92">
          <w:rPr>
            <w:noProof/>
            <w:webHidden/>
          </w:rPr>
          <w:instrText xml:space="preserve"> PAGEREF _Toc29202735 \h </w:instrText>
        </w:r>
        <w:r w:rsidR="00952F92">
          <w:rPr>
            <w:noProof/>
            <w:webHidden/>
          </w:rPr>
        </w:r>
        <w:r w:rsidR="00952F92">
          <w:rPr>
            <w:noProof/>
            <w:webHidden/>
          </w:rPr>
          <w:fldChar w:fldCharType="separate"/>
        </w:r>
        <w:r w:rsidR="00952F92">
          <w:rPr>
            <w:noProof/>
            <w:webHidden/>
          </w:rPr>
          <w:t>32</w:t>
        </w:r>
        <w:r w:rsidR="00952F92">
          <w:rPr>
            <w:noProof/>
            <w:webHidden/>
          </w:rPr>
          <w:fldChar w:fldCharType="end"/>
        </w:r>
      </w:hyperlink>
    </w:p>
    <w:p w14:paraId="5C83077E"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736" w:history="1">
        <w:r w:rsidR="00952F92" w:rsidRPr="006846AB">
          <w:rPr>
            <w:rStyle w:val="Lienhypertexte"/>
            <w:noProof/>
          </w:rPr>
          <w:t>5.6.1.4</w:t>
        </w:r>
        <w:r w:rsidR="00952F92">
          <w:rPr>
            <w:rFonts w:asciiTheme="minorHAnsi" w:eastAsiaTheme="minorEastAsia" w:hAnsiTheme="minorHAnsi" w:cstheme="minorBidi"/>
            <w:noProof/>
            <w:sz w:val="22"/>
            <w:szCs w:val="22"/>
          </w:rPr>
          <w:tab/>
        </w:r>
        <w:r w:rsidR="00952F92" w:rsidRPr="006846AB">
          <w:rPr>
            <w:rStyle w:val="Lienhypertexte"/>
            <w:noProof/>
          </w:rPr>
          <w:t>L’électricité, courants faibles et courants forts</w:t>
        </w:r>
        <w:r w:rsidR="00952F92">
          <w:rPr>
            <w:noProof/>
            <w:webHidden/>
          </w:rPr>
          <w:tab/>
        </w:r>
        <w:r w:rsidR="00952F92">
          <w:rPr>
            <w:noProof/>
            <w:webHidden/>
          </w:rPr>
          <w:fldChar w:fldCharType="begin"/>
        </w:r>
        <w:r w:rsidR="00952F92">
          <w:rPr>
            <w:noProof/>
            <w:webHidden/>
          </w:rPr>
          <w:instrText xml:space="preserve"> PAGEREF _Toc29202736 \h </w:instrText>
        </w:r>
        <w:r w:rsidR="00952F92">
          <w:rPr>
            <w:noProof/>
            <w:webHidden/>
          </w:rPr>
        </w:r>
        <w:r w:rsidR="00952F92">
          <w:rPr>
            <w:noProof/>
            <w:webHidden/>
          </w:rPr>
          <w:fldChar w:fldCharType="separate"/>
        </w:r>
        <w:r w:rsidR="00952F92">
          <w:rPr>
            <w:noProof/>
            <w:webHidden/>
          </w:rPr>
          <w:t>33</w:t>
        </w:r>
        <w:r w:rsidR="00952F92">
          <w:rPr>
            <w:noProof/>
            <w:webHidden/>
          </w:rPr>
          <w:fldChar w:fldCharType="end"/>
        </w:r>
      </w:hyperlink>
    </w:p>
    <w:p w14:paraId="29C34FD5"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737" w:history="1">
        <w:r w:rsidR="00952F92" w:rsidRPr="006846AB">
          <w:rPr>
            <w:rStyle w:val="Lienhypertexte"/>
            <w:noProof/>
          </w:rPr>
          <w:t>5.6.1.5</w:t>
        </w:r>
        <w:r w:rsidR="00952F92">
          <w:rPr>
            <w:rFonts w:asciiTheme="minorHAnsi" w:eastAsiaTheme="minorEastAsia" w:hAnsiTheme="minorHAnsi" w:cstheme="minorBidi"/>
            <w:noProof/>
            <w:sz w:val="22"/>
            <w:szCs w:val="22"/>
          </w:rPr>
          <w:tab/>
        </w:r>
        <w:r w:rsidR="00952F92" w:rsidRPr="006846AB">
          <w:rPr>
            <w:rStyle w:val="Lienhypertexte"/>
            <w:noProof/>
          </w:rPr>
          <w:t>Les ascenseurs et monte-charges.</w:t>
        </w:r>
        <w:r w:rsidR="00952F92">
          <w:rPr>
            <w:noProof/>
            <w:webHidden/>
          </w:rPr>
          <w:tab/>
        </w:r>
        <w:r w:rsidR="00952F92">
          <w:rPr>
            <w:noProof/>
            <w:webHidden/>
          </w:rPr>
          <w:fldChar w:fldCharType="begin"/>
        </w:r>
        <w:r w:rsidR="00952F92">
          <w:rPr>
            <w:noProof/>
            <w:webHidden/>
          </w:rPr>
          <w:instrText xml:space="preserve"> PAGEREF _Toc29202737 \h </w:instrText>
        </w:r>
        <w:r w:rsidR="00952F92">
          <w:rPr>
            <w:noProof/>
            <w:webHidden/>
          </w:rPr>
        </w:r>
        <w:r w:rsidR="00952F92">
          <w:rPr>
            <w:noProof/>
            <w:webHidden/>
          </w:rPr>
          <w:fldChar w:fldCharType="separate"/>
        </w:r>
        <w:r w:rsidR="00952F92">
          <w:rPr>
            <w:noProof/>
            <w:webHidden/>
          </w:rPr>
          <w:t>33</w:t>
        </w:r>
        <w:r w:rsidR="00952F92">
          <w:rPr>
            <w:noProof/>
            <w:webHidden/>
          </w:rPr>
          <w:fldChar w:fldCharType="end"/>
        </w:r>
      </w:hyperlink>
    </w:p>
    <w:p w14:paraId="44DA56CD"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738" w:history="1">
        <w:r w:rsidR="00952F92" w:rsidRPr="006846AB">
          <w:rPr>
            <w:rStyle w:val="Lienhypertexte"/>
            <w:noProof/>
          </w:rPr>
          <w:t>5.6.1.6</w:t>
        </w:r>
        <w:r w:rsidR="00952F92">
          <w:rPr>
            <w:rFonts w:asciiTheme="minorHAnsi" w:eastAsiaTheme="minorEastAsia" w:hAnsiTheme="minorHAnsi" w:cstheme="minorBidi"/>
            <w:noProof/>
            <w:sz w:val="22"/>
            <w:szCs w:val="22"/>
          </w:rPr>
          <w:tab/>
        </w:r>
        <w:r w:rsidR="00952F92" w:rsidRPr="006846AB">
          <w:rPr>
            <w:rStyle w:val="Lienhypertexte"/>
            <w:noProof/>
          </w:rPr>
          <w:t>Politique de comptage</w:t>
        </w:r>
        <w:r w:rsidR="00952F92">
          <w:rPr>
            <w:noProof/>
            <w:webHidden/>
          </w:rPr>
          <w:tab/>
        </w:r>
        <w:r w:rsidR="00952F92">
          <w:rPr>
            <w:noProof/>
            <w:webHidden/>
          </w:rPr>
          <w:fldChar w:fldCharType="begin"/>
        </w:r>
        <w:r w:rsidR="00952F92">
          <w:rPr>
            <w:noProof/>
            <w:webHidden/>
          </w:rPr>
          <w:instrText xml:space="preserve"> PAGEREF _Toc29202738 \h </w:instrText>
        </w:r>
        <w:r w:rsidR="00952F92">
          <w:rPr>
            <w:noProof/>
            <w:webHidden/>
          </w:rPr>
        </w:r>
        <w:r w:rsidR="00952F92">
          <w:rPr>
            <w:noProof/>
            <w:webHidden/>
          </w:rPr>
          <w:fldChar w:fldCharType="separate"/>
        </w:r>
        <w:r w:rsidR="00952F92">
          <w:rPr>
            <w:noProof/>
            <w:webHidden/>
          </w:rPr>
          <w:t>33</w:t>
        </w:r>
        <w:r w:rsidR="00952F92">
          <w:rPr>
            <w:noProof/>
            <w:webHidden/>
          </w:rPr>
          <w:fldChar w:fldCharType="end"/>
        </w:r>
      </w:hyperlink>
    </w:p>
    <w:p w14:paraId="0740C7B3"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739" w:history="1">
        <w:r w:rsidR="00952F92" w:rsidRPr="006846AB">
          <w:rPr>
            <w:rStyle w:val="Lienhypertexte"/>
            <w:noProof/>
          </w:rPr>
          <w:t>5.6.2</w:t>
        </w:r>
        <w:r w:rsidR="00952F92">
          <w:rPr>
            <w:rFonts w:asciiTheme="minorHAnsi" w:eastAsiaTheme="minorEastAsia" w:hAnsiTheme="minorHAnsi" w:cstheme="minorBidi"/>
            <w:i w:val="0"/>
            <w:iCs w:val="0"/>
            <w:noProof/>
            <w:sz w:val="22"/>
            <w:szCs w:val="22"/>
          </w:rPr>
          <w:tab/>
        </w:r>
        <w:r w:rsidR="00952F92" w:rsidRPr="006846AB">
          <w:rPr>
            <w:rStyle w:val="Lienhypertexte"/>
            <w:noProof/>
          </w:rPr>
          <w:t>Maintenance</w:t>
        </w:r>
        <w:r w:rsidR="00952F92">
          <w:rPr>
            <w:noProof/>
            <w:webHidden/>
          </w:rPr>
          <w:tab/>
        </w:r>
        <w:r w:rsidR="00952F92">
          <w:rPr>
            <w:noProof/>
            <w:webHidden/>
          </w:rPr>
          <w:fldChar w:fldCharType="begin"/>
        </w:r>
        <w:r w:rsidR="00952F92">
          <w:rPr>
            <w:noProof/>
            <w:webHidden/>
          </w:rPr>
          <w:instrText xml:space="preserve"> PAGEREF _Toc29202739 \h </w:instrText>
        </w:r>
        <w:r w:rsidR="00952F92">
          <w:rPr>
            <w:noProof/>
            <w:webHidden/>
          </w:rPr>
        </w:r>
        <w:r w:rsidR="00952F92">
          <w:rPr>
            <w:noProof/>
            <w:webHidden/>
          </w:rPr>
          <w:fldChar w:fldCharType="separate"/>
        </w:r>
        <w:r w:rsidR="00952F92">
          <w:rPr>
            <w:noProof/>
            <w:webHidden/>
          </w:rPr>
          <w:t>34</w:t>
        </w:r>
        <w:r w:rsidR="00952F92">
          <w:rPr>
            <w:noProof/>
            <w:webHidden/>
          </w:rPr>
          <w:fldChar w:fldCharType="end"/>
        </w:r>
      </w:hyperlink>
    </w:p>
    <w:p w14:paraId="5B39CD9B"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740" w:history="1">
        <w:r w:rsidR="00952F92" w:rsidRPr="006846AB">
          <w:rPr>
            <w:rStyle w:val="Lienhypertexte"/>
            <w:noProof/>
          </w:rPr>
          <w:t>5.6.2.1</w:t>
        </w:r>
        <w:r w:rsidR="00952F92">
          <w:rPr>
            <w:rFonts w:asciiTheme="minorHAnsi" w:eastAsiaTheme="minorEastAsia" w:hAnsiTheme="minorHAnsi" w:cstheme="minorBidi"/>
            <w:noProof/>
            <w:sz w:val="22"/>
            <w:szCs w:val="22"/>
          </w:rPr>
          <w:tab/>
        </w:r>
        <w:r w:rsidR="00952F92" w:rsidRPr="006846AB">
          <w:rPr>
            <w:rStyle w:val="Lienhypertexte"/>
            <w:noProof/>
          </w:rPr>
          <w:t>Généralité</w:t>
        </w:r>
        <w:r w:rsidR="00952F92">
          <w:rPr>
            <w:noProof/>
            <w:webHidden/>
          </w:rPr>
          <w:tab/>
        </w:r>
        <w:r w:rsidR="00952F92">
          <w:rPr>
            <w:noProof/>
            <w:webHidden/>
          </w:rPr>
          <w:fldChar w:fldCharType="begin"/>
        </w:r>
        <w:r w:rsidR="00952F92">
          <w:rPr>
            <w:noProof/>
            <w:webHidden/>
          </w:rPr>
          <w:instrText xml:space="preserve"> PAGEREF _Toc29202740 \h </w:instrText>
        </w:r>
        <w:r w:rsidR="00952F92">
          <w:rPr>
            <w:noProof/>
            <w:webHidden/>
          </w:rPr>
        </w:r>
        <w:r w:rsidR="00952F92">
          <w:rPr>
            <w:noProof/>
            <w:webHidden/>
          </w:rPr>
          <w:fldChar w:fldCharType="separate"/>
        </w:r>
        <w:r w:rsidR="00952F92">
          <w:rPr>
            <w:noProof/>
            <w:webHidden/>
          </w:rPr>
          <w:t>34</w:t>
        </w:r>
        <w:r w:rsidR="00952F92">
          <w:rPr>
            <w:noProof/>
            <w:webHidden/>
          </w:rPr>
          <w:fldChar w:fldCharType="end"/>
        </w:r>
      </w:hyperlink>
    </w:p>
    <w:p w14:paraId="53919A42"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741" w:history="1">
        <w:r w:rsidR="00952F92" w:rsidRPr="006846AB">
          <w:rPr>
            <w:rStyle w:val="Lienhypertexte"/>
            <w:noProof/>
          </w:rPr>
          <w:t>5.6.2.2</w:t>
        </w:r>
        <w:r w:rsidR="00952F92">
          <w:rPr>
            <w:rFonts w:asciiTheme="minorHAnsi" w:eastAsiaTheme="minorEastAsia" w:hAnsiTheme="minorHAnsi" w:cstheme="minorBidi"/>
            <w:noProof/>
            <w:sz w:val="22"/>
            <w:szCs w:val="22"/>
          </w:rPr>
          <w:tab/>
        </w:r>
        <w:r w:rsidR="00952F92" w:rsidRPr="006846AB">
          <w:rPr>
            <w:rStyle w:val="Lienhypertexte"/>
            <w:noProof/>
          </w:rPr>
          <w:t>Facilité d’entretien</w:t>
        </w:r>
        <w:r w:rsidR="00952F92">
          <w:rPr>
            <w:noProof/>
            <w:webHidden/>
          </w:rPr>
          <w:tab/>
        </w:r>
        <w:r w:rsidR="00952F92">
          <w:rPr>
            <w:noProof/>
            <w:webHidden/>
          </w:rPr>
          <w:fldChar w:fldCharType="begin"/>
        </w:r>
        <w:r w:rsidR="00952F92">
          <w:rPr>
            <w:noProof/>
            <w:webHidden/>
          </w:rPr>
          <w:instrText xml:space="preserve"> PAGEREF _Toc29202741 \h </w:instrText>
        </w:r>
        <w:r w:rsidR="00952F92">
          <w:rPr>
            <w:noProof/>
            <w:webHidden/>
          </w:rPr>
        </w:r>
        <w:r w:rsidR="00952F92">
          <w:rPr>
            <w:noProof/>
            <w:webHidden/>
          </w:rPr>
          <w:fldChar w:fldCharType="separate"/>
        </w:r>
        <w:r w:rsidR="00952F92">
          <w:rPr>
            <w:noProof/>
            <w:webHidden/>
          </w:rPr>
          <w:t>34</w:t>
        </w:r>
        <w:r w:rsidR="00952F92">
          <w:rPr>
            <w:noProof/>
            <w:webHidden/>
          </w:rPr>
          <w:fldChar w:fldCharType="end"/>
        </w:r>
      </w:hyperlink>
    </w:p>
    <w:p w14:paraId="13D7C5D9"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742" w:history="1">
        <w:r w:rsidR="00952F92" w:rsidRPr="006846AB">
          <w:rPr>
            <w:rStyle w:val="Lienhypertexte"/>
            <w:noProof/>
          </w:rPr>
          <w:t>5.6.3</w:t>
        </w:r>
        <w:r w:rsidR="00952F92">
          <w:rPr>
            <w:rFonts w:asciiTheme="minorHAnsi" w:eastAsiaTheme="minorEastAsia" w:hAnsiTheme="minorHAnsi" w:cstheme="minorBidi"/>
            <w:i w:val="0"/>
            <w:iCs w:val="0"/>
            <w:noProof/>
            <w:sz w:val="22"/>
            <w:szCs w:val="22"/>
          </w:rPr>
          <w:tab/>
        </w:r>
        <w:r w:rsidR="00952F92" w:rsidRPr="006846AB">
          <w:rPr>
            <w:rStyle w:val="Lienhypertexte"/>
            <w:noProof/>
          </w:rPr>
          <w:t>Coût exploitation-maintenance</w:t>
        </w:r>
        <w:r w:rsidR="00952F92">
          <w:rPr>
            <w:noProof/>
            <w:webHidden/>
          </w:rPr>
          <w:tab/>
        </w:r>
        <w:r w:rsidR="00952F92">
          <w:rPr>
            <w:noProof/>
            <w:webHidden/>
          </w:rPr>
          <w:fldChar w:fldCharType="begin"/>
        </w:r>
        <w:r w:rsidR="00952F92">
          <w:rPr>
            <w:noProof/>
            <w:webHidden/>
          </w:rPr>
          <w:instrText xml:space="preserve"> PAGEREF _Toc29202742 \h </w:instrText>
        </w:r>
        <w:r w:rsidR="00952F92">
          <w:rPr>
            <w:noProof/>
            <w:webHidden/>
          </w:rPr>
        </w:r>
        <w:r w:rsidR="00952F92">
          <w:rPr>
            <w:noProof/>
            <w:webHidden/>
          </w:rPr>
          <w:fldChar w:fldCharType="separate"/>
        </w:r>
        <w:r w:rsidR="00952F92">
          <w:rPr>
            <w:noProof/>
            <w:webHidden/>
          </w:rPr>
          <w:t>35</w:t>
        </w:r>
        <w:r w:rsidR="00952F92">
          <w:rPr>
            <w:noProof/>
            <w:webHidden/>
          </w:rPr>
          <w:fldChar w:fldCharType="end"/>
        </w:r>
      </w:hyperlink>
    </w:p>
    <w:p w14:paraId="57CDD093" w14:textId="77777777" w:rsidR="00952F92" w:rsidRDefault="0045749A">
      <w:pPr>
        <w:pStyle w:val="TM1"/>
        <w:rPr>
          <w:rFonts w:asciiTheme="minorHAnsi" w:eastAsiaTheme="minorEastAsia" w:hAnsiTheme="minorHAnsi" w:cstheme="minorBidi"/>
          <w:b w:val="0"/>
          <w:bCs w:val="0"/>
          <w:caps w:val="0"/>
          <w:noProof/>
          <w:sz w:val="22"/>
          <w:szCs w:val="22"/>
        </w:rPr>
      </w:pPr>
      <w:hyperlink w:anchor="_Toc29202743" w:history="1">
        <w:r w:rsidR="00952F92" w:rsidRPr="006846AB">
          <w:rPr>
            <w:rStyle w:val="Lienhypertexte"/>
            <w:noProof/>
          </w:rPr>
          <w:t>6</w:t>
        </w:r>
        <w:r w:rsidR="00952F92">
          <w:rPr>
            <w:rFonts w:asciiTheme="minorHAnsi" w:eastAsiaTheme="minorEastAsia" w:hAnsiTheme="minorHAnsi" w:cstheme="minorBidi"/>
            <w:b w:val="0"/>
            <w:bCs w:val="0"/>
            <w:caps w:val="0"/>
            <w:noProof/>
            <w:sz w:val="22"/>
            <w:szCs w:val="22"/>
          </w:rPr>
          <w:tab/>
        </w:r>
        <w:r w:rsidR="00952F92" w:rsidRPr="006846AB">
          <w:rPr>
            <w:rStyle w:val="Lienhypertexte"/>
            <w:noProof/>
          </w:rPr>
          <w:t>Modalité de réalisation</w:t>
        </w:r>
        <w:r w:rsidR="00952F92">
          <w:rPr>
            <w:noProof/>
            <w:webHidden/>
          </w:rPr>
          <w:tab/>
        </w:r>
        <w:r w:rsidR="00952F92">
          <w:rPr>
            <w:noProof/>
            <w:webHidden/>
          </w:rPr>
          <w:fldChar w:fldCharType="begin"/>
        </w:r>
        <w:r w:rsidR="00952F92">
          <w:rPr>
            <w:noProof/>
            <w:webHidden/>
          </w:rPr>
          <w:instrText xml:space="preserve"> PAGEREF _Toc29202743 \h </w:instrText>
        </w:r>
        <w:r w:rsidR="00952F92">
          <w:rPr>
            <w:noProof/>
            <w:webHidden/>
          </w:rPr>
        </w:r>
        <w:r w:rsidR="00952F92">
          <w:rPr>
            <w:noProof/>
            <w:webHidden/>
          </w:rPr>
          <w:fldChar w:fldCharType="separate"/>
        </w:r>
        <w:r w:rsidR="00952F92">
          <w:rPr>
            <w:noProof/>
            <w:webHidden/>
          </w:rPr>
          <w:t>37</w:t>
        </w:r>
        <w:r w:rsidR="00952F92">
          <w:rPr>
            <w:noProof/>
            <w:webHidden/>
          </w:rPr>
          <w:fldChar w:fldCharType="end"/>
        </w:r>
      </w:hyperlink>
    </w:p>
    <w:p w14:paraId="0DC780D4" w14:textId="77777777" w:rsidR="00952F92" w:rsidRDefault="0045749A">
      <w:pPr>
        <w:pStyle w:val="TM2"/>
        <w:tabs>
          <w:tab w:val="left" w:pos="720"/>
          <w:tab w:val="right" w:leader="dot" w:pos="9628"/>
        </w:tabs>
        <w:rPr>
          <w:rFonts w:asciiTheme="minorHAnsi" w:eastAsiaTheme="minorEastAsia" w:hAnsiTheme="minorHAnsi" w:cstheme="minorBidi"/>
          <w:smallCaps w:val="0"/>
          <w:noProof/>
          <w:sz w:val="22"/>
          <w:szCs w:val="22"/>
        </w:rPr>
      </w:pPr>
      <w:hyperlink w:anchor="_Toc29202744" w:history="1">
        <w:r w:rsidR="00952F92" w:rsidRPr="006846AB">
          <w:rPr>
            <w:rStyle w:val="Lienhypertexte"/>
            <w:noProof/>
          </w:rPr>
          <w:t>6.1</w:t>
        </w:r>
        <w:r w:rsidR="00952F92">
          <w:rPr>
            <w:rFonts w:asciiTheme="minorHAnsi" w:eastAsiaTheme="minorEastAsia" w:hAnsiTheme="minorHAnsi" w:cstheme="minorBidi"/>
            <w:smallCaps w:val="0"/>
            <w:noProof/>
            <w:sz w:val="22"/>
            <w:szCs w:val="22"/>
          </w:rPr>
          <w:tab/>
        </w:r>
        <w:r w:rsidR="00952F92" w:rsidRPr="006846AB">
          <w:rPr>
            <w:rStyle w:val="Lienhypertexte"/>
            <w:noProof/>
          </w:rPr>
          <w:t>INTERVENANTS DU MINISTERE DES ARMEES</w:t>
        </w:r>
        <w:r w:rsidR="00952F92">
          <w:rPr>
            <w:noProof/>
            <w:webHidden/>
          </w:rPr>
          <w:tab/>
        </w:r>
        <w:r w:rsidR="00952F92">
          <w:rPr>
            <w:noProof/>
            <w:webHidden/>
          </w:rPr>
          <w:fldChar w:fldCharType="begin"/>
        </w:r>
        <w:r w:rsidR="00952F92">
          <w:rPr>
            <w:noProof/>
            <w:webHidden/>
          </w:rPr>
          <w:instrText xml:space="preserve"> PAGEREF _Toc29202744 \h </w:instrText>
        </w:r>
        <w:r w:rsidR="00952F92">
          <w:rPr>
            <w:noProof/>
            <w:webHidden/>
          </w:rPr>
        </w:r>
        <w:r w:rsidR="00952F92">
          <w:rPr>
            <w:noProof/>
            <w:webHidden/>
          </w:rPr>
          <w:fldChar w:fldCharType="separate"/>
        </w:r>
        <w:r w:rsidR="00952F92">
          <w:rPr>
            <w:noProof/>
            <w:webHidden/>
          </w:rPr>
          <w:t>37</w:t>
        </w:r>
        <w:r w:rsidR="00952F92">
          <w:rPr>
            <w:noProof/>
            <w:webHidden/>
          </w:rPr>
          <w:fldChar w:fldCharType="end"/>
        </w:r>
      </w:hyperlink>
    </w:p>
    <w:p w14:paraId="39A60E4C"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745" w:history="1">
        <w:r w:rsidR="00952F92" w:rsidRPr="006846AB">
          <w:rPr>
            <w:rStyle w:val="Lienhypertexte"/>
            <w:noProof/>
          </w:rPr>
          <w:t>6.1.1</w:t>
        </w:r>
        <w:r w:rsidR="00952F92">
          <w:rPr>
            <w:rFonts w:asciiTheme="minorHAnsi" w:eastAsiaTheme="minorEastAsia" w:hAnsiTheme="minorHAnsi" w:cstheme="minorBidi"/>
            <w:i w:val="0"/>
            <w:iCs w:val="0"/>
            <w:noProof/>
            <w:sz w:val="22"/>
            <w:szCs w:val="22"/>
          </w:rPr>
          <w:tab/>
        </w:r>
        <w:r w:rsidR="00952F92" w:rsidRPr="006846AB">
          <w:rPr>
            <w:rStyle w:val="Lienhypertexte"/>
            <w:noProof/>
          </w:rPr>
          <w:t>Service d’infrastructure de la Défense</w:t>
        </w:r>
        <w:r w:rsidR="00952F92">
          <w:rPr>
            <w:noProof/>
            <w:webHidden/>
          </w:rPr>
          <w:tab/>
        </w:r>
        <w:r w:rsidR="00952F92">
          <w:rPr>
            <w:noProof/>
            <w:webHidden/>
          </w:rPr>
          <w:fldChar w:fldCharType="begin"/>
        </w:r>
        <w:r w:rsidR="00952F92">
          <w:rPr>
            <w:noProof/>
            <w:webHidden/>
          </w:rPr>
          <w:instrText xml:space="preserve"> PAGEREF _Toc29202745 \h </w:instrText>
        </w:r>
        <w:r w:rsidR="00952F92">
          <w:rPr>
            <w:noProof/>
            <w:webHidden/>
          </w:rPr>
        </w:r>
        <w:r w:rsidR="00952F92">
          <w:rPr>
            <w:noProof/>
            <w:webHidden/>
          </w:rPr>
          <w:fldChar w:fldCharType="separate"/>
        </w:r>
        <w:r w:rsidR="00952F92">
          <w:rPr>
            <w:noProof/>
            <w:webHidden/>
          </w:rPr>
          <w:t>37</w:t>
        </w:r>
        <w:r w:rsidR="00952F92">
          <w:rPr>
            <w:noProof/>
            <w:webHidden/>
          </w:rPr>
          <w:fldChar w:fldCharType="end"/>
        </w:r>
      </w:hyperlink>
    </w:p>
    <w:p w14:paraId="327F45D0"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746" w:history="1">
        <w:r w:rsidR="00952F92" w:rsidRPr="006846AB">
          <w:rPr>
            <w:rStyle w:val="Lienhypertexte"/>
            <w:noProof/>
          </w:rPr>
          <w:t>6.1.2</w:t>
        </w:r>
        <w:r w:rsidR="00952F92">
          <w:rPr>
            <w:rFonts w:asciiTheme="minorHAnsi" w:eastAsiaTheme="minorEastAsia" w:hAnsiTheme="minorHAnsi" w:cstheme="minorBidi"/>
            <w:i w:val="0"/>
            <w:iCs w:val="0"/>
            <w:noProof/>
            <w:sz w:val="22"/>
            <w:szCs w:val="22"/>
          </w:rPr>
          <w:tab/>
        </w:r>
        <w:r w:rsidR="00952F92" w:rsidRPr="006846AB">
          <w:rPr>
            <w:rStyle w:val="Lienhypertexte"/>
            <w:noProof/>
          </w:rPr>
          <w:t>Services autre que le SID</w:t>
        </w:r>
        <w:r w:rsidR="00952F92">
          <w:rPr>
            <w:noProof/>
            <w:webHidden/>
          </w:rPr>
          <w:tab/>
        </w:r>
        <w:r w:rsidR="00952F92">
          <w:rPr>
            <w:noProof/>
            <w:webHidden/>
          </w:rPr>
          <w:fldChar w:fldCharType="begin"/>
        </w:r>
        <w:r w:rsidR="00952F92">
          <w:rPr>
            <w:noProof/>
            <w:webHidden/>
          </w:rPr>
          <w:instrText xml:space="preserve"> PAGEREF _Toc29202746 \h </w:instrText>
        </w:r>
        <w:r w:rsidR="00952F92">
          <w:rPr>
            <w:noProof/>
            <w:webHidden/>
          </w:rPr>
        </w:r>
        <w:r w:rsidR="00952F92">
          <w:rPr>
            <w:noProof/>
            <w:webHidden/>
          </w:rPr>
          <w:fldChar w:fldCharType="separate"/>
        </w:r>
        <w:r w:rsidR="00952F92">
          <w:rPr>
            <w:noProof/>
            <w:webHidden/>
          </w:rPr>
          <w:t>37</w:t>
        </w:r>
        <w:r w:rsidR="00952F92">
          <w:rPr>
            <w:noProof/>
            <w:webHidden/>
          </w:rPr>
          <w:fldChar w:fldCharType="end"/>
        </w:r>
      </w:hyperlink>
    </w:p>
    <w:p w14:paraId="57A60BFC"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747" w:history="1">
        <w:r w:rsidR="00952F92" w:rsidRPr="006846AB">
          <w:rPr>
            <w:rStyle w:val="Lienhypertexte"/>
            <w:noProof/>
          </w:rPr>
          <w:t>6.1.3</w:t>
        </w:r>
        <w:r w:rsidR="00952F92">
          <w:rPr>
            <w:rFonts w:asciiTheme="minorHAnsi" w:eastAsiaTheme="minorEastAsia" w:hAnsiTheme="minorHAnsi" w:cstheme="minorBidi"/>
            <w:i w:val="0"/>
            <w:iCs w:val="0"/>
            <w:noProof/>
            <w:sz w:val="22"/>
            <w:szCs w:val="22"/>
          </w:rPr>
          <w:tab/>
        </w:r>
        <w:r w:rsidR="00952F92" w:rsidRPr="006846AB">
          <w:rPr>
            <w:rStyle w:val="Lienhypertexte"/>
            <w:noProof/>
          </w:rPr>
          <w:t>Régiments / Base / Service ….</w:t>
        </w:r>
        <w:r w:rsidR="00952F92">
          <w:rPr>
            <w:noProof/>
            <w:webHidden/>
          </w:rPr>
          <w:tab/>
        </w:r>
        <w:r w:rsidR="00952F92">
          <w:rPr>
            <w:noProof/>
            <w:webHidden/>
          </w:rPr>
          <w:fldChar w:fldCharType="begin"/>
        </w:r>
        <w:r w:rsidR="00952F92">
          <w:rPr>
            <w:noProof/>
            <w:webHidden/>
          </w:rPr>
          <w:instrText xml:space="preserve"> PAGEREF _Toc29202747 \h </w:instrText>
        </w:r>
        <w:r w:rsidR="00952F92">
          <w:rPr>
            <w:noProof/>
            <w:webHidden/>
          </w:rPr>
        </w:r>
        <w:r w:rsidR="00952F92">
          <w:rPr>
            <w:noProof/>
            <w:webHidden/>
          </w:rPr>
          <w:fldChar w:fldCharType="separate"/>
        </w:r>
        <w:r w:rsidR="00952F92">
          <w:rPr>
            <w:noProof/>
            <w:webHidden/>
          </w:rPr>
          <w:t>38</w:t>
        </w:r>
        <w:r w:rsidR="00952F92">
          <w:rPr>
            <w:noProof/>
            <w:webHidden/>
          </w:rPr>
          <w:fldChar w:fldCharType="end"/>
        </w:r>
      </w:hyperlink>
    </w:p>
    <w:p w14:paraId="1826B112" w14:textId="77777777" w:rsidR="00952F92" w:rsidRDefault="0045749A">
      <w:pPr>
        <w:pStyle w:val="TM2"/>
        <w:tabs>
          <w:tab w:val="left" w:pos="720"/>
          <w:tab w:val="right" w:leader="dot" w:pos="9628"/>
        </w:tabs>
        <w:rPr>
          <w:rFonts w:asciiTheme="minorHAnsi" w:eastAsiaTheme="minorEastAsia" w:hAnsiTheme="minorHAnsi" w:cstheme="minorBidi"/>
          <w:smallCaps w:val="0"/>
          <w:noProof/>
          <w:sz w:val="22"/>
          <w:szCs w:val="22"/>
        </w:rPr>
      </w:pPr>
      <w:hyperlink w:anchor="_Toc29202748" w:history="1">
        <w:r w:rsidR="00952F92" w:rsidRPr="006846AB">
          <w:rPr>
            <w:rStyle w:val="Lienhypertexte"/>
            <w:noProof/>
          </w:rPr>
          <w:t>6.2</w:t>
        </w:r>
        <w:r w:rsidR="00952F92">
          <w:rPr>
            <w:rFonts w:asciiTheme="minorHAnsi" w:eastAsiaTheme="minorEastAsia" w:hAnsiTheme="minorHAnsi" w:cstheme="minorBidi"/>
            <w:smallCaps w:val="0"/>
            <w:noProof/>
            <w:sz w:val="22"/>
            <w:szCs w:val="22"/>
          </w:rPr>
          <w:tab/>
        </w:r>
        <w:r w:rsidR="00952F92" w:rsidRPr="006846AB">
          <w:rPr>
            <w:rStyle w:val="Lienhypertexte"/>
            <w:noProof/>
          </w:rPr>
          <w:t>MARCHES A PASSER</w:t>
        </w:r>
        <w:r w:rsidR="00952F92">
          <w:rPr>
            <w:noProof/>
            <w:webHidden/>
          </w:rPr>
          <w:tab/>
        </w:r>
        <w:r w:rsidR="00952F92">
          <w:rPr>
            <w:noProof/>
            <w:webHidden/>
          </w:rPr>
          <w:fldChar w:fldCharType="begin"/>
        </w:r>
        <w:r w:rsidR="00952F92">
          <w:rPr>
            <w:noProof/>
            <w:webHidden/>
          </w:rPr>
          <w:instrText xml:space="preserve"> PAGEREF _Toc29202748 \h </w:instrText>
        </w:r>
        <w:r w:rsidR="00952F92">
          <w:rPr>
            <w:noProof/>
            <w:webHidden/>
          </w:rPr>
        </w:r>
        <w:r w:rsidR="00952F92">
          <w:rPr>
            <w:noProof/>
            <w:webHidden/>
          </w:rPr>
          <w:fldChar w:fldCharType="separate"/>
        </w:r>
        <w:r w:rsidR="00952F92">
          <w:rPr>
            <w:noProof/>
            <w:webHidden/>
          </w:rPr>
          <w:t>39</w:t>
        </w:r>
        <w:r w:rsidR="00952F92">
          <w:rPr>
            <w:noProof/>
            <w:webHidden/>
          </w:rPr>
          <w:fldChar w:fldCharType="end"/>
        </w:r>
      </w:hyperlink>
    </w:p>
    <w:p w14:paraId="1F63AFF2"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749" w:history="1">
        <w:r w:rsidR="00952F92" w:rsidRPr="006846AB">
          <w:rPr>
            <w:rStyle w:val="Lienhypertexte"/>
            <w:noProof/>
          </w:rPr>
          <w:t>6.2.1</w:t>
        </w:r>
        <w:r w:rsidR="00952F92">
          <w:rPr>
            <w:rFonts w:asciiTheme="minorHAnsi" w:eastAsiaTheme="minorEastAsia" w:hAnsiTheme="minorHAnsi" w:cstheme="minorBidi"/>
            <w:i w:val="0"/>
            <w:iCs w:val="0"/>
            <w:noProof/>
            <w:sz w:val="22"/>
            <w:szCs w:val="22"/>
          </w:rPr>
          <w:tab/>
        </w:r>
        <w:r w:rsidR="00952F92" w:rsidRPr="006846AB">
          <w:rPr>
            <w:rStyle w:val="Lienhypertexte"/>
            <w:noProof/>
          </w:rPr>
          <w:t>Marché de travaux</w:t>
        </w:r>
        <w:r w:rsidR="00952F92">
          <w:rPr>
            <w:noProof/>
            <w:webHidden/>
          </w:rPr>
          <w:tab/>
        </w:r>
        <w:r w:rsidR="00952F92">
          <w:rPr>
            <w:noProof/>
            <w:webHidden/>
          </w:rPr>
          <w:fldChar w:fldCharType="begin"/>
        </w:r>
        <w:r w:rsidR="00952F92">
          <w:rPr>
            <w:noProof/>
            <w:webHidden/>
          </w:rPr>
          <w:instrText xml:space="preserve"> PAGEREF _Toc29202749 \h </w:instrText>
        </w:r>
        <w:r w:rsidR="00952F92">
          <w:rPr>
            <w:noProof/>
            <w:webHidden/>
          </w:rPr>
        </w:r>
        <w:r w:rsidR="00952F92">
          <w:rPr>
            <w:noProof/>
            <w:webHidden/>
          </w:rPr>
          <w:fldChar w:fldCharType="separate"/>
        </w:r>
        <w:r w:rsidR="00952F92">
          <w:rPr>
            <w:noProof/>
            <w:webHidden/>
          </w:rPr>
          <w:t>39</w:t>
        </w:r>
        <w:r w:rsidR="00952F92">
          <w:rPr>
            <w:noProof/>
            <w:webHidden/>
          </w:rPr>
          <w:fldChar w:fldCharType="end"/>
        </w:r>
      </w:hyperlink>
    </w:p>
    <w:p w14:paraId="4E61976D"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750" w:history="1">
        <w:r w:rsidR="00952F92" w:rsidRPr="006846AB">
          <w:rPr>
            <w:rStyle w:val="Lienhypertexte"/>
            <w:noProof/>
          </w:rPr>
          <w:t>6.2.2</w:t>
        </w:r>
        <w:r w:rsidR="00952F92">
          <w:rPr>
            <w:rFonts w:asciiTheme="minorHAnsi" w:eastAsiaTheme="minorEastAsia" w:hAnsiTheme="minorHAnsi" w:cstheme="minorBidi"/>
            <w:i w:val="0"/>
            <w:iCs w:val="0"/>
            <w:noProof/>
            <w:sz w:val="22"/>
            <w:szCs w:val="22"/>
          </w:rPr>
          <w:tab/>
        </w:r>
        <w:r w:rsidR="00952F92" w:rsidRPr="006846AB">
          <w:rPr>
            <w:rStyle w:val="Lienhypertexte"/>
            <w:noProof/>
          </w:rPr>
          <w:t>Marchés des Prestations Intellectuelles (PI)</w:t>
        </w:r>
        <w:r w:rsidR="00952F92">
          <w:rPr>
            <w:noProof/>
            <w:webHidden/>
          </w:rPr>
          <w:tab/>
        </w:r>
        <w:r w:rsidR="00952F92">
          <w:rPr>
            <w:noProof/>
            <w:webHidden/>
          </w:rPr>
          <w:fldChar w:fldCharType="begin"/>
        </w:r>
        <w:r w:rsidR="00952F92">
          <w:rPr>
            <w:noProof/>
            <w:webHidden/>
          </w:rPr>
          <w:instrText xml:space="preserve"> PAGEREF _Toc29202750 \h </w:instrText>
        </w:r>
        <w:r w:rsidR="00952F92">
          <w:rPr>
            <w:noProof/>
            <w:webHidden/>
          </w:rPr>
        </w:r>
        <w:r w:rsidR="00952F92">
          <w:rPr>
            <w:noProof/>
            <w:webHidden/>
          </w:rPr>
          <w:fldChar w:fldCharType="separate"/>
        </w:r>
        <w:r w:rsidR="00952F92">
          <w:rPr>
            <w:noProof/>
            <w:webHidden/>
          </w:rPr>
          <w:t>39</w:t>
        </w:r>
        <w:r w:rsidR="00952F92">
          <w:rPr>
            <w:noProof/>
            <w:webHidden/>
          </w:rPr>
          <w:fldChar w:fldCharType="end"/>
        </w:r>
      </w:hyperlink>
    </w:p>
    <w:p w14:paraId="10FB1980"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751" w:history="1">
        <w:r w:rsidR="00952F92" w:rsidRPr="006846AB">
          <w:rPr>
            <w:rStyle w:val="Lienhypertexte"/>
            <w:noProof/>
          </w:rPr>
          <w:t>6.2.2.1</w:t>
        </w:r>
        <w:r w:rsidR="00952F92">
          <w:rPr>
            <w:rFonts w:asciiTheme="minorHAnsi" w:eastAsiaTheme="minorEastAsia" w:hAnsiTheme="minorHAnsi" w:cstheme="minorBidi"/>
            <w:noProof/>
            <w:sz w:val="22"/>
            <w:szCs w:val="22"/>
          </w:rPr>
          <w:tab/>
        </w:r>
        <w:r w:rsidR="00952F92" w:rsidRPr="006846AB">
          <w:rPr>
            <w:rStyle w:val="Lienhypertexte"/>
            <w:noProof/>
          </w:rPr>
          <w:t>Programmiste</w:t>
        </w:r>
        <w:r w:rsidR="00952F92">
          <w:rPr>
            <w:noProof/>
            <w:webHidden/>
          </w:rPr>
          <w:tab/>
        </w:r>
        <w:r w:rsidR="00952F92">
          <w:rPr>
            <w:noProof/>
            <w:webHidden/>
          </w:rPr>
          <w:fldChar w:fldCharType="begin"/>
        </w:r>
        <w:r w:rsidR="00952F92">
          <w:rPr>
            <w:noProof/>
            <w:webHidden/>
          </w:rPr>
          <w:instrText xml:space="preserve"> PAGEREF _Toc29202751 \h </w:instrText>
        </w:r>
        <w:r w:rsidR="00952F92">
          <w:rPr>
            <w:noProof/>
            <w:webHidden/>
          </w:rPr>
        </w:r>
        <w:r w:rsidR="00952F92">
          <w:rPr>
            <w:noProof/>
            <w:webHidden/>
          </w:rPr>
          <w:fldChar w:fldCharType="separate"/>
        </w:r>
        <w:r w:rsidR="00952F92">
          <w:rPr>
            <w:noProof/>
            <w:webHidden/>
          </w:rPr>
          <w:t>39</w:t>
        </w:r>
        <w:r w:rsidR="00952F92">
          <w:rPr>
            <w:noProof/>
            <w:webHidden/>
          </w:rPr>
          <w:fldChar w:fldCharType="end"/>
        </w:r>
      </w:hyperlink>
    </w:p>
    <w:p w14:paraId="0C0E025E"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752" w:history="1">
        <w:r w:rsidR="00952F92" w:rsidRPr="006846AB">
          <w:rPr>
            <w:rStyle w:val="Lienhypertexte"/>
            <w:noProof/>
          </w:rPr>
          <w:t>6.2.2.2</w:t>
        </w:r>
        <w:r w:rsidR="00952F92">
          <w:rPr>
            <w:rFonts w:asciiTheme="minorHAnsi" w:eastAsiaTheme="minorEastAsia" w:hAnsiTheme="minorHAnsi" w:cstheme="minorBidi"/>
            <w:noProof/>
            <w:sz w:val="22"/>
            <w:szCs w:val="22"/>
          </w:rPr>
          <w:tab/>
        </w:r>
        <w:r w:rsidR="00952F92" w:rsidRPr="006846AB">
          <w:rPr>
            <w:rStyle w:val="Lienhypertexte"/>
            <w:noProof/>
          </w:rPr>
          <w:t>Assistance à maitrise d’ouvrage</w:t>
        </w:r>
        <w:r w:rsidR="00952F92">
          <w:rPr>
            <w:noProof/>
            <w:webHidden/>
          </w:rPr>
          <w:tab/>
        </w:r>
        <w:r w:rsidR="00952F92">
          <w:rPr>
            <w:noProof/>
            <w:webHidden/>
          </w:rPr>
          <w:fldChar w:fldCharType="begin"/>
        </w:r>
        <w:r w:rsidR="00952F92">
          <w:rPr>
            <w:noProof/>
            <w:webHidden/>
          </w:rPr>
          <w:instrText xml:space="preserve"> PAGEREF _Toc29202752 \h </w:instrText>
        </w:r>
        <w:r w:rsidR="00952F92">
          <w:rPr>
            <w:noProof/>
            <w:webHidden/>
          </w:rPr>
        </w:r>
        <w:r w:rsidR="00952F92">
          <w:rPr>
            <w:noProof/>
            <w:webHidden/>
          </w:rPr>
          <w:fldChar w:fldCharType="separate"/>
        </w:r>
        <w:r w:rsidR="00952F92">
          <w:rPr>
            <w:noProof/>
            <w:webHidden/>
          </w:rPr>
          <w:t>39</w:t>
        </w:r>
        <w:r w:rsidR="00952F92">
          <w:rPr>
            <w:noProof/>
            <w:webHidden/>
          </w:rPr>
          <w:fldChar w:fldCharType="end"/>
        </w:r>
      </w:hyperlink>
    </w:p>
    <w:p w14:paraId="107D92D6"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753" w:history="1">
        <w:r w:rsidR="00952F92" w:rsidRPr="006846AB">
          <w:rPr>
            <w:rStyle w:val="Lienhypertexte"/>
            <w:noProof/>
          </w:rPr>
          <w:t>6.2.2.3</w:t>
        </w:r>
        <w:r w:rsidR="00952F92">
          <w:rPr>
            <w:rFonts w:asciiTheme="minorHAnsi" w:eastAsiaTheme="minorEastAsia" w:hAnsiTheme="minorHAnsi" w:cstheme="minorBidi"/>
            <w:noProof/>
            <w:sz w:val="22"/>
            <w:szCs w:val="22"/>
          </w:rPr>
          <w:tab/>
        </w:r>
        <w:r w:rsidR="00952F92" w:rsidRPr="006846AB">
          <w:rPr>
            <w:rStyle w:val="Lienhypertexte"/>
            <w:noProof/>
          </w:rPr>
          <w:t>Etudes économiques et d’impact nécessaire à la programmation d’un ouvrage</w:t>
        </w:r>
        <w:r w:rsidR="00952F92">
          <w:rPr>
            <w:noProof/>
            <w:webHidden/>
          </w:rPr>
          <w:tab/>
        </w:r>
        <w:r w:rsidR="00952F92">
          <w:rPr>
            <w:noProof/>
            <w:webHidden/>
          </w:rPr>
          <w:fldChar w:fldCharType="begin"/>
        </w:r>
        <w:r w:rsidR="00952F92">
          <w:rPr>
            <w:noProof/>
            <w:webHidden/>
          </w:rPr>
          <w:instrText xml:space="preserve"> PAGEREF _Toc29202753 \h </w:instrText>
        </w:r>
        <w:r w:rsidR="00952F92">
          <w:rPr>
            <w:noProof/>
            <w:webHidden/>
          </w:rPr>
        </w:r>
        <w:r w:rsidR="00952F92">
          <w:rPr>
            <w:noProof/>
            <w:webHidden/>
          </w:rPr>
          <w:fldChar w:fldCharType="separate"/>
        </w:r>
        <w:r w:rsidR="00952F92">
          <w:rPr>
            <w:noProof/>
            <w:webHidden/>
          </w:rPr>
          <w:t>39</w:t>
        </w:r>
        <w:r w:rsidR="00952F92">
          <w:rPr>
            <w:noProof/>
            <w:webHidden/>
          </w:rPr>
          <w:fldChar w:fldCharType="end"/>
        </w:r>
      </w:hyperlink>
    </w:p>
    <w:p w14:paraId="3C76E88B"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754" w:history="1">
        <w:r w:rsidR="00952F92" w:rsidRPr="006846AB">
          <w:rPr>
            <w:rStyle w:val="Lienhypertexte"/>
            <w:noProof/>
          </w:rPr>
          <w:t>6.2.2.4</w:t>
        </w:r>
        <w:r w:rsidR="00952F92">
          <w:rPr>
            <w:rFonts w:asciiTheme="minorHAnsi" w:eastAsiaTheme="minorEastAsia" w:hAnsiTheme="minorHAnsi" w:cstheme="minorBidi"/>
            <w:noProof/>
            <w:sz w:val="22"/>
            <w:szCs w:val="22"/>
          </w:rPr>
          <w:tab/>
        </w:r>
        <w:r w:rsidR="00952F92" w:rsidRPr="006846AB">
          <w:rPr>
            <w:rStyle w:val="Lienhypertexte"/>
            <w:noProof/>
          </w:rPr>
          <w:t>Etudes topographiques, bornage, relevé des réseaux</w:t>
        </w:r>
        <w:r w:rsidR="00952F92">
          <w:rPr>
            <w:noProof/>
            <w:webHidden/>
          </w:rPr>
          <w:tab/>
        </w:r>
        <w:r w:rsidR="00952F92">
          <w:rPr>
            <w:noProof/>
            <w:webHidden/>
          </w:rPr>
          <w:fldChar w:fldCharType="begin"/>
        </w:r>
        <w:r w:rsidR="00952F92">
          <w:rPr>
            <w:noProof/>
            <w:webHidden/>
          </w:rPr>
          <w:instrText xml:space="preserve"> PAGEREF _Toc29202754 \h </w:instrText>
        </w:r>
        <w:r w:rsidR="00952F92">
          <w:rPr>
            <w:noProof/>
            <w:webHidden/>
          </w:rPr>
        </w:r>
        <w:r w:rsidR="00952F92">
          <w:rPr>
            <w:noProof/>
            <w:webHidden/>
          </w:rPr>
          <w:fldChar w:fldCharType="separate"/>
        </w:r>
        <w:r w:rsidR="00952F92">
          <w:rPr>
            <w:noProof/>
            <w:webHidden/>
          </w:rPr>
          <w:t>39</w:t>
        </w:r>
        <w:r w:rsidR="00952F92">
          <w:rPr>
            <w:noProof/>
            <w:webHidden/>
          </w:rPr>
          <w:fldChar w:fldCharType="end"/>
        </w:r>
      </w:hyperlink>
    </w:p>
    <w:p w14:paraId="38C3FD4E"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755" w:history="1">
        <w:r w:rsidR="00952F92" w:rsidRPr="006846AB">
          <w:rPr>
            <w:rStyle w:val="Lienhypertexte"/>
            <w:noProof/>
          </w:rPr>
          <w:t>6.2.2.5</w:t>
        </w:r>
        <w:r w:rsidR="00952F92">
          <w:rPr>
            <w:rFonts w:asciiTheme="minorHAnsi" w:eastAsiaTheme="minorEastAsia" w:hAnsiTheme="minorHAnsi" w:cstheme="minorBidi"/>
            <w:noProof/>
            <w:sz w:val="22"/>
            <w:szCs w:val="22"/>
          </w:rPr>
          <w:tab/>
        </w:r>
        <w:r w:rsidR="00952F92" w:rsidRPr="006846AB">
          <w:rPr>
            <w:rStyle w:val="Lienhypertexte"/>
            <w:noProof/>
          </w:rPr>
          <w:t>Etudes préalables nécessaires à la réalisation d’un ouvrage</w:t>
        </w:r>
        <w:r w:rsidR="00952F92">
          <w:rPr>
            <w:noProof/>
            <w:webHidden/>
          </w:rPr>
          <w:tab/>
        </w:r>
        <w:r w:rsidR="00952F92">
          <w:rPr>
            <w:noProof/>
            <w:webHidden/>
          </w:rPr>
          <w:fldChar w:fldCharType="begin"/>
        </w:r>
        <w:r w:rsidR="00952F92">
          <w:rPr>
            <w:noProof/>
            <w:webHidden/>
          </w:rPr>
          <w:instrText xml:space="preserve"> PAGEREF _Toc29202755 \h </w:instrText>
        </w:r>
        <w:r w:rsidR="00952F92">
          <w:rPr>
            <w:noProof/>
            <w:webHidden/>
          </w:rPr>
        </w:r>
        <w:r w:rsidR="00952F92">
          <w:rPr>
            <w:noProof/>
            <w:webHidden/>
          </w:rPr>
          <w:fldChar w:fldCharType="separate"/>
        </w:r>
        <w:r w:rsidR="00952F92">
          <w:rPr>
            <w:noProof/>
            <w:webHidden/>
          </w:rPr>
          <w:t>39</w:t>
        </w:r>
        <w:r w:rsidR="00952F92">
          <w:rPr>
            <w:noProof/>
            <w:webHidden/>
          </w:rPr>
          <w:fldChar w:fldCharType="end"/>
        </w:r>
      </w:hyperlink>
    </w:p>
    <w:p w14:paraId="51D966E3"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756" w:history="1">
        <w:r w:rsidR="00952F92" w:rsidRPr="006846AB">
          <w:rPr>
            <w:rStyle w:val="Lienhypertexte"/>
            <w:noProof/>
          </w:rPr>
          <w:t>6.2.2.6</w:t>
        </w:r>
        <w:r w:rsidR="00952F92">
          <w:rPr>
            <w:rFonts w:asciiTheme="minorHAnsi" w:eastAsiaTheme="minorEastAsia" w:hAnsiTheme="minorHAnsi" w:cstheme="minorBidi"/>
            <w:noProof/>
            <w:sz w:val="22"/>
            <w:szCs w:val="22"/>
          </w:rPr>
          <w:tab/>
        </w:r>
        <w:r w:rsidR="00952F92" w:rsidRPr="006846AB">
          <w:rPr>
            <w:rStyle w:val="Lienhypertexte"/>
            <w:noProof/>
          </w:rPr>
          <w:t>Maîtrise d’œuvre et ordonnancement, pilotage et coordination</w:t>
        </w:r>
        <w:r w:rsidR="00952F92">
          <w:rPr>
            <w:noProof/>
            <w:webHidden/>
          </w:rPr>
          <w:tab/>
        </w:r>
        <w:r w:rsidR="00952F92">
          <w:rPr>
            <w:noProof/>
            <w:webHidden/>
          </w:rPr>
          <w:fldChar w:fldCharType="begin"/>
        </w:r>
        <w:r w:rsidR="00952F92">
          <w:rPr>
            <w:noProof/>
            <w:webHidden/>
          </w:rPr>
          <w:instrText xml:space="preserve"> PAGEREF _Toc29202756 \h </w:instrText>
        </w:r>
        <w:r w:rsidR="00952F92">
          <w:rPr>
            <w:noProof/>
            <w:webHidden/>
          </w:rPr>
        </w:r>
        <w:r w:rsidR="00952F92">
          <w:rPr>
            <w:noProof/>
            <w:webHidden/>
          </w:rPr>
          <w:fldChar w:fldCharType="separate"/>
        </w:r>
        <w:r w:rsidR="00952F92">
          <w:rPr>
            <w:noProof/>
            <w:webHidden/>
          </w:rPr>
          <w:t>39</w:t>
        </w:r>
        <w:r w:rsidR="00952F92">
          <w:rPr>
            <w:noProof/>
            <w:webHidden/>
          </w:rPr>
          <w:fldChar w:fldCharType="end"/>
        </w:r>
      </w:hyperlink>
    </w:p>
    <w:p w14:paraId="1C4CEC3B" w14:textId="77777777" w:rsidR="00952F92" w:rsidRDefault="0045749A">
      <w:pPr>
        <w:pStyle w:val="TM4"/>
        <w:tabs>
          <w:tab w:val="left" w:pos="1680"/>
          <w:tab w:val="right" w:leader="dot" w:pos="9628"/>
        </w:tabs>
        <w:rPr>
          <w:rFonts w:asciiTheme="minorHAnsi" w:eastAsiaTheme="minorEastAsia" w:hAnsiTheme="minorHAnsi" w:cstheme="minorBidi"/>
          <w:noProof/>
          <w:sz w:val="22"/>
          <w:szCs w:val="22"/>
        </w:rPr>
      </w:pPr>
      <w:hyperlink w:anchor="_Toc29202757" w:history="1">
        <w:r w:rsidR="00952F92" w:rsidRPr="006846AB">
          <w:rPr>
            <w:rStyle w:val="Lienhypertexte"/>
            <w:noProof/>
          </w:rPr>
          <w:t>6.2.2.7</w:t>
        </w:r>
        <w:r w:rsidR="00952F92">
          <w:rPr>
            <w:rFonts w:asciiTheme="minorHAnsi" w:eastAsiaTheme="minorEastAsia" w:hAnsiTheme="minorHAnsi" w:cstheme="minorBidi"/>
            <w:noProof/>
            <w:sz w:val="22"/>
            <w:szCs w:val="22"/>
          </w:rPr>
          <w:tab/>
        </w:r>
        <w:r w:rsidR="00952F92" w:rsidRPr="006846AB">
          <w:rPr>
            <w:rStyle w:val="Lienhypertexte"/>
            <w:noProof/>
          </w:rPr>
          <w:t>Etudes liées au chantier nécessaire à la réalisation d’un ouvrage</w:t>
        </w:r>
        <w:r w:rsidR="00952F92">
          <w:rPr>
            <w:noProof/>
            <w:webHidden/>
          </w:rPr>
          <w:tab/>
        </w:r>
        <w:r w:rsidR="00952F92">
          <w:rPr>
            <w:noProof/>
            <w:webHidden/>
          </w:rPr>
          <w:fldChar w:fldCharType="begin"/>
        </w:r>
        <w:r w:rsidR="00952F92">
          <w:rPr>
            <w:noProof/>
            <w:webHidden/>
          </w:rPr>
          <w:instrText xml:space="preserve"> PAGEREF _Toc29202757 \h </w:instrText>
        </w:r>
        <w:r w:rsidR="00952F92">
          <w:rPr>
            <w:noProof/>
            <w:webHidden/>
          </w:rPr>
        </w:r>
        <w:r w:rsidR="00952F92">
          <w:rPr>
            <w:noProof/>
            <w:webHidden/>
          </w:rPr>
          <w:fldChar w:fldCharType="separate"/>
        </w:r>
        <w:r w:rsidR="00952F92">
          <w:rPr>
            <w:noProof/>
            <w:webHidden/>
          </w:rPr>
          <w:t>39</w:t>
        </w:r>
        <w:r w:rsidR="00952F92">
          <w:rPr>
            <w:noProof/>
            <w:webHidden/>
          </w:rPr>
          <w:fldChar w:fldCharType="end"/>
        </w:r>
      </w:hyperlink>
    </w:p>
    <w:p w14:paraId="4E0F5E23" w14:textId="77777777" w:rsidR="00952F92" w:rsidRDefault="0045749A">
      <w:pPr>
        <w:pStyle w:val="TM2"/>
        <w:tabs>
          <w:tab w:val="left" w:pos="720"/>
          <w:tab w:val="right" w:leader="dot" w:pos="9628"/>
        </w:tabs>
        <w:rPr>
          <w:rFonts w:asciiTheme="minorHAnsi" w:eastAsiaTheme="minorEastAsia" w:hAnsiTheme="minorHAnsi" w:cstheme="minorBidi"/>
          <w:smallCaps w:val="0"/>
          <w:noProof/>
          <w:sz w:val="22"/>
          <w:szCs w:val="22"/>
        </w:rPr>
      </w:pPr>
      <w:hyperlink w:anchor="_Toc29202758" w:history="1">
        <w:r w:rsidR="00952F92" w:rsidRPr="006846AB">
          <w:rPr>
            <w:rStyle w:val="Lienhypertexte"/>
            <w:noProof/>
          </w:rPr>
          <w:t>6.3</w:t>
        </w:r>
        <w:r w:rsidR="00952F92">
          <w:rPr>
            <w:rFonts w:asciiTheme="minorHAnsi" w:eastAsiaTheme="minorEastAsia" w:hAnsiTheme="minorHAnsi" w:cstheme="minorBidi"/>
            <w:smallCaps w:val="0"/>
            <w:noProof/>
            <w:sz w:val="22"/>
            <w:szCs w:val="22"/>
          </w:rPr>
          <w:tab/>
        </w:r>
        <w:r w:rsidR="00952F92" w:rsidRPr="006846AB">
          <w:rPr>
            <w:rStyle w:val="Lienhypertexte"/>
            <w:noProof/>
          </w:rPr>
          <w:t>CONTRAINTES DES MARCHES</w:t>
        </w:r>
        <w:r w:rsidR="00952F92">
          <w:rPr>
            <w:noProof/>
            <w:webHidden/>
          </w:rPr>
          <w:tab/>
        </w:r>
        <w:r w:rsidR="00952F92">
          <w:rPr>
            <w:noProof/>
            <w:webHidden/>
          </w:rPr>
          <w:fldChar w:fldCharType="begin"/>
        </w:r>
        <w:r w:rsidR="00952F92">
          <w:rPr>
            <w:noProof/>
            <w:webHidden/>
          </w:rPr>
          <w:instrText xml:space="preserve"> PAGEREF _Toc29202758 \h </w:instrText>
        </w:r>
        <w:r w:rsidR="00952F92">
          <w:rPr>
            <w:noProof/>
            <w:webHidden/>
          </w:rPr>
        </w:r>
        <w:r w:rsidR="00952F92">
          <w:rPr>
            <w:noProof/>
            <w:webHidden/>
          </w:rPr>
          <w:fldChar w:fldCharType="separate"/>
        </w:r>
        <w:r w:rsidR="00952F92">
          <w:rPr>
            <w:noProof/>
            <w:webHidden/>
          </w:rPr>
          <w:t>39</w:t>
        </w:r>
        <w:r w:rsidR="00952F92">
          <w:rPr>
            <w:noProof/>
            <w:webHidden/>
          </w:rPr>
          <w:fldChar w:fldCharType="end"/>
        </w:r>
      </w:hyperlink>
    </w:p>
    <w:p w14:paraId="3E9B423A"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759" w:history="1">
        <w:r w:rsidR="00952F92" w:rsidRPr="006846AB">
          <w:rPr>
            <w:rStyle w:val="Lienhypertexte"/>
            <w:noProof/>
          </w:rPr>
          <w:t>6.3.1</w:t>
        </w:r>
        <w:r w:rsidR="00952F92">
          <w:rPr>
            <w:rFonts w:asciiTheme="minorHAnsi" w:eastAsiaTheme="minorEastAsia" w:hAnsiTheme="minorHAnsi" w:cstheme="minorBidi"/>
            <w:i w:val="0"/>
            <w:iCs w:val="0"/>
            <w:noProof/>
            <w:sz w:val="22"/>
            <w:szCs w:val="22"/>
          </w:rPr>
          <w:tab/>
        </w:r>
        <w:r w:rsidR="00952F92" w:rsidRPr="006846AB">
          <w:rPr>
            <w:rStyle w:val="Lienhypertexte"/>
            <w:noProof/>
          </w:rPr>
          <w:t>Niveau de confidentialité</w:t>
        </w:r>
        <w:r w:rsidR="00952F92">
          <w:rPr>
            <w:noProof/>
            <w:webHidden/>
          </w:rPr>
          <w:tab/>
        </w:r>
        <w:r w:rsidR="00952F92">
          <w:rPr>
            <w:noProof/>
            <w:webHidden/>
          </w:rPr>
          <w:fldChar w:fldCharType="begin"/>
        </w:r>
        <w:r w:rsidR="00952F92">
          <w:rPr>
            <w:noProof/>
            <w:webHidden/>
          </w:rPr>
          <w:instrText xml:space="preserve"> PAGEREF _Toc29202759 \h </w:instrText>
        </w:r>
        <w:r w:rsidR="00952F92">
          <w:rPr>
            <w:noProof/>
            <w:webHidden/>
          </w:rPr>
        </w:r>
        <w:r w:rsidR="00952F92">
          <w:rPr>
            <w:noProof/>
            <w:webHidden/>
          </w:rPr>
          <w:fldChar w:fldCharType="separate"/>
        </w:r>
        <w:r w:rsidR="00952F92">
          <w:rPr>
            <w:noProof/>
            <w:webHidden/>
          </w:rPr>
          <w:t>39</w:t>
        </w:r>
        <w:r w:rsidR="00952F92">
          <w:rPr>
            <w:noProof/>
            <w:webHidden/>
          </w:rPr>
          <w:fldChar w:fldCharType="end"/>
        </w:r>
      </w:hyperlink>
    </w:p>
    <w:p w14:paraId="654878EB" w14:textId="77777777" w:rsidR="00952F92" w:rsidRDefault="0045749A">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29202760" w:history="1">
        <w:r w:rsidR="00952F92" w:rsidRPr="006846AB">
          <w:rPr>
            <w:rStyle w:val="Lienhypertexte"/>
            <w:noProof/>
          </w:rPr>
          <w:t>6.3.2</w:t>
        </w:r>
        <w:r w:rsidR="00952F92">
          <w:rPr>
            <w:rFonts w:asciiTheme="minorHAnsi" w:eastAsiaTheme="minorEastAsia" w:hAnsiTheme="minorHAnsi" w:cstheme="minorBidi"/>
            <w:i w:val="0"/>
            <w:iCs w:val="0"/>
            <w:noProof/>
            <w:sz w:val="22"/>
            <w:szCs w:val="22"/>
          </w:rPr>
          <w:tab/>
        </w:r>
        <w:r w:rsidR="00952F92" w:rsidRPr="006846AB">
          <w:rPr>
            <w:rStyle w:val="Lienhypertexte"/>
            <w:noProof/>
          </w:rPr>
          <w:t>Clause d’insertion professionnelle</w:t>
        </w:r>
        <w:r w:rsidR="00952F92">
          <w:rPr>
            <w:noProof/>
            <w:webHidden/>
          </w:rPr>
          <w:tab/>
        </w:r>
        <w:r w:rsidR="00952F92">
          <w:rPr>
            <w:noProof/>
            <w:webHidden/>
          </w:rPr>
          <w:fldChar w:fldCharType="begin"/>
        </w:r>
        <w:r w:rsidR="00952F92">
          <w:rPr>
            <w:noProof/>
            <w:webHidden/>
          </w:rPr>
          <w:instrText xml:space="preserve"> PAGEREF _Toc29202760 \h </w:instrText>
        </w:r>
        <w:r w:rsidR="00952F92">
          <w:rPr>
            <w:noProof/>
            <w:webHidden/>
          </w:rPr>
        </w:r>
        <w:r w:rsidR="00952F92">
          <w:rPr>
            <w:noProof/>
            <w:webHidden/>
          </w:rPr>
          <w:fldChar w:fldCharType="separate"/>
        </w:r>
        <w:r w:rsidR="00952F92">
          <w:rPr>
            <w:noProof/>
            <w:webHidden/>
          </w:rPr>
          <w:t>40</w:t>
        </w:r>
        <w:r w:rsidR="00952F92">
          <w:rPr>
            <w:noProof/>
            <w:webHidden/>
          </w:rPr>
          <w:fldChar w:fldCharType="end"/>
        </w:r>
      </w:hyperlink>
    </w:p>
    <w:p w14:paraId="2853C503" w14:textId="77777777" w:rsidR="00952F92" w:rsidRDefault="0045749A">
      <w:pPr>
        <w:pStyle w:val="TM1"/>
        <w:rPr>
          <w:rFonts w:asciiTheme="minorHAnsi" w:eastAsiaTheme="minorEastAsia" w:hAnsiTheme="minorHAnsi" w:cstheme="minorBidi"/>
          <w:b w:val="0"/>
          <w:bCs w:val="0"/>
          <w:caps w:val="0"/>
          <w:noProof/>
          <w:sz w:val="22"/>
          <w:szCs w:val="22"/>
        </w:rPr>
      </w:pPr>
      <w:hyperlink w:anchor="_Toc29202761" w:history="1">
        <w:r w:rsidR="00952F92" w:rsidRPr="006846AB">
          <w:rPr>
            <w:rStyle w:val="Lienhypertexte"/>
            <w:noProof/>
          </w:rPr>
          <w:t>7</w:t>
        </w:r>
        <w:r w:rsidR="00952F92">
          <w:rPr>
            <w:rFonts w:asciiTheme="minorHAnsi" w:eastAsiaTheme="minorEastAsia" w:hAnsiTheme="minorHAnsi" w:cstheme="minorBidi"/>
            <w:b w:val="0"/>
            <w:bCs w:val="0"/>
            <w:caps w:val="0"/>
            <w:noProof/>
            <w:sz w:val="22"/>
            <w:szCs w:val="22"/>
          </w:rPr>
          <w:tab/>
        </w:r>
        <w:r w:rsidR="00952F92" w:rsidRPr="006846AB">
          <w:rPr>
            <w:rStyle w:val="Lienhypertexte"/>
            <w:noProof/>
          </w:rPr>
          <w:t>Enveloppe financière prévisionnelle</w:t>
        </w:r>
        <w:r w:rsidR="00952F92">
          <w:rPr>
            <w:noProof/>
            <w:webHidden/>
          </w:rPr>
          <w:tab/>
        </w:r>
        <w:r w:rsidR="00952F92">
          <w:rPr>
            <w:noProof/>
            <w:webHidden/>
          </w:rPr>
          <w:fldChar w:fldCharType="begin"/>
        </w:r>
        <w:r w:rsidR="00952F92">
          <w:rPr>
            <w:noProof/>
            <w:webHidden/>
          </w:rPr>
          <w:instrText xml:space="preserve"> PAGEREF _Toc29202761 \h </w:instrText>
        </w:r>
        <w:r w:rsidR="00952F92">
          <w:rPr>
            <w:noProof/>
            <w:webHidden/>
          </w:rPr>
        </w:r>
        <w:r w:rsidR="00952F92">
          <w:rPr>
            <w:noProof/>
            <w:webHidden/>
          </w:rPr>
          <w:fldChar w:fldCharType="separate"/>
        </w:r>
        <w:r w:rsidR="00952F92">
          <w:rPr>
            <w:noProof/>
            <w:webHidden/>
          </w:rPr>
          <w:t>41</w:t>
        </w:r>
        <w:r w:rsidR="00952F92">
          <w:rPr>
            <w:noProof/>
            <w:webHidden/>
          </w:rPr>
          <w:fldChar w:fldCharType="end"/>
        </w:r>
      </w:hyperlink>
    </w:p>
    <w:p w14:paraId="30B9BE4F" w14:textId="77777777" w:rsidR="00952F92" w:rsidRDefault="0045749A">
      <w:pPr>
        <w:pStyle w:val="TM1"/>
        <w:rPr>
          <w:rFonts w:asciiTheme="minorHAnsi" w:eastAsiaTheme="minorEastAsia" w:hAnsiTheme="minorHAnsi" w:cstheme="minorBidi"/>
          <w:b w:val="0"/>
          <w:bCs w:val="0"/>
          <w:caps w:val="0"/>
          <w:noProof/>
          <w:sz w:val="22"/>
          <w:szCs w:val="22"/>
        </w:rPr>
      </w:pPr>
      <w:hyperlink w:anchor="_Toc29202762" w:history="1">
        <w:r w:rsidR="00952F92" w:rsidRPr="006846AB">
          <w:rPr>
            <w:rStyle w:val="Lienhypertexte"/>
            <w:noProof/>
          </w:rPr>
          <w:t>8</w:t>
        </w:r>
        <w:r w:rsidR="00952F92">
          <w:rPr>
            <w:rFonts w:asciiTheme="minorHAnsi" w:eastAsiaTheme="minorEastAsia" w:hAnsiTheme="minorHAnsi" w:cstheme="minorBidi"/>
            <w:b w:val="0"/>
            <w:bCs w:val="0"/>
            <w:caps w:val="0"/>
            <w:noProof/>
            <w:sz w:val="22"/>
            <w:szCs w:val="22"/>
          </w:rPr>
          <w:tab/>
        </w:r>
        <w:r w:rsidR="00952F92" w:rsidRPr="006846AB">
          <w:rPr>
            <w:rStyle w:val="Lienhypertexte"/>
            <w:noProof/>
          </w:rPr>
          <w:t>DIFFRENCE AVEC LE COÛT A l’EIF</w:t>
        </w:r>
        <w:r w:rsidR="00952F92">
          <w:rPr>
            <w:noProof/>
            <w:webHidden/>
          </w:rPr>
          <w:tab/>
        </w:r>
        <w:r w:rsidR="00952F92">
          <w:rPr>
            <w:noProof/>
            <w:webHidden/>
          </w:rPr>
          <w:fldChar w:fldCharType="begin"/>
        </w:r>
        <w:r w:rsidR="00952F92">
          <w:rPr>
            <w:noProof/>
            <w:webHidden/>
          </w:rPr>
          <w:instrText xml:space="preserve"> PAGEREF _Toc29202762 \h </w:instrText>
        </w:r>
        <w:r w:rsidR="00952F92">
          <w:rPr>
            <w:noProof/>
            <w:webHidden/>
          </w:rPr>
        </w:r>
        <w:r w:rsidR="00952F92">
          <w:rPr>
            <w:noProof/>
            <w:webHidden/>
          </w:rPr>
          <w:fldChar w:fldCharType="separate"/>
        </w:r>
        <w:r w:rsidR="00952F92">
          <w:rPr>
            <w:noProof/>
            <w:webHidden/>
          </w:rPr>
          <w:t>42</w:t>
        </w:r>
        <w:r w:rsidR="00952F92">
          <w:rPr>
            <w:noProof/>
            <w:webHidden/>
          </w:rPr>
          <w:fldChar w:fldCharType="end"/>
        </w:r>
      </w:hyperlink>
    </w:p>
    <w:p w14:paraId="60C6BBB5" w14:textId="77777777" w:rsidR="00952F92" w:rsidRDefault="0045749A">
      <w:pPr>
        <w:pStyle w:val="TM1"/>
        <w:rPr>
          <w:rFonts w:asciiTheme="minorHAnsi" w:eastAsiaTheme="minorEastAsia" w:hAnsiTheme="minorHAnsi" w:cstheme="minorBidi"/>
          <w:b w:val="0"/>
          <w:bCs w:val="0"/>
          <w:caps w:val="0"/>
          <w:noProof/>
          <w:sz w:val="22"/>
          <w:szCs w:val="22"/>
        </w:rPr>
      </w:pPr>
      <w:hyperlink w:anchor="_Toc29202763" w:history="1">
        <w:r w:rsidR="00952F92" w:rsidRPr="006846AB">
          <w:rPr>
            <w:rStyle w:val="Lienhypertexte"/>
            <w:noProof/>
          </w:rPr>
          <w:t>9</w:t>
        </w:r>
        <w:r w:rsidR="00952F92">
          <w:rPr>
            <w:rFonts w:asciiTheme="minorHAnsi" w:eastAsiaTheme="minorEastAsia" w:hAnsiTheme="minorHAnsi" w:cstheme="minorBidi"/>
            <w:b w:val="0"/>
            <w:bCs w:val="0"/>
            <w:caps w:val="0"/>
            <w:noProof/>
            <w:sz w:val="22"/>
            <w:szCs w:val="22"/>
          </w:rPr>
          <w:tab/>
        </w:r>
        <w:r w:rsidR="00952F92" w:rsidRPr="006846AB">
          <w:rPr>
            <w:rStyle w:val="Lienhypertexte"/>
            <w:noProof/>
          </w:rPr>
          <w:t>PLANIFICATION BUDGETAIRE</w:t>
        </w:r>
        <w:r w:rsidR="00952F92">
          <w:rPr>
            <w:noProof/>
            <w:webHidden/>
          </w:rPr>
          <w:tab/>
        </w:r>
        <w:r w:rsidR="00952F92">
          <w:rPr>
            <w:noProof/>
            <w:webHidden/>
          </w:rPr>
          <w:fldChar w:fldCharType="begin"/>
        </w:r>
        <w:r w:rsidR="00952F92">
          <w:rPr>
            <w:noProof/>
            <w:webHidden/>
          </w:rPr>
          <w:instrText xml:space="preserve"> PAGEREF _Toc29202763 \h </w:instrText>
        </w:r>
        <w:r w:rsidR="00952F92">
          <w:rPr>
            <w:noProof/>
            <w:webHidden/>
          </w:rPr>
        </w:r>
        <w:r w:rsidR="00952F92">
          <w:rPr>
            <w:noProof/>
            <w:webHidden/>
          </w:rPr>
          <w:fldChar w:fldCharType="separate"/>
        </w:r>
        <w:r w:rsidR="00952F92">
          <w:rPr>
            <w:noProof/>
            <w:webHidden/>
          </w:rPr>
          <w:t>43</w:t>
        </w:r>
        <w:r w:rsidR="00952F92">
          <w:rPr>
            <w:noProof/>
            <w:webHidden/>
          </w:rPr>
          <w:fldChar w:fldCharType="end"/>
        </w:r>
      </w:hyperlink>
    </w:p>
    <w:p w14:paraId="431BF4E2" w14:textId="77777777" w:rsidR="00952F92" w:rsidRDefault="0045749A">
      <w:pPr>
        <w:pStyle w:val="TM1"/>
        <w:rPr>
          <w:rFonts w:asciiTheme="minorHAnsi" w:eastAsiaTheme="minorEastAsia" w:hAnsiTheme="minorHAnsi" w:cstheme="minorBidi"/>
          <w:b w:val="0"/>
          <w:bCs w:val="0"/>
          <w:caps w:val="0"/>
          <w:noProof/>
          <w:sz w:val="22"/>
          <w:szCs w:val="22"/>
        </w:rPr>
      </w:pPr>
      <w:hyperlink w:anchor="_Toc29202764" w:history="1">
        <w:r w:rsidR="00952F92" w:rsidRPr="006846AB">
          <w:rPr>
            <w:rStyle w:val="Lienhypertexte"/>
            <w:noProof/>
          </w:rPr>
          <w:t>10</w:t>
        </w:r>
        <w:r w:rsidR="00952F92">
          <w:rPr>
            <w:rFonts w:asciiTheme="minorHAnsi" w:eastAsiaTheme="minorEastAsia" w:hAnsiTheme="minorHAnsi" w:cstheme="minorBidi"/>
            <w:b w:val="0"/>
            <w:bCs w:val="0"/>
            <w:caps w:val="0"/>
            <w:noProof/>
            <w:sz w:val="22"/>
            <w:szCs w:val="22"/>
          </w:rPr>
          <w:tab/>
        </w:r>
        <w:r w:rsidR="00952F92" w:rsidRPr="006846AB">
          <w:rPr>
            <w:rStyle w:val="Lienhypertexte"/>
            <w:noProof/>
          </w:rPr>
          <w:t>Planification CALENDAIRE</w:t>
        </w:r>
        <w:r w:rsidR="00952F92">
          <w:rPr>
            <w:noProof/>
            <w:webHidden/>
          </w:rPr>
          <w:tab/>
        </w:r>
        <w:r w:rsidR="00952F92">
          <w:rPr>
            <w:noProof/>
            <w:webHidden/>
          </w:rPr>
          <w:fldChar w:fldCharType="begin"/>
        </w:r>
        <w:r w:rsidR="00952F92">
          <w:rPr>
            <w:noProof/>
            <w:webHidden/>
          </w:rPr>
          <w:instrText xml:space="preserve"> PAGEREF _Toc29202764 \h </w:instrText>
        </w:r>
        <w:r w:rsidR="00952F92">
          <w:rPr>
            <w:noProof/>
            <w:webHidden/>
          </w:rPr>
        </w:r>
        <w:r w:rsidR="00952F92">
          <w:rPr>
            <w:noProof/>
            <w:webHidden/>
          </w:rPr>
          <w:fldChar w:fldCharType="separate"/>
        </w:r>
        <w:r w:rsidR="00952F92">
          <w:rPr>
            <w:noProof/>
            <w:webHidden/>
          </w:rPr>
          <w:t>44</w:t>
        </w:r>
        <w:r w:rsidR="00952F92">
          <w:rPr>
            <w:noProof/>
            <w:webHidden/>
          </w:rPr>
          <w:fldChar w:fldCharType="end"/>
        </w:r>
      </w:hyperlink>
    </w:p>
    <w:p w14:paraId="228E4BAF" w14:textId="77777777" w:rsidR="00952F92" w:rsidRDefault="0045749A">
      <w:pPr>
        <w:pStyle w:val="TM1"/>
        <w:rPr>
          <w:rFonts w:asciiTheme="minorHAnsi" w:eastAsiaTheme="minorEastAsia" w:hAnsiTheme="minorHAnsi" w:cstheme="minorBidi"/>
          <w:b w:val="0"/>
          <w:bCs w:val="0"/>
          <w:caps w:val="0"/>
          <w:noProof/>
          <w:sz w:val="22"/>
          <w:szCs w:val="22"/>
        </w:rPr>
      </w:pPr>
      <w:hyperlink w:anchor="_Toc29202765" w:history="1">
        <w:r w:rsidR="00952F92" w:rsidRPr="006846AB">
          <w:rPr>
            <w:rStyle w:val="Lienhypertexte"/>
            <w:noProof/>
          </w:rPr>
          <w:t>11</w:t>
        </w:r>
        <w:r w:rsidR="00952F92">
          <w:rPr>
            <w:rFonts w:asciiTheme="minorHAnsi" w:eastAsiaTheme="minorEastAsia" w:hAnsiTheme="minorHAnsi" w:cstheme="minorBidi"/>
            <w:b w:val="0"/>
            <w:bCs w:val="0"/>
            <w:caps w:val="0"/>
            <w:noProof/>
            <w:sz w:val="22"/>
            <w:szCs w:val="22"/>
          </w:rPr>
          <w:tab/>
        </w:r>
        <w:r w:rsidR="00952F92" w:rsidRPr="006846AB">
          <w:rPr>
            <w:rStyle w:val="Lienhypertexte"/>
            <w:noProof/>
          </w:rPr>
          <w:t>AVIS DE LA CONDUITE D’OPERATION ET ATTENDU DES INTERVENANTS</w:t>
        </w:r>
        <w:r w:rsidR="00952F92">
          <w:rPr>
            <w:noProof/>
            <w:webHidden/>
          </w:rPr>
          <w:tab/>
        </w:r>
        <w:r w:rsidR="00952F92">
          <w:rPr>
            <w:noProof/>
            <w:webHidden/>
          </w:rPr>
          <w:fldChar w:fldCharType="begin"/>
        </w:r>
        <w:r w:rsidR="00952F92">
          <w:rPr>
            <w:noProof/>
            <w:webHidden/>
          </w:rPr>
          <w:instrText xml:space="preserve"> PAGEREF _Toc29202765 \h </w:instrText>
        </w:r>
        <w:r w:rsidR="00952F92">
          <w:rPr>
            <w:noProof/>
            <w:webHidden/>
          </w:rPr>
        </w:r>
        <w:r w:rsidR="00952F92">
          <w:rPr>
            <w:noProof/>
            <w:webHidden/>
          </w:rPr>
          <w:fldChar w:fldCharType="separate"/>
        </w:r>
        <w:r w:rsidR="00952F92">
          <w:rPr>
            <w:noProof/>
            <w:webHidden/>
          </w:rPr>
          <w:t>45</w:t>
        </w:r>
        <w:r w:rsidR="00952F92">
          <w:rPr>
            <w:noProof/>
            <w:webHidden/>
          </w:rPr>
          <w:fldChar w:fldCharType="end"/>
        </w:r>
      </w:hyperlink>
    </w:p>
    <w:p w14:paraId="47FA3A49" w14:textId="77777777" w:rsidR="00952F92" w:rsidRDefault="0045749A">
      <w:pPr>
        <w:pStyle w:val="TM1"/>
        <w:rPr>
          <w:rFonts w:asciiTheme="minorHAnsi" w:eastAsiaTheme="minorEastAsia" w:hAnsiTheme="minorHAnsi" w:cstheme="minorBidi"/>
          <w:b w:val="0"/>
          <w:bCs w:val="0"/>
          <w:caps w:val="0"/>
          <w:noProof/>
          <w:sz w:val="22"/>
          <w:szCs w:val="22"/>
        </w:rPr>
      </w:pPr>
      <w:hyperlink w:anchor="_Toc29202766" w:history="1">
        <w:r w:rsidR="00952F92" w:rsidRPr="006846AB">
          <w:rPr>
            <w:rStyle w:val="Lienhypertexte"/>
            <w:noProof/>
          </w:rPr>
          <w:t>12</w:t>
        </w:r>
        <w:r w:rsidR="00952F92">
          <w:rPr>
            <w:rFonts w:asciiTheme="minorHAnsi" w:eastAsiaTheme="minorEastAsia" w:hAnsiTheme="minorHAnsi" w:cstheme="minorBidi"/>
            <w:b w:val="0"/>
            <w:bCs w:val="0"/>
            <w:caps w:val="0"/>
            <w:noProof/>
            <w:sz w:val="22"/>
            <w:szCs w:val="22"/>
          </w:rPr>
          <w:tab/>
        </w:r>
        <w:r w:rsidR="00952F92" w:rsidRPr="006846AB">
          <w:rPr>
            <w:rStyle w:val="Lienhypertexte"/>
            <w:noProof/>
          </w:rPr>
          <w:t>Annexes</w:t>
        </w:r>
        <w:r w:rsidR="00952F92">
          <w:rPr>
            <w:noProof/>
            <w:webHidden/>
          </w:rPr>
          <w:tab/>
        </w:r>
        <w:r w:rsidR="00952F92">
          <w:rPr>
            <w:noProof/>
            <w:webHidden/>
          </w:rPr>
          <w:fldChar w:fldCharType="begin"/>
        </w:r>
        <w:r w:rsidR="00952F92">
          <w:rPr>
            <w:noProof/>
            <w:webHidden/>
          </w:rPr>
          <w:instrText xml:space="preserve"> PAGEREF _Toc29202766 \h </w:instrText>
        </w:r>
        <w:r w:rsidR="00952F92">
          <w:rPr>
            <w:noProof/>
            <w:webHidden/>
          </w:rPr>
        </w:r>
        <w:r w:rsidR="00952F92">
          <w:rPr>
            <w:noProof/>
            <w:webHidden/>
          </w:rPr>
          <w:fldChar w:fldCharType="separate"/>
        </w:r>
        <w:r w:rsidR="00952F92">
          <w:rPr>
            <w:noProof/>
            <w:webHidden/>
          </w:rPr>
          <w:t>46</w:t>
        </w:r>
        <w:r w:rsidR="00952F92">
          <w:rPr>
            <w:noProof/>
            <w:webHidden/>
          </w:rPr>
          <w:fldChar w:fldCharType="end"/>
        </w:r>
      </w:hyperlink>
    </w:p>
    <w:p w14:paraId="659AE7D2" w14:textId="77777777" w:rsidR="009C5CF4" w:rsidRPr="005157ED" w:rsidRDefault="00F304B9" w:rsidP="005157ED">
      <w:pPr>
        <w:rPr>
          <w:rFonts w:asciiTheme="minorHAnsi" w:hAnsiTheme="minorHAnsi"/>
          <w:sz w:val="20"/>
          <w:szCs w:val="20"/>
        </w:rPr>
      </w:pPr>
      <w:r w:rsidRPr="00B4693B">
        <w:rPr>
          <w:rFonts w:asciiTheme="minorHAnsi" w:hAnsiTheme="minorHAnsi"/>
          <w:b/>
          <w:bCs/>
          <w:caps/>
          <w:sz w:val="20"/>
          <w:szCs w:val="20"/>
        </w:rPr>
        <w:fldChar w:fldCharType="end"/>
      </w:r>
    </w:p>
    <w:p w14:paraId="02BC5350" w14:textId="77777777" w:rsidR="009C5CF4" w:rsidRDefault="009C5CF4" w:rsidP="000B117E">
      <w:pPr>
        <w:jc w:val="left"/>
        <w:rPr>
          <w:b/>
          <w:bCs/>
          <w:caps/>
          <w:sz w:val="20"/>
        </w:rPr>
      </w:pPr>
    </w:p>
    <w:p w14:paraId="0DD4C662" w14:textId="77777777" w:rsidR="0047770E" w:rsidRDefault="0047770E" w:rsidP="000B117E">
      <w:pPr>
        <w:jc w:val="left"/>
        <w:rPr>
          <w:b/>
          <w:bCs/>
          <w:caps/>
          <w:sz w:val="20"/>
        </w:rPr>
      </w:pPr>
    </w:p>
    <w:p w14:paraId="36CB586C" w14:textId="77777777" w:rsidR="00A03E44" w:rsidRDefault="00A03E44" w:rsidP="000B117E">
      <w:pPr>
        <w:jc w:val="left"/>
        <w:rPr>
          <w:b/>
          <w:bCs/>
          <w:caps/>
          <w:sz w:val="20"/>
        </w:rPr>
      </w:pPr>
      <w:r>
        <w:rPr>
          <w:b/>
          <w:bCs/>
          <w:caps/>
          <w:sz w:val="20"/>
        </w:rPr>
        <w:br w:type="page"/>
      </w:r>
    </w:p>
    <w:p w14:paraId="320C0845" w14:textId="77777777" w:rsidR="00F304B9" w:rsidRPr="002B3BAE" w:rsidRDefault="00B53A11" w:rsidP="001A31D7">
      <w:pPr>
        <w:pStyle w:val="En-ttedetabledesmatires"/>
        <w:rPr>
          <w:rFonts w:ascii="Calibri" w:hAnsi="Calibri"/>
        </w:rPr>
      </w:pPr>
      <w:r>
        <w:rPr>
          <w:rFonts w:ascii="Calibri" w:hAnsi="Calibri"/>
        </w:rPr>
        <w:lastRenderedPageBreak/>
        <w:t xml:space="preserve"> ABREVATIONS</w:t>
      </w:r>
      <w:r w:rsidR="00177C64">
        <w:rPr>
          <w:rFonts w:ascii="Calibri" w:hAnsi="Calibri"/>
        </w:rPr>
        <w:t xml:space="preserve"> COURANTEs</w:t>
      </w:r>
    </w:p>
    <w:p w14:paraId="12A5FB29" w14:textId="77777777" w:rsidR="00F304B9" w:rsidRPr="002B3BAE" w:rsidRDefault="00F304B9" w:rsidP="00177C64">
      <w:pPr>
        <w:ind w:left="454" w:hanging="227"/>
        <w:rPr>
          <w:rFonts w:ascii="Calibri" w:hAnsi="Calibri"/>
        </w:rPr>
      </w:pPr>
    </w:p>
    <w:p w14:paraId="04A1214D" w14:textId="77777777" w:rsidR="008A0534" w:rsidRDefault="008A0534" w:rsidP="00177C64">
      <w:pPr>
        <w:pStyle w:val="Paragraphedeliste"/>
        <w:numPr>
          <w:ilvl w:val="0"/>
          <w:numId w:val="9"/>
        </w:numPr>
        <w:tabs>
          <w:tab w:val="right" w:leader="dot" w:pos="9060"/>
        </w:tabs>
        <w:ind w:left="454" w:hanging="227"/>
        <w:rPr>
          <w:bCs/>
        </w:rPr>
      </w:pPr>
      <w:r>
        <w:rPr>
          <w:bCs/>
        </w:rPr>
        <w:t>A.C.R.P. : Attestation Concernant le Risque Pyrotechnique</w:t>
      </w:r>
    </w:p>
    <w:p w14:paraId="34872C70" w14:textId="77777777" w:rsidR="00CF52AB" w:rsidRDefault="00CF52AB" w:rsidP="00177C64">
      <w:pPr>
        <w:pStyle w:val="Paragraphedeliste"/>
        <w:numPr>
          <w:ilvl w:val="0"/>
          <w:numId w:val="9"/>
        </w:numPr>
        <w:tabs>
          <w:tab w:val="right" w:leader="dot" w:pos="9060"/>
        </w:tabs>
        <w:ind w:left="454" w:hanging="227"/>
        <w:rPr>
          <w:bCs/>
        </w:rPr>
      </w:pPr>
      <w:r>
        <w:rPr>
          <w:bCs/>
        </w:rPr>
        <w:t xml:space="preserve">A.M.O. : Assistance à Maîtrise d’Ouvrage  </w:t>
      </w:r>
    </w:p>
    <w:p w14:paraId="40C097A2" w14:textId="77777777" w:rsidR="00CF52AB" w:rsidRPr="00CF52AB" w:rsidRDefault="00CF52AB" w:rsidP="00177C64">
      <w:pPr>
        <w:pStyle w:val="Paragraphedeliste"/>
        <w:numPr>
          <w:ilvl w:val="0"/>
          <w:numId w:val="9"/>
        </w:numPr>
        <w:tabs>
          <w:tab w:val="right" w:leader="dot" w:pos="9060"/>
        </w:tabs>
        <w:ind w:left="454" w:hanging="227"/>
        <w:rPr>
          <w:bCs/>
        </w:rPr>
      </w:pPr>
      <w:r>
        <w:rPr>
          <w:bCs/>
        </w:rPr>
        <w:t>A.V.P. : Avant-Projet</w:t>
      </w:r>
    </w:p>
    <w:p w14:paraId="3785FE9D" w14:textId="77777777" w:rsidR="008A0534" w:rsidRPr="008A0534" w:rsidRDefault="008A0534" w:rsidP="00177C64">
      <w:pPr>
        <w:pStyle w:val="Paragraphedeliste"/>
        <w:numPr>
          <w:ilvl w:val="0"/>
          <w:numId w:val="9"/>
        </w:numPr>
        <w:tabs>
          <w:tab w:val="right" w:leader="dot" w:pos="9060"/>
        </w:tabs>
        <w:ind w:left="454" w:hanging="227"/>
        <w:rPr>
          <w:bCs/>
        </w:rPr>
      </w:pPr>
      <w:r>
        <w:rPr>
          <w:bCs/>
        </w:rPr>
        <w:t>C.E.E. : Certificat d’Economie d’Energie</w:t>
      </w:r>
    </w:p>
    <w:p w14:paraId="2A85A1EE" w14:textId="77777777" w:rsidR="00715EEB" w:rsidRDefault="00CB45E3" w:rsidP="00177C64">
      <w:pPr>
        <w:pStyle w:val="Paragraphedeliste"/>
        <w:numPr>
          <w:ilvl w:val="0"/>
          <w:numId w:val="9"/>
        </w:numPr>
        <w:tabs>
          <w:tab w:val="right" w:leader="dot" w:pos="9060"/>
        </w:tabs>
        <w:ind w:left="454" w:hanging="227"/>
        <w:rPr>
          <w:bCs/>
        </w:rPr>
      </w:pPr>
      <w:r>
        <w:rPr>
          <w:bCs/>
        </w:rPr>
        <w:t xml:space="preserve">C.E.T.I.D. : Centre d’Expertise Technique des Infrastructures de la Défense </w:t>
      </w:r>
    </w:p>
    <w:p w14:paraId="63A1F995" w14:textId="77777777" w:rsidR="0047770E" w:rsidRDefault="0047770E" w:rsidP="00177C64">
      <w:pPr>
        <w:pStyle w:val="Paragraphedeliste"/>
        <w:numPr>
          <w:ilvl w:val="0"/>
          <w:numId w:val="9"/>
        </w:numPr>
        <w:tabs>
          <w:tab w:val="right" w:leader="dot" w:pos="9060"/>
        </w:tabs>
        <w:ind w:left="454" w:hanging="227"/>
        <w:rPr>
          <w:bCs/>
        </w:rPr>
      </w:pPr>
      <w:r>
        <w:rPr>
          <w:bCs/>
        </w:rPr>
        <w:t>C.D. : Confidentiel Défense</w:t>
      </w:r>
    </w:p>
    <w:p w14:paraId="57F0A5F7" w14:textId="77777777" w:rsidR="00CF52AB" w:rsidRDefault="00CF52AB" w:rsidP="00177C64">
      <w:pPr>
        <w:pStyle w:val="Paragraphedeliste"/>
        <w:numPr>
          <w:ilvl w:val="0"/>
          <w:numId w:val="9"/>
        </w:numPr>
        <w:tabs>
          <w:tab w:val="right" w:leader="dot" w:pos="9060"/>
        </w:tabs>
        <w:ind w:left="454" w:hanging="227"/>
        <w:rPr>
          <w:bCs/>
        </w:rPr>
      </w:pPr>
      <w:r>
        <w:rPr>
          <w:bCs/>
        </w:rPr>
        <w:t>C.S.P.S : Coordinateur Sécurité et Protection de la Santé</w:t>
      </w:r>
    </w:p>
    <w:p w14:paraId="461BD098" w14:textId="77777777" w:rsidR="00CF52AB" w:rsidRPr="00F17E63" w:rsidRDefault="00CF52AB" w:rsidP="00177C64">
      <w:pPr>
        <w:pStyle w:val="Paragraphedeliste"/>
        <w:numPr>
          <w:ilvl w:val="0"/>
          <w:numId w:val="9"/>
        </w:numPr>
        <w:tabs>
          <w:tab w:val="right" w:leader="dot" w:pos="9060"/>
        </w:tabs>
        <w:ind w:left="454" w:hanging="227"/>
        <w:rPr>
          <w:bCs/>
        </w:rPr>
      </w:pPr>
      <w:r>
        <w:rPr>
          <w:bCs/>
        </w:rPr>
        <w:t>C.S.S.I. : C</w:t>
      </w:r>
      <w:r>
        <w:t>oordination des S</w:t>
      </w:r>
      <w:r w:rsidRPr="00F17E63">
        <w:t xml:space="preserve">ystèmes de </w:t>
      </w:r>
      <w:r>
        <w:t>S</w:t>
      </w:r>
      <w:r w:rsidRPr="00F17E63">
        <w:t xml:space="preserve">écurité </w:t>
      </w:r>
      <w:r>
        <w:t>I</w:t>
      </w:r>
      <w:r w:rsidRPr="00F17E63">
        <w:t>ncendie</w:t>
      </w:r>
    </w:p>
    <w:p w14:paraId="341E2538" w14:textId="77777777" w:rsidR="00CF52AB" w:rsidRPr="00177C64" w:rsidRDefault="00CF52AB" w:rsidP="00177C64">
      <w:pPr>
        <w:pStyle w:val="Paragraphedeliste"/>
        <w:numPr>
          <w:ilvl w:val="0"/>
          <w:numId w:val="9"/>
        </w:numPr>
        <w:tabs>
          <w:tab w:val="right" w:leader="dot" w:pos="9060"/>
        </w:tabs>
        <w:ind w:left="454" w:hanging="227"/>
        <w:rPr>
          <w:bCs/>
        </w:rPr>
      </w:pPr>
      <w:r>
        <w:t>C.T. : Contrôleur Technique</w:t>
      </w:r>
    </w:p>
    <w:p w14:paraId="0386B28F" w14:textId="77777777" w:rsidR="00177C64" w:rsidRPr="00177C64" w:rsidRDefault="00177C64" w:rsidP="00177C64">
      <w:pPr>
        <w:pStyle w:val="Paragraphedeliste"/>
        <w:numPr>
          <w:ilvl w:val="0"/>
          <w:numId w:val="9"/>
        </w:numPr>
        <w:tabs>
          <w:tab w:val="right" w:leader="dot" w:pos="9060"/>
        </w:tabs>
        <w:ind w:left="454" w:hanging="227"/>
        <w:rPr>
          <w:bCs/>
        </w:rPr>
      </w:pPr>
      <w:r>
        <w:t>D.C.S.I.D : Direction Centrale du Service d’Infrastructure de la Défense</w:t>
      </w:r>
    </w:p>
    <w:p w14:paraId="617CC9ED" w14:textId="77777777" w:rsidR="006B4184" w:rsidRDefault="006B4184" w:rsidP="00177C64">
      <w:pPr>
        <w:pStyle w:val="Paragraphedeliste"/>
        <w:numPr>
          <w:ilvl w:val="0"/>
          <w:numId w:val="9"/>
        </w:numPr>
        <w:tabs>
          <w:tab w:val="right" w:leader="dot" w:pos="9060"/>
        </w:tabs>
        <w:ind w:left="454" w:hanging="227"/>
        <w:rPr>
          <w:bCs/>
        </w:rPr>
      </w:pPr>
      <w:r>
        <w:rPr>
          <w:bCs/>
        </w:rPr>
        <w:t>E.D.B. : Expression Détaillée du Besoin</w:t>
      </w:r>
    </w:p>
    <w:p w14:paraId="0B5B68DC" w14:textId="77777777" w:rsidR="006B4184" w:rsidRDefault="006B4184" w:rsidP="00177C64">
      <w:pPr>
        <w:pStyle w:val="Paragraphedeliste"/>
        <w:numPr>
          <w:ilvl w:val="0"/>
          <w:numId w:val="9"/>
        </w:numPr>
        <w:tabs>
          <w:tab w:val="right" w:leader="dot" w:pos="9060"/>
        </w:tabs>
        <w:ind w:left="454" w:hanging="227"/>
        <w:rPr>
          <w:bCs/>
        </w:rPr>
      </w:pPr>
      <w:r>
        <w:rPr>
          <w:bCs/>
        </w:rPr>
        <w:t>E.I.B. : Expression Initiale des Besoins</w:t>
      </w:r>
    </w:p>
    <w:p w14:paraId="4CD278A4" w14:textId="77777777" w:rsidR="00715EEB" w:rsidRDefault="00715EEB" w:rsidP="00177C64">
      <w:pPr>
        <w:pStyle w:val="Paragraphedeliste"/>
        <w:numPr>
          <w:ilvl w:val="0"/>
          <w:numId w:val="9"/>
        </w:numPr>
        <w:tabs>
          <w:tab w:val="right" w:leader="dot" w:pos="9060"/>
        </w:tabs>
        <w:ind w:left="454" w:hanging="227"/>
        <w:rPr>
          <w:bCs/>
        </w:rPr>
      </w:pPr>
      <w:r>
        <w:rPr>
          <w:bCs/>
        </w:rPr>
        <w:t>E.I.F. : Etude Initiale de Faisabilité</w:t>
      </w:r>
    </w:p>
    <w:p w14:paraId="416B18AD" w14:textId="77777777" w:rsidR="00CF52AB" w:rsidRDefault="00CF52AB" w:rsidP="00177C64">
      <w:pPr>
        <w:pStyle w:val="Paragraphedeliste"/>
        <w:numPr>
          <w:ilvl w:val="0"/>
          <w:numId w:val="9"/>
        </w:numPr>
        <w:tabs>
          <w:tab w:val="right" w:leader="dot" w:pos="9060"/>
        </w:tabs>
        <w:ind w:left="454" w:hanging="227"/>
        <w:rPr>
          <w:bCs/>
        </w:rPr>
      </w:pPr>
      <w:r>
        <w:rPr>
          <w:bCs/>
        </w:rPr>
        <w:t>E.R.P. : Etablissement Recevant du Public</w:t>
      </w:r>
    </w:p>
    <w:p w14:paraId="449E6A4E" w14:textId="77777777" w:rsidR="00A03E44" w:rsidRDefault="00A03E44" w:rsidP="00177C64">
      <w:pPr>
        <w:pStyle w:val="Paragraphedeliste"/>
        <w:numPr>
          <w:ilvl w:val="0"/>
          <w:numId w:val="9"/>
        </w:numPr>
        <w:tabs>
          <w:tab w:val="right" w:leader="dot" w:pos="9060"/>
        </w:tabs>
        <w:ind w:left="454" w:hanging="227"/>
        <w:rPr>
          <w:bCs/>
        </w:rPr>
      </w:pPr>
      <w:r>
        <w:rPr>
          <w:bCs/>
        </w:rPr>
        <w:t>E.S.I.D. : Etablissement du Service d’Infrastructure de la Défense</w:t>
      </w:r>
    </w:p>
    <w:p w14:paraId="0C611ACA" w14:textId="77777777" w:rsidR="00B31D27" w:rsidRPr="00B31D27" w:rsidRDefault="00B31D27" w:rsidP="00177C64">
      <w:pPr>
        <w:pStyle w:val="Paragraphedeliste"/>
        <w:numPr>
          <w:ilvl w:val="0"/>
          <w:numId w:val="9"/>
        </w:numPr>
        <w:tabs>
          <w:tab w:val="right" w:leader="dot" w:pos="9060"/>
        </w:tabs>
        <w:ind w:left="454" w:hanging="227"/>
        <w:rPr>
          <w:bCs/>
        </w:rPr>
      </w:pPr>
      <w:r>
        <w:rPr>
          <w:bCs/>
        </w:rPr>
        <w:t>F.D.O. : Fiche de Découpage</w:t>
      </w:r>
      <w:r w:rsidRPr="00B31D27">
        <w:rPr>
          <w:bCs/>
        </w:rPr>
        <w:t xml:space="preserve"> d</w:t>
      </w:r>
      <w:r>
        <w:rPr>
          <w:bCs/>
        </w:rPr>
        <w:t>’Opération</w:t>
      </w:r>
    </w:p>
    <w:p w14:paraId="044D72CE" w14:textId="77777777" w:rsidR="004864DE" w:rsidRDefault="00827648" w:rsidP="00177C64">
      <w:pPr>
        <w:pStyle w:val="Paragraphedeliste"/>
        <w:numPr>
          <w:ilvl w:val="0"/>
          <w:numId w:val="9"/>
        </w:numPr>
        <w:tabs>
          <w:tab w:val="right" w:leader="dot" w:pos="9060"/>
        </w:tabs>
        <w:ind w:left="454" w:hanging="227"/>
        <w:rPr>
          <w:bCs/>
        </w:rPr>
      </w:pPr>
      <w:r>
        <w:rPr>
          <w:bCs/>
        </w:rPr>
        <w:t xml:space="preserve">F.I.D.A.P. : </w:t>
      </w:r>
      <w:r w:rsidR="00CF52AB">
        <w:rPr>
          <w:bCs/>
        </w:rPr>
        <w:t>Fiche</w:t>
      </w:r>
      <w:r>
        <w:rPr>
          <w:bCs/>
        </w:rPr>
        <w:t xml:space="preserve"> de Demande d’Attestation Pyrotechnique</w:t>
      </w:r>
    </w:p>
    <w:p w14:paraId="2A39FDE3" w14:textId="77777777" w:rsidR="00FC5A13" w:rsidRDefault="00FC5A13" w:rsidP="00177C64">
      <w:pPr>
        <w:pStyle w:val="Paragraphedeliste"/>
        <w:numPr>
          <w:ilvl w:val="0"/>
          <w:numId w:val="9"/>
        </w:numPr>
        <w:tabs>
          <w:tab w:val="right" w:leader="dot" w:pos="9060"/>
        </w:tabs>
        <w:ind w:left="454" w:hanging="227"/>
        <w:rPr>
          <w:bCs/>
        </w:rPr>
      </w:pPr>
      <w:r>
        <w:rPr>
          <w:bCs/>
        </w:rPr>
        <w:t>I.C.P.E. : Installation Classée pour la Protection de l’Environnement</w:t>
      </w:r>
    </w:p>
    <w:p w14:paraId="0DCDB806" w14:textId="77777777" w:rsidR="0047770E" w:rsidRDefault="0047770E" w:rsidP="00177C64">
      <w:pPr>
        <w:pStyle w:val="Paragraphedeliste"/>
        <w:numPr>
          <w:ilvl w:val="0"/>
          <w:numId w:val="9"/>
        </w:numPr>
        <w:tabs>
          <w:tab w:val="right" w:leader="dot" w:pos="9060"/>
        </w:tabs>
        <w:ind w:left="454" w:hanging="227"/>
        <w:rPr>
          <w:bCs/>
        </w:rPr>
      </w:pPr>
      <w:r>
        <w:rPr>
          <w:bCs/>
        </w:rPr>
        <w:t xml:space="preserve">I.E.M. : Impulsion </w:t>
      </w:r>
      <w:r w:rsidR="00CF52AB">
        <w:rPr>
          <w:bCs/>
        </w:rPr>
        <w:t>Electromagnétique</w:t>
      </w:r>
    </w:p>
    <w:p w14:paraId="28196764" w14:textId="77777777" w:rsidR="006B4184" w:rsidRDefault="00FC5A13" w:rsidP="00177C64">
      <w:pPr>
        <w:pStyle w:val="Paragraphedeliste"/>
        <w:numPr>
          <w:ilvl w:val="0"/>
          <w:numId w:val="9"/>
        </w:numPr>
        <w:tabs>
          <w:tab w:val="right" w:leader="dot" w:pos="9060"/>
        </w:tabs>
        <w:ind w:left="454" w:hanging="227"/>
        <w:rPr>
          <w:bCs/>
        </w:rPr>
      </w:pPr>
      <w:r>
        <w:rPr>
          <w:bCs/>
        </w:rPr>
        <w:t xml:space="preserve">I.O.T.A. : </w:t>
      </w:r>
      <w:r w:rsidR="009C2479">
        <w:rPr>
          <w:bCs/>
        </w:rPr>
        <w:t>Installations, Ouvrages, Travaux, Activités</w:t>
      </w:r>
    </w:p>
    <w:p w14:paraId="71A03D6B" w14:textId="77777777" w:rsidR="00CF52AB" w:rsidRDefault="00CF52AB" w:rsidP="00177C64">
      <w:pPr>
        <w:pStyle w:val="Paragraphedeliste"/>
        <w:numPr>
          <w:ilvl w:val="0"/>
          <w:numId w:val="9"/>
        </w:numPr>
        <w:tabs>
          <w:tab w:val="right" w:leader="dot" w:pos="9060"/>
        </w:tabs>
        <w:ind w:left="454" w:hanging="227"/>
        <w:rPr>
          <w:bCs/>
        </w:rPr>
      </w:pPr>
      <w:r>
        <w:rPr>
          <w:bCs/>
        </w:rPr>
        <w:t>M.I.N.A.R.M. : Ministère des Armées</w:t>
      </w:r>
    </w:p>
    <w:p w14:paraId="2B6126C3" w14:textId="77777777" w:rsidR="00CF52AB" w:rsidRDefault="00CF52AB" w:rsidP="00177C64">
      <w:pPr>
        <w:pStyle w:val="Paragraphedeliste"/>
        <w:numPr>
          <w:ilvl w:val="0"/>
          <w:numId w:val="9"/>
        </w:numPr>
        <w:tabs>
          <w:tab w:val="right" w:leader="dot" w:pos="9060"/>
        </w:tabs>
        <w:ind w:left="454" w:hanging="227"/>
        <w:rPr>
          <w:bCs/>
        </w:rPr>
      </w:pPr>
      <w:r>
        <w:rPr>
          <w:bCs/>
        </w:rPr>
        <w:t>M.O.I. : Maîtrise d’Œuvre Interne</w:t>
      </w:r>
    </w:p>
    <w:p w14:paraId="4918C81A" w14:textId="77777777" w:rsidR="00CF52AB" w:rsidRDefault="00CF52AB" w:rsidP="00177C64">
      <w:pPr>
        <w:pStyle w:val="Paragraphedeliste"/>
        <w:numPr>
          <w:ilvl w:val="0"/>
          <w:numId w:val="9"/>
        </w:numPr>
        <w:tabs>
          <w:tab w:val="right" w:leader="dot" w:pos="9060"/>
        </w:tabs>
        <w:ind w:left="454" w:hanging="227"/>
        <w:rPr>
          <w:bCs/>
        </w:rPr>
      </w:pPr>
      <w:r>
        <w:rPr>
          <w:bCs/>
        </w:rPr>
        <w:t>M.O.P. : Maîtrise d’Œuvre Privée</w:t>
      </w:r>
    </w:p>
    <w:p w14:paraId="56C16F4D" w14:textId="77777777" w:rsidR="00A03E44" w:rsidRDefault="00A03E44" w:rsidP="00177C64">
      <w:pPr>
        <w:pStyle w:val="Paragraphedeliste"/>
        <w:numPr>
          <w:ilvl w:val="0"/>
          <w:numId w:val="9"/>
        </w:numPr>
        <w:tabs>
          <w:tab w:val="right" w:leader="dot" w:pos="9060"/>
        </w:tabs>
        <w:ind w:left="454" w:hanging="227"/>
        <w:rPr>
          <w:bCs/>
        </w:rPr>
      </w:pPr>
      <w:r>
        <w:rPr>
          <w:bCs/>
        </w:rPr>
        <w:t>P.E.B. : Plan d’Exposition au Bruit</w:t>
      </w:r>
    </w:p>
    <w:p w14:paraId="55D7BF5A" w14:textId="77777777" w:rsidR="00CF52AB" w:rsidRPr="006B4184" w:rsidRDefault="00CF52AB" w:rsidP="00177C64">
      <w:pPr>
        <w:pStyle w:val="Paragraphedeliste"/>
        <w:numPr>
          <w:ilvl w:val="0"/>
          <w:numId w:val="9"/>
        </w:numPr>
        <w:tabs>
          <w:tab w:val="right" w:leader="dot" w:pos="9060"/>
        </w:tabs>
        <w:ind w:left="454" w:hanging="227"/>
        <w:rPr>
          <w:bCs/>
        </w:rPr>
      </w:pPr>
      <w:r>
        <w:rPr>
          <w:bCs/>
        </w:rPr>
        <w:t>P.I. : Prestations Intellectuelles</w:t>
      </w:r>
    </w:p>
    <w:p w14:paraId="50D4CC7E" w14:textId="77777777" w:rsidR="00D0686A" w:rsidRDefault="00D0686A" w:rsidP="00177C64">
      <w:pPr>
        <w:pStyle w:val="Paragraphedeliste"/>
        <w:numPr>
          <w:ilvl w:val="0"/>
          <w:numId w:val="9"/>
        </w:numPr>
        <w:tabs>
          <w:tab w:val="right" w:leader="dot" w:pos="9060"/>
        </w:tabs>
        <w:ind w:left="454" w:hanging="227"/>
        <w:rPr>
          <w:bCs/>
        </w:rPr>
      </w:pPr>
      <w:r>
        <w:rPr>
          <w:bCs/>
        </w:rPr>
        <w:t>P.L.U. : Plan Local d’Urbanisme</w:t>
      </w:r>
    </w:p>
    <w:p w14:paraId="0EB5CDBA" w14:textId="77777777" w:rsidR="008A0534" w:rsidRDefault="008A0534" w:rsidP="00177C64">
      <w:pPr>
        <w:pStyle w:val="Paragraphedeliste"/>
        <w:numPr>
          <w:ilvl w:val="0"/>
          <w:numId w:val="9"/>
        </w:numPr>
        <w:tabs>
          <w:tab w:val="right" w:leader="dot" w:pos="9060"/>
        </w:tabs>
        <w:ind w:left="454" w:hanging="227"/>
        <w:rPr>
          <w:bCs/>
        </w:rPr>
      </w:pPr>
      <w:r>
        <w:rPr>
          <w:bCs/>
        </w:rPr>
        <w:t>P.M.R. : Personne à Mobilité Réduite</w:t>
      </w:r>
    </w:p>
    <w:p w14:paraId="6FA204C7" w14:textId="77777777" w:rsidR="00CB45E3" w:rsidRDefault="00CB45E3" w:rsidP="00177C64">
      <w:pPr>
        <w:pStyle w:val="Paragraphedeliste"/>
        <w:numPr>
          <w:ilvl w:val="0"/>
          <w:numId w:val="9"/>
        </w:numPr>
        <w:tabs>
          <w:tab w:val="right" w:leader="dot" w:pos="9060"/>
        </w:tabs>
        <w:ind w:left="454" w:hanging="227"/>
        <w:rPr>
          <w:bCs/>
        </w:rPr>
      </w:pPr>
      <w:r>
        <w:rPr>
          <w:bCs/>
        </w:rPr>
        <w:t>R.A.P. : Revue d’Avant-Projet</w:t>
      </w:r>
    </w:p>
    <w:p w14:paraId="359E2694" w14:textId="77777777" w:rsidR="006B4184" w:rsidRDefault="006B4184" w:rsidP="00177C64">
      <w:pPr>
        <w:pStyle w:val="Paragraphedeliste"/>
        <w:numPr>
          <w:ilvl w:val="0"/>
          <w:numId w:val="9"/>
        </w:numPr>
        <w:tabs>
          <w:tab w:val="right" w:leader="dot" w:pos="9060"/>
        </w:tabs>
        <w:ind w:left="454" w:hanging="227"/>
        <w:rPr>
          <w:bCs/>
        </w:rPr>
      </w:pPr>
      <w:r>
        <w:rPr>
          <w:bCs/>
        </w:rPr>
        <w:t>R.C.I. : Réunion de Concertation Initiale</w:t>
      </w:r>
    </w:p>
    <w:p w14:paraId="0F3ABEFB" w14:textId="77777777" w:rsidR="00424279" w:rsidRDefault="00172EBD" w:rsidP="00177C64">
      <w:pPr>
        <w:pStyle w:val="Paragraphedeliste"/>
        <w:numPr>
          <w:ilvl w:val="0"/>
          <w:numId w:val="9"/>
        </w:numPr>
        <w:tabs>
          <w:tab w:val="right" w:leader="dot" w:pos="9060"/>
        </w:tabs>
        <w:ind w:left="454" w:hanging="227"/>
        <w:rPr>
          <w:bCs/>
        </w:rPr>
      </w:pPr>
      <w:r>
        <w:rPr>
          <w:bCs/>
        </w:rPr>
        <w:t>R.T. : Règlementation Thermique</w:t>
      </w:r>
    </w:p>
    <w:p w14:paraId="5BBD5409" w14:textId="77777777" w:rsidR="00A03E44" w:rsidRDefault="00A03E44" w:rsidP="00177C64">
      <w:pPr>
        <w:pStyle w:val="Paragraphedeliste"/>
        <w:numPr>
          <w:ilvl w:val="0"/>
          <w:numId w:val="9"/>
        </w:numPr>
        <w:tabs>
          <w:tab w:val="right" w:leader="dot" w:pos="9060"/>
        </w:tabs>
        <w:ind w:left="454" w:hanging="227"/>
        <w:rPr>
          <w:bCs/>
        </w:rPr>
      </w:pPr>
      <w:r>
        <w:rPr>
          <w:bCs/>
        </w:rPr>
        <w:t>S.I.D. : Service Infrastructure de la Défense</w:t>
      </w:r>
    </w:p>
    <w:p w14:paraId="094DC799" w14:textId="77777777" w:rsidR="00A03E44" w:rsidRDefault="00A03E44" w:rsidP="00177C64">
      <w:pPr>
        <w:pStyle w:val="Paragraphedeliste"/>
        <w:numPr>
          <w:ilvl w:val="0"/>
          <w:numId w:val="9"/>
        </w:numPr>
        <w:tabs>
          <w:tab w:val="right" w:leader="dot" w:pos="9060"/>
        </w:tabs>
        <w:ind w:left="454" w:hanging="227"/>
        <w:rPr>
          <w:bCs/>
        </w:rPr>
      </w:pPr>
      <w:r>
        <w:rPr>
          <w:bCs/>
        </w:rPr>
        <w:t>S.P.</w:t>
      </w:r>
      <w:r w:rsidR="00B31D27">
        <w:rPr>
          <w:bCs/>
        </w:rPr>
        <w:t> :</w:t>
      </w:r>
      <w:r>
        <w:rPr>
          <w:bCs/>
        </w:rPr>
        <w:t xml:space="preserve"> Surface de Plancher</w:t>
      </w:r>
    </w:p>
    <w:p w14:paraId="07EEE265" w14:textId="77777777" w:rsidR="0047770E" w:rsidRPr="00424279" w:rsidRDefault="0047770E" w:rsidP="00177C64">
      <w:pPr>
        <w:pStyle w:val="Paragraphedeliste"/>
        <w:numPr>
          <w:ilvl w:val="0"/>
          <w:numId w:val="9"/>
        </w:numPr>
        <w:tabs>
          <w:tab w:val="right" w:leader="dot" w:pos="9060"/>
        </w:tabs>
        <w:ind w:left="454" w:hanging="227"/>
        <w:rPr>
          <w:bCs/>
        </w:rPr>
      </w:pPr>
      <w:r>
        <w:rPr>
          <w:bCs/>
        </w:rPr>
        <w:t>S.P.C. : Signaux Parasites Compromettant</w:t>
      </w:r>
    </w:p>
    <w:p w14:paraId="726FFDCD" w14:textId="77777777" w:rsidR="00A03E44" w:rsidRPr="00A03E44" w:rsidRDefault="003E3EB1" w:rsidP="00177C64">
      <w:pPr>
        <w:pStyle w:val="Paragraphedeliste"/>
        <w:numPr>
          <w:ilvl w:val="0"/>
          <w:numId w:val="9"/>
        </w:numPr>
        <w:tabs>
          <w:tab w:val="right" w:leader="dot" w:pos="9060"/>
        </w:tabs>
        <w:ind w:left="454" w:hanging="227"/>
        <w:rPr>
          <w:bCs/>
        </w:rPr>
      </w:pPr>
      <w:r>
        <w:rPr>
          <w:bCs/>
        </w:rPr>
        <w:t>S.S.I.I. : Sécurité des Systèmes Industriels d’Infrastructure</w:t>
      </w:r>
    </w:p>
    <w:p w14:paraId="4D689BC1" w14:textId="77777777" w:rsidR="00A03E44" w:rsidRDefault="00424279" w:rsidP="00177C64">
      <w:pPr>
        <w:pStyle w:val="Paragraphedeliste"/>
        <w:numPr>
          <w:ilvl w:val="0"/>
          <w:numId w:val="9"/>
        </w:numPr>
        <w:tabs>
          <w:tab w:val="right" w:leader="dot" w:pos="9060"/>
        </w:tabs>
        <w:ind w:left="454" w:hanging="227"/>
        <w:rPr>
          <w:bCs/>
        </w:rPr>
      </w:pPr>
      <w:r>
        <w:rPr>
          <w:bCs/>
        </w:rPr>
        <w:t>S.U. : Surface Utile</w:t>
      </w:r>
    </w:p>
    <w:p w14:paraId="412C25BD" w14:textId="77777777" w:rsidR="00177C64" w:rsidRDefault="00177C64" w:rsidP="00177C64">
      <w:pPr>
        <w:pStyle w:val="Paragraphedeliste"/>
        <w:numPr>
          <w:ilvl w:val="0"/>
          <w:numId w:val="9"/>
        </w:numPr>
        <w:tabs>
          <w:tab w:val="right" w:leader="dot" w:pos="9060"/>
        </w:tabs>
        <w:ind w:left="454" w:hanging="227"/>
        <w:jc w:val="left"/>
        <w:rPr>
          <w:bCs/>
        </w:rPr>
      </w:pPr>
      <w:r>
        <w:rPr>
          <w:bCs/>
        </w:rPr>
        <w:t>S.U.B. : Surface Utile Brute</w:t>
      </w:r>
    </w:p>
    <w:p w14:paraId="55B08958" w14:textId="77777777" w:rsidR="00177C64" w:rsidRPr="00177C64" w:rsidRDefault="00177C64" w:rsidP="00177C64">
      <w:pPr>
        <w:pStyle w:val="Paragraphedeliste"/>
        <w:numPr>
          <w:ilvl w:val="0"/>
          <w:numId w:val="9"/>
        </w:numPr>
        <w:tabs>
          <w:tab w:val="right" w:leader="dot" w:pos="9060"/>
        </w:tabs>
        <w:ind w:left="454" w:hanging="227"/>
        <w:jc w:val="left"/>
        <w:rPr>
          <w:bCs/>
        </w:rPr>
      </w:pPr>
      <w:r>
        <w:rPr>
          <w:bCs/>
        </w:rPr>
        <w:t>S.U.N. Surface Utile</w:t>
      </w:r>
      <w:r w:rsidRPr="00197CE3">
        <w:rPr>
          <w:bCs/>
        </w:rPr>
        <w:t xml:space="preserve"> </w:t>
      </w:r>
      <w:r>
        <w:rPr>
          <w:bCs/>
        </w:rPr>
        <w:t>Nette</w:t>
      </w:r>
    </w:p>
    <w:p w14:paraId="7091CBF5" w14:textId="77777777" w:rsidR="00A03E44" w:rsidRDefault="00A03E44" w:rsidP="00177C64">
      <w:pPr>
        <w:pStyle w:val="Paragraphedeliste"/>
        <w:numPr>
          <w:ilvl w:val="0"/>
          <w:numId w:val="9"/>
        </w:numPr>
        <w:tabs>
          <w:tab w:val="right" w:leader="dot" w:pos="9060"/>
        </w:tabs>
        <w:ind w:left="454" w:hanging="227"/>
        <w:rPr>
          <w:bCs/>
        </w:rPr>
      </w:pPr>
      <w:r>
        <w:rPr>
          <w:bCs/>
        </w:rPr>
        <w:t>U.S.I.D. : Unité de Soutient des Infrastructures de la Défense</w:t>
      </w:r>
    </w:p>
    <w:p w14:paraId="244A71CA" w14:textId="77777777" w:rsidR="007566B6" w:rsidRDefault="007566B6" w:rsidP="00177C64">
      <w:pPr>
        <w:pStyle w:val="Paragraphedeliste"/>
        <w:numPr>
          <w:ilvl w:val="0"/>
          <w:numId w:val="9"/>
        </w:numPr>
        <w:tabs>
          <w:tab w:val="right" w:leader="dot" w:pos="9060"/>
        </w:tabs>
        <w:ind w:left="454" w:hanging="227"/>
        <w:rPr>
          <w:bCs/>
        </w:rPr>
      </w:pPr>
      <w:r>
        <w:rPr>
          <w:bCs/>
        </w:rPr>
        <w:t xml:space="preserve">Z.I.C.O. : </w:t>
      </w:r>
      <w:r w:rsidRPr="007566B6">
        <w:rPr>
          <w:bCs/>
        </w:rPr>
        <w:t>Zone d'Importance pour la Conservation des Oiseaux</w:t>
      </w:r>
    </w:p>
    <w:p w14:paraId="56FC088E" w14:textId="77777777" w:rsidR="007566B6" w:rsidRPr="007566B6" w:rsidRDefault="007566B6" w:rsidP="00177C64">
      <w:pPr>
        <w:pStyle w:val="Paragraphedeliste"/>
        <w:numPr>
          <w:ilvl w:val="0"/>
          <w:numId w:val="9"/>
        </w:numPr>
        <w:tabs>
          <w:tab w:val="right" w:leader="dot" w:pos="9060"/>
        </w:tabs>
        <w:ind w:left="454" w:hanging="227"/>
        <w:rPr>
          <w:bCs/>
        </w:rPr>
      </w:pPr>
      <w:r>
        <w:rPr>
          <w:bCs/>
        </w:rPr>
        <w:t>Z.N.I.E.F.F. : Z</w:t>
      </w:r>
      <w:r w:rsidRPr="00D62C99">
        <w:t xml:space="preserve">one </w:t>
      </w:r>
      <w:r>
        <w:t>N</w:t>
      </w:r>
      <w:r w:rsidRPr="00D62C99">
        <w:t>aturelle d'</w:t>
      </w:r>
      <w:r>
        <w:t>I</w:t>
      </w:r>
      <w:r w:rsidRPr="00D62C99">
        <w:t xml:space="preserve">ntérêt </w:t>
      </w:r>
      <w:r>
        <w:t>E</w:t>
      </w:r>
      <w:r w:rsidRPr="00D62C99">
        <w:t xml:space="preserve">cologique </w:t>
      </w:r>
      <w:r>
        <w:t>Faunistique et F</w:t>
      </w:r>
      <w:r w:rsidRPr="00D62C99">
        <w:t>loristique</w:t>
      </w:r>
    </w:p>
    <w:p w14:paraId="1DE115F1" w14:textId="77777777" w:rsidR="007566B6" w:rsidRPr="007566B6" w:rsidRDefault="007566B6" w:rsidP="00177C64">
      <w:pPr>
        <w:pStyle w:val="Paragraphedeliste"/>
        <w:numPr>
          <w:ilvl w:val="0"/>
          <w:numId w:val="9"/>
        </w:numPr>
        <w:tabs>
          <w:tab w:val="right" w:leader="dot" w:pos="9060"/>
        </w:tabs>
        <w:ind w:left="454" w:hanging="227"/>
        <w:rPr>
          <w:bCs/>
        </w:rPr>
      </w:pPr>
      <w:r>
        <w:t xml:space="preserve">Z.P.C. : </w:t>
      </w:r>
      <w:r w:rsidRPr="007566B6">
        <w:t>Zone Spéciale de Conservation</w:t>
      </w:r>
    </w:p>
    <w:p w14:paraId="5F1376AC" w14:textId="77777777" w:rsidR="007566B6" w:rsidRDefault="007566B6" w:rsidP="00177C64">
      <w:pPr>
        <w:pStyle w:val="Paragraphedeliste"/>
        <w:numPr>
          <w:ilvl w:val="0"/>
          <w:numId w:val="9"/>
        </w:numPr>
        <w:tabs>
          <w:tab w:val="right" w:leader="dot" w:pos="9060"/>
        </w:tabs>
        <w:ind w:left="454" w:hanging="227"/>
        <w:rPr>
          <w:bCs/>
        </w:rPr>
      </w:pPr>
      <w:r>
        <w:t xml:space="preserve">Z.P.S. : </w:t>
      </w:r>
      <w:r w:rsidRPr="007566B6">
        <w:t>Zone de Protection Spéciale</w:t>
      </w:r>
    </w:p>
    <w:p w14:paraId="08BC8033" w14:textId="77777777" w:rsidR="00A03E44" w:rsidRDefault="00A03E44" w:rsidP="00A03E44">
      <w:pPr>
        <w:tabs>
          <w:tab w:val="right" w:leader="dot" w:pos="9060"/>
        </w:tabs>
        <w:jc w:val="left"/>
      </w:pPr>
    </w:p>
    <w:p w14:paraId="428EE497" w14:textId="77777777" w:rsidR="00177C64" w:rsidRDefault="00177C64" w:rsidP="00A03E44">
      <w:pPr>
        <w:tabs>
          <w:tab w:val="right" w:leader="dot" w:pos="9060"/>
        </w:tabs>
        <w:jc w:val="left"/>
      </w:pPr>
    </w:p>
    <w:p w14:paraId="7EE45A4E" w14:textId="77777777" w:rsidR="00177C64" w:rsidRPr="002B3BAE" w:rsidRDefault="00177C64" w:rsidP="00177C64">
      <w:pPr>
        <w:pStyle w:val="En-ttedetabledesmatires"/>
        <w:rPr>
          <w:rFonts w:ascii="Calibri" w:hAnsi="Calibri"/>
        </w:rPr>
      </w:pPr>
      <w:r>
        <w:rPr>
          <w:rFonts w:ascii="Calibri" w:hAnsi="Calibri"/>
        </w:rPr>
        <w:lastRenderedPageBreak/>
        <w:t>ABREVATIONS SPECIFIQUES AU PROJET</w:t>
      </w:r>
    </w:p>
    <w:p w14:paraId="1969604B" w14:textId="77777777" w:rsidR="00177C64" w:rsidRDefault="00177C64" w:rsidP="00177C64">
      <w:pPr>
        <w:tabs>
          <w:tab w:val="right" w:leader="dot" w:pos="9060"/>
        </w:tabs>
        <w:jc w:val="left"/>
      </w:pPr>
    </w:p>
    <w:p w14:paraId="7A9FDDC2" w14:textId="77777777" w:rsidR="00177C64" w:rsidRPr="00177C64" w:rsidRDefault="00177C64" w:rsidP="00177C64">
      <w:pPr>
        <w:rPr>
          <w:rFonts w:asciiTheme="minorHAnsi" w:hAnsiTheme="minorHAnsi"/>
        </w:rPr>
      </w:pPr>
      <w:r>
        <w:br w:type="page"/>
      </w:r>
    </w:p>
    <w:p w14:paraId="620B4460" w14:textId="77777777" w:rsidR="00A03E44" w:rsidRPr="002B3BAE" w:rsidRDefault="00A03E44" w:rsidP="00A03E44">
      <w:pPr>
        <w:pStyle w:val="En-ttedetabledesmatires"/>
        <w:rPr>
          <w:rFonts w:ascii="Calibri" w:hAnsi="Calibri"/>
        </w:rPr>
      </w:pPr>
      <w:r>
        <w:rPr>
          <w:rFonts w:ascii="Calibri" w:hAnsi="Calibri"/>
        </w:rPr>
        <w:lastRenderedPageBreak/>
        <w:t>DEFINITIONS DES surfaces</w:t>
      </w:r>
    </w:p>
    <w:p w14:paraId="654AFC1A" w14:textId="77777777" w:rsidR="00A03E44" w:rsidRDefault="00A03E44" w:rsidP="00A03E44">
      <w:pPr>
        <w:tabs>
          <w:tab w:val="right" w:leader="dot" w:pos="9060"/>
        </w:tabs>
        <w:ind w:left="357"/>
        <w:jc w:val="left"/>
        <w:rPr>
          <w:rFonts w:ascii="Calibri" w:hAnsi="Calibri"/>
          <w:szCs w:val="18"/>
        </w:rPr>
      </w:pPr>
    </w:p>
    <w:p w14:paraId="08B65A80" w14:textId="77777777" w:rsidR="00BB0E07" w:rsidRPr="006C4CDE" w:rsidRDefault="00BB0E07" w:rsidP="00BB0E07">
      <w:pPr>
        <w:pStyle w:val="En-ttedetabledesmatires"/>
        <w:spacing w:before="0"/>
        <w:jc w:val="left"/>
        <w:rPr>
          <w:rFonts w:ascii="Calibri" w:hAnsi="Calibri"/>
        </w:rPr>
      </w:pPr>
      <w:r>
        <w:rPr>
          <w:rFonts w:ascii="Calibri" w:hAnsi="Calibri"/>
        </w:rPr>
        <w:tab/>
        <w:t>Réferences</w:t>
      </w:r>
    </w:p>
    <w:p w14:paraId="56BA86F0" w14:textId="77777777" w:rsidR="00BB0E07" w:rsidRDefault="00BB0E07" w:rsidP="00177C64">
      <w:pPr>
        <w:pStyle w:val="ParagrapheNiveau1"/>
        <w:rPr>
          <w:rFonts w:ascii="Calibri" w:hAnsi="Calibri"/>
          <w:szCs w:val="18"/>
        </w:rPr>
      </w:pPr>
    </w:p>
    <w:p w14:paraId="4CD785FF" w14:textId="77777777" w:rsidR="00AD1A5A" w:rsidRDefault="00AD1A5A" w:rsidP="00AD1A5A">
      <w:pPr>
        <w:pStyle w:val="ParagrapheNiveau1"/>
        <w:numPr>
          <w:ilvl w:val="0"/>
          <w:numId w:val="15"/>
        </w:numPr>
        <w:ind w:left="340" w:hanging="340"/>
        <w:rPr>
          <w:rFonts w:ascii="Calibri" w:hAnsi="Calibri"/>
          <w:szCs w:val="18"/>
        </w:rPr>
      </w:pPr>
      <w:r>
        <w:rPr>
          <w:rFonts w:ascii="Calibri" w:hAnsi="Calibri"/>
          <w:szCs w:val="18"/>
        </w:rPr>
        <w:t xml:space="preserve">Par </w:t>
      </w:r>
      <w:r w:rsidRPr="00177C64">
        <w:rPr>
          <w:rFonts w:ascii="Calibri" w:hAnsi="Calibri"/>
          <w:szCs w:val="18"/>
          <w:u w:val="single"/>
        </w:rPr>
        <w:t>note du 19 février 2010</w:t>
      </w:r>
      <w:r>
        <w:rPr>
          <w:rFonts w:ascii="Calibri" w:hAnsi="Calibri"/>
          <w:szCs w:val="18"/>
        </w:rPr>
        <w:t xml:space="preserve">, la direction des finances publiques définit les différentes surfaces utilisées au sein du ministère. </w:t>
      </w:r>
    </w:p>
    <w:p w14:paraId="033C5531" w14:textId="77777777" w:rsidR="00AD1A5A" w:rsidRDefault="00AD1A5A" w:rsidP="00AD1A5A">
      <w:pPr>
        <w:pStyle w:val="ParagrapheNiveau1"/>
        <w:rPr>
          <w:rFonts w:ascii="Calibri" w:hAnsi="Calibri"/>
          <w:szCs w:val="18"/>
        </w:rPr>
      </w:pPr>
    </w:p>
    <w:p w14:paraId="3C9CEC34" w14:textId="77777777" w:rsidR="00AD1A5A" w:rsidRDefault="00AD1A5A" w:rsidP="00AD1A5A">
      <w:pPr>
        <w:pStyle w:val="ParagrapheNiveau1"/>
        <w:numPr>
          <w:ilvl w:val="0"/>
          <w:numId w:val="15"/>
        </w:numPr>
        <w:ind w:left="340" w:hanging="340"/>
      </w:pPr>
      <w:r w:rsidRPr="003A011C">
        <w:rPr>
          <w:rFonts w:ascii="Calibri" w:hAnsi="Calibri"/>
          <w:szCs w:val="18"/>
        </w:rPr>
        <w:t xml:space="preserve">Par </w:t>
      </w:r>
      <w:r w:rsidRPr="003A011C">
        <w:rPr>
          <w:rFonts w:ascii="Calibri" w:hAnsi="Calibri"/>
          <w:szCs w:val="18"/>
          <w:u w:val="single"/>
        </w:rPr>
        <w:t>circulaire du 3 février 2012</w:t>
      </w:r>
      <w:r w:rsidRPr="003A011C">
        <w:rPr>
          <w:rFonts w:ascii="Calibri" w:hAnsi="Calibri"/>
          <w:szCs w:val="18"/>
        </w:rPr>
        <w:t xml:space="preserve"> relative au respect des modalités de calcul de la surface de plancher </w:t>
      </w:r>
      <w:proofErr w:type="gramStart"/>
      <w:r w:rsidRPr="003A011C">
        <w:rPr>
          <w:rFonts w:ascii="Calibri" w:hAnsi="Calibri"/>
          <w:szCs w:val="18"/>
        </w:rPr>
        <w:t>des constructions définie</w:t>
      </w:r>
      <w:proofErr w:type="gramEnd"/>
      <w:r w:rsidRPr="003A011C">
        <w:rPr>
          <w:rFonts w:ascii="Calibri" w:hAnsi="Calibri"/>
          <w:szCs w:val="18"/>
        </w:rPr>
        <w:t xml:space="preserve"> par le livre I du code de l’urbanisme « </w:t>
      </w:r>
      <w:r w:rsidRPr="003A011C">
        <w:rPr>
          <w:rFonts w:ascii="Calibri" w:hAnsi="Calibri"/>
          <w:b/>
          <w:i/>
          <w:szCs w:val="18"/>
        </w:rPr>
        <w:t>l</w:t>
      </w:r>
      <w:r w:rsidRPr="003A011C">
        <w:rPr>
          <w:b/>
          <w:i/>
        </w:rPr>
        <w:t>a surface de plancher se substitue ainsi, à compter du 1</w:t>
      </w:r>
      <w:r w:rsidRPr="003A011C">
        <w:rPr>
          <w:b/>
          <w:i/>
          <w:sz w:val="16"/>
          <w:szCs w:val="16"/>
          <w:vertAlign w:val="superscript"/>
        </w:rPr>
        <w:t xml:space="preserve">er </w:t>
      </w:r>
      <w:r w:rsidRPr="003A011C">
        <w:rPr>
          <w:b/>
          <w:i/>
        </w:rPr>
        <w:t>mars 2012, à la fois à la surface de plancher développée hors œuvre brute (SHOB) et à la surface de plancher développée hors œuvre nette (SHON) des constructions</w:t>
      </w:r>
      <w:r>
        <w:t> ».</w:t>
      </w:r>
    </w:p>
    <w:p w14:paraId="6B1E5198" w14:textId="77777777" w:rsidR="00AD1A5A" w:rsidRDefault="00AD1A5A" w:rsidP="00AD1A5A">
      <w:pPr>
        <w:pStyle w:val="ParagrapheNiveau1"/>
        <w:ind w:left="340"/>
      </w:pPr>
    </w:p>
    <w:p w14:paraId="052D28BC" w14:textId="77777777" w:rsidR="00AD1A5A" w:rsidRPr="003A011C" w:rsidRDefault="00AD1A5A" w:rsidP="00AD1A5A">
      <w:pPr>
        <w:pStyle w:val="ParagrapheNiveau1"/>
        <w:ind w:left="340"/>
        <w:rPr>
          <w:b/>
        </w:rPr>
      </w:pPr>
      <w:r w:rsidRPr="003A011C">
        <w:rPr>
          <w:b/>
        </w:rPr>
        <w:t xml:space="preserve">Cependant, il existe une exception : </w:t>
      </w:r>
    </w:p>
    <w:p w14:paraId="30807928" w14:textId="77777777" w:rsidR="00AD1A5A" w:rsidRDefault="00AD1A5A" w:rsidP="00AD1A5A">
      <w:pPr>
        <w:pStyle w:val="ParagrapheNiveau1"/>
        <w:ind w:left="340"/>
        <w:rPr>
          <w:i/>
        </w:rPr>
      </w:pPr>
      <w:r w:rsidRPr="003A011C">
        <w:rPr>
          <w:i/>
        </w:rPr>
        <w:t xml:space="preserve">« La conservation de la SHOB/SHON […] n'a aucun impact sur l'instruction des permis de construire portant sur les projets concernés par […] les articles R.111-18-9 et R.131-26 du code de la construction et de l'habitation qui concernent </w:t>
      </w:r>
      <w:r w:rsidRPr="003A011C">
        <w:rPr>
          <w:b/>
          <w:i/>
          <w:u w:val="single"/>
        </w:rPr>
        <w:t>la mise aux normes accessibilité et l’amélioration de la performance énergétique des bâtiments lors de la réalisation de travaux sur des constructions existantes</w:t>
      </w:r>
      <w:r w:rsidRPr="003A011C">
        <w:rPr>
          <w:i/>
        </w:rPr>
        <w:t>.</w:t>
      </w:r>
    </w:p>
    <w:p w14:paraId="4BB4CA99" w14:textId="77777777" w:rsidR="00AD1A5A" w:rsidRDefault="00AD1A5A" w:rsidP="00AD1A5A">
      <w:pPr>
        <w:pStyle w:val="ParagrapheNiveau1"/>
        <w:ind w:left="340"/>
      </w:pPr>
      <w:r w:rsidRPr="003A011C">
        <w:rPr>
          <w:i/>
        </w:rPr>
        <w:t xml:space="preserve">Pour l'application de ces dispositions, la valeur des bâtiments concernés reste déterminée par le produit de la SHON du bâtiment par un coût de construction fixé par arrêté. Pour prendre en compte la surface de plancher et pouvoir la substituer à la SHON, une réévaluation de ce coût est nécessaire. </w:t>
      </w:r>
      <w:r w:rsidRPr="003A011C">
        <w:rPr>
          <w:b/>
          <w:i/>
        </w:rPr>
        <w:t>Dans l’attente d’un nouvel arrêté, la SHON reste donc temporairement la référence</w:t>
      </w:r>
      <w:r w:rsidRPr="003A011C">
        <w:rPr>
          <w:i/>
        </w:rPr>
        <w:t>.</w:t>
      </w:r>
      <w:r>
        <w:t> »</w:t>
      </w:r>
    </w:p>
    <w:p w14:paraId="71CD2BF7" w14:textId="77777777" w:rsidR="00AD1A5A" w:rsidRDefault="00AD1A5A" w:rsidP="00AD1A5A">
      <w:pPr>
        <w:pStyle w:val="ParagrapheNiveau1"/>
      </w:pPr>
    </w:p>
    <w:p w14:paraId="671CA182" w14:textId="77777777" w:rsidR="00AD1A5A" w:rsidRPr="00177C64" w:rsidRDefault="00AD1A5A" w:rsidP="00AD1A5A">
      <w:pPr>
        <w:pStyle w:val="ParagrapheNiveau1"/>
        <w:numPr>
          <w:ilvl w:val="0"/>
          <w:numId w:val="15"/>
        </w:numPr>
        <w:ind w:left="340" w:hanging="340"/>
      </w:pPr>
      <w:r>
        <w:t>Par </w:t>
      </w:r>
      <w:r w:rsidRPr="00177C64">
        <w:rPr>
          <w:u w:val="single"/>
        </w:rPr>
        <w:t>note n° 504 499/DEF/DCSID/STG/SDPSI/BDI/SED du 10 octobre 2013</w:t>
      </w:r>
      <w:r>
        <w:t xml:space="preserve">, la DCSID fait la mise au point sur la définition de la surface de plancher et la norme pour les surface de travail. </w:t>
      </w:r>
    </w:p>
    <w:p w14:paraId="506CDEF4" w14:textId="77777777" w:rsidR="00177C64" w:rsidRDefault="00177C64" w:rsidP="00A03E44">
      <w:pPr>
        <w:tabs>
          <w:tab w:val="right" w:leader="dot" w:pos="9060"/>
        </w:tabs>
        <w:ind w:left="357"/>
        <w:jc w:val="left"/>
        <w:rPr>
          <w:rFonts w:ascii="Calibri" w:hAnsi="Calibri"/>
          <w:szCs w:val="18"/>
        </w:rPr>
      </w:pPr>
    </w:p>
    <w:p w14:paraId="7BB2119A" w14:textId="77777777" w:rsidR="00A03E44" w:rsidRPr="006C4CDE" w:rsidRDefault="00A03E44" w:rsidP="00A03E44">
      <w:pPr>
        <w:pStyle w:val="En-ttedetabledesmatires"/>
        <w:spacing w:before="0"/>
        <w:jc w:val="left"/>
        <w:rPr>
          <w:rFonts w:ascii="Calibri" w:hAnsi="Calibri"/>
        </w:rPr>
      </w:pPr>
      <w:r>
        <w:rPr>
          <w:rFonts w:ascii="Calibri" w:hAnsi="Calibri"/>
        </w:rPr>
        <w:tab/>
        <w:t>Surface utile (SU)</w:t>
      </w:r>
    </w:p>
    <w:p w14:paraId="795A2E6A" w14:textId="77777777" w:rsidR="00A03E44" w:rsidRDefault="00A03E44" w:rsidP="00A03E44">
      <w:pPr>
        <w:pStyle w:val="ParagrapheNiveau3"/>
        <w:rPr>
          <w:noProof/>
          <w:sz w:val="22"/>
        </w:rPr>
      </w:pPr>
    </w:p>
    <w:p w14:paraId="13B380E3" w14:textId="77777777" w:rsidR="00864069" w:rsidRDefault="00864069" w:rsidP="00864069">
      <w:pPr>
        <w:pStyle w:val="ParagrapheNiveau1"/>
      </w:pPr>
      <w:r>
        <w:t xml:space="preserve">La surface utile est un outil essentiel de la démarche de programmation. Il s’agit de la surface des locaux décrits dans le programme par le maître d’ouvrage comme étant nécessaires à l’exercice de ses activités. Il est fait abstraction dans cette notion des liaisons entre les locaux ainsi que des dispositifs liés aux installations techniques, dont la consistance dépend du parti architectural et technique adopté par le maître d’œuvre. </w:t>
      </w:r>
    </w:p>
    <w:p w14:paraId="686438FD" w14:textId="77777777" w:rsidR="00864069" w:rsidRDefault="00864069" w:rsidP="00864069">
      <w:pPr>
        <w:pStyle w:val="ParagrapheNiveau1"/>
      </w:pPr>
    </w:p>
    <w:p w14:paraId="67EB2869" w14:textId="77777777" w:rsidR="00864069" w:rsidRDefault="00864069" w:rsidP="00864069">
      <w:pPr>
        <w:pStyle w:val="ParagrapheNiveau1"/>
      </w:pPr>
      <w:r w:rsidRPr="008864E4">
        <w:rPr>
          <w:b/>
        </w:rPr>
        <w:t>Il n’existe pas de définition officielle mais on retiendra la définition suivante</w:t>
      </w:r>
      <w:r>
        <w:t xml:space="preserve"> : </w:t>
      </w:r>
    </w:p>
    <w:p w14:paraId="437A3091" w14:textId="77777777" w:rsidR="00177C64" w:rsidRDefault="00864069" w:rsidP="00864069">
      <w:pPr>
        <w:pStyle w:val="ParagrapheNiveau3"/>
        <w:ind w:left="0"/>
        <w:rPr>
          <w:noProof/>
          <w:sz w:val="22"/>
        </w:rPr>
      </w:pPr>
      <w:r w:rsidRPr="008864E4">
        <w:t xml:space="preserve">« </w:t>
      </w:r>
      <w:r w:rsidRPr="00E76C42">
        <w:rPr>
          <w:i/>
        </w:rPr>
        <w:t>La surface utile est la surface intérieure des locaux d’activité. Les circulations et les locaux techniques n’entrent pas dans le calcul de la surface utile. Elle ne comprend donc pas : les circulations verticales et horizontales, les paliers d’étages, l’encombrement des murs, voiles, cloisons, gaines, poteaux. En revanche les halls d’entrée identifiés comme tels ainsi que les espaces d’attente et d’orientation sont inclus.</w:t>
      </w:r>
      <w:r>
        <w:t> »</w:t>
      </w:r>
    </w:p>
    <w:p w14:paraId="41A5FE25" w14:textId="77777777" w:rsidR="00A03E44" w:rsidRDefault="00A03E44" w:rsidP="00A03E44">
      <w:pPr>
        <w:pStyle w:val="ParagrapheNiveau3"/>
        <w:rPr>
          <w:noProof/>
          <w:sz w:val="22"/>
        </w:rPr>
      </w:pPr>
    </w:p>
    <w:p w14:paraId="1813B89F" w14:textId="77777777" w:rsidR="00864069" w:rsidRDefault="00864069" w:rsidP="00A30C47">
      <w:pPr>
        <w:pStyle w:val="ParagrapheNiveau1"/>
      </w:pPr>
      <w:r>
        <w:t>Les locaux sanitaires sont inclus dans la SU, ainsi que les emplacements des équipements mobiliers et immobiliers. Concernant les locaux techniques et les circulations générales, ils ne sont pas comptabilisés dans la SU</w:t>
      </w:r>
      <w:r w:rsidRPr="00A30C47">
        <w:t xml:space="preserve">. </w:t>
      </w:r>
      <w:r w:rsidRPr="00A30C47">
        <w:rPr>
          <w:b/>
          <w:u w:val="single"/>
        </w:rPr>
        <w:t>Cependant, ils doivent faire l’objet d’une estimation prévisionnelle dans le programme afin d’éviter toute omission</w:t>
      </w:r>
      <w:r w:rsidR="00A30C47">
        <w:t>.</w:t>
      </w:r>
      <w:r>
        <w:t xml:space="preserve"> </w:t>
      </w:r>
    </w:p>
    <w:p w14:paraId="479E63CF" w14:textId="77777777" w:rsidR="00A30C47" w:rsidRDefault="00A30C47" w:rsidP="00A30C47">
      <w:pPr>
        <w:pStyle w:val="ParagrapheNiveau1"/>
      </w:pPr>
    </w:p>
    <w:p w14:paraId="2267D0F2" w14:textId="77777777" w:rsidR="00864069" w:rsidRDefault="00864069" w:rsidP="00864069">
      <w:pPr>
        <w:pStyle w:val="En-ttedetabledesmatires"/>
        <w:spacing w:before="0"/>
        <w:jc w:val="left"/>
        <w:rPr>
          <w:rFonts w:ascii="Calibri" w:hAnsi="Calibri"/>
        </w:rPr>
      </w:pPr>
      <w:r>
        <w:rPr>
          <w:rFonts w:ascii="Calibri" w:hAnsi="Calibri"/>
        </w:rPr>
        <w:tab/>
        <w:t xml:space="preserve">Surface </w:t>
      </w:r>
      <w:r w:rsidR="00A30C47">
        <w:rPr>
          <w:rFonts w:ascii="Calibri" w:hAnsi="Calibri"/>
        </w:rPr>
        <w:t>DE PLANCHER</w:t>
      </w:r>
    </w:p>
    <w:p w14:paraId="03C7981A" w14:textId="77777777" w:rsidR="00864069" w:rsidRDefault="00864069" w:rsidP="00864069">
      <w:pPr>
        <w:pStyle w:val="ParagrapheNiveau1"/>
      </w:pPr>
    </w:p>
    <w:p w14:paraId="1B22DC2A" w14:textId="77777777" w:rsidR="00A30C47" w:rsidRPr="00E76C42" w:rsidRDefault="00A30C47" w:rsidP="00A30C47">
      <w:pPr>
        <w:autoSpaceDE w:val="0"/>
        <w:autoSpaceDN w:val="0"/>
        <w:adjustRightInd w:val="0"/>
        <w:jc w:val="left"/>
        <w:rPr>
          <w:rFonts w:ascii="Calibri" w:hAnsi="Calibri" w:cs="Calibri"/>
          <w:color w:val="000000"/>
        </w:rPr>
      </w:pPr>
      <w:r w:rsidRPr="00E76C42">
        <w:rPr>
          <w:rFonts w:ascii="Calibri" w:hAnsi="Calibri" w:cs="Calibri"/>
          <w:color w:val="000000"/>
        </w:rPr>
        <w:t xml:space="preserve">L’article R111-22 du code de l’urbanisme fixe </w:t>
      </w:r>
      <w:r>
        <w:rPr>
          <w:rFonts w:ascii="Calibri" w:hAnsi="Calibri" w:cs="Calibri"/>
          <w:color w:val="000000"/>
        </w:rPr>
        <w:t>l</w:t>
      </w:r>
      <w:r w:rsidRPr="00E76C42">
        <w:rPr>
          <w:rFonts w:ascii="Calibri" w:hAnsi="Calibri" w:cs="Calibri"/>
          <w:color w:val="000000"/>
        </w:rPr>
        <w:t xml:space="preserve">es règles de </w:t>
      </w:r>
      <w:r w:rsidRPr="00E76C42">
        <w:rPr>
          <w:rFonts w:ascii="Calibri" w:hAnsi="Calibri" w:cs="Calibri"/>
          <w:b/>
          <w:color w:val="000000"/>
        </w:rPr>
        <w:t>calcul de la surface de plancher</w:t>
      </w:r>
      <w:r w:rsidRPr="00E76C42">
        <w:rPr>
          <w:rFonts w:ascii="Calibri" w:hAnsi="Calibri" w:cs="Calibri"/>
          <w:color w:val="000000"/>
        </w:rPr>
        <w:t xml:space="preserve"> : </w:t>
      </w:r>
    </w:p>
    <w:p w14:paraId="2364EC02" w14:textId="77777777" w:rsidR="00A30C47" w:rsidRPr="00E76C42" w:rsidRDefault="00A30C47" w:rsidP="00A30C47">
      <w:pPr>
        <w:autoSpaceDE w:val="0"/>
        <w:autoSpaceDN w:val="0"/>
        <w:adjustRightInd w:val="0"/>
        <w:jc w:val="left"/>
        <w:rPr>
          <w:rFonts w:ascii="Calibri" w:hAnsi="Calibri" w:cs="Calibri"/>
          <w:color w:val="000000"/>
        </w:rPr>
      </w:pPr>
    </w:p>
    <w:p w14:paraId="71BEDDC4" w14:textId="77777777" w:rsidR="00A30C47" w:rsidRPr="00E76C42" w:rsidRDefault="00A30C47" w:rsidP="00A30C47">
      <w:pPr>
        <w:autoSpaceDE w:val="0"/>
        <w:autoSpaceDN w:val="0"/>
        <w:adjustRightInd w:val="0"/>
        <w:jc w:val="left"/>
        <w:rPr>
          <w:rFonts w:ascii="Calibri" w:hAnsi="Calibri" w:cs="Calibri"/>
          <w:color w:val="000000"/>
        </w:rPr>
      </w:pPr>
      <w:r w:rsidRPr="00E76C42">
        <w:rPr>
          <w:rFonts w:ascii="Calibri" w:hAnsi="Calibri" w:cs="Calibri"/>
          <w:i/>
          <w:iCs/>
          <w:color w:val="000000"/>
        </w:rPr>
        <w:t xml:space="preserve">« La surface de plancher de la construction est égale à la somme des surfaces de plancher de chaque niveau clos et couvert, calculée à partir du nu intérieur des façades après déduction : </w:t>
      </w:r>
    </w:p>
    <w:p w14:paraId="424EAEA0" w14:textId="77777777" w:rsidR="00A30C47" w:rsidRPr="00E76C42" w:rsidRDefault="00A30C47" w:rsidP="00A30C47">
      <w:pPr>
        <w:autoSpaceDE w:val="0"/>
        <w:autoSpaceDN w:val="0"/>
        <w:adjustRightInd w:val="0"/>
        <w:spacing w:after="30"/>
        <w:jc w:val="left"/>
        <w:rPr>
          <w:rFonts w:ascii="Calibri" w:hAnsi="Calibri" w:cs="Calibri"/>
          <w:color w:val="000000"/>
        </w:rPr>
      </w:pPr>
      <w:r w:rsidRPr="00E76C42">
        <w:rPr>
          <w:rFonts w:ascii="Calibri" w:hAnsi="Calibri" w:cs="Calibri"/>
          <w:color w:val="000000"/>
        </w:rPr>
        <w:t xml:space="preserve"> </w:t>
      </w:r>
      <w:r w:rsidRPr="00E76C42">
        <w:rPr>
          <w:rFonts w:ascii="Calibri" w:hAnsi="Calibri" w:cs="Calibri"/>
          <w:i/>
          <w:iCs/>
          <w:color w:val="000000"/>
        </w:rPr>
        <w:t xml:space="preserve">1° Des surfaces correspondant à l'épaisseur des murs entourant les embrasures des portes et fenêtres donnant sur l'extérieur ; </w:t>
      </w:r>
    </w:p>
    <w:p w14:paraId="5F8E04DE" w14:textId="77777777" w:rsidR="00A30C47" w:rsidRPr="00E76C42" w:rsidRDefault="00A30C47" w:rsidP="00A30C47">
      <w:pPr>
        <w:autoSpaceDE w:val="0"/>
        <w:autoSpaceDN w:val="0"/>
        <w:adjustRightInd w:val="0"/>
        <w:spacing w:after="30"/>
        <w:jc w:val="left"/>
        <w:rPr>
          <w:rFonts w:ascii="Calibri" w:hAnsi="Calibri" w:cs="Calibri"/>
          <w:color w:val="000000"/>
        </w:rPr>
      </w:pPr>
      <w:r w:rsidRPr="00E76C42">
        <w:rPr>
          <w:rFonts w:ascii="Calibri" w:hAnsi="Calibri" w:cs="Calibri"/>
          <w:i/>
          <w:iCs/>
          <w:color w:val="000000"/>
        </w:rPr>
        <w:t xml:space="preserve">2° Des vides et des trémies afférentes aux escaliers et ascenseurs ; </w:t>
      </w:r>
    </w:p>
    <w:p w14:paraId="665DA332" w14:textId="77777777" w:rsidR="00A30C47" w:rsidRPr="00E76C42" w:rsidRDefault="00A30C47" w:rsidP="00A30C47">
      <w:pPr>
        <w:autoSpaceDE w:val="0"/>
        <w:autoSpaceDN w:val="0"/>
        <w:adjustRightInd w:val="0"/>
        <w:spacing w:after="30"/>
        <w:jc w:val="left"/>
        <w:rPr>
          <w:rFonts w:ascii="Calibri" w:hAnsi="Calibri" w:cs="Calibri"/>
          <w:color w:val="000000"/>
        </w:rPr>
      </w:pPr>
      <w:r w:rsidRPr="00E76C42">
        <w:rPr>
          <w:rFonts w:ascii="Calibri" w:hAnsi="Calibri" w:cs="Calibri"/>
          <w:i/>
          <w:iCs/>
          <w:color w:val="000000"/>
        </w:rPr>
        <w:t xml:space="preserve">3° Des surfaces de plancher d'une hauteur sous plafond inférieure ou égale à 1,80 mètre ; </w:t>
      </w:r>
    </w:p>
    <w:p w14:paraId="314A9A3E" w14:textId="77777777" w:rsidR="00A30C47" w:rsidRPr="00E76C42" w:rsidRDefault="00A30C47" w:rsidP="00A30C47">
      <w:pPr>
        <w:autoSpaceDE w:val="0"/>
        <w:autoSpaceDN w:val="0"/>
        <w:adjustRightInd w:val="0"/>
        <w:spacing w:after="30"/>
        <w:jc w:val="left"/>
        <w:rPr>
          <w:rFonts w:ascii="Calibri" w:hAnsi="Calibri" w:cs="Calibri"/>
          <w:color w:val="000000"/>
        </w:rPr>
      </w:pPr>
      <w:r w:rsidRPr="00E76C42">
        <w:rPr>
          <w:rFonts w:ascii="Calibri" w:hAnsi="Calibri" w:cs="Calibri"/>
          <w:i/>
          <w:iCs/>
          <w:color w:val="000000"/>
        </w:rPr>
        <w:t xml:space="preserve">4° Des surfaces de plancher aménagées en vue du stationnement des véhicules motorisés ou non, y compris les rampes d'accès et les aires de manœuvres ; </w:t>
      </w:r>
    </w:p>
    <w:p w14:paraId="160C17A4" w14:textId="77777777" w:rsidR="00A30C47" w:rsidRPr="00E76C42" w:rsidRDefault="00A30C47" w:rsidP="00A30C47">
      <w:pPr>
        <w:autoSpaceDE w:val="0"/>
        <w:autoSpaceDN w:val="0"/>
        <w:adjustRightInd w:val="0"/>
        <w:spacing w:after="30"/>
        <w:jc w:val="left"/>
        <w:rPr>
          <w:rFonts w:ascii="Calibri" w:hAnsi="Calibri" w:cs="Calibri"/>
          <w:color w:val="000000"/>
        </w:rPr>
      </w:pPr>
      <w:r w:rsidRPr="00E76C42">
        <w:rPr>
          <w:rFonts w:ascii="Calibri" w:hAnsi="Calibri" w:cs="Calibri"/>
          <w:i/>
          <w:iCs/>
          <w:color w:val="000000"/>
        </w:rPr>
        <w:t xml:space="preserve">5° Des surfaces de plancher des combles non aménageables pour l'habitation ou pour des activités à caractère professionnel, artisanal, industriel ou commercial ; </w:t>
      </w:r>
    </w:p>
    <w:p w14:paraId="68F39D42" w14:textId="77777777" w:rsidR="00A30C47" w:rsidRPr="00E76C42" w:rsidRDefault="00A30C47" w:rsidP="00A30C47">
      <w:pPr>
        <w:autoSpaceDE w:val="0"/>
        <w:autoSpaceDN w:val="0"/>
        <w:adjustRightInd w:val="0"/>
        <w:spacing w:after="30"/>
        <w:jc w:val="left"/>
        <w:rPr>
          <w:rFonts w:ascii="Calibri" w:hAnsi="Calibri" w:cs="Calibri"/>
          <w:color w:val="000000"/>
        </w:rPr>
      </w:pPr>
      <w:r w:rsidRPr="00E76C42">
        <w:rPr>
          <w:rFonts w:ascii="Calibri" w:hAnsi="Calibri" w:cs="Calibri"/>
          <w:i/>
          <w:iCs/>
          <w:color w:val="000000"/>
        </w:rPr>
        <w:t xml:space="preserve">6° Des surfaces de plancher des locaux techniques nécessaires au fonctionnement d'un groupe de bâtiments ou d'un immeuble autre qu'une maison individuelle au sens de l'article L. 231-1 du code de la construction et de l'habitation, y compris les locaux de stockage des déchets ; </w:t>
      </w:r>
    </w:p>
    <w:p w14:paraId="64E4CD08" w14:textId="77777777" w:rsidR="00A30C47" w:rsidRPr="00E76C42" w:rsidRDefault="00A30C47" w:rsidP="00A30C47">
      <w:pPr>
        <w:autoSpaceDE w:val="0"/>
        <w:autoSpaceDN w:val="0"/>
        <w:adjustRightInd w:val="0"/>
        <w:spacing w:after="30"/>
        <w:jc w:val="left"/>
        <w:rPr>
          <w:rFonts w:ascii="Calibri" w:hAnsi="Calibri" w:cs="Calibri"/>
          <w:color w:val="000000"/>
        </w:rPr>
      </w:pPr>
      <w:r w:rsidRPr="00E76C42">
        <w:rPr>
          <w:rFonts w:ascii="Calibri" w:hAnsi="Calibri" w:cs="Calibri"/>
          <w:i/>
          <w:iCs/>
          <w:color w:val="000000"/>
        </w:rPr>
        <w:t xml:space="preserve">7° Des surfaces de plancher des caves ou des celliers, annexes à des logements, dès lors que ces locaux sont desservis uniquement par une partie commune ; </w:t>
      </w:r>
    </w:p>
    <w:p w14:paraId="389AA6DD" w14:textId="77777777" w:rsidR="00A30C47" w:rsidRPr="00A03E44" w:rsidRDefault="00A30C47" w:rsidP="00A30C47">
      <w:pPr>
        <w:autoSpaceDE w:val="0"/>
        <w:autoSpaceDN w:val="0"/>
        <w:adjustRightInd w:val="0"/>
        <w:jc w:val="left"/>
        <w:rPr>
          <w:rFonts w:ascii="Calibri" w:hAnsi="Calibri" w:cs="Calibri"/>
          <w:color w:val="000000"/>
        </w:rPr>
      </w:pPr>
      <w:r w:rsidRPr="00E76C42">
        <w:rPr>
          <w:rFonts w:ascii="Calibri" w:hAnsi="Calibri" w:cs="Calibri"/>
          <w:i/>
          <w:iCs/>
          <w:color w:val="000000"/>
        </w:rPr>
        <w:t xml:space="preserve">8° D'une surface égale à 10 % des surfaces de plancher affectées à l'habitation telles qu'elles résultent le cas échéant de l'application des alinéas précédents, dès lors que les logements sont desservis par des parties communes intérieures. » </w:t>
      </w:r>
    </w:p>
    <w:p w14:paraId="200048E6" w14:textId="77777777" w:rsidR="00A30C47" w:rsidRDefault="00A30C47" w:rsidP="00A30C47">
      <w:pPr>
        <w:tabs>
          <w:tab w:val="right" w:leader="dot" w:pos="9060"/>
        </w:tabs>
        <w:jc w:val="left"/>
      </w:pPr>
    </w:p>
    <w:p w14:paraId="45F96683" w14:textId="77777777" w:rsidR="00A30C47" w:rsidRDefault="00A30C47" w:rsidP="00A30C47">
      <w:pPr>
        <w:pStyle w:val="ParagrapheNiveau1"/>
        <w:rPr>
          <w:noProof/>
        </w:rPr>
      </w:pPr>
      <w:r>
        <w:rPr>
          <w:noProof/>
        </w:rPr>
        <w:t xml:space="preserve">Cette surface est essentielle, notamment lors du dépôt de </w:t>
      </w:r>
      <w:r w:rsidRPr="00204449">
        <w:rPr>
          <w:b/>
          <w:noProof/>
        </w:rPr>
        <w:t>permis de construire</w:t>
      </w:r>
      <w:r>
        <w:rPr>
          <w:b/>
          <w:noProof/>
        </w:rPr>
        <w:t>.</w:t>
      </w:r>
    </w:p>
    <w:p w14:paraId="0BDE89F5" w14:textId="77777777" w:rsidR="00A30C47" w:rsidRDefault="00A30C47" w:rsidP="00864069">
      <w:pPr>
        <w:pStyle w:val="ParagrapheNiveau1"/>
      </w:pPr>
    </w:p>
    <w:p w14:paraId="735F31BA" w14:textId="77777777" w:rsidR="00A03E44" w:rsidRDefault="00A03E44" w:rsidP="00864069">
      <w:pPr>
        <w:pStyle w:val="ParagrapheNiveau1"/>
      </w:pPr>
      <w:r>
        <w:br w:type="page"/>
      </w:r>
    </w:p>
    <w:p w14:paraId="26038F7A" w14:textId="77777777" w:rsidR="00F304B9" w:rsidRPr="002B3BAE" w:rsidRDefault="00C070BC" w:rsidP="00B64DA9">
      <w:pPr>
        <w:pStyle w:val="En-ttedetabledesmatires"/>
        <w:spacing w:before="0"/>
        <w:rPr>
          <w:rFonts w:ascii="Calibri" w:hAnsi="Calibri"/>
        </w:rPr>
      </w:pPr>
      <w:r>
        <w:rPr>
          <w:rFonts w:ascii="Calibri" w:hAnsi="Calibri"/>
        </w:rPr>
        <w:lastRenderedPageBreak/>
        <w:t xml:space="preserve">DOCUMENTS de </w:t>
      </w:r>
      <w:r w:rsidR="00CA6119">
        <w:rPr>
          <w:rFonts w:ascii="Calibri" w:hAnsi="Calibri"/>
        </w:rPr>
        <w:t>RÉFÉRENCES</w:t>
      </w:r>
    </w:p>
    <w:p w14:paraId="71A40C2A" w14:textId="77777777" w:rsidR="001943E4" w:rsidRDefault="001943E4" w:rsidP="00D159D5">
      <w:pPr>
        <w:tabs>
          <w:tab w:val="right" w:leader="dot" w:pos="9060"/>
        </w:tabs>
        <w:ind w:left="357"/>
        <w:jc w:val="left"/>
        <w:rPr>
          <w:rFonts w:ascii="Calibri" w:hAnsi="Calibri"/>
          <w:szCs w:val="18"/>
        </w:rPr>
      </w:pPr>
    </w:p>
    <w:p w14:paraId="3D73A716" w14:textId="77777777" w:rsidR="006C4CDE" w:rsidRPr="006C4CDE" w:rsidRDefault="006C4CDE" w:rsidP="006C4CDE">
      <w:pPr>
        <w:pStyle w:val="En-ttedetabledesmatires"/>
        <w:spacing w:before="0"/>
        <w:jc w:val="left"/>
        <w:rPr>
          <w:rFonts w:ascii="Calibri" w:hAnsi="Calibri"/>
        </w:rPr>
      </w:pPr>
      <w:bookmarkStart w:id="1" w:name="_Toc520115144"/>
      <w:bookmarkStart w:id="2" w:name="_Toc520122719"/>
      <w:r>
        <w:rPr>
          <w:rFonts w:ascii="Calibri" w:hAnsi="Calibri"/>
        </w:rPr>
        <w:tab/>
      </w:r>
      <w:r w:rsidR="00C070BC" w:rsidRPr="006C4CDE">
        <w:rPr>
          <w:rFonts w:ascii="Calibri" w:hAnsi="Calibri"/>
        </w:rPr>
        <w:t>Principaux documents de référence</w:t>
      </w:r>
      <w:bookmarkEnd w:id="1"/>
      <w:bookmarkEnd w:id="2"/>
      <w:r w:rsidR="00C070BC" w:rsidRPr="006C4CDE">
        <w:rPr>
          <w:rFonts w:ascii="Calibri" w:hAnsi="Calibri"/>
        </w:rPr>
        <w:t xml:space="preserve"> </w:t>
      </w:r>
    </w:p>
    <w:tbl>
      <w:tblPr>
        <w:tblStyle w:val="TableauGrille3-Accentuation1"/>
        <w:tblW w:w="9639" w:type="dxa"/>
        <w:tblInd w:w="5" w:type="dxa"/>
        <w:tblLook w:val="0420" w:firstRow="1" w:lastRow="0" w:firstColumn="0" w:lastColumn="0" w:noHBand="0" w:noVBand="1"/>
      </w:tblPr>
      <w:tblGrid>
        <w:gridCol w:w="1277"/>
        <w:gridCol w:w="3826"/>
        <w:gridCol w:w="4536"/>
      </w:tblGrid>
      <w:tr w:rsidR="001E5323" w14:paraId="7354EB97" w14:textId="77777777" w:rsidTr="006C4CDE">
        <w:trPr>
          <w:cnfStyle w:val="100000000000" w:firstRow="1" w:lastRow="0" w:firstColumn="0" w:lastColumn="0" w:oddVBand="0" w:evenVBand="0" w:oddHBand="0" w:evenHBand="0" w:firstRowFirstColumn="0" w:firstRowLastColumn="0" w:lastRowFirstColumn="0" w:lastRowLastColumn="0"/>
          <w:trHeight w:val="455"/>
        </w:trPr>
        <w:tc>
          <w:tcPr>
            <w:tcW w:w="1277" w:type="dxa"/>
            <w:vAlign w:val="center"/>
          </w:tcPr>
          <w:p w14:paraId="18DDCC57" w14:textId="77777777" w:rsidR="001E5323" w:rsidRPr="001E5323" w:rsidRDefault="001E5323" w:rsidP="00C070BC">
            <w:pPr>
              <w:tabs>
                <w:tab w:val="right" w:leader="dot" w:pos="9060"/>
              </w:tabs>
              <w:jc w:val="center"/>
              <w:rPr>
                <w:rFonts w:asciiTheme="minorHAnsi" w:hAnsiTheme="minorHAnsi"/>
                <w:szCs w:val="24"/>
              </w:rPr>
            </w:pPr>
            <w:r w:rsidRPr="001E5323">
              <w:rPr>
                <w:rFonts w:asciiTheme="minorHAnsi" w:hAnsiTheme="minorHAnsi"/>
                <w:szCs w:val="24"/>
              </w:rPr>
              <w:t>Nature</w:t>
            </w:r>
          </w:p>
        </w:tc>
        <w:tc>
          <w:tcPr>
            <w:tcW w:w="3826" w:type="dxa"/>
            <w:vAlign w:val="center"/>
          </w:tcPr>
          <w:p w14:paraId="0FF4D4D0" w14:textId="77777777" w:rsidR="001E5323" w:rsidRPr="001E5323" w:rsidRDefault="001E5323" w:rsidP="00C070BC">
            <w:pPr>
              <w:tabs>
                <w:tab w:val="right" w:leader="dot" w:pos="9060"/>
              </w:tabs>
              <w:jc w:val="center"/>
              <w:rPr>
                <w:rFonts w:asciiTheme="minorHAnsi" w:hAnsiTheme="minorHAnsi"/>
                <w:szCs w:val="24"/>
              </w:rPr>
            </w:pPr>
            <w:r w:rsidRPr="001E5323">
              <w:rPr>
                <w:rFonts w:asciiTheme="minorHAnsi" w:hAnsiTheme="minorHAnsi"/>
                <w:szCs w:val="24"/>
              </w:rPr>
              <w:t>Références</w:t>
            </w:r>
          </w:p>
        </w:tc>
        <w:tc>
          <w:tcPr>
            <w:tcW w:w="4536" w:type="dxa"/>
            <w:vAlign w:val="center"/>
          </w:tcPr>
          <w:p w14:paraId="3E94F3AC" w14:textId="77777777" w:rsidR="001E5323" w:rsidRPr="001E5323" w:rsidRDefault="001E5323" w:rsidP="001E5323">
            <w:pPr>
              <w:tabs>
                <w:tab w:val="right" w:leader="dot" w:pos="9060"/>
              </w:tabs>
              <w:jc w:val="center"/>
              <w:rPr>
                <w:rFonts w:asciiTheme="minorHAnsi" w:hAnsiTheme="minorHAnsi"/>
                <w:szCs w:val="24"/>
              </w:rPr>
            </w:pPr>
            <w:r w:rsidRPr="001E5323">
              <w:rPr>
                <w:rFonts w:asciiTheme="minorHAnsi" w:hAnsiTheme="minorHAnsi"/>
                <w:szCs w:val="24"/>
              </w:rPr>
              <w:t>Désignations</w:t>
            </w:r>
          </w:p>
        </w:tc>
      </w:tr>
      <w:tr w:rsidR="001E5323" w14:paraId="35ADEC62" w14:textId="77777777" w:rsidTr="006C4CDE">
        <w:trPr>
          <w:cnfStyle w:val="000000100000" w:firstRow="0" w:lastRow="0" w:firstColumn="0" w:lastColumn="0" w:oddVBand="0" w:evenVBand="0" w:oddHBand="1" w:evenHBand="0" w:firstRowFirstColumn="0" w:firstRowLastColumn="0" w:lastRowFirstColumn="0" w:lastRowLastColumn="0"/>
          <w:trHeight w:val="397"/>
        </w:trPr>
        <w:tc>
          <w:tcPr>
            <w:tcW w:w="1277" w:type="dxa"/>
            <w:vAlign w:val="center"/>
          </w:tcPr>
          <w:p w14:paraId="1BDF0575" w14:textId="77777777" w:rsidR="001E5323" w:rsidRPr="00C070BC" w:rsidRDefault="001E5323" w:rsidP="001E5323">
            <w:pPr>
              <w:tabs>
                <w:tab w:val="right" w:leader="dot" w:pos="9060"/>
              </w:tabs>
              <w:jc w:val="left"/>
              <w:rPr>
                <w:rFonts w:asciiTheme="minorHAnsi" w:hAnsiTheme="minorHAnsi"/>
                <w:szCs w:val="24"/>
              </w:rPr>
            </w:pPr>
            <w:r>
              <w:rPr>
                <w:rFonts w:asciiTheme="minorHAnsi" w:hAnsiTheme="minorHAnsi"/>
                <w:szCs w:val="24"/>
              </w:rPr>
              <w:t>Décret</w:t>
            </w:r>
          </w:p>
        </w:tc>
        <w:tc>
          <w:tcPr>
            <w:tcW w:w="3826" w:type="dxa"/>
            <w:vAlign w:val="center"/>
          </w:tcPr>
          <w:p w14:paraId="55E107E2" w14:textId="77777777" w:rsidR="001E5323" w:rsidRPr="00C070BC" w:rsidRDefault="001E5323" w:rsidP="001E5323">
            <w:pPr>
              <w:tabs>
                <w:tab w:val="right" w:leader="dot" w:pos="9060"/>
              </w:tabs>
              <w:jc w:val="left"/>
              <w:rPr>
                <w:rFonts w:asciiTheme="minorHAnsi" w:hAnsiTheme="minorHAnsi"/>
                <w:szCs w:val="24"/>
              </w:rPr>
            </w:pPr>
          </w:p>
        </w:tc>
        <w:tc>
          <w:tcPr>
            <w:tcW w:w="4536" w:type="dxa"/>
            <w:vAlign w:val="center"/>
          </w:tcPr>
          <w:p w14:paraId="34F853A7" w14:textId="77777777" w:rsidR="001E5323" w:rsidRPr="00C070BC" w:rsidRDefault="001E5323" w:rsidP="001E5323">
            <w:pPr>
              <w:tabs>
                <w:tab w:val="right" w:leader="dot" w:pos="9060"/>
              </w:tabs>
              <w:jc w:val="left"/>
              <w:rPr>
                <w:rFonts w:asciiTheme="minorHAnsi" w:hAnsiTheme="minorHAnsi"/>
                <w:szCs w:val="24"/>
              </w:rPr>
            </w:pPr>
          </w:p>
        </w:tc>
      </w:tr>
      <w:tr w:rsidR="001E5323" w14:paraId="7A40121F" w14:textId="77777777" w:rsidTr="006C4CDE">
        <w:trPr>
          <w:trHeight w:val="397"/>
        </w:trPr>
        <w:tc>
          <w:tcPr>
            <w:tcW w:w="1277" w:type="dxa"/>
            <w:vAlign w:val="center"/>
          </w:tcPr>
          <w:p w14:paraId="6C5246B6" w14:textId="77777777" w:rsidR="001E5323" w:rsidRPr="00C070BC" w:rsidRDefault="001E5323" w:rsidP="001E5323">
            <w:pPr>
              <w:tabs>
                <w:tab w:val="right" w:leader="dot" w:pos="9060"/>
              </w:tabs>
              <w:jc w:val="left"/>
              <w:rPr>
                <w:rFonts w:asciiTheme="minorHAnsi" w:hAnsiTheme="minorHAnsi"/>
                <w:szCs w:val="24"/>
              </w:rPr>
            </w:pPr>
            <w:r>
              <w:rPr>
                <w:rFonts w:asciiTheme="minorHAnsi" w:hAnsiTheme="minorHAnsi"/>
                <w:szCs w:val="24"/>
              </w:rPr>
              <w:t>Instruction</w:t>
            </w:r>
          </w:p>
        </w:tc>
        <w:tc>
          <w:tcPr>
            <w:tcW w:w="3826" w:type="dxa"/>
            <w:vAlign w:val="center"/>
          </w:tcPr>
          <w:p w14:paraId="2B6FAF87" w14:textId="77777777" w:rsidR="001E5323" w:rsidRPr="00C070BC" w:rsidRDefault="001E5323" w:rsidP="001E5323">
            <w:pPr>
              <w:tabs>
                <w:tab w:val="right" w:leader="dot" w:pos="9060"/>
              </w:tabs>
              <w:jc w:val="left"/>
              <w:rPr>
                <w:rFonts w:asciiTheme="minorHAnsi" w:hAnsiTheme="minorHAnsi"/>
                <w:szCs w:val="24"/>
              </w:rPr>
            </w:pPr>
          </w:p>
        </w:tc>
        <w:tc>
          <w:tcPr>
            <w:tcW w:w="4536" w:type="dxa"/>
            <w:vAlign w:val="center"/>
          </w:tcPr>
          <w:p w14:paraId="76AD87CF" w14:textId="77777777" w:rsidR="001E5323" w:rsidRPr="00C070BC" w:rsidRDefault="001E5323" w:rsidP="001E5323">
            <w:pPr>
              <w:tabs>
                <w:tab w:val="right" w:leader="dot" w:pos="9060"/>
              </w:tabs>
              <w:jc w:val="left"/>
              <w:rPr>
                <w:rFonts w:asciiTheme="minorHAnsi" w:hAnsiTheme="minorHAnsi"/>
                <w:szCs w:val="24"/>
              </w:rPr>
            </w:pPr>
          </w:p>
        </w:tc>
      </w:tr>
      <w:tr w:rsidR="001E5323" w14:paraId="2AED8793" w14:textId="77777777" w:rsidTr="006C4CDE">
        <w:trPr>
          <w:cnfStyle w:val="000000100000" w:firstRow="0" w:lastRow="0" w:firstColumn="0" w:lastColumn="0" w:oddVBand="0" w:evenVBand="0" w:oddHBand="1" w:evenHBand="0" w:firstRowFirstColumn="0" w:firstRowLastColumn="0" w:lastRowFirstColumn="0" w:lastRowLastColumn="0"/>
          <w:trHeight w:val="397"/>
        </w:trPr>
        <w:tc>
          <w:tcPr>
            <w:tcW w:w="1277" w:type="dxa"/>
            <w:vAlign w:val="center"/>
          </w:tcPr>
          <w:p w14:paraId="07042E45" w14:textId="77777777" w:rsidR="001E5323" w:rsidRPr="00C070BC" w:rsidRDefault="001E5323" w:rsidP="001E5323">
            <w:pPr>
              <w:tabs>
                <w:tab w:val="right" w:leader="dot" w:pos="9060"/>
              </w:tabs>
              <w:jc w:val="left"/>
              <w:rPr>
                <w:rFonts w:asciiTheme="minorHAnsi" w:hAnsiTheme="minorHAnsi"/>
                <w:szCs w:val="24"/>
              </w:rPr>
            </w:pPr>
            <w:r>
              <w:rPr>
                <w:rFonts w:asciiTheme="minorHAnsi" w:hAnsiTheme="minorHAnsi"/>
                <w:szCs w:val="24"/>
              </w:rPr>
              <w:t>Loi</w:t>
            </w:r>
          </w:p>
        </w:tc>
        <w:tc>
          <w:tcPr>
            <w:tcW w:w="3826" w:type="dxa"/>
            <w:vAlign w:val="center"/>
          </w:tcPr>
          <w:p w14:paraId="466FBC0C" w14:textId="77777777" w:rsidR="001E5323" w:rsidRPr="00C070BC" w:rsidRDefault="001E5323" w:rsidP="001E5323">
            <w:pPr>
              <w:tabs>
                <w:tab w:val="right" w:leader="dot" w:pos="9060"/>
              </w:tabs>
              <w:jc w:val="left"/>
              <w:rPr>
                <w:rFonts w:asciiTheme="minorHAnsi" w:hAnsiTheme="minorHAnsi"/>
                <w:szCs w:val="24"/>
              </w:rPr>
            </w:pPr>
          </w:p>
        </w:tc>
        <w:tc>
          <w:tcPr>
            <w:tcW w:w="4536" w:type="dxa"/>
            <w:vAlign w:val="center"/>
          </w:tcPr>
          <w:p w14:paraId="478DEDED" w14:textId="77777777" w:rsidR="001E5323" w:rsidRPr="00C070BC" w:rsidRDefault="001E5323" w:rsidP="001E5323">
            <w:pPr>
              <w:tabs>
                <w:tab w:val="right" w:leader="dot" w:pos="9060"/>
              </w:tabs>
              <w:jc w:val="left"/>
              <w:rPr>
                <w:rFonts w:asciiTheme="minorHAnsi" w:hAnsiTheme="minorHAnsi"/>
                <w:szCs w:val="24"/>
              </w:rPr>
            </w:pPr>
          </w:p>
        </w:tc>
      </w:tr>
      <w:tr w:rsidR="001E5323" w14:paraId="4C8A9C6C" w14:textId="77777777" w:rsidTr="006C4CDE">
        <w:trPr>
          <w:trHeight w:val="397"/>
        </w:trPr>
        <w:tc>
          <w:tcPr>
            <w:tcW w:w="1277" w:type="dxa"/>
            <w:vAlign w:val="center"/>
          </w:tcPr>
          <w:p w14:paraId="7576CA25" w14:textId="77777777" w:rsidR="001E5323" w:rsidRPr="00C070BC" w:rsidRDefault="001E5323" w:rsidP="001E5323">
            <w:pPr>
              <w:tabs>
                <w:tab w:val="right" w:leader="dot" w:pos="9060"/>
              </w:tabs>
              <w:jc w:val="left"/>
              <w:rPr>
                <w:rFonts w:asciiTheme="minorHAnsi" w:hAnsiTheme="minorHAnsi"/>
                <w:szCs w:val="24"/>
              </w:rPr>
            </w:pPr>
            <w:r>
              <w:rPr>
                <w:rFonts w:asciiTheme="minorHAnsi" w:hAnsiTheme="minorHAnsi"/>
                <w:szCs w:val="24"/>
              </w:rPr>
              <w:t>…</w:t>
            </w:r>
          </w:p>
        </w:tc>
        <w:tc>
          <w:tcPr>
            <w:tcW w:w="3826" w:type="dxa"/>
            <w:vAlign w:val="center"/>
          </w:tcPr>
          <w:p w14:paraId="6935F309" w14:textId="77777777" w:rsidR="001E5323" w:rsidRPr="00C070BC" w:rsidRDefault="001E5323" w:rsidP="001E5323">
            <w:pPr>
              <w:tabs>
                <w:tab w:val="right" w:leader="dot" w:pos="9060"/>
              </w:tabs>
              <w:jc w:val="left"/>
              <w:rPr>
                <w:rFonts w:asciiTheme="minorHAnsi" w:hAnsiTheme="minorHAnsi"/>
                <w:szCs w:val="24"/>
              </w:rPr>
            </w:pPr>
          </w:p>
        </w:tc>
        <w:tc>
          <w:tcPr>
            <w:tcW w:w="4536" w:type="dxa"/>
            <w:vAlign w:val="center"/>
          </w:tcPr>
          <w:p w14:paraId="55B99B60" w14:textId="77777777" w:rsidR="001E5323" w:rsidRPr="00C070BC" w:rsidRDefault="001E5323" w:rsidP="001E5323">
            <w:pPr>
              <w:tabs>
                <w:tab w:val="right" w:leader="dot" w:pos="9060"/>
              </w:tabs>
              <w:jc w:val="left"/>
              <w:rPr>
                <w:rFonts w:asciiTheme="minorHAnsi" w:hAnsiTheme="minorHAnsi"/>
                <w:szCs w:val="24"/>
              </w:rPr>
            </w:pPr>
          </w:p>
        </w:tc>
      </w:tr>
    </w:tbl>
    <w:p w14:paraId="7C9FC04F" w14:textId="77777777" w:rsidR="00C070BC" w:rsidRDefault="00C070BC" w:rsidP="00D159D5">
      <w:pPr>
        <w:tabs>
          <w:tab w:val="right" w:leader="dot" w:pos="9060"/>
        </w:tabs>
        <w:ind w:left="357"/>
        <w:jc w:val="left"/>
        <w:rPr>
          <w:rFonts w:asciiTheme="minorHAnsi" w:hAnsiTheme="minorHAnsi"/>
          <w:b/>
          <w:sz w:val="28"/>
          <w:szCs w:val="24"/>
          <w:u w:val="single"/>
        </w:rPr>
      </w:pPr>
    </w:p>
    <w:p w14:paraId="17A1982E" w14:textId="77777777" w:rsidR="006C4CDE" w:rsidRDefault="006C4CDE" w:rsidP="00D159D5">
      <w:pPr>
        <w:tabs>
          <w:tab w:val="right" w:leader="dot" w:pos="9060"/>
        </w:tabs>
        <w:ind w:left="357"/>
        <w:jc w:val="left"/>
        <w:rPr>
          <w:rFonts w:asciiTheme="minorHAnsi" w:hAnsiTheme="minorHAnsi"/>
          <w:b/>
          <w:sz w:val="28"/>
          <w:szCs w:val="24"/>
          <w:u w:val="single"/>
        </w:rPr>
      </w:pPr>
    </w:p>
    <w:p w14:paraId="2D57CB65" w14:textId="77777777" w:rsidR="006C4CDE" w:rsidRDefault="006C4CDE" w:rsidP="00D159D5">
      <w:pPr>
        <w:tabs>
          <w:tab w:val="right" w:leader="dot" w:pos="9060"/>
        </w:tabs>
        <w:ind w:left="357"/>
        <w:jc w:val="left"/>
        <w:rPr>
          <w:rFonts w:asciiTheme="minorHAnsi" w:hAnsiTheme="minorHAnsi"/>
          <w:b/>
          <w:sz w:val="28"/>
          <w:szCs w:val="24"/>
          <w:u w:val="single"/>
        </w:rPr>
      </w:pPr>
    </w:p>
    <w:p w14:paraId="1C229B64" w14:textId="77777777" w:rsidR="006C4CDE" w:rsidRPr="006C4CDE" w:rsidRDefault="006C4CDE" w:rsidP="006C4CDE">
      <w:pPr>
        <w:pStyle w:val="En-ttedetabledesmatires"/>
        <w:spacing w:before="0"/>
        <w:jc w:val="left"/>
        <w:rPr>
          <w:rFonts w:ascii="Calibri" w:hAnsi="Calibri"/>
        </w:rPr>
      </w:pPr>
      <w:r>
        <w:rPr>
          <w:rFonts w:ascii="Calibri" w:hAnsi="Calibri"/>
        </w:rPr>
        <w:tab/>
      </w:r>
      <w:r w:rsidRPr="006C4CDE">
        <w:rPr>
          <w:rFonts w:ascii="Calibri" w:hAnsi="Calibri"/>
        </w:rPr>
        <w:t xml:space="preserve">documents de référence </w:t>
      </w:r>
      <w:r>
        <w:rPr>
          <w:rFonts w:ascii="Calibri" w:hAnsi="Calibri"/>
        </w:rPr>
        <w:t>PROPRES A l’OPERATION</w:t>
      </w:r>
    </w:p>
    <w:tbl>
      <w:tblPr>
        <w:tblStyle w:val="TableauGrille3-Accentuation1"/>
        <w:tblW w:w="9634" w:type="dxa"/>
        <w:tblInd w:w="5" w:type="dxa"/>
        <w:tblLook w:val="0420" w:firstRow="1" w:lastRow="0" w:firstColumn="0" w:lastColumn="0" w:noHBand="0" w:noVBand="1"/>
      </w:tblPr>
      <w:tblGrid>
        <w:gridCol w:w="1276"/>
        <w:gridCol w:w="3827"/>
        <w:gridCol w:w="4531"/>
      </w:tblGrid>
      <w:tr w:rsidR="00C070BC" w14:paraId="6B9A376D" w14:textId="77777777" w:rsidTr="006C4CDE">
        <w:trPr>
          <w:cnfStyle w:val="100000000000" w:firstRow="1" w:lastRow="0" w:firstColumn="0" w:lastColumn="0" w:oddVBand="0" w:evenVBand="0" w:oddHBand="0" w:evenHBand="0" w:firstRowFirstColumn="0" w:firstRowLastColumn="0" w:lastRowFirstColumn="0" w:lastRowLastColumn="0"/>
          <w:trHeight w:val="455"/>
        </w:trPr>
        <w:tc>
          <w:tcPr>
            <w:tcW w:w="1276" w:type="dxa"/>
            <w:vAlign w:val="center"/>
          </w:tcPr>
          <w:p w14:paraId="76AFF98E" w14:textId="77777777" w:rsidR="00C070BC" w:rsidRPr="001E5323" w:rsidRDefault="00C070BC" w:rsidP="00C070BC">
            <w:pPr>
              <w:tabs>
                <w:tab w:val="right" w:leader="dot" w:pos="9060"/>
              </w:tabs>
              <w:jc w:val="center"/>
              <w:rPr>
                <w:rFonts w:asciiTheme="minorHAnsi" w:hAnsiTheme="minorHAnsi"/>
                <w:szCs w:val="24"/>
              </w:rPr>
            </w:pPr>
            <w:r w:rsidRPr="001E5323">
              <w:rPr>
                <w:rFonts w:asciiTheme="minorHAnsi" w:hAnsiTheme="minorHAnsi"/>
                <w:szCs w:val="24"/>
              </w:rPr>
              <w:t>Nature</w:t>
            </w:r>
          </w:p>
        </w:tc>
        <w:tc>
          <w:tcPr>
            <w:tcW w:w="3827" w:type="dxa"/>
            <w:vAlign w:val="center"/>
          </w:tcPr>
          <w:p w14:paraId="5805BF8F" w14:textId="77777777" w:rsidR="00C070BC" w:rsidRPr="001E5323" w:rsidRDefault="006C4CDE" w:rsidP="00C070BC">
            <w:pPr>
              <w:tabs>
                <w:tab w:val="right" w:leader="dot" w:pos="9060"/>
              </w:tabs>
              <w:jc w:val="center"/>
              <w:rPr>
                <w:rFonts w:asciiTheme="minorHAnsi" w:hAnsiTheme="minorHAnsi"/>
                <w:szCs w:val="24"/>
              </w:rPr>
            </w:pPr>
            <w:r>
              <w:rPr>
                <w:rFonts w:asciiTheme="minorHAnsi" w:hAnsiTheme="minorHAnsi"/>
                <w:szCs w:val="24"/>
              </w:rPr>
              <w:t xml:space="preserve">Références </w:t>
            </w:r>
          </w:p>
        </w:tc>
        <w:tc>
          <w:tcPr>
            <w:tcW w:w="4531" w:type="dxa"/>
            <w:vAlign w:val="center"/>
          </w:tcPr>
          <w:p w14:paraId="6F92BE44" w14:textId="77777777" w:rsidR="00C070BC" w:rsidRPr="001E5323" w:rsidRDefault="006C4CDE" w:rsidP="00C070BC">
            <w:pPr>
              <w:tabs>
                <w:tab w:val="right" w:leader="dot" w:pos="9060"/>
              </w:tabs>
              <w:jc w:val="center"/>
              <w:rPr>
                <w:rFonts w:asciiTheme="minorHAnsi" w:hAnsiTheme="minorHAnsi"/>
                <w:szCs w:val="24"/>
              </w:rPr>
            </w:pPr>
            <w:r>
              <w:rPr>
                <w:rFonts w:asciiTheme="minorHAnsi" w:hAnsiTheme="minorHAnsi"/>
                <w:szCs w:val="24"/>
              </w:rPr>
              <w:t>Emetteurs</w:t>
            </w:r>
          </w:p>
        </w:tc>
      </w:tr>
      <w:tr w:rsidR="00C070BC" w14:paraId="399767FC" w14:textId="77777777" w:rsidTr="006C4CDE">
        <w:trPr>
          <w:cnfStyle w:val="000000100000" w:firstRow="0" w:lastRow="0" w:firstColumn="0" w:lastColumn="0" w:oddVBand="0" w:evenVBand="0" w:oddHBand="1" w:evenHBand="0" w:firstRowFirstColumn="0" w:firstRowLastColumn="0" w:lastRowFirstColumn="0" w:lastRowLastColumn="0"/>
          <w:trHeight w:val="397"/>
        </w:trPr>
        <w:tc>
          <w:tcPr>
            <w:tcW w:w="1276" w:type="dxa"/>
            <w:vAlign w:val="center"/>
          </w:tcPr>
          <w:p w14:paraId="164D5333" w14:textId="77777777" w:rsidR="00C070BC" w:rsidRPr="00C070BC" w:rsidRDefault="00C070BC" w:rsidP="00C070BC">
            <w:pPr>
              <w:tabs>
                <w:tab w:val="right" w:leader="dot" w:pos="9060"/>
              </w:tabs>
              <w:jc w:val="left"/>
              <w:rPr>
                <w:rFonts w:asciiTheme="minorHAnsi" w:hAnsiTheme="minorHAnsi"/>
                <w:szCs w:val="24"/>
              </w:rPr>
            </w:pPr>
            <w:r w:rsidRPr="00C070BC">
              <w:rPr>
                <w:rFonts w:asciiTheme="minorHAnsi" w:hAnsiTheme="minorHAnsi"/>
                <w:szCs w:val="24"/>
              </w:rPr>
              <w:t>FEB</w:t>
            </w:r>
          </w:p>
        </w:tc>
        <w:tc>
          <w:tcPr>
            <w:tcW w:w="3827" w:type="dxa"/>
            <w:vAlign w:val="center"/>
          </w:tcPr>
          <w:p w14:paraId="2F7D9615" w14:textId="77777777" w:rsidR="00C070BC" w:rsidRPr="00C070BC" w:rsidRDefault="00C070BC" w:rsidP="00C070BC">
            <w:pPr>
              <w:tabs>
                <w:tab w:val="right" w:leader="dot" w:pos="9060"/>
              </w:tabs>
              <w:jc w:val="left"/>
              <w:rPr>
                <w:rFonts w:asciiTheme="minorHAnsi" w:hAnsiTheme="minorHAnsi"/>
                <w:szCs w:val="24"/>
              </w:rPr>
            </w:pPr>
          </w:p>
        </w:tc>
        <w:tc>
          <w:tcPr>
            <w:tcW w:w="4531" w:type="dxa"/>
            <w:vAlign w:val="center"/>
          </w:tcPr>
          <w:p w14:paraId="7FF37333" w14:textId="77777777" w:rsidR="00C070BC" w:rsidRPr="00C070BC" w:rsidRDefault="00C070BC" w:rsidP="00C070BC">
            <w:pPr>
              <w:tabs>
                <w:tab w:val="right" w:leader="dot" w:pos="9060"/>
              </w:tabs>
              <w:jc w:val="left"/>
              <w:rPr>
                <w:rFonts w:asciiTheme="minorHAnsi" w:hAnsiTheme="minorHAnsi"/>
                <w:szCs w:val="24"/>
              </w:rPr>
            </w:pPr>
          </w:p>
        </w:tc>
      </w:tr>
      <w:tr w:rsidR="00C070BC" w14:paraId="260DCA96" w14:textId="77777777" w:rsidTr="006C4CDE">
        <w:trPr>
          <w:trHeight w:val="397"/>
        </w:trPr>
        <w:tc>
          <w:tcPr>
            <w:tcW w:w="1276" w:type="dxa"/>
            <w:vAlign w:val="center"/>
          </w:tcPr>
          <w:p w14:paraId="007CFD27" w14:textId="77777777" w:rsidR="00C070BC" w:rsidRPr="00C070BC" w:rsidRDefault="00C070BC" w:rsidP="00C070BC">
            <w:pPr>
              <w:tabs>
                <w:tab w:val="right" w:leader="dot" w:pos="9060"/>
              </w:tabs>
              <w:jc w:val="left"/>
              <w:rPr>
                <w:rFonts w:asciiTheme="minorHAnsi" w:hAnsiTheme="minorHAnsi"/>
                <w:szCs w:val="24"/>
              </w:rPr>
            </w:pPr>
            <w:r w:rsidRPr="00C070BC">
              <w:rPr>
                <w:rFonts w:asciiTheme="minorHAnsi" w:hAnsiTheme="minorHAnsi"/>
                <w:szCs w:val="24"/>
              </w:rPr>
              <w:t>EIF</w:t>
            </w:r>
          </w:p>
        </w:tc>
        <w:tc>
          <w:tcPr>
            <w:tcW w:w="3827" w:type="dxa"/>
            <w:vAlign w:val="center"/>
          </w:tcPr>
          <w:p w14:paraId="56086309" w14:textId="77777777" w:rsidR="00C070BC" w:rsidRPr="00C070BC" w:rsidRDefault="00C070BC" w:rsidP="00C070BC">
            <w:pPr>
              <w:tabs>
                <w:tab w:val="right" w:leader="dot" w:pos="9060"/>
              </w:tabs>
              <w:jc w:val="left"/>
              <w:rPr>
                <w:rFonts w:asciiTheme="minorHAnsi" w:hAnsiTheme="minorHAnsi"/>
                <w:szCs w:val="24"/>
              </w:rPr>
            </w:pPr>
          </w:p>
        </w:tc>
        <w:tc>
          <w:tcPr>
            <w:tcW w:w="4531" w:type="dxa"/>
            <w:vAlign w:val="center"/>
          </w:tcPr>
          <w:p w14:paraId="1ACC2E02" w14:textId="77777777" w:rsidR="00C070BC" w:rsidRPr="00C070BC" w:rsidRDefault="00C070BC" w:rsidP="00C070BC">
            <w:pPr>
              <w:tabs>
                <w:tab w:val="right" w:leader="dot" w:pos="9060"/>
              </w:tabs>
              <w:jc w:val="left"/>
              <w:rPr>
                <w:rFonts w:asciiTheme="minorHAnsi" w:hAnsiTheme="minorHAnsi"/>
                <w:szCs w:val="24"/>
              </w:rPr>
            </w:pPr>
          </w:p>
        </w:tc>
      </w:tr>
      <w:tr w:rsidR="00C070BC" w14:paraId="013CAF78" w14:textId="77777777" w:rsidTr="006C4CDE">
        <w:trPr>
          <w:cnfStyle w:val="000000100000" w:firstRow="0" w:lastRow="0" w:firstColumn="0" w:lastColumn="0" w:oddVBand="0" w:evenVBand="0" w:oddHBand="1" w:evenHBand="0" w:firstRowFirstColumn="0" w:firstRowLastColumn="0" w:lastRowFirstColumn="0" w:lastRowLastColumn="0"/>
          <w:trHeight w:val="397"/>
        </w:trPr>
        <w:tc>
          <w:tcPr>
            <w:tcW w:w="1276" w:type="dxa"/>
            <w:vAlign w:val="center"/>
          </w:tcPr>
          <w:p w14:paraId="7A219762" w14:textId="77777777" w:rsidR="00C070BC" w:rsidRPr="00C070BC" w:rsidRDefault="00C070BC" w:rsidP="00C070BC">
            <w:pPr>
              <w:tabs>
                <w:tab w:val="right" w:leader="dot" w:pos="9060"/>
              </w:tabs>
              <w:jc w:val="left"/>
              <w:rPr>
                <w:rFonts w:asciiTheme="minorHAnsi" w:hAnsiTheme="minorHAnsi"/>
                <w:szCs w:val="24"/>
              </w:rPr>
            </w:pPr>
            <w:r w:rsidRPr="00C070BC">
              <w:rPr>
                <w:rFonts w:asciiTheme="minorHAnsi" w:hAnsiTheme="minorHAnsi"/>
                <w:szCs w:val="24"/>
              </w:rPr>
              <w:t>EIB</w:t>
            </w:r>
          </w:p>
        </w:tc>
        <w:tc>
          <w:tcPr>
            <w:tcW w:w="3827" w:type="dxa"/>
            <w:vAlign w:val="center"/>
          </w:tcPr>
          <w:p w14:paraId="75B981F6" w14:textId="77777777" w:rsidR="00C070BC" w:rsidRPr="00C070BC" w:rsidRDefault="00C070BC" w:rsidP="00C070BC">
            <w:pPr>
              <w:tabs>
                <w:tab w:val="right" w:leader="dot" w:pos="9060"/>
              </w:tabs>
              <w:jc w:val="left"/>
              <w:rPr>
                <w:rFonts w:asciiTheme="minorHAnsi" w:hAnsiTheme="minorHAnsi"/>
                <w:szCs w:val="24"/>
              </w:rPr>
            </w:pPr>
          </w:p>
        </w:tc>
        <w:tc>
          <w:tcPr>
            <w:tcW w:w="4531" w:type="dxa"/>
            <w:vAlign w:val="center"/>
          </w:tcPr>
          <w:p w14:paraId="68BBA1D7" w14:textId="77777777" w:rsidR="00C070BC" w:rsidRPr="00C070BC" w:rsidRDefault="00C070BC" w:rsidP="00C070BC">
            <w:pPr>
              <w:tabs>
                <w:tab w:val="right" w:leader="dot" w:pos="9060"/>
              </w:tabs>
              <w:jc w:val="left"/>
              <w:rPr>
                <w:rFonts w:asciiTheme="minorHAnsi" w:hAnsiTheme="minorHAnsi"/>
                <w:szCs w:val="24"/>
              </w:rPr>
            </w:pPr>
          </w:p>
        </w:tc>
      </w:tr>
      <w:tr w:rsidR="00C070BC" w14:paraId="45EEBA86" w14:textId="77777777" w:rsidTr="006C4CDE">
        <w:trPr>
          <w:trHeight w:val="397"/>
        </w:trPr>
        <w:tc>
          <w:tcPr>
            <w:tcW w:w="1276" w:type="dxa"/>
            <w:vAlign w:val="center"/>
          </w:tcPr>
          <w:p w14:paraId="10243376" w14:textId="77777777" w:rsidR="00C070BC" w:rsidRPr="00C070BC" w:rsidRDefault="00C070BC" w:rsidP="00C070BC">
            <w:pPr>
              <w:tabs>
                <w:tab w:val="right" w:leader="dot" w:pos="9060"/>
              </w:tabs>
              <w:jc w:val="left"/>
              <w:rPr>
                <w:rFonts w:asciiTheme="minorHAnsi" w:hAnsiTheme="minorHAnsi"/>
                <w:szCs w:val="24"/>
              </w:rPr>
            </w:pPr>
            <w:r w:rsidRPr="00C070BC">
              <w:rPr>
                <w:rFonts w:asciiTheme="minorHAnsi" w:hAnsiTheme="minorHAnsi"/>
                <w:szCs w:val="24"/>
              </w:rPr>
              <w:t>PV</w:t>
            </w:r>
          </w:p>
        </w:tc>
        <w:tc>
          <w:tcPr>
            <w:tcW w:w="3827" w:type="dxa"/>
            <w:vAlign w:val="center"/>
          </w:tcPr>
          <w:p w14:paraId="57D6F76E" w14:textId="77777777" w:rsidR="00C070BC" w:rsidRPr="00C070BC" w:rsidRDefault="00C070BC" w:rsidP="00C070BC">
            <w:pPr>
              <w:tabs>
                <w:tab w:val="right" w:leader="dot" w:pos="9060"/>
              </w:tabs>
              <w:jc w:val="left"/>
              <w:rPr>
                <w:rFonts w:asciiTheme="minorHAnsi" w:hAnsiTheme="minorHAnsi"/>
                <w:szCs w:val="24"/>
              </w:rPr>
            </w:pPr>
          </w:p>
        </w:tc>
        <w:tc>
          <w:tcPr>
            <w:tcW w:w="4531" w:type="dxa"/>
            <w:vAlign w:val="center"/>
          </w:tcPr>
          <w:p w14:paraId="6CDF19D4" w14:textId="77777777" w:rsidR="00C070BC" w:rsidRPr="00C070BC" w:rsidRDefault="00C070BC" w:rsidP="00C070BC">
            <w:pPr>
              <w:tabs>
                <w:tab w:val="right" w:leader="dot" w:pos="9060"/>
              </w:tabs>
              <w:jc w:val="left"/>
              <w:rPr>
                <w:rFonts w:asciiTheme="minorHAnsi" w:hAnsiTheme="minorHAnsi"/>
                <w:szCs w:val="24"/>
              </w:rPr>
            </w:pPr>
          </w:p>
        </w:tc>
      </w:tr>
      <w:tr w:rsidR="00C070BC" w14:paraId="0162E114" w14:textId="77777777" w:rsidTr="006C4CDE">
        <w:trPr>
          <w:cnfStyle w:val="000000100000" w:firstRow="0" w:lastRow="0" w:firstColumn="0" w:lastColumn="0" w:oddVBand="0" w:evenVBand="0" w:oddHBand="1" w:evenHBand="0" w:firstRowFirstColumn="0" w:firstRowLastColumn="0" w:lastRowFirstColumn="0" w:lastRowLastColumn="0"/>
          <w:trHeight w:val="397"/>
        </w:trPr>
        <w:tc>
          <w:tcPr>
            <w:tcW w:w="1276" w:type="dxa"/>
            <w:vAlign w:val="center"/>
          </w:tcPr>
          <w:p w14:paraId="72767EB8" w14:textId="77777777" w:rsidR="00C070BC" w:rsidRPr="00C070BC" w:rsidRDefault="00C070BC" w:rsidP="00C070BC">
            <w:pPr>
              <w:tabs>
                <w:tab w:val="right" w:leader="dot" w:pos="9060"/>
              </w:tabs>
              <w:jc w:val="left"/>
              <w:rPr>
                <w:rFonts w:asciiTheme="minorHAnsi" w:hAnsiTheme="minorHAnsi"/>
                <w:szCs w:val="24"/>
              </w:rPr>
            </w:pPr>
            <w:r w:rsidRPr="00C070BC">
              <w:rPr>
                <w:rFonts w:asciiTheme="minorHAnsi" w:hAnsiTheme="minorHAnsi"/>
                <w:szCs w:val="24"/>
              </w:rPr>
              <w:t>EDB</w:t>
            </w:r>
          </w:p>
        </w:tc>
        <w:tc>
          <w:tcPr>
            <w:tcW w:w="3827" w:type="dxa"/>
            <w:vAlign w:val="center"/>
          </w:tcPr>
          <w:p w14:paraId="46E84318" w14:textId="77777777" w:rsidR="00C070BC" w:rsidRPr="00C070BC" w:rsidRDefault="00C070BC" w:rsidP="00C070BC">
            <w:pPr>
              <w:tabs>
                <w:tab w:val="right" w:leader="dot" w:pos="9060"/>
              </w:tabs>
              <w:jc w:val="left"/>
              <w:rPr>
                <w:rFonts w:asciiTheme="minorHAnsi" w:hAnsiTheme="minorHAnsi"/>
                <w:szCs w:val="24"/>
              </w:rPr>
            </w:pPr>
          </w:p>
        </w:tc>
        <w:tc>
          <w:tcPr>
            <w:tcW w:w="4531" w:type="dxa"/>
            <w:vAlign w:val="center"/>
          </w:tcPr>
          <w:p w14:paraId="5762B913" w14:textId="77777777" w:rsidR="00C070BC" w:rsidRPr="00C070BC" w:rsidRDefault="00C070BC" w:rsidP="00C070BC">
            <w:pPr>
              <w:tabs>
                <w:tab w:val="right" w:leader="dot" w:pos="9060"/>
              </w:tabs>
              <w:jc w:val="left"/>
              <w:rPr>
                <w:rFonts w:asciiTheme="minorHAnsi" w:hAnsiTheme="minorHAnsi"/>
                <w:szCs w:val="24"/>
              </w:rPr>
            </w:pPr>
          </w:p>
        </w:tc>
      </w:tr>
      <w:tr w:rsidR="00C070BC" w14:paraId="67DDDF2F" w14:textId="77777777" w:rsidTr="006C4CDE">
        <w:trPr>
          <w:trHeight w:val="397"/>
        </w:trPr>
        <w:tc>
          <w:tcPr>
            <w:tcW w:w="1276" w:type="dxa"/>
            <w:vAlign w:val="center"/>
          </w:tcPr>
          <w:p w14:paraId="49616134" w14:textId="77777777" w:rsidR="00C070BC" w:rsidRPr="00C070BC" w:rsidRDefault="00C070BC" w:rsidP="00C070BC">
            <w:pPr>
              <w:tabs>
                <w:tab w:val="right" w:leader="dot" w:pos="9060"/>
              </w:tabs>
              <w:jc w:val="left"/>
              <w:rPr>
                <w:rFonts w:asciiTheme="minorHAnsi" w:hAnsiTheme="minorHAnsi"/>
                <w:szCs w:val="24"/>
              </w:rPr>
            </w:pPr>
            <w:r>
              <w:rPr>
                <w:rFonts w:asciiTheme="minorHAnsi" w:hAnsiTheme="minorHAnsi"/>
                <w:szCs w:val="24"/>
              </w:rPr>
              <w:t>…</w:t>
            </w:r>
          </w:p>
        </w:tc>
        <w:tc>
          <w:tcPr>
            <w:tcW w:w="3827" w:type="dxa"/>
            <w:vAlign w:val="center"/>
          </w:tcPr>
          <w:p w14:paraId="37DAF6C9" w14:textId="77777777" w:rsidR="00C070BC" w:rsidRPr="00C070BC" w:rsidRDefault="00C070BC" w:rsidP="00C070BC">
            <w:pPr>
              <w:tabs>
                <w:tab w:val="right" w:leader="dot" w:pos="9060"/>
              </w:tabs>
              <w:jc w:val="left"/>
              <w:rPr>
                <w:rFonts w:asciiTheme="minorHAnsi" w:hAnsiTheme="minorHAnsi"/>
                <w:szCs w:val="24"/>
              </w:rPr>
            </w:pPr>
          </w:p>
        </w:tc>
        <w:tc>
          <w:tcPr>
            <w:tcW w:w="4531" w:type="dxa"/>
            <w:vAlign w:val="center"/>
          </w:tcPr>
          <w:p w14:paraId="663A5BBA" w14:textId="77777777" w:rsidR="00C070BC" w:rsidRPr="00C070BC" w:rsidRDefault="00C070BC" w:rsidP="00C070BC">
            <w:pPr>
              <w:tabs>
                <w:tab w:val="right" w:leader="dot" w:pos="9060"/>
              </w:tabs>
              <w:jc w:val="left"/>
              <w:rPr>
                <w:rFonts w:asciiTheme="minorHAnsi" w:hAnsiTheme="minorHAnsi"/>
                <w:szCs w:val="24"/>
              </w:rPr>
            </w:pPr>
          </w:p>
        </w:tc>
      </w:tr>
    </w:tbl>
    <w:p w14:paraId="45C80E80" w14:textId="77777777" w:rsidR="00C070BC" w:rsidRPr="00C070BC" w:rsidRDefault="00C070BC" w:rsidP="00D159D5">
      <w:pPr>
        <w:tabs>
          <w:tab w:val="right" w:leader="dot" w:pos="9060"/>
        </w:tabs>
        <w:ind w:left="357"/>
        <w:jc w:val="left"/>
        <w:rPr>
          <w:rFonts w:asciiTheme="minorHAnsi" w:hAnsiTheme="minorHAnsi"/>
          <w:b/>
          <w:szCs w:val="24"/>
          <w:u w:val="single"/>
        </w:rPr>
      </w:pPr>
    </w:p>
    <w:p w14:paraId="26E12B14" w14:textId="77777777" w:rsidR="00C070BC" w:rsidRDefault="00C070BC" w:rsidP="00D159D5">
      <w:pPr>
        <w:tabs>
          <w:tab w:val="right" w:leader="dot" w:pos="9060"/>
        </w:tabs>
        <w:ind w:left="357"/>
        <w:jc w:val="left"/>
        <w:rPr>
          <w:rFonts w:asciiTheme="minorHAnsi" w:hAnsiTheme="minorHAnsi"/>
          <w:b/>
          <w:bCs/>
          <w:szCs w:val="24"/>
          <w:u w:val="single"/>
        </w:rPr>
      </w:pPr>
    </w:p>
    <w:p w14:paraId="273E6B4B" w14:textId="77777777" w:rsidR="00A03E44" w:rsidRDefault="00A03E44" w:rsidP="00D159D5">
      <w:pPr>
        <w:tabs>
          <w:tab w:val="right" w:leader="dot" w:pos="9060"/>
        </w:tabs>
        <w:ind w:left="357"/>
        <w:jc w:val="left"/>
        <w:rPr>
          <w:rFonts w:asciiTheme="minorHAnsi" w:hAnsiTheme="minorHAnsi"/>
          <w:b/>
          <w:bCs/>
          <w:szCs w:val="24"/>
          <w:u w:val="single"/>
        </w:rPr>
      </w:pPr>
      <w:r>
        <w:rPr>
          <w:rFonts w:asciiTheme="minorHAnsi" w:hAnsiTheme="minorHAnsi"/>
          <w:b/>
          <w:bCs/>
          <w:szCs w:val="24"/>
          <w:u w:val="single"/>
        </w:rPr>
        <w:br w:type="page"/>
      </w:r>
    </w:p>
    <w:p w14:paraId="20A6EB99" w14:textId="77777777" w:rsidR="009C5CF4" w:rsidRPr="009C5CF4" w:rsidRDefault="009C5CF4" w:rsidP="009C5CF4">
      <w:pPr>
        <w:pStyle w:val="En-ttedetabledesmatires"/>
        <w:rPr>
          <w:rStyle w:val="lev"/>
          <w:rFonts w:ascii="Calibri" w:hAnsi="Calibri"/>
          <w:b/>
        </w:rPr>
      </w:pPr>
      <w:r>
        <w:rPr>
          <w:rFonts w:ascii="Calibri" w:hAnsi="Calibri"/>
        </w:rPr>
        <w:lastRenderedPageBreak/>
        <w:t>Présentation du programme</w:t>
      </w:r>
    </w:p>
    <w:p w14:paraId="3EA90DC5" w14:textId="77777777" w:rsidR="009C5CF4" w:rsidRDefault="009C5CF4" w:rsidP="002E162F">
      <w:pPr>
        <w:ind w:left="720"/>
        <w:rPr>
          <w:rStyle w:val="lev"/>
          <w:rFonts w:asciiTheme="minorHAnsi" w:hAnsiTheme="minorHAnsi"/>
          <w:szCs w:val="24"/>
        </w:rPr>
      </w:pPr>
    </w:p>
    <w:p w14:paraId="76821974" w14:textId="77777777" w:rsidR="00AD1A5A" w:rsidRDefault="00AD1A5A" w:rsidP="00AD1A5A">
      <w:pPr>
        <w:rPr>
          <w:rStyle w:val="lev"/>
          <w:rFonts w:asciiTheme="minorHAnsi" w:hAnsiTheme="minorHAnsi"/>
          <w:b w:val="0"/>
          <w:szCs w:val="24"/>
        </w:rPr>
      </w:pPr>
      <w:r>
        <w:rPr>
          <w:rStyle w:val="lev"/>
          <w:rFonts w:asciiTheme="minorHAnsi" w:hAnsiTheme="minorHAnsi"/>
          <w:b w:val="0"/>
          <w:szCs w:val="24"/>
        </w:rPr>
        <w:tab/>
      </w:r>
      <w:r w:rsidRPr="009C5CF4">
        <w:rPr>
          <w:rStyle w:val="lev"/>
          <w:rFonts w:asciiTheme="minorHAnsi" w:hAnsiTheme="minorHAnsi"/>
          <w:b w:val="0"/>
          <w:szCs w:val="24"/>
        </w:rPr>
        <w:t xml:space="preserve">Le </w:t>
      </w:r>
      <w:r>
        <w:rPr>
          <w:rStyle w:val="lev"/>
          <w:rFonts w:asciiTheme="minorHAnsi" w:hAnsiTheme="minorHAnsi"/>
          <w:b w:val="0"/>
          <w:szCs w:val="24"/>
        </w:rPr>
        <w:t>présent programme définit les objectifs de l’opération et les besoins qu’elle doit satisfaire ainsi que les contraintes et les exigences de qualité sociale, urbanistique, architectural, fonctionnelle, technique et économique, relatives à la réalisation et à l’utilisation de l’ouvrage.</w:t>
      </w:r>
    </w:p>
    <w:p w14:paraId="78175DA4" w14:textId="77777777" w:rsidR="00AD1A5A" w:rsidRDefault="00AD1A5A" w:rsidP="00AD1A5A">
      <w:pPr>
        <w:rPr>
          <w:rStyle w:val="lev"/>
          <w:rFonts w:asciiTheme="minorHAnsi" w:hAnsiTheme="minorHAnsi"/>
          <w:b w:val="0"/>
          <w:szCs w:val="24"/>
        </w:rPr>
      </w:pPr>
    </w:p>
    <w:p w14:paraId="33704900" w14:textId="77777777" w:rsidR="00AD1A5A" w:rsidRDefault="00AD1A5A" w:rsidP="00AD1A5A">
      <w:pPr>
        <w:rPr>
          <w:rStyle w:val="lev"/>
          <w:rFonts w:asciiTheme="minorHAnsi" w:hAnsiTheme="minorHAnsi"/>
          <w:b w:val="0"/>
          <w:szCs w:val="24"/>
        </w:rPr>
      </w:pPr>
      <w:r>
        <w:rPr>
          <w:rStyle w:val="lev"/>
          <w:rFonts w:asciiTheme="minorHAnsi" w:hAnsiTheme="minorHAnsi"/>
          <w:b w:val="0"/>
          <w:szCs w:val="24"/>
        </w:rPr>
        <w:t>Principalement destiné aux acteurs de la maîtrise d’œuvre, ce document est l’expression de la commande du maître d’ouvrage. Mais également à l’usage de la maîtrise d’ouvrage, il expose les fondements du projet, les objectifs et les moyens à mettre en œuvre.</w:t>
      </w:r>
    </w:p>
    <w:p w14:paraId="75AD588B" w14:textId="77777777" w:rsidR="00AD1A5A" w:rsidRDefault="00AD1A5A" w:rsidP="00AD1A5A">
      <w:pPr>
        <w:rPr>
          <w:rStyle w:val="lev"/>
          <w:rFonts w:asciiTheme="minorHAnsi" w:hAnsiTheme="minorHAnsi"/>
          <w:b w:val="0"/>
          <w:szCs w:val="24"/>
        </w:rPr>
      </w:pPr>
    </w:p>
    <w:p w14:paraId="162ABAA5" w14:textId="77777777" w:rsidR="00AD1A5A" w:rsidRPr="00251341" w:rsidRDefault="00AD1A5A" w:rsidP="00AD1A5A">
      <w:pPr>
        <w:pStyle w:val="ParagrapheNiveau1"/>
      </w:pPr>
      <w:r>
        <w:t>Ce document s’articule en plusieurs parties :</w:t>
      </w:r>
    </w:p>
    <w:p w14:paraId="00470005" w14:textId="77777777" w:rsidR="00AD1A5A" w:rsidRDefault="00AD1A5A" w:rsidP="00AD1A5A">
      <w:pPr>
        <w:pStyle w:val="ParagrapheNiveau1"/>
        <w:numPr>
          <w:ilvl w:val="0"/>
          <w:numId w:val="16"/>
        </w:numPr>
      </w:pPr>
      <w:r>
        <w:t>Présentation de l’opération ;</w:t>
      </w:r>
    </w:p>
    <w:p w14:paraId="3ED87C82" w14:textId="77777777" w:rsidR="00AD1A5A" w:rsidRDefault="00AD1A5A" w:rsidP="00AD1A5A">
      <w:pPr>
        <w:pStyle w:val="ParagrapheNiveau1"/>
        <w:numPr>
          <w:ilvl w:val="0"/>
          <w:numId w:val="16"/>
        </w:numPr>
      </w:pPr>
      <w:r>
        <w:t>Le site et de ses contraintes ;</w:t>
      </w:r>
    </w:p>
    <w:p w14:paraId="122D6604" w14:textId="77777777" w:rsidR="00AD1A5A" w:rsidRDefault="00AD1A5A" w:rsidP="00AD1A5A">
      <w:pPr>
        <w:pStyle w:val="ParagrapheNiveau1"/>
        <w:numPr>
          <w:ilvl w:val="0"/>
          <w:numId w:val="16"/>
        </w:numPr>
      </w:pPr>
      <w:r>
        <w:t>Les réseaux existants sur le site ;</w:t>
      </w:r>
    </w:p>
    <w:p w14:paraId="72AF60B2" w14:textId="77777777" w:rsidR="00AD1A5A" w:rsidRDefault="00AD1A5A" w:rsidP="00AD1A5A">
      <w:pPr>
        <w:pStyle w:val="ParagrapheNiveau1"/>
        <w:numPr>
          <w:ilvl w:val="0"/>
          <w:numId w:val="16"/>
        </w:numPr>
      </w:pPr>
      <w:r>
        <w:t>Le besoin de l’utilisateur :</w:t>
      </w:r>
    </w:p>
    <w:p w14:paraId="4D1D842D" w14:textId="77777777" w:rsidR="00AD1A5A" w:rsidRDefault="00AD1A5A" w:rsidP="00AD1A5A">
      <w:pPr>
        <w:pStyle w:val="ParagrapheNiveau1"/>
        <w:numPr>
          <w:ilvl w:val="1"/>
          <w:numId w:val="16"/>
        </w:numPr>
      </w:pPr>
      <w:r>
        <w:t>Environnement de l’opération ;</w:t>
      </w:r>
    </w:p>
    <w:p w14:paraId="00648167" w14:textId="77777777" w:rsidR="00AD1A5A" w:rsidRDefault="00AD1A5A" w:rsidP="00AD1A5A">
      <w:pPr>
        <w:pStyle w:val="ParagrapheNiveau1"/>
        <w:numPr>
          <w:ilvl w:val="1"/>
          <w:numId w:val="16"/>
        </w:numPr>
      </w:pPr>
      <w:r>
        <w:t>Exigences et organigrammes fonctionnels ;</w:t>
      </w:r>
    </w:p>
    <w:p w14:paraId="2AC4F1BC" w14:textId="77777777" w:rsidR="00AD1A5A" w:rsidRDefault="00AD1A5A" w:rsidP="00AD1A5A">
      <w:pPr>
        <w:pStyle w:val="ParagrapheNiveau1"/>
        <w:numPr>
          <w:ilvl w:val="1"/>
          <w:numId w:val="16"/>
        </w:numPr>
      </w:pPr>
      <w:r>
        <w:t>Descriptions des locaux ;</w:t>
      </w:r>
    </w:p>
    <w:p w14:paraId="607A7E4E" w14:textId="77777777" w:rsidR="00AD1A5A" w:rsidRDefault="00AD1A5A" w:rsidP="00AD1A5A">
      <w:pPr>
        <w:pStyle w:val="ParagrapheNiveau1"/>
        <w:numPr>
          <w:ilvl w:val="1"/>
          <w:numId w:val="16"/>
        </w:numPr>
      </w:pPr>
      <w:r>
        <w:t>Aménagement de l’aire extérieure.</w:t>
      </w:r>
    </w:p>
    <w:p w14:paraId="564C69B9" w14:textId="77777777" w:rsidR="00AD1A5A" w:rsidRDefault="00AD1A5A" w:rsidP="00AD1A5A">
      <w:pPr>
        <w:pStyle w:val="ParagrapheNiveau1"/>
        <w:numPr>
          <w:ilvl w:val="0"/>
          <w:numId w:val="16"/>
        </w:numPr>
      </w:pPr>
      <w:r>
        <w:t>Les exigences du programme :</w:t>
      </w:r>
    </w:p>
    <w:p w14:paraId="4C80D3EB" w14:textId="77777777" w:rsidR="00AD1A5A" w:rsidRDefault="00AD1A5A" w:rsidP="00AD1A5A">
      <w:pPr>
        <w:pStyle w:val="ParagrapheNiveau1"/>
        <w:numPr>
          <w:ilvl w:val="1"/>
          <w:numId w:val="16"/>
        </w:numPr>
      </w:pPr>
      <w:r>
        <w:t>Réglementaire</w:t>
      </w:r>
    </w:p>
    <w:p w14:paraId="054EC5ED" w14:textId="77777777" w:rsidR="00AD1A5A" w:rsidRDefault="00AD1A5A" w:rsidP="00AD1A5A">
      <w:pPr>
        <w:pStyle w:val="ParagrapheNiveau1"/>
        <w:numPr>
          <w:ilvl w:val="1"/>
          <w:numId w:val="16"/>
        </w:numPr>
      </w:pPr>
      <w:r>
        <w:t>Environnementale</w:t>
      </w:r>
    </w:p>
    <w:p w14:paraId="3A0BC9A0" w14:textId="77777777" w:rsidR="00AD1A5A" w:rsidRDefault="00AD1A5A" w:rsidP="00AD1A5A">
      <w:pPr>
        <w:pStyle w:val="ParagrapheNiveau1"/>
        <w:numPr>
          <w:ilvl w:val="1"/>
          <w:numId w:val="16"/>
        </w:numPr>
      </w:pPr>
      <w:r>
        <w:t>Surfacique</w:t>
      </w:r>
    </w:p>
    <w:p w14:paraId="7142BF43" w14:textId="77777777" w:rsidR="00AD1A5A" w:rsidRDefault="00AD1A5A" w:rsidP="00AD1A5A">
      <w:pPr>
        <w:pStyle w:val="ParagrapheNiveau1"/>
        <w:numPr>
          <w:ilvl w:val="1"/>
          <w:numId w:val="16"/>
        </w:numPr>
      </w:pPr>
      <w:r>
        <w:t>Prise en compte des risques et menaces</w:t>
      </w:r>
    </w:p>
    <w:p w14:paraId="28B059C3" w14:textId="77777777" w:rsidR="00AD1A5A" w:rsidRDefault="00AD1A5A" w:rsidP="00AD1A5A">
      <w:pPr>
        <w:pStyle w:val="ParagrapheNiveau1"/>
        <w:numPr>
          <w:ilvl w:val="1"/>
          <w:numId w:val="16"/>
        </w:numPr>
      </w:pPr>
      <w:r>
        <w:t>En phase réalisation</w:t>
      </w:r>
    </w:p>
    <w:p w14:paraId="10706163" w14:textId="77777777" w:rsidR="00AD1A5A" w:rsidRDefault="00AD1A5A" w:rsidP="00AD1A5A">
      <w:pPr>
        <w:pStyle w:val="ParagrapheNiveau1"/>
        <w:numPr>
          <w:ilvl w:val="1"/>
          <w:numId w:val="16"/>
        </w:numPr>
      </w:pPr>
      <w:r>
        <w:t>Entretien-maintenance</w:t>
      </w:r>
    </w:p>
    <w:p w14:paraId="4254DABF" w14:textId="77777777" w:rsidR="00AD1A5A" w:rsidRDefault="00AD1A5A" w:rsidP="00AD1A5A">
      <w:pPr>
        <w:pStyle w:val="ParagrapheNiveau1"/>
        <w:numPr>
          <w:ilvl w:val="0"/>
          <w:numId w:val="16"/>
        </w:numPr>
      </w:pPr>
      <w:r>
        <w:t>Modalité de réalisation ;</w:t>
      </w:r>
    </w:p>
    <w:p w14:paraId="4C58ABAD" w14:textId="77777777" w:rsidR="00AD1A5A" w:rsidRDefault="00AD1A5A" w:rsidP="00AD1A5A">
      <w:pPr>
        <w:pStyle w:val="ParagrapheNiveau1"/>
        <w:numPr>
          <w:ilvl w:val="0"/>
          <w:numId w:val="16"/>
        </w:numPr>
      </w:pPr>
      <w:r>
        <w:t>Enveloppe financière et calendrier ;</w:t>
      </w:r>
    </w:p>
    <w:p w14:paraId="00BEE0F8" w14:textId="77777777" w:rsidR="009C5CF4" w:rsidRPr="009C5CF4" w:rsidRDefault="009C5CF4" w:rsidP="009C5CF4">
      <w:pPr>
        <w:rPr>
          <w:rStyle w:val="lev"/>
          <w:rFonts w:asciiTheme="minorHAnsi" w:hAnsiTheme="minorHAnsi"/>
          <w:b w:val="0"/>
          <w:szCs w:val="24"/>
        </w:rPr>
      </w:pPr>
    </w:p>
    <w:p w14:paraId="35C94AC2" w14:textId="77777777" w:rsidR="009C5CF4" w:rsidRPr="009C5CF4" w:rsidRDefault="009C5CF4" w:rsidP="009C5CF4">
      <w:pPr>
        <w:rPr>
          <w:rStyle w:val="lev"/>
          <w:rFonts w:asciiTheme="minorHAnsi" w:hAnsiTheme="minorHAnsi"/>
          <w:b w:val="0"/>
          <w:szCs w:val="24"/>
        </w:rPr>
      </w:pPr>
    </w:p>
    <w:p w14:paraId="0645C4F4" w14:textId="77777777" w:rsidR="00A03E44" w:rsidRDefault="00A03E44" w:rsidP="009C5CF4">
      <w:pPr>
        <w:rPr>
          <w:rStyle w:val="lev"/>
          <w:rFonts w:asciiTheme="minorHAnsi" w:hAnsiTheme="minorHAnsi"/>
          <w:b w:val="0"/>
          <w:szCs w:val="24"/>
        </w:rPr>
      </w:pPr>
      <w:r>
        <w:rPr>
          <w:rStyle w:val="lev"/>
          <w:rFonts w:asciiTheme="minorHAnsi" w:hAnsiTheme="minorHAnsi"/>
          <w:b w:val="0"/>
          <w:szCs w:val="24"/>
        </w:rPr>
        <w:br w:type="page"/>
      </w:r>
    </w:p>
    <w:p w14:paraId="3DA186BA" w14:textId="77777777" w:rsidR="00F304B9" w:rsidRPr="0005383E" w:rsidRDefault="00FE6375" w:rsidP="0005383E">
      <w:pPr>
        <w:pStyle w:val="Titre1"/>
        <w:numPr>
          <w:ilvl w:val="0"/>
          <w:numId w:val="14"/>
        </w:numPr>
        <w:spacing w:before="0"/>
        <w:rPr>
          <w:rFonts w:ascii="Calibri" w:hAnsi="Calibri"/>
        </w:rPr>
      </w:pPr>
      <w:bookmarkStart w:id="3" w:name="_Toc386186165"/>
      <w:bookmarkStart w:id="4" w:name="_Toc413308808"/>
      <w:bookmarkStart w:id="5" w:name="_Toc29202606"/>
      <w:bookmarkStart w:id="6" w:name="_Toc305490133"/>
      <w:r>
        <w:rPr>
          <w:rFonts w:ascii="Calibri" w:hAnsi="Calibri"/>
        </w:rPr>
        <w:lastRenderedPageBreak/>
        <w:t>Pr</w:t>
      </w:r>
      <w:r>
        <w:rPr>
          <w:rFonts w:ascii="Calibri" w:hAnsi="Calibri" w:cs="Calibri"/>
        </w:rPr>
        <w:t>É</w:t>
      </w:r>
      <w:r w:rsidR="00F304B9" w:rsidRPr="0005383E">
        <w:rPr>
          <w:rFonts w:ascii="Calibri" w:hAnsi="Calibri"/>
        </w:rPr>
        <w:t>sentation d</w:t>
      </w:r>
      <w:r>
        <w:rPr>
          <w:rFonts w:ascii="Calibri" w:hAnsi="Calibri"/>
        </w:rPr>
        <w:t>e l’op</w:t>
      </w:r>
      <w:r>
        <w:rPr>
          <w:rFonts w:ascii="Calibri" w:hAnsi="Calibri" w:cs="Calibri"/>
        </w:rPr>
        <w:t>É</w:t>
      </w:r>
      <w:r w:rsidR="00F304B9" w:rsidRPr="0005383E">
        <w:rPr>
          <w:rFonts w:ascii="Calibri" w:hAnsi="Calibri"/>
        </w:rPr>
        <w:t>ration</w:t>
      </w:r>
      <w:bookmarkEnd w:id="3"/>
      <w:bookmarkEnd w:id="4"/>
      <w:bookmarkEnd w:id="5"/>
    </w:p>
    <w:p w14:paraId="78BA6F59" w14:textId="77777777" w:rsidR="006B3F48" w:rsidRPr="006B3F48" w:rsidRDefault="00FE6375" w:rsidP="00287BB7">
      <w:pPr>
        <w:pStyle w:val="Titre2"/>
        <w:ind w:left="681" w:hanging="454"/>
        <w:rPr>
          <w:rFonts w:ascii="Calibri" w:hAnsi="Calibri"/>
        </w:rPr>
      </w:pPr>
      <w:bookmarkStart w:id="7" w:name="_Toc29202607"/>
      <w:r>
        <w:rPr>
          <w:rFonts w:ascii="Calibri" w:hAnsi="Calibri"/>
        </w:rPr>
        <w:t>OBJET DE L’OP</w:t>
      </w:r>
      <w:r>
        <w:rPr>
          <w:rFonts w:ascii="Calibri" w:hAnsi="Calibri" w:cs="Calibri"/>
        </w:rPr>
        <w:t>É</w:t>
      </w:r>
      <w:r w:rsidR="00B4693B">
        <w:rPr>
          <w:rFonts w:ascii="Calibri" w:hAnsi="Calibri"/>
        </w:rPr>
        <w:t>RATION</w:t>
      </w:r>
      <w:bookmarkEnd w:id="7"/>
    </w:p>
    <w:p w14:paraId="234EAB1C" w14:textId="77777777" w:rsidR="00AB66F7" w:rsidRDefault="004864DE" w:rsidP="004864DE">
      <w:pPr>
        <w:ind w:left="227"/>
        <w:rPr>
          <w:rFonts w:ascii="Calibri" w:hAnsi="Calibri"/>
          <w:i/>
        </w:rPr>
      </w:pPr>
      <w:r w:rsidRPr="0066053D">
        <w:rPr>
          <w:rFonts w:ascii="Calibri" w:hAnsi="Calibri"/>
          <w:i/>
        </w:rPr>
        <w:t>Indiquer l’objet de l’opération (Cadre général, Lieu, intitulé, référence, etc.)</w:t>
      </w:r>
    </w:p>
    <w:p w14:paraId="1C071BBA" w14:textId="77777777" w:rsidR="00CA6119" w:rsidRDefault="00CA6119" w:rsidP="004864DE">
      <w:pPr>
        <w:ind w:left="227"/>
        <w:rPr>
          <w:rFonts w:ascii="Calibri" w:hAnsi="Calibri"/>
          <w:i/>
        </w:rPr>
      </w:pPr>
      <w:r w:rsidRPr="0066053D">
        <w:rPr>
          <w:rFonts w:ascii="Calibri" w:hAnsi="Calibri"/>
          <w:i/>
        </w:rPr>
        <w:t>Pré</w:t>
      </w:r>
      <w:r>
        <w:rPr>
          <w:rFonts w:ascii="Calibri" w:hAnsi="Calibri"/>
          <w:i/>
        </w:rPr>
        <w:t>cisiez les travaux et prestations</w:t>
      </w:r>
      <w:r w:rsidRPr="0066053D">
        <w:rPr>
          <w:rFonts w:ascii="Calibri" w:hAnsi="Calibri"/>
          <w:i/>
        </w:rPr>
        <w:t xml:space="preserve"> </w:t>
      </w:r>
      <w:r>
        <w:rPr>
          <w:rFonts w:ascii="Calibri" w:hAnsi="Calibri"/>
          <w:i/>
        </w:rPr>
        <w:t>(</w:t>
      </w:r>
      <w:r w:rsidRPr="0066053D">
        <w:rPr>
          <w:rFonts w:ascii="Calibri" w:hAnsi="Calibri"/>
          <w:i/>
        </w:rPr>
        <w:t>démolition, construction, réhabilitation, rénovation</w:t>
      </w:r>
      <w:r>
        <w:rPr>
          <w:rFonts w:ascii="Calibri" w:hAnsi="Calibri"/>
          <w:i/>
        </w:rPr>
        <w:t>)</w:t>
      </w:r>
    </w:p>
    <w:p w14:paraId="57BF7E25" w14:textId="77777777" w:rsidR="00CA6119" w:rsidRPr="0066053D" w:rsidRDefault="00CA6119" w:rsidP="004864DE">
      <w:pPr>
        <w:ind w:left="227"/>
        <w:rPr>
          <w:rFonts w:ascii="Calibri" w:hAnsi="Calibri"/>
          <w:i/>
        </w:rPr>
      </w:pPr>
      <w:r>
        <w:rPr>
          <w:rFonts w:ascii="Calibri" w:hAnsi="Calibri"/>
          <w:i/>
        </w:rPr>
        <w:t>Indiquez le besoin général de l’utilisateur</w:t>
      </w:r>
    </w:p>
    <w:p w14:paraId="68572788" w14:textId="77777777" w:rsidR="00F304B9" w:rsidRPr="002B3BAE" w:rsidRDefault="00B4693B" w:rsidP="000E7076">
      <w:pPr>
        <w:pStyle w:val="Titre2"/>
        <w:ind w:left="681" w:hanging="454"/>
        <w:rPr>
          <w:rFonts w:ascii="Calibri" w:hAnsi="Calibri"/>
        </w:rPr>
      </w:pPr>
      <w:bookmarkStart w:id="8" w:name="_Toc29202608"/>
      <w:r>
        <w:rPr>
          <w:rFonts w:ascii="Calibri" w:hAnsi="Calibri"/>
        </w:rPr>
        <w:t>HISTORIQUE</w:t>
      </w:r>
      <w:bookmarkEnd w:id="8"/>
    </w:p>
    <w:p w14:paraId="7294814B" w14:textId="77777777" w:rsidR="00887E82" w:rsidRPr="00CD2B43" w:rsidRDefault="00FF6CEF" w:rsidP="00CD2B43">
      <w:pPr>
        <w:pStyle w:val="Titre3"/>
        <w:ind w:left="908" w:hanging="454"/>
        <w:rPr>
          <w:rFonts w:ascii="Calibri" w:hAnsi="Calibri"/>
        </w:rPr>
      </w:pPr>
      <w:bookmarkStart w:id="9" w:name="_Toc29202609"/>
      <w:r>
        <w:rPr>
          <w:rFonts w:ascii="Calibri" w:hAnsi="Calibri"/>
        </w:rPr>
        <w:t>Expression Initiale des Besoins</w:t>
      </w:r>
      <w:bookmarkEnd w:id="9"/>
    </w:p>
    <w:p w14:paraId="463101DF" w14:textId="77777777" w:rsidR="0066053D" w:rsidRPr="001256CF" w:rsidRDefault="0066053D" w:rsidP="00CD2B43">
      <w:pPr>
        <w:pStyle w:val="ParagrapheNiveau3"/>
        <w:rPr>
          <w:i/>
        </w:rPr>
      </w:pPr>
      <w:r w:rsidRPr="001256CF">
        <w:rPr>
          <w:i/>
        </w:rPr>
        <w:t>Date d’établissement / date validation / synthèse/ avis éventuels</w:t>
      </w:r>
    </w:p>
    <w:p w14:paraId="6121A9F1" w14:textId="77777777" w:rsidR="00F304B9" w:rsidRDefault="00FF6CEF" w:rsidP="00287BB7">
      <w:pPr>
        <w:pStyle w:val="Titre3"/>
        <w:ind w:left="908" w:hanging="454"/>
        <w:rPr>
          <w:rFonts w:ascii="Calibri" w:hAnsi="Calibri"/>
        </w:rPr>
      </w:pPr>
      <w:bookmarkStart w:id="10" w:name="_Toc29202610"/>
      <w:r>
        <w:rPr>
          <w:rFonts w:ascii="Calibri" w:hAnsi="Calibri"/>
        </w:rPr>
        <w:t>Etude I</w:t>
      </w:r>
      <w:r w:rsidR="006B4184">
        <w:rPr>
          <w:rFonts w:ascii="Calibri" w:hAnsi="Calibri"/>
        </w:rPr>
        <w:t>nitiale de</w:t>
      </w:r>
      <w:r>
        <w:rPr>
          <w:rFonts w:ascii="Calibri" w:hAnsi="Calibri"/>
        </w:rPr>
        <w:t xml:space="preserve"> F</w:t>
      </w:r>
      <w:r w:rsidR="00F304B9">
        <w:rPr>
          <w:rFonts w:ascii="Calibri" w:hAnsi="Calibri"/>
        </w:rPr>
        <w:t>aisabilité</w:t>
      </w:r>
      <w:bookmarkEnd w:id="10"/>
    </w:p>
    <w:p w14:paraId="63816BE6" w14:textId="77777777" w:rsidR="002C7D68" w:rsidRDefault="004864DE" w:rsidP="00CD2B43">
      <w:pPr>
        <w:ind w:left="454"/>
        <w:contextualSpacing/>
        <w:rPr>
          <w:rFonts w:ascii="Calibri" w:hAnsi="Calibri"/>
          <w:i/>
        </w:rPr>
      </w:pPr>
      <w:r w:rsidRPr="0066053D">
        <w:rPr>
          <w:rFonts w:ascii="Calibri" w:hAnsi="Calibri"/>
          <w:i/>
        </w:rPr>
        <w:t>Date d’établissement / date validation / rappel des solutions envisagées / synthèse</w:t>
      </w:r>
      <w:r w:rsidR="006B4184">
        <w:rPr>
          <w:rFonts w:ascii="Calibri" w:hAnsi="Calibri"/>
          <w:i/>
        </w:rPr>
        <w:t xml:space="preserve"> </w:t>
      </w:r>
      <w:r w:rsidRPr="0066053D">
        <w:rPr>
          <w:rFonts w:ascii="Calibri" w:hAnsi="Calibri"/>
          <w:i/>
        </w:rPr>
        <w:t>/</w:t>
      </w:r>
      <w:r w:rsidR="006B4184">
        <w:rPr>
          <w:rFonts w:ascii="Calibri" w:hAnsi="Calibri"/>
          <w:i/>
        </w:rPr>
        <w:t xml:space="preserve"> </w:t>
      </w:r>
      <w:r w:rsidRPr="0066053D">
        <w:rPr>
          <w:rFonts w:ascii="Calibri" w:hAnsi="Calibri"/>
          <w:i/>
        </w:rPr>
        <w:t>avis éventuels</w:t>
      </w:r>
    </w:p>
    <w:p w14:paraId="77153F3A" w14:textId="77777777" w:rsidR="002C7D68" w:rsidRDefault="002C7D68" w:rsidP="002C7D68">
      <w:pPr>
        <w:pStyle w:val="Titre3bis"/>
      </w:pPr>
      <w:bookmarkStart w:id="11" w:name="_Toc29202611"/>
      <w:r>
        <w:t>Besoins complémentaires</w:t>
      </w:r>
      <w:bookmarkEnd w:id="11"/>
    </w:p>
    <w:p w14:paraId="05278AC3" w14:textId="77777777" w:rsidR="002C7D68" w:rsidRPr="002C7D68" w:rsidRDefault="002C7D68" w:rsidP="002C7D68">
      <w:pPr>
        <w:pStyle w:val="ParagrapheNiveau3"/>
        <w:rPr>
          <w:i/>
        </w:rPr>
      </w:pPr>
      <w:r w:rsidRPr="002C7D68">
        <w:rPr>
          <w:i/>
        </w:rPr>
        <w:t xml:space="preserve">Sans objet ou synthèse des besoins complémentaires à prendre en compte </w:t>
      </w:r>
    </w:p>
    <w:p w14:paraId="59030386" w14:textId="77777777" w:rsidR="00122046" w:rsidRPr="00CD2B43" w:rsidRDefault="001077B9" w:rsidP="00CD2B43">
      <w:pPr>
        <w:pStyle w:val="Titre3"/>
        <w:ind w:left="908" w:hanging="454"/>
        <w:rPr>
          <w:rFonts w:ascii="Calibri" w:hAnsi="Calibri"/>
        </w:rPr>
      </w:pPr>
      <w:r w:rsidRPr="00CD2B43">
        <w:rPr>
          <w:rFonts w:ascii="Calibri" w:hAnsi="Calibri"/>
        </w:rPr>
        <w:t xml:space="preserve"> </w:t>
      </w:r>
      <w:bookmarkStart w:id="12" w:name="_Toc29202612"/>
      <w:r w:rsidR="004864DE" w:rsidRPr="00CD2B43">
        <w:rPr>
          <w:rFonts w:ascii="Calibri" w:hAnsi="Calibri"/>
        </w:rPr>
        <w:t>Evolution du programme</w:t>
      </w:r>
      <w:bookmarkEnd w:id="12"/>
      <w:r w:rsidR="004864DE" w:rsidRPr="00CD2B43">
        <w:rPr>
          <w:rFonts w:ascii="Calibri" w:hAnsi="Calibri"/>
        </w:rPr>
        <w:t xml:space="preserve"> </w:t>
      </w:r>
    </w:p>
    <w:p w14:paraId="63AB1DB8" w14:textId="77777777" w:rsidR="00122046" w:rsidRPr="0066053D" w:rsidRDefault="00CA6119" w:rsidP="004864DE">
      <w:pPr>
        <w:ind w:left="454"/>
        <w:rPr>
          <w:rFonts w:ascii="Calibri" w:hAnsi="Calibri"/>
          <w:i/>
        </w:rPr>
      </w:pPr>
      <w:r>
        <w:rPr>
          <w:rFonts w:ascii="Calibri" w:hAnsi="Calibri"/>
          <w:i/>
        </w:rPr>
        <w:t>Sans objet ou</w:t>
      </w:r>
      <w:r w:rsidR="004864DE" w:rsidRPr="0066053D">
        <w:rPr>
          <w:rFonts w:ascii="Calibri" w:hAnsi="Calibri"/>
          <w:i/>
        </w:rPr>
        <w:t xml:space="preserve"> synthèse des conclusions ou orientations décidées</w:t>
      </w:r>
    </w:p>
    <w:p w14:paraId="36A00738" w14:textId="77777777" w:rsidR="00A871AB" w:rsidRDefault="00A871AB" w:rsidP="00287BB7">
      <w:pPr>
        <w:ind w:left="454"/>
        <w:rPr>
          <w:rFonts w:asciiTheme="minorHAnsi" w:hAnsiTheme="minorHAnsi"/>
        </w:rPr>
      </w:pPr>
      <w:bookmarkStart w:id="13" w:name="_Toc386186166"/>
    </w:p>
    <w:p w14:paraId="3441ADFC" w14:textId="77777777" w:rsidR="00A871AB" w:rsidRPr="006B69ED" w:rsidRDefault="00A871AB" w:rsidP="00287BB7">
      <w:pPr>
        <w:ind w:left="454"/>
        <w:rPr>
          <w:rFonts w:asciiTheme="minorHAnsi" w:hAnsiTheme="minorHAnsi"/>
        </w:rPr>
      </w:pPr>
    </w:p>
    <w:p w14:paraId="56BC70B1" w14:textId="77777777" w:rsidR="00F304B9" w:rsidRDefault="00F304B9" w:rsidP="000F4F45">
      <w:pPr>
        <w:rPr>
          <w:rFonts w:ascii="Calibri" w:hAnsi="Calibri"/>
          <w:color w:val="000000" w:themeColor="text1"/>
        </w:rPr>
      </w:pPr>
      <w:r w:rsidRPr="005636B4">
        <w:rPr>
          <w:rFonts w:ascii="Calibri" w:hAnsi="Calibri"/>
          <w:color w:val="000000" w:themeColor="text1"/>
        </w:rPr>
        <w:br w:type="page"/>
      </w:r>
      <w:bookmarkEnd w:id="13"/>
    </w:p>
    <w:p w14:paraId="163C0F78" w14:textId="77777777" w:rsidR="004864DE" w:rsidRPr="004864DE" w:rsidRDefault="004864DE" w:rsidP="001256CF">
      <w:pPr>
        <w:pStyle w:val="Titre1bis"/>
      </w:pPr>
      <w:bookmarkStart w:id="14" w:name="_Toc29202613"/>
      <w:r>
        <w:lastRenderedPageBreak/>
        <w:t xml:space="preserve">CONTEXTE, ANALYSE DU SITE, </w:t>
      </w:r>
      <w:r w:rsidR="00CE5A33">
        <w:t xml:space="preserve">URBANISME ET </w:t>
      </w:r>
      <w:r w:rsidR="00413390">
        <w:t>SERVITUDES</w:t>
      </w:r>
      <w:bookmarkEnd w:id="14"/>
    </w:p>
    <w:p w14:paraId="192A27EB" w14:textId="77777777" w:rsidR="00F304B9" w:rsidRPr="00DD6C01" w:rsidRDefault="00FE6375" w:rsidP="001256CF">
      <w:pPr>
        <w:pStyle w:val="Titre2bis"/>
      </w:pPr>
      <w:bookmarkStart w:id="15" w:name="_Toc29202614"/>
      <w:r>
        <w:t>CONTEXTE G</w:t>
      </w:r>
      <w:r>
        <w:rPr>
          <w:rFonts w:cs="Calibri"/>
        </w:rPr>
        <w:t>É</w:t>
      </w:r>
      <w:r>
        <w:t>N</w:t>
      </w:r>
      <w:r>
        <w:rPr>
          <w:rFonts w:cs="Calibri"/>
        </w:rPr>
        <w:t>É</w:t>
      </w:r>
      <w:r w:rsidR="00B4693B">
        <w:t>RAL</w:t>
      </w:r>
      <w:bookmarkEnd w:id="15"/>
    </w:p>
    <w:p w14:paraId="014A1421" w14:textId="77777777" w:rsidR="00727A4E" w:rsidRDefault="00F304B9" w:rsidP="001256CF">
      <w:pPr>
        <w:pStyle w:val="Titre3bis"/>
      </w:pPr>
      <w:bookmarkStart w:id="16" w:name="_Toc413308818"/>
      <w:bookmarkStart w:id="17" w:name="_Toc29202615"/>
      <w:r w:rsidRPr="00DD6C01">
        <w:t xml:space="preserve">Situation </w:t>
      </w:r>
      <w:bookmarkStart w:id="18" w:name="_Toc413308819"/>
      <w:bookmarkEnd w:id="16"/>
      <w:r w:rsidR="00336FE1">
        <w:t>g</w:t>
      </w:r>
      <w:r w:rsidR="00EC43AE">
        <w:t>éographique</w:t>
      </w:r>
      <w:bookmarkEnd w:id="17"/>
    </w:p>
    <w:p w14:paraId="11F2DA7B" w14:textId="77777777" w:rsidR="000F25A0" w:rsidRDefault="004864DE" w:rsidP="00274598">
      <w:pPr>
        <w:ind w:left="454"/>
        <w:rPr>
          <w:rFonts w:ascii="Calibri" w:hAnsi="Calibri"/>
          <w:i/>
        </w:rPr>
      </w:pPr>
      <w:r w:rsidRPr="0066053D">
        <w:rPr>
          <w:i/>
        </w:rPr>
        <w:tab/>
      </w:r>
      <w:r w:rsidRPr="0066053D">
        <w:rPr>
          <w:rFonts w:ascii="Calibri" w:hAnsi="Calibri"/>
          <w:i/>
        </w:rPr>
        <w:t>Localisation</w:t>
      </w:r>
      <w:r w:rsidR="006C4CDE">
        <w:rPr>
          <w:rFonts w:ascii="Calibri" w:hAnsi="Calibri"/>
          <w:i/>
        </w:rPr>
        <w:t xml:space="preserve">, Adresse, </w:t>
      </w:r>
      <w:r w:rsidRPr="0066053D">
        <w:rPr>
          <w:rFonts w:ascii="Calibri" w:hAnsi="Calibri"/>
          <w:i/>
        </w:rPr>
        <w:t>Superficie de l’emprise</w:t>
      </w:r>
      <w:r w:rsidR="006C4CDE">
        <w:rPr>
          <w:rFonts w:ascii="Calibri" w:hAnsi="Calibri"/>
          <w:i/>
        </w:rPr>
        <w:t xml:space="preserve">, </w:t>
      </w:r>
      <w:r w:rsidRPr="0066053D">
        <w:rPr>
          <w:rFonts w:ascii="Calibri" w:hAnsi="Calibri"/>
          <w:i/>
        </w:rPr>
        <w:t>Points particuliers</w:t>
      </w:r>
    </w:p>
    <w:p w14:paraId="2CB465C5" w14:textId="77777777" w:rsidR="001F0767" w:rsidRDefault="001F0767" w:rsidP="001F0767">
      <w:pPr>
        <w:pStyle w:val="Titre3"/>
        <w:ind w:left="908" w:hanging="454"/>
        <w:rPr>
          <w:rFonts w:ascii="Calibri" w:hAnsi="Calibri"/>
        </w:rPr>
      </w:pPr>
      <w:bookmarkStart w:id="19" w:name="_Toc29202616"/>
      <w:r>
        <w:rPr>
          <w:rFonts w:ascii="Calibri" w:hAnsi="Calibri"/>
        </w:rPr>
        <w:t>Utilisation actuel du site</w:t>
      </w:r>
      <w:bookmarkEnd w:id="19"/>
    </w:p>
    <w:p w14:paraId="1FB107AE" w14:textId="77777777" w:rsidR="004864DE" w:rsidRPr="006447B8" w:rsidRDefault="006447B8" w:rsidP="00274598">
      <w:pPr>
        <w:ind w:left="454"/>
        <w:rPr>
          <w:rFonts w:asciiTheme="minorHAnsi" w:hAnsiTheme="minorHAnsi"/>
          <w:i/>
        </w:rPr>
      </w:pPr>
      <w:r w:rsidRPr="006447B8">
        <w:rPr>
          <w:rFonts w:asciiTheme="minorHAnsi" w:hAnsiTheme="minorHAnsi"/>
          <w:i/>
        </w:rPr>
        <w:t>Mettre un plan de masse</w:t>
      </w:r>
      <w:r>
        <w:rPr>
          <w:rFonts w:asciiTheme="minorHAnsi" w:hAnsiTheme="minorHAnsi"/>
          <w:i/>
        </w:rPr>
        <w:t xml:space="preserve"> et les informations utiles sur la zone autour du projet</w:t>
      </w:r>
    </w:p>
    <w:p w14:paraId="65805685" w14:textId="77777777" w:rsidR="00F304B9" w:rsidRPr="00DD6C01" w:rsidRDefault="00F304B9" w:rsidP="001B67E0">
      <w:pPr>
        <w:pStyle w:val="Titre3"/>
        <w:ind w:left="908" w:hanging="454"/>
        <w:rPr>
          <w:rFonts w:ascii="Calibri" w:hAnsi="Calibri"/>
        </w:rPr>
      </w:pPr>
      <w:bookmarkStart w:id="20" w:name="_Toc29202617"/>
      <w:r w:rsidRPr="00DD6C01">
        <w:rPr>
          <w:rFonts w:ascii="Calibri" w:hAnsi="Calibri"/>
        </w:rPr>
        <w:t>Schéma directeur infrastructures</w:t>
      </w:r>
      <w:bookmarkEnd w:id="18"/>
      <w:bookmarkEnd w:id="20"/>
    </w:p>
    <w:p w14:paraId="07840646" w14:textId="77777777" w:rsidR="001F0767" w:rsidRPr="0066053D" w:rsidRDefault="00F61915" w:rsidP="00430C29">
      <w:pPr>
        <w:ind w:left="454"/>
        <w:rPr>
          <w:rFonts w:ascii="Calibri" w:hAnsi="Calibri"/>
          <w:i/>
        </w:rPr>
      </w:pPr>
      <w:r>
        <w:rPr>
          <w:rFonts w:ascii="Calibri" w:hAnsi="Calibri"/>
        </w:rPr>
        <w:tab/>
      </w:r>
      <w:r w:rsidR="004864DE" w:rsidRPr="0066053D">
        <w:rPr>
          <w:rFonts w:ascii="Calibri" w:hAnsi="Calibri"/>
          <w:i/>
        </w:rPr>
        <w:t>Références des schémas directeurs</w:t>
      </w:r>
    </w:p>
    <w:p w14:paraId="6EF14E0B" w14:textId="77777777" w:rsidR="001F0767" w:rsidRPr="00DD6C01" w:rsidRDefault="001F0767" w:rsidP="001F0767">
      <w:pPr>
        <w:pStyle w:val="Titre3"/>
        <w:ind w:left="908" w:hanging="454"/>
        <w:rPr>
          <w:rFonts w:ascii="Calibri" w:hAnsi="Calibri"/>
        </w:rPr>
      </w:pPr>
      <w:bookmarkStart w:id="21" w:name="_Toc29202618"/>
      <w:r>
        <w:rPr>
          <w:rFonts w:ascii="Calibri" w:hAnsi="Calibri"/>
        </w:rPr>
        <w:t>Opérations connexes sur le site</w:t>
      </w:r>
      <w:bookmarkEnd w:id="21"/>
    </w:p>
    <w:p w14:paraId="3A4BF90D" w14:textId="77777777" w:rsidR="001F0767" w:rsidRPr="0066053D" w:rsidRDefault="001F0767" w:rsidP="00430C29">
      <w:pPr>
        <w:ind w:left="454"/>
        <w:rPr>
          <w:rFonts w:ascii="Calibri" w:hAnsi="Calibri"/>
          <w:i/>
        </w:rPr>
      </w:pPr>
      <w:r w:rsidRPr="0066053D">
        <w:rPr>
          <w:rFonts w:ascii="Calibri" w:hAnsi="Calibri"/>
          <w:i/>
        </w:rPr>
        <w:t>Opérations qui pourraient interférer avec celle du programme</w:t>
      </w:r>
    </w:p>
    <w:p w14:paraId="0F9E47B6" w14:textId="77777777" w:rsidR="00942500" w:rsidRDefault="001F0767" w:rsidP="00430C29">
      <w:pPr>
        <w:pStyle w:val="Titre3"/>
        <w:ind w:left="908" w:hanging="454"/>
        <w:rPr>
          <w:rFonts w:ascii="Calibri" w:hAnsi="Calibri"/>
        </w:rPr>
      </w:pPr>
      <w:bookmarkStart w:id="22" w:name="_Toc413308821"/>
      <w:bookmarkStart w:id="23" w:name="_Toc29202619"/>
      <w:r>
        <w:rPr>
          <w:rFonts w:ascii="Calibri" w:hAnsi="Calibri"/>
        </w:rPr>
        <w:t>E</w:t>
      </w:r>
      <w:r w:rsidR="00F304B9" w:rsidRPr="00DD6C01">
        <w:rPr>
          <w:rFonts w:ascii="Calibri" w:hAnsi="Calibri"/>
        </w:rPr>
        <w:t xml:space="preserve">xploitation </w:t>
      </w:r>
      <w:r w:rsidR="00474A58">
        <w:rPr>
          <w:rFonts w:ascii="Calibri" w:hAnsi="Calibri"/>
        </w:rPr>
        <w:t xml:space="preserve">et maintenance </w:t>
      </w:r>
      <w:r w:rsidR="00F304B9" w:rsidRPr="00DD6C01">
        <w:rPr>
          <w:rFonts w:ascii="Calibri" w:hAnsi="Calibri"/>
        </w:rPr>
        <w:t>du site</w:t>
      </w:r>
      <w:bookmarkEnd w:id="22"/>
      <w:bookmarkEnd w:id="23"/>
    </w:p>
    <w:p w14:paraId="4631B861" w14:textId="77777777" w:rsidR="001F0767" w:rsidRPr="0066053D" w:rsidRDefault="003B6A8D" w:rsidP="001F0767">
      <w:pPr>
        <w:ind w:left="454"/>
        <w:rPr>
          <w:rFonts w:ascii="Calibri" w:hAnsi="Calibri"/>
          <w:i/>
        </w:rPr>
      </w:pPr>
      <w:r w:rsidRPr="001F0767">
        <w:rPr>
          <w:rFonts w:ascii="Calibri" w:hAnsi="Calibri"/>
          <w:color w:val="FF0000"/>
        </w:rPr>
        <w:tab/>
      </w:r>
      <w:r w:rsidR="001F0767" w:rsidRPr="0066053D">
        <w:rPr>
          <w:rFonts w:ascii="Calibri" w:hAnsi="Calibri"/>
          <w:i/>
        </w:rPr>
        <w:t>Types de contrats</w:t>
      </w:r>
    </w:p>
    <w:p w14:paraId="7C7B41F8" w14:textId="77777777" w:rsidR="001F0767" w:rsidRPr="0066053D" w:rsidRDefault="001F0767" w:rsidP="001F0767">
      <w:pPr>
        <w:ind w:left="454"/>
        <w:rPr>
          <w:rFonts w:ascii="Calibri" w:hAnsi="Calibri"/>
          <w:i/>
        </w:rPr>
      </w:pPr>
      <w:r w:rsidRPr="0066053D">
        <w:rPr>
          <w:rFonts w:ascii="Calibri" w:hAnsi="Calibri"/>
          <w:i/>
        </w:rPr>
        <w:t>Responsable(s) de leur gestion</w:t>
      </w:r>
    </w:p>
    <w:p w14:paraId="1F9EB40B" w14:textId="77777777" w:rsidR="000F25A0" w:rsidRDefault="001F0767" w:rsidP="001F0767">
      <w:pPr>
        <w:ind w:left="454"/>
        <w:rPr>
          <w:rFonts w:ascii="Calibri" w:hAnsi="Calibri"/>
        </w:rPr>
      </w:pPr>
      <w:r w:rsidRPr="0066053D">
        <w:rPr>
          <w:rFonts w:ascii="Calibri" w:hAnsi="Calibri"/>
          <w:i/>
        </w:rPr>
        <w:t xml:space="preserve">Objectif(s) éventuel(s) (environnement, politique de comptage, CPE, </w:t>
      </w:r>
      <w:proofErr w:type="spellStart"/>
      <w:r w:rsidRPr="0066053D">
        <w:rPr>
          <w:rFonts w:ascii="Calibri" w:hAnsi="Calibri"/>
          <w:i/>
        </w:rPr>
        <w:t>etc</w:t>
      </w:r>
      <w:proofErr w:type="spellEnd"/>
      <w:r w:rsidRPr="0066053D">
        <w:rPr>
          <w:rFonts w:ascii="Calibri" w:hAnsi="Calibri"/>
          <w:i/>
        </w:rPr>
        <w:t>)</w:t>
      </w:r>
    </w:p>
    <w:p w14:paraId="266DC1AB" w14:textId="77777777" w:rsidR="001F0767" w:rsidRDefault="001F0767" w:rsidP="001F0767">
      <w:pPr>
        <w:pStyle w:val="Titre3"/>
        <w:ind w:left="908" w:hanging="454"/>
        <w:rPr>
          <w:rFonts w:ascii="Calibri" w:hAnsi="Calibri"/>
        </w:rPr>
      </w:pPr>
      <w:bookmarkStart w:id="24" w:name="_Toc29202620"/>
      <w:r>
        <w:rPr>
          <w:rFonts w:ascii="Calibri" w:hAnsi="Calibri"/>
        </w:rPr>
        <w:t>Mise en œuvre des dispositions de protection relatives aux prestataires extérieurs</w:t>
      </w:r>
      <w:bookmarkEnd w:id="24"/>
    </w:p>
    <w:p w14:paraId="5BAB9563" w14:textId="77777777" w:rsidR="001F0767" w:rsidRPr="0066053D" w:rsidRDefault="001F0767" w:rsidP="001F0767">
      <w:pPr>
        <w:ind w:left="454"/>
        <w:rPr>
          <w:rFonts w:ascii="Calibri" w:hAnsi="Calibri"/>
          <w:i/>
        </w:rPr>
      </w:pPr>
      <w:r w:rsidRPr="0066053D">
        <w:rPr>
          <w:rFonts w:ascii="Calibri" w:hAnsi="Calibri"/>
          <w:i/>
        </w:rPr>
        <w:t>L’accès à un point d’importance vitale (PV), à une zone protégée (ZP) ou à une zone réservée (ZR) doit donner lieu à une enquête administrative (comprendre contrôle élémentaire).</w:t>
      </w:r>
    </w:p>
    <w:p w14:paraId="608ECFC1" w14:textId="77777777" w:rsidR="001F0767" w:rsidRPr="0066053D" w:rsidRDefault="001F0767" w:rsidP="001F0767">
      <w:pPr>
        <w:ind w:left="454"/>
        <w:rPr>
          <w:rFonts w:ascii="Calibri" w:hAnsi="Calibri"/>
          <w:i/>
        </w:rPr>
      </w:pPr>
      <w:r w:rsidRPr="0066053D">
        <w:rPr>
          <w:rFonts w:ascii="Calibri" w:hAnsi="Calibri"/>
          <w:i/>
        </w:rPr>
        <w:t xml:space="preserve">Dans le cas de la ZR, la personne morale doit également faire l’objet d’une enquête administrative (réalisation d’un contrat sensible voire plus contraignant de type classé). </w:t>
      </w:r>
    </w:p>
    <w:p w14:paraId="61C50251" w14:textId="77777777" w:rsidR="001F0767" w:rsidRPr="0066053D" w:rsidRDefault="001F0767" w:rsidP="001F0767">
      <w:pPr>
        <w:ind w:left="454"/>
        <w:rPr>
          <w:rFonts w:ascii="Calibri" w:hAnsi="Calibri"/>
          <w:i/>
        </w:rPr>
      </w:pPr>
      <w:r w:rsidRPr="0066053D">
        <w:rPr>
          <w:rFonts w:ascii="Calibri" w:hAnsi="Calibri"/>
          <w:i/>
        </w:rPr>
        <w:t>Pour les zones militaires ne relevant d’aucune disposition particulière, une enquête administrative est effectuée, à la diligence des responsables de sites pour les contrats présentant une sensibilité particulière, du fait des caractéristiques de l’emprise concernée ou de la prestation objet du contrat.</w:t>
      </w:r>
    </w:p>
    <w:p w14:paraId="5DF6CA25" w14:textId="77777777" w:rsidR="001F0767" w:rsidRPr="0066053D" w:rsidRDefault="001F0767" w:rsidP="001F0767">
      <w:pPr>
        <w:ind w:left="454"/>
        <w:rPr>
          <w:rFonts w:ascii="Calibri" w:hAnsi="Calibri"/>
          <w:i/>
        </w:rPr>
      </w:pPr>
    </w:p>
    <w:p w14:paraId="5FB5DCC9" w14:textId="77777777" w:rsidR="001F0767" w:rsidRPr="0066053D" w:rsidRDefault="001F0767" w:rsidP="001F0767">
      <w:pPr>
        <w:ind w:left="454"/>
        <w:rPr>
          <w:rFonts w:ascii="Calibri" w:hAnsi="Calibri"/>
          <w:i/>
        </w:rPr>
      </w:pPr>
      <w:r w:rsidRPr="0066053D">
        <w:rPr>
          <w:rFonts w:ascii="Calibri" w:hAnsi="Calibri"/>
          <w:i/>
        </w:rPr>
        <w:t>Pour intervenir dans une ZR, le personnel extérieur doit être accompagné ou surveillé par un personnel de l’organisme bénéficiaire.</w:t>
      </w:r>
    </w:p>
    <w:p w14:paraId="5EE3E1B6" w14:textId="77777777" w:rsidR="001F0767" w:rsidRPr="0066053D" w:rsidRDefault="001F0767" w:rsidP="001F0767">
      <w:pPr>
        <w:ind w:left="454"/>
        <w:rPr>
          <w:rFonts w:ascii="Calibri" w:hAnsi="Calibri"/>
          <w:i/>
        </w:rPr>
      </w:pPr>
    </w:p>
    <w:p w14:paraId="6756E306" w14:textId="77777777" w:rsidR="001F0767" w:rsidRPr="001F0767" w:rsidRDefault="001F0767" w:rsidP="001F0767">
      <w:pPr>
        <w:ind w:left="454"/>
        <w:rPr>
          <w:rFonts w:ascii="Calibri" w:hAnsi="Calibri"/>
        </w:rPr>
      </w:pPr>
      <w:r w:rsidRPr="0066053D">
        <w:rPr>
          <w:rFonts w:ascii="Calibri" w:hAnsi="Calibri"/>
          <w:i/>
        </w:rPr>
        <w:t>En dehors de cette obligation, l’accompagnement sur les autres sites peut être envisagé comme une mesure palliative ou lorsque la sensibilité de la prestation ou du site conduit le commandant de formation administrative à en demander l’exécution. Une telle exigence doit alors être identifiée dans l’expression du besoin. Il convient à la formation de prévoir les moyens permettant la mise en œuvre de cet accompagnement.</w:t>
      </w:r>
    </w:p>
    <w:p w14:paraId="0B504A34" w14:textId="77777777" w:rsidR="000F25A0" w:rsidRPr="00F86072" w:rsidRDefault="000F25A0" w:rsidP="00430C29">
      <w:pPr>
        <w:ind w:left="454"/>
        <w:rPr>
          <w:rFonts w:ascii="Calibri" w:hAnsi="Calibri"/>
        </w:rPr>
      </w:pPr>
    </w:p>
    <w:p w14:paraId="223B6B62" w14:textId="77777777" w:rsidR="00F304B9" w:rsidRPr="00F34F6A" w:rsidRDefault="00FE6375" w:rsidP="002247D1">
      <w:pPr>
        <w:pStyle w:val="Titre2"/>
        <w:spacing w:before="0"/>
        <w:ind w:left="681" w:hanging="454"/>
        <w:rPr>
          <w:rFonts w:ascii="Calibri" w:hAnsi="Calibri"/>
        </w:rPr>
      </w:pPr>
      <w:bookmarkStart w:id="25" w:name="_Toc29202621"/>
      <w:r>
        <w:rPr>
          <w:rFonts w:ascii="Calibri" w:hAnsi="Calibri"/>
        </w:rPr>
        <w:lastRenderedPageBreak/>
        <w:t>CARACT</w:t>
      </w:r>
      <w:r>
        <w:rPr>
          <w:rFonts w:ascii="Calibri" w:hAnsi="Calibri" w:cs="Calibri"/>
        </w:rPr>
        <w:t>É</w:t>
      </w:r>
      <w:r w:rsidR="00B4693B">
        <w:rPr>
          <w:rFonts w:ascii="Calibri" w:hAnsi="Calibri"/>
        </w:rPr>
        <w:t>RISTIQUES PHYSIQUE DU SITE</w:t>
      </w:r>
      <w:bookmarkEnd w:id="25"/>
    </w:p>
    <w:p w14:paraId="5C9354CF" w14:textId="77777777" w:rsidR="00590610" w:rsidRPr="00590610" w:rsidRDefault="00F304B9" w:rsidP="00590610">
      <w:pPr>
        <w:pStyle w:val="Titre3"/>
        <w:ind w:left="908" w:hanging="454"/>
        <w:rPr>
          <w:rFonts w:ascii="Calibri" w:hAnsi="Calibri"/>
        </w:rPr>
      </w:pPr>
      <w:bookmarkStart w:id="26" w:name="_Toc29202622"/>
      <w:bookmarkStart w:id="27" w:name="_Toc413308825"/>
      <w:r>
        <w:rPr>
          <w:rFonts w:ascii="Calibri" w:hAnsi="Calibri"/>
        </w:rPr>
        <w:t>Sujétions géotechnique</w:t>
      </w:r>
      <w:bookmarkEnd w:id="26"/>
    </w:p>
    <w:p w14:paraId="1B296A9C" w14:textId="77777777" w:rsidR="001F0767" w:rsidRPr="0066053D" w:rsidRDefault="001F0767" w:rsidP="00590610">
      <w:pPr>
        <w:autoSpaceDE w:val="0"/>
        <w:autoSpaceDN w:val="0"/>
        <w:adjustRightInd w:val="0"/>
        <w:ind w:left="454"/>
        <w:rPr>
          <w:rFonts w:ascii="Calibri" w:hAnsi="Calibri"/>
          <w:i/>
          <w:szCs w:val="24"/>
        </w:rPr>
      </w:pPr>
      <w:r>
        <w:rPr>
          <w:rFonts w:ascii="Calibri" w:hAnsi="Calibri"/>
          <w:szCs w:val="24"/>
        </w:rPr>
        <w:tab/>
      </w:r>
      <w:r w:rsidRPr="0066053D">
        <w:rPr>
          <w:rFonts w:ascii="Calibri" w:hAnsi="Calibri"/>
          <w:i/>
          <w:szCs w:val="24"/>
        </w:rPr>
        <w:t>Particularité du sol, contraintes, caractéristiques.</w:t>
      </w:r>
    </w:p>
    <w:p w14:paraId="1EEB9B3F" w14:textId="77777777" w:rsidR="001F0767" w:rsidRPr="0066053D" w:rsidRDefault="001F0767" w:rsidP="00590610">
      <w:pPr>
        <w:autoSpaceDE w:val="0"/>
        <w:autoSpaceDN w:val="0"/>
        <w:adjustRightInd w:val="0"/>
        <w:ind w:left="454"/>
        <w:rPr>
          <w:rFonts w:ascii="Calibri" w:hAnsi="Calibri"/>
          <w:i/>
          <w:szCs w:val="24"/>
        </w:rPr>
      </w:pPr>
    </w:p>
    <w:p w14:paraId="4FAF78AF" w14:textId="77777777" w:rsidR="001F0767" w:rsidRPr="00B753FE" w:rsidRDefault="00590610" w:rsidP="00B753FE">
      <w:pPr>
        <w:autoSpaceDE w:val="0"/>
        <w:autoSpaceDN w:val="0"/>
        <w:adjustRightInd w:val="0"/>
        <w:ind w:left="454"/>
        <w:rPr>
          <w:rFonts w:ascii="Calibri" w:hAnsi="Calibri"/>
          <w:i/>
          <w:szCs w:val="24"/>
        </w:rPr>
      </w:pPr>
      <w:r w:rsidRPr="0066053D">
        <w:rPr>
          <w:rFonts w:ascii="Calibri" w:hAnsi="Calibri"/>
          <w:i/>
          <w:szCs w:val="24"/>
        </w:rPr>
        <w:t xml:space="preserve">Un rapport d'étude géotechnique </w:t>
      </w:r>
      <w:r w:rsidR="001718E9">
        <w:rPr>
          <w:rFonts w:ascii="Calibri" w:hAnsi="Calibri"/>
          <w:i/>
          <w:szCs w:val="24"/>
        </w:rPr>
        <w:t>préalable (</w:t>
      </w:r>
      <w:r w:rsidR="00C3214F">
        <w:rPr>
          <w:rFonts w:ascii="Calibri" w:hAnsi="Calibri"/>
          <w:i/>
          <w:szCs w:val="24"/>
        </w:rPr>
        <w:t>G1</w:t>
      </w:r>
      <w:r w:rsidR="001718E9">
        <w:rPr>
          <w:rFonts w:ascii="Calibri" w:hAnsi="Calibri"/>
          <w:i/>
          <w:szCs w:val="24"/>
        </w:rPr>
        <w:t>),</w:t>
      </w:r>
      <w:r w:rsidR="00C3214F">
        <w:rPr>
          <w:rFonts w:ascii="Calibri" w:hAnsi="Calibri"/>
          <w:i/>
          <w:szCs w:val="24"/>
        </w:rPr>
        <w:t xml:space="preserve"> </w:t>
      </w:r>
      <w:r w:rsidR="001718E9">
        <w:rPr>
          <w:rFonts w:ascii="Calibri" w:hAnsi="Calibri"/>
          <w:i/>
          <w:szCs w:val="24"/>
        </w:rPr>
        <w:t>au sens de la norme NF P94-500,</w:t>
      </w:r>
      <w:r w:rsidRPr="0066053D">
        <w:rPr>
          <w:rFonts w:ascii="Calibri" w:hAnsi="Calibri"/>
          <w:i/>
          <w:szCs w:val="24"/>
        </w:rPr>
        <w:t xml:space="preserve"> </w:t>
      </w:r>
      <w:r w:rsidR="001F0767" w:rsidRPr="0066053D">
        <w:rPr>
          <w:rFonts w:ascii="Calibri" w:hAnsi="Calibri"/>
          <w:i/>
          <w:szCs w:val="24"/>
          <w:u w:val="single"/>
        </w:rPr>
        <w:t>doit être initié au stade programme</w:t>
      </w:r>
      <w:r w:rsidRPr="0066053D">
        <w:rPr>
          <w:rFonts w:ascii="Calibri" w:hAnsi="Calibri"/>
          <w:i/>
          <w:szCs w:val="24"/>
        </w:rPr>
        <w:t>. Il définit les hypothèses à prendre en compte pour la justification du projet (nature et épaisseur des différentes couches, et pour chaque couche, valeur des modules de déformation), ainsi que les principes généraux de construction (couche de forme, techniques d'amélioration du sol, drainage), et une évaluation des risques liés aux déformations. Le nombre minimal de points de reconnaissance est de 3 (plus 1 tous les 2000 m²).</w:t>
      </w:r>
      <w:r w:rsidR="00A877BF" w:rsidRPr="0066053D">
        <w:rPr>
          <w:rFonts w:ascii="Calibri" w:hAnsi="Calibri"/>
          <w:i/>
          <w:szCs w:val="24"/>
        </w:rPr>
        <w:t xml:space="preserve"> </w:t>
      </w:r>
    </w:p>
    <w:p w14:paraId="19B59F47" w14:textId="77777777" w:rsidR="001F0767" w:rsidRPr="0066053D" w:rsidRDefault="001F0767" w:rsidP="00430C29">
      <w:pPr>
        <w:ind w:left="454"/>
        <w:rPr>
          <w:rFonts w:ascii="Calibri" w:hAnsi="Calibri"/>
          <w:i/>
        </w:rPr>
      </w:pPr>
      <w:r w:rsidRPr="0066053D">
        <w:rPr>
          <w:rFonts w:ascii="Calibri" w:hAnsi="Calibri"/>
          <w:i/>
        </w:rPr>
        <w:t xml:space="preserve">Joindre les résultats de l’étude </w:t>
      </w:r>
    </w:p>
    <w:p w14:paraId="67AC2821" w14:textId="77777777" w:rsidR="008F2635" w:rsidRPr="00274598" w:rsidRDefault="007E54DC" w:rsidP="00274598">
      <w:pPr>
        <w:pStyle w:val="Titre3"/>
        <w:ind w:left="908" w:hanging="454"/>
        <w:rPr>
          <w:rFonts w:asciiTheme="minorHAnsi" w:hAnsiTheme="minorHAnsi"/>
        </w:rPr>
      </w:pPr>
      <w:bookmarkStart w:id="28" w:name="_Toc29202623"/>
      <w:r>
        <w:rPr>
          <w:rFonts w:asciiTheme="minorHAnsi" w:hAnsiTheme="minorHAnsi"/>
        </w:rPr>
        <w:t>T</w:t>
      </w:r>
      <w:r w:rsidR="00F304B9" w:rsidRPr="00CE5BFB">
        <w:rPr>
          <w:rFonts w:asciiTheme="minorHAnsi" w:hAnsiTheme="minorHAnsi"/>
        </w:rPr>
        <w:t>opographie</w:t>
      </w:r>
      <w:bookmarkEnd w:id="27"/>
      <w:bookmarkEnd w:id="28"/>
    </w:p>
    <w:p w14:paraId="528C62D0" w14:textId="77777777" w:rsidR="001F0767" w:rsidRPr="0066053D" w:rsidRDefault="001F0767" w:rsidP="00A826A4">
      <w:pPr>
        <w:ind w:left="454"/>
        <w:rPr>
          <w:rFonts w:asciiTheme="minorHAnsi" w:hAnsiTheme="minorHAnsi"/>
          <w:i/>
        </w:rPr>
      </w:pPr>
      <w:r>
        <w:rPr>
          <w:rFonts w:asciiTheme="minorHAnsi" w:hAnsiTheme="minorHAnsi"/>
        </w:rPr>
        <w:tab/>
      </w:r>
      <w:r w:rsidRPr="0066053D">
        <w:rPr>
          <w:rFonts w:asciiTheme="minorHAnsi" w:hAnsiTheme="minorHAnsi"/>
          <w:i/>
        </w:rPr>
        <w:t xml:space="preserve">Prévoir une </w:t>
      </w:r>
      <w:r w:rsidR="00E82D0F" w:rsidRPr="0066053D">
        <w:rPr>
          <w:rFonts w:asciiTheme="minorHAnsi" w:hAnsiTheme="minorHAnsi"/>
          <w:i/>
        </w:rPr>
        <w:t>mission de relevé topographique</w:t>
      </w:r>
      <w:r w:rsidRPr="0066053D">
        <w:rPr>
          <w:rFonts w:asciiTheme="minorHAnsi" w:hAnsiTheme="minorHAnsi"/>
          <w:i/>
        </w:rPr>
        <w:t xml:space="preserve"> si nécessaire</w:t>
      </w:r>
    </w:p>
    <w:p w14:paraId="6EB7A3D2" w14:textId="77777777" w:rsidR="00E82D0F" w:rsidRPr="0066053D" w:rsidRDefault="001F0767" w:rsidP="00A826A4">
      <w:pPr>
        <w:ind w:left="454"/>
        <w:rPr>
          <w:rFonts w:asciiTheme="minorHAnsi" w:hAnsiTheme="minorHAnsi"/>
          <w:i/>
        </w:rPr>
      </w:pPr>
      <w:r w:rsidRPr="0066053D">
        <w:rPr>
          <w:rFonts w:asciiTheme="minorHAnsi" w:hAnsiTheme="minorHAnsi"/>
          <w:i/>
        </w:rPr>
        <w:t>Mettre carte IGN</w:t>
      </w:r>
      <w:r w:rsidR="00B753FE">
        <w:rPr>
          <w:rFonts w:asciiTheme="minorHAnsi" w:hAnsiTheme="minorHAnsi"/>
          <w:i/>
        </w:rPr>
        <w:t>, a</w:t>
      </w:r>
      <w:r w:rsidR="00B753FE" w:rsidRPr="0066053D">
        <w:rPr>
          <w:rFonts w:asciiTheme="minorHAnsi" w:hAnsiTheme="minorHAnsi"/>
          <w:i/>
        </w:rPr>
        <w:t>spect</w:t>
      </w:r>
      <w:r w:rsidRPr="0066053D">
        <w:rPr>
          <w:rFonts w:asciiTheme="minorHAnsi" w:hAnsiTheme="minorHAnsi"/>
          <w:i/>
        </w:rPr>
        <w:t xml:space="preserve"> général</w:t>
      </w:r>
      <w:r w:rsidR="00B753FE">
        <w:rPr>
          <w:rFonts w:asciiTheme="minorHAnsi" w:hAnsiTheme="minorHAnsi"/>
          <w:i/>
        </w:rPr>
        <w:t>, p</w:t>
      </w:r>
      <w:r w:rsidRPr="0066053D">
        <w:rPr>
          <w:rFonts w:asciiTheme="minorHAnsi" w:hAnsiTheme="minorHAnsi"/>
          <w:i/>
        </w:rPr>
        <w:t>articularité du terrain</w:t>
      </w:r>
    </w:p>
    <w:p w14:paraId="16149C76" w14:textId="77777777" w:rsidR="00274598" w:rsidRPr="00274598" w:rsidRDefault="001F0767" w:rsidP="00274598">
      <w:pPr>
        <w:pStyle w:val="Titre3"/>
        <w:ind w:left="908" w:hanging="454"/>
        <w:rPr>
          <w:rFonts w:ascii="Calibri" w:hAnsi="Calibri"/>
        </w:rPr>
      </w:pPr>
      <w:bookmarkStart w:id="29" w:name="_Toc413308826"/>
      <w:bookmarkStart w:id="30" w:name="_Toc29202624"/>
      <w:r>
        <w:rPr>
          <w:rFonts w:ascii="Calibri" w:hAnsi="Calibri"/>
        </w:rPr>
        <w:t>C</w:t>
      </w:r>
      <w:r w:rsidR="00F304B9" w:rsidRPr="00DD6C01">
        <w:rPr>
          <w:rFonts w:ascii="Calibri" w:hAnsi="Calibri"/>
        </w:rPr>
        <w:t>onditions climatiques</w:t>
      </w:r>
      <w:bookmarkEnd w:id="29"/>
      <w:bookmarkEnd w:id="30"/>
    </w:p>
    <w:p w14:paraId="2FC3275F" w14:textId="77777777" w:rsidR="00A73E8A" w:rsidRPr="00036BD3" w:rsidRDefault="009A6CBC" w:rsidP="00036BD3">
      <w:pPr>
        <w:pStyle w:val="Titre4"/>
        <w:tabs>
          <w:tab w:val="clear" w:pos="2552"/>
        </w:tabs>
        <w:ind w:left="1474" w:hanging="794"/>
        <w:rPr>
          <w:rFonts w:ascii="Calibri" w:hAnsi="Calibri"/>
        </w:rPr>
      </w:pPr>
      <w:r>
        <w:rPr>
          <w:rFonts w:ascii="Calibri" w:hAnsi="Calibri"/>
        </w:rPr>
        <w:t xml:space="preserve"> </w:t>
      </w:r>
      <w:bookmarkStart w:id="31" w:name="_Toc29202625"/>
      <w:r w:rsidR="00CE5BFB">
        <w:rPr>
          <w:rFonts w:ascii="Calibri" w:hAnsi="Calibri"/>
        </w:rPr>
        <w:t>Températures et précipitations</w:t>
      </w:r>
      <w:bookmarkEnd w:id="31"/>
    </w:p>
    <w:p w14:paraId="6CCA2C71" w14:textId="77777777" w:rsidR="001F0767" w:rsidRDefault="001F0767" w:rsidP="001F0767">
      <w:pPr>
        <w:ind w:left="680"/>
        <w:rPr>
          <w:rFonts w:asciiTheme="minorHAnsi" w:hAnsiTheme="minorHAnsi"/>
          <w:i/>
        </w:rPr>
      </w:pPr>
      <w:r>
        <w:rPr>
          <w:rFonts w:asciiTheme="minorHAnsi" w:hAnsiTheme="minorHAnsi"/>
        </w:rPr>
        <w:tab/>
      </w:r>
      <w:r w:rsidRPr="0066053D">
        <w:rPr>
          <w:rFonts w:asciiTheme="minorHAnsi" w:hAnsiTheme="minorHAnsi"/>
          <w:i/>
        </w:rPr>
        <w:t>R</w:t>
      </w:r>
      <w:r w:rsidR="00A73E8A" w:rsidRPr="0066053D">
        <w:rPr>
          <w:rFonts w:asciiTheme="minorHAnsi" w:hAnsiTheme="minorHAnsi"/>
          <w:i/>
        </w:rPr>
        <w:t xml:space="preserve">égime pluviométrique </w:t>
      </w:r>
    </w:p>
    <w:p w14:paraId="2317EF73" w14:textId="77777777" w:rsidR="00B753FE" w:rsidRPr="0066053D" w:rsidRDefault="00B753FE" w:rsidP="001F0767">
      <w:pPr>
        <w:ind w:left="680"/>
        <w:rPr>
          <w:rFonts w:asciiTheme="minorHAnsi" w:hAnsiTheme="minorHAnsi"/>
          <w:i/>
        </w:rPr>
      </w:pPr>
      <w:r>
        <w:rPr>
          <w:rFonts w:asciiTheme="minorHAnsi" w:hAnsiTheme="minorHAnsi"/>
          <w:i/>
        </w:rPr>
        <w:t xml:space="preserve">Températures </w:t>
      </w:r>
    </w:p>
    <w:p w14:paraId="6849E71E" w14:textId="77777777" w:rsidR="00A73E8A" w:rsidRPr="0066053D" w:rsidRDefault="001F0767" w:rsidP="001F0767">
      <w:pPr>
        <w:ind w:left="680"/>
        <w:rPr>
          <w:rFonts w:asciiTheme="minorHAnsi" w:hAnsiTheme="minorHAnsi"/>
          <w:i/>
        </w:rPr>
      </w:pPr>
      <w:r w:rsidRPr="0066053D">
        <w:rPr>
          <w:rFonts w:asciiTheme="minorHAnsi" w:hAnsiTheme="minorHAnsi"/>
          <w:i/>
        </w:rPr>
        <w:t>Saison des pluies</w:t>
      </w:r>
    </w:p>
    <w:p w14:paraId="763449A7" w14:textId="77777777" w:rsidR="009A6CBC" w:rsidRPr="00A15876" w:rsidRDefault="00EC43AE" w:rsidP="00274598">
      <w:pPr>
        <w:pStyle w:val="Titre4"/>
        <w:tabs>
          <w:tab w:val="clear" w:pos="2552"/>
          <w:tab w:val="left" w:pos="1560"/>
        </w:tabs>
        <w:ind w:left="1474" w:hanging="794"/>
        <w:rPr>
          <w:rFonts w:asciiTheme="minorHAnsi" w:hAnsiTheme="minorHAnsi"/>
          <w:lang w:val="fr"/>
        </w:rPr>
      </w:pPr>
      <w:bookmarkStart w:id="32" w:name="_Toc29202626"/>
      <w:r>
        <w:rPr>
          <w:rFonts w:asciiTheme="minorHAnsi" w:hAnsiTheme="minorHAnsi"/>
          <w:lang w:val="fr"/>
        </w:rPr>
        <w:t>Neige et vent</w:t>
      </w:r>
      <w:bookmarkEnd w:id="32"/>
    </w:p>
    <w:p w14:paraId="4EFA911D" w14:textId="77777777" w:rsidR="00A73E8A" w:rsidRDefault="00F36B95" w:rsidP="00274598">
      <w:pPr>
        <w:widowControl w:val="0"/>
        <w:autoSpaceDE w:val="0"/>
        <w:autoSpaceDN w:val="0"/>
        <w:adjustRightInd w:val="0"/>
        <w:spacing w:line="276" w:lineRule="auto"/>
        <w:ind w:left="454"/>
        <w:rPr>
          <w:rFonts w:ascii="Calibri" w:hAnsi="Calibri" w:cs="Calibri"/>
          <w:i/>
          <w:lang w:val="fr"/>
        </w:rPr>
      </w:pPr>
      <w:r>
        <w:rPr>
          <w:rFonts w:ascii="Calibri" w:hAnsi="Calibri" w:cs="Calibri"/>
          <w:lang w:val="fr"/>
        </w:rPr>
        <w:tab/>
      </w:r>
      <w:r w:rsidR="009A6CBC">
        <w:rPr>
          <w:rFonts w:ascii="Calibri" w:hAnsi="Calibri" w:cs="Calibri"/>
          <w:lang w:val="fr"/>
        </w:rPr>
        <w:tab/>
      </w:r>
      <w:r w:rsidR="0066053D" w:rsidRPr="0066053D">
        <w:rPr>
          <w:rFonts w:ascii="Calibri" w:hAnsi="Calibri" w:cs="Calibri"/>
          <w:i/>
          <w:lang w:val="fr"/>
        </w:rPr>
        <w:t>Joindre la rose des vents</w:t>
      </w:r>
      <w:r w:rsidR="008C46C9" w:rsidRPr="0066053D">
        <w:rPr>
          <w:rFonts w:ascii="Calibri" w:hAnsi="Calibri" w:cs="Calibri"/>
          <w:i/>
          <w:lang w:val="fr"/>
        </w:rPr>
        <w:t xml:space="preserve"> </w:t>
      </w:r>
    </w:p>
    <w:p w14:paraId="7D9DF2B4" w14:textId="77777777" w:rsidR="009346E4" w:rsidRDefault="00EC43AE" w:rsidP="00EC43AE">
      <w:pPr>
        <w:widowControl w:val="0"/>
        <w:autoSpaceDE w:val="0"/>
        <w:autoSpaceDN w:val="0"/>
        <w:adjustRightInd w:val="0"/>
        <w:spacing w:line="276" w:lineRule="auto"/>
        <w:ind w:left="680"/>
        <w:rPr>
          <w:rFonts w:ascii="Calibri" w:hAnsi="Calibri" w:cs="Calibri"/>
          <w:i/>
          <w:lang w:val="fr"/>
        </w:rPr>
      </w:pPr>
      <w:r>
        <w:rPr>
          <w:rFonts w:ascii="Calibri" w:hAnsi="Calibri" w:cs="Calibri"/>
          <w:i/>
          <w:lang w:val="fr"/>
        </w:rPr>
        <w:t>Classement neige</w:t>
      </w:r>
      <w:r w:rsidR="009346E4">
        <w:rPr>
          <w:rFonts w:ascii="Calibri" w:hAnsi="Calibri" w:cs="Calibri"/>
          <w:i/>
          <w:lang w:val="fr"/>
        </w:rPr>
        <w:t xml:space="preserve"> et vent l’</w:t>
      </w:r>
      <w:proofErr w:type="spellStart"/>
      <w:r w:rsidR="009346E4">
        <w:rPr>
          <w:rFonts w:ascii="Calibri" w:hAnsi="Calibri" w:cs="Calibri"/>
          <w:i/>
          <w:lang w:val="fr"/>
        </w:rPr>
        <w:t>Eurocode</w:t>
      </w:r>
      <w:proofErr w:type="spellEnd"/>
      <w:r w:rsidR="009346E4">
        <w:rPr>
          <w:rFonts w:ascii="Calibri" w:hAnsi="Calibri" w:cs="Calibri"/>
          <w:i/>
          <w:lang w:val="fr"/>
        </w:rPr>
        <w:t xml:space="preserve"> 1</w:t>
      </w:r>
    </w:p>
    <w:p w14:paraId="2F74D62F" w14:textId="77777777" w:rsidR="009346E4" w:rsidRDefault="009346E4" w:rsidP="00EC43AE">
      <w:pPr>
        <w:widowControl w:val="0"/>
        <w:autoSpaceDE w:val="0"/>
        <w:autoSpaceDN w:val="0"/>
        <w:adjustRightInd w:val="0"/>
        <w:spacing w:line="276" w:lineRule="auto"/>
        <w:ind w:left="680"/>
        <w:rPr>
          <w:rFonts w:ascii="Calibri" w:hAnsi="Calibri" w:cs="Calibri"/>
          <w:i/>
          <w:lang w:val="fr"/>
        </w:rPr>
      </w:pPr>
    </w:p>
    <w:p w14:paraId="3049870B" w14:textId="77777777" w:rsidR="009346E4" w:rsidRPr="0066053D" w:rsidRDefault="009346E4" w:rsidP="009346E4">
      <w:pPr>
        <w:widowControl w:val="0"/>
        <w:autoSpaceDE w:val="0"/>
        <w:autoSpaceDN w:val="0"/>
        <w:adjustRightInd w:val="0"/>
        <w:spacing w:line="276" w:lineRule="auto"/>
        <w:ind w:left="680"/>
        <w:rPr>
          <w:rFonts w:ascii="Calibri" w:hAnsi="Calibri" w:cs="Calibri"/>
          <w:i/>
          <w:lang w:val="fr"/>
        </w:rPr>
      </w:pPr>
      <w:r>
        <w:rPr>
          <w:rFonts w:ascii="Calibri" w:hAnsi="Calibri" w:cs="Calibri"/>
          <w:lang w:val="fr"/>
        </w:rPr>
        <w:tab/>
      </w:r>
      <w:r>
        <w:rPr>
          <w:rFonts w:ascii="Calibri" w:hAnsi="Calibri" w:cs="Calibri"/>
          <w:lang w:val="fr"/>
        </w:rPr>
        <w:tab/>
        <w:t xml:space="preserve">Selon </w:t>
      </w:r>
      <w:r w:rsidRPr="008B574E">
        <w:rPr>
          <w:rFonts w:ascii="Calibri" w:hAnsi="Calibri" w:cs="Calibri"/>
          <w:lang w:val="fr"/>
        </w:rPr>
        <w:t>l’</w:t>
      </w:r>
      <w:proofErr w:type="spellStart"/>
      <w:r w:rsidRPr="008B574E">
        <w:rPr>
          <w:rFonts w:ascii="Calibri" w:hAnsi="Calibri" w:cs="Calibri"/>
          <w:b/>
          <w:lang w:val="fr"/>
        </w:rPr>
        <w:t>Eurocode</w:t>
      </w:r>
      <w:proofErr w:type="spellEnd"/>
      <w:r w:rsidRPr="008B574E">
        <w:rPr>
          <w:rFonts w:ascii="Calibri" w:hAnsi="Calibri" w:cs="Calibri"/>
          <w:b/>
          <w:lang w:val="fr"/>
        </w:rPr>
        <w:t xml:space="preserve"> 1</w:t>
      </w:r>
      <w:r>
        <w:rPr>
          <w:rFonts w:ascii="Calibri" w:hAnsi="Calibri" w:cs="Calibri"/>
          <w:lang w:val="fr"/>
        </w:rPr>
        <w:t>, le (</w:t>
      </w:r>
      <w:r w:rsidRPr="009346E4">
        <w:rPr>
          <w:rFonts w:ascii="Calibri" w:hAnsi="Calibri" w:cs="Calibri"/>
          <w:i/>
          <w:lang w:val="fr"/>
        </w:rPr>
        <w:t>département</w:t>
      </w:r>
      <w:r w:rsidR="00C32781">
        <w:rPr>
          <w:rFonts w:ascii="Calibri" w:hAnsi="Calibri" w:cs="Calibri"/>
          <w:lang w:val="fr"/>
        </w:rPr>
        <w:t>) est classé</w:t>
      </w:r>
      <w:r>
        <w:rPr>
          <w:rFonts w:ascii="Calibri" w:hAnsi="Calibri" w:cs="Calibri"/>
          <w:lang w:val="fr"/>
        </w:rPr>
        <w:t xml:space="preserve"> </w:t>
      </w:r>
      <w:r w:rsidRPr="008B574E">
        <w:rPr>
          <w:rFonts w:ascii="Calibri" w:hAnsi="Calibri" w:cs="Calibri"/>
          <w:lang w:val="fr"/>
        </w:rPr>
        <w:t>en</w:t>
      </w:r>
      <w:r w:rsidRPr="008B574E">
        <w:rPr>
          <w:rFonts w:ascii="Calibri" w:hAnsi="Calibri" w:cs="Calibri"/>
          <w:b/>
          <w:lang w:val="fr"/>
        </w:rPr>
        <w:t xml:space="preserve"> région </w:t>
      </w:r>
      <w:r>
        <w:rPr>
          <w:rFonts w:ascii="Calibri" w:hAnsi="Calibri" w:cs="Calibri"/>
          <w:b/>
          <w:lang w:val="fr"/>
        </w:rPr>
        <w:t>(1/2/</w:t>
      </w:r>
      <w:r w:rsidRPr="008B574E">
        <w:rPr>
          <w:rFonts w:ascii="Calibri" w:hAnsi="Calibri" w:cs="Calibri"/>
          <w:b/>
          <w:lang w:val="fr"/>
        </w:rPr>
        <w:t>3</w:t>
      </w:r>
      <w:r>
        <w:rPr>
          <w:rFonts w:ascii="Calibri" w:hAnsi="Calibri" w:cs="Calibri"/>
          <w:b/>
          <w:lang w:val="fr"/>
        </w:rPr>
        <w:t>/4)</w:t>
      </w:r>
      <w:r>
        <w:rPr>
          <w:rFonts w:ascii="Calibri" w:hAnsi="Calibri" w:cs="Calibri"/>
          <w:lang w:val="fr"/>
        </w:rPr>
        <w:t xml:space="preserve"> sur la carte des vents, avec une vitesse de référence </w:t>
      </w:r>
      <w:proofErr w:type="spellStart"/>
      <w:r>
        <w:rPr>
          <w:rFonts w:ascii="Calibri" w:hAnsi="Calibri" w:cs="Calibri"/>
          <w:lang w:val="fr"/>
        </w:rPr>
        <w:t>V</w:t>
      </w:r>
      <w:r w:rsidRPr="008B574E">
        <w:rPr>
          <w:rFonts w:ascii="Calibri" w:hAnsi="Calibri" w:cs="Calibri"/>
          <w:vertAlign w:val="subscript"/>
          <w:lang w:val="fr"/>
        </w:rPr>
        <w:t>bo</w:t>
      </w:r>
      <w:proofErr w:type="spellEnd"/>
      <w:r>
        <w:rPr>
          <w:rFonts w:ascii="Calibri" w:hAnsi="Calibri" w:cs="Calibri"/>
          <w:lang w:val="fr"/>
        </w:rPr>
        <w:t xml:space="preserve"> = ...m/s. Le terrain peut être considéré, quant à lui, en </w:t>
      </w:r>
      <w:r w:rsidRPr="008B574E">
        <w:rPr>
          <w:rFonts w:ascii="Calibri" w:hAnsi="Calibri" w:cs="Calibri"/>
          <w:b/>
          <w:lang w:val="fr"/>
        </w:rPr>
        <w:t xml:space="preserve">catégorie </w:t>
      </w:r>
      <w:r>
        <w:rPr>
          <w:rFonts w:ascii="Calibri" w:hAnsi="Calibri" w:cs="Calibri"/>
          <w:b/>
          <w:lang w:val="fr"/>
        </w:rPr>
        <w:t>(0/II/</w:t>
      </w:r>
      <w:proofErr w:type="spellStart"/>
      <w:r>
        <w:rPr>
          <w:rFonts w:ascii="Calibri" w:hAnsi="Calibri" w:cs="Calibri"/>
          <w:b/>
          <w:lang w:val="fr"/>
        </w:rPr>
        <w:t>III</w:t>
      </w:r>
      <w:r w:rsidRPr="009346E4">
        <w:rPr>
          <w:rFonts w:ascii="Calibri" w:hAnsi="Calibri" w:cs="Calibri"/>
          <w:b/>
          <w:vertAlign w:val="subscript"/>
          <w:lang w:val="fr"/>
        </w:rPr>
        <w:t>a</w:t>
      </w:r>
      <w:proofErr w:type="spellEnd"/>
      <w:r>
        <w:rPr>
          <w:rFonts w:ascii="Calibri" w:hAnsi="Calibri" w:cs="Calibri"/>
          <w:b/>
          <w:lang w:val="fr"/>
        </w:rPr>
        <w:t>/</w:t>
      </w:r>
      <w:proofErr w:type="spellStart"/>
      <w:r w:rsidRPr="009346E4">
        <w:rPr>
          <w:rFonts w:ascii="Calibri" w:hAnsi="Calibri" w:cs="Calibri"/>
          <w:b/>
          <w:lang w:val="fr"/>
        </w:rPr>
        <w:t>III</w:t>
      </w:r>
      <w:r w:rsidRPr="009346E4">
        <w:rPr>
          <w:rFonts w:ascii="Calibri" w:hAnsi="Calibri" w:cs="Calibri"/>
          <w:b/>
          <w:vertAlign w:val="subscript"/>
          <w:lang w:val="fr"/>
        </w:rPr>
        <w:t>b</w:t>
      </w:r>
      <w:proofErr w:type="spellEnd"/>
      <w:r>
        <w:rPr>
          <w:rFonts w:ascii="Calibri" w:hAnsi="Calibri" w:cs="Calibri"/>
          <w:b/>
          <w:lang w:val="fr"/>
        </w:rPr>
        <w:t>/I</w:t>
      </w:r>
      <w:r w:rsidRPr="009346E4">
        <w:rPr>
          <w:rFonts w:ascii="Calibri" w:hAnsi="Calibri" w:cs="Calibri"/>
          <w:b/>
          <w:lang w:val="fr"/>
        </w:rPr>
        <w:t>V</w:t>
      </w:r>
      <w:r>
        <w:rPr>
          <w:rFonts w:ascii="Calibri" w:hAnsi="Calibri" w:cs="Calibri"/>
          <w:b/>
          <w:lang w:val="fr"/>
        </w:rPr>
        <w:t>)</w:t>
      </w:r>
      <w:r>
        <w:rPr>
          <w:rFonts w:ascii="Calibri" w:hAnsi="Calibri" w:cs="Calibri"/>
          <w:lang w:val="fr"/>
        </w:rPr>
        <w:t xml:space="preserve">. Concernant la neige, la commune … a une </w:t>
      </w:r>
      <w:r w:rsidRPr="008B574E">
        <w:rPr>
          <w:rFonts w:ascii="Calibri" w:hAnsi="Calibri" w:cs="Calibri"/>
          <w:b/>
          <w:lang w:val="fr"/>
        </w:rPr>
        <w:t xml:space="preserve">altitude </w:t>
      </w:r>
      <w:r w:rsidRPr="009346E4">
        <w:rPr>
          <w:rFonts w:ascii="Calibri" w:hAnsi="Calibri" w:cs="Calibri"/>
          <w:lang w:val="fr"/>
        </w:rPr>
        <w:t>(</w:t>
      </w:r>
      <w:r w:rsidRPr="008B574E">
        <w:rPr>
          <w:rFonts w:ascii="Calibri" w:hAnsi="Calibri" w:cs="Calibri"/>
          <w:b/>
          <w:lang w:val="fr"/>
        </w:rPr>
        <w:t>inférieure à 200m</w:t>
      </w:r>
      <w:r>
        <w:rPr>
          <w:rFonts w:ascii="Calibri" w:hAnsi="Calibri" w:cs="Calibri"/>
          <w:lang w:val="fr"/>
        </w:rPr>
        <w:t xml:space="preserve"> / </w:t>
      </w:r>
      <w:r w:rsidRPr="009346E4">
        <w:rPr>
          <w:rFonts w:ascii="Calibri" w:hAnsi="Calibri" w:cs="Calibri"/>
          <w:b/>
          <w:lang w:val="fr"/>
        </w:rPr>
        <w:t>comprise entre 200 et 500m</w:t>
      </w:r>
      <w:r>
        <w:rPr>
          <w:rFonts w:ascii="Calibri" w:hAnsi="Calibri" w:cs="Calibri"/>
          <w:lang w:val="fr"/>
        </w:rPr>
        <w:t xml:space="preserve"> / </w:t>
      </w:r>
      <w:r w:rsidRPr="009346E4">
        <w:rPr>
          <w:rFonts w:ascii="Calibri" w:hAnsi="Calibri" w:cs="Calibri"/>
          <w:b/>
          <w:lang w:val="fr"/>
        </w:rPr>
        <w:t>comprise entre 500 et 1000m</w:t>
      </w:r>
      <w:r>
        <w:rPr>
          <w:rFonts w:ascii="Calibri" w:hAnsi="Calibri" w:cs="Calibri"/>
          <w:lang w:val="fr"/>
        </w:rPr>
        <w:t xml:space="preserve"> / </w:t>
      </w:r>
      <w:r w:rsidRPr="009346E4">
        <w:rPr>
          <w:rFonts w:ascii="Calibri" w:hAnsi="Calibri" w:cs="Calibri"/>
          <w:b/>
          <w:lang w:val="fr"/>
        </w:rPr>
        <w:t>comprise entre 1000 et 2000m</w:t>
      </w:r>
      <w:r>
        <w:rPr>
          <w:rFonts w:ascii="Calibri" w:hAnsi="Calibri" w:cs="Calibri"/>
          <w:lang w:val="fr"/>
        </w:rPr>
        <w:t xml:space="preserve"> / </w:t>
      </w:r>
      <w:r w:rsidRPr="009346E4">
        <w:rPr>
          <w:rFonts w:ascii="Calibri" w:hAnsi="Calibri" w:cs="Calibri"/>
          <w:b/>
          <w:lang w:val="fr"/>
        </w:rPr>
        <w:t>supérieure à 2000m</w:t>
      </w:r>
      <w:r>
        <w:rPr>
          <w:rFonts w:ascii="Calibri" w:hAnsi="Calibri" w:cs="Calibri"/>
          <w:lang w:val="fr"/>
        </w:rPr>
        <w:t xml:space="preserve">) et le département est classé en </w:t>
      </w:r>
      <w:r w:rsidRPr="008B574E">
        <w:rPr>
          <w:rFonts w:ascii="Calibri" w:hAnsi="Calibri" w:cs="Calibri"/>
          <w:b/>
          <w:lang w:val="fr"/>
        </w:rPr>
        <w:t xml:space="preserve">zone </w:t>
      </w:r>
      <w:r>
        <w:rPr>
          <w:rFonts w:ascii="Calibri" w:hAnsi="Calibri" w:cs="Calibri"/>
          <w:b/>
          <w:lang w:val="fr"/>
        </w:rPr>
        <w:t xml:space="preserve">(A1 / </w:t>
      </w:r>
      <w:r w:rsidRPr="008B574E">
        <w:rPr>
          <w:rFonts w:ascii="Calibri" w:hAnsi="Calibri" w:cs="Calibri"/>
          <w:b/>
          <w:lang w:val="fr"/>
        </w:rPr>
        <w:t>A2</w:t>
      </w:r>
      <w:r>
        <w:rPr>
          <w:rFonts w:ascii="Calibri" w:hAnsi="Calibri" w:cs="Calibri"/>
          <w:b/>
          <w:lang w:val="fr"/>
        </w:rPr>
        <w:t xml:space="preserve"> / B1 / B2 / C1 / C2 / D / E).</w:t>
      </w:r>
    </w:p>
    <w:p w14:paraId="0FCE6CCB" w14:textId="77777777" w:rsidR="00F304B9" w:rsidRPr="00DD6C01" w:rsidRDefault="00F304B9" w:rsidP="009A6CBC">
      <w:pPr>
        <w:pStyle w:val="Titre3"/>
        <w:ind w:left="908" w:hanging="454"/>
        <w:rPr>
          <w:rFonts w:ascii="Calibri" w:hAnsi="Calibri"/>
        </w:rPr>
      </w:pPr>
      <w:bookmarkStart w:id="33" w:name="_Toc401063047"/>
      <w:bookmarkStart w:id="34" w:name="_Toc401063214"/>
      <w:bookmarkStart w:id="35" w:name="_Toc401063380"/>
      <w:bookmarkStart w:id="36" w:name="_Toc413308827"/>
      <w:bookmarkStart w:id="37" w:name="_Toc29202627"/>
      <w:bookmarkEnd w:id="33"/>
      <w:bookmarkEnd w:id="34"/>
      <w:bookmarkEnd w:id="35"/>
      <w:r w:rsidRPr="00DD6C01">
        <w:rPr>
          <w:rFonts w:ascii="Calibri" w:hAnsi="Calibri"/>
        </w:rPr>
        <w:t>Exposition au bruit</w:t>
      </w:r>
      <w:bookmarkEnd w:id="36"/>
      <w:bookmarkEnd w:id="37"/>
    </w:p>
    <w:p w14:paraId="7D305945" w14:textId="77777777" w:rsidR="00881741" w:rsidRDefault="00811515" w:rsidP="009A6CBC">
      <w:pPr>
        <w:ind w:left="454"/>
        <w:rPr>
          <w:rFonts w:ascii="Calibri" w:hAnsi="Calibri"/>
          <w:i/>
        </w:rPr>
      </w:pPr>
      <w:r w:rsidRPr="0066053D">
        <w:rPr>
          <w:rFonts w:ascii="Calibri" w:hAnsi="Calibri"/>
          <w:i/>
        </w:rPr>
        <w:tab/>
      </w:r>
      <w:r w:rsidR="00B753FE">
        <w:rPr>
          <w:rFonts w:ascii="Calibri" w:hAnsi="Calibri"/>
          <w:i/>
        </w:rPr>
        <w:t>Joindre le Plan d’Exposition au Bruit (PEB) de la zone</w:t>
      </w:r>
      <w:r w:rsidR="0066053D" w:rsidRPr="0066053D">
        <w:rPr>
          <w:rFonts w:ascii="Calibri" w:hAnsi="Calibri"/>
          <w:i/>
        </w:rPr>
        <w:t xml:space="preserve"> </w:t>
      </w:r>
      <w:r w:rsidR="00122463" w:rsidRPr="0066053D">
        <w:rPr>
          <w:rFonts w:ascii="Calibri" w:hAnsi="Calibri"/>
          <w:i/>
        </w:rPr>
        <w:t xml:space="preserve"> </w:t>
      </w:r>
    </w:p>
    <w:p w14:paraId="42DDAEBE" w14:textId="77777777" w:rsidR="00B753FE" w:rsidRPr="0066053D" w:rsidRDefault="00B753FE" w:rsidP="009A6CBC">
      <w:pPr>
        <w:ind w:left="454"/>
        <w:rPr>
          <w:rFonts w:ascii="Calibri" w:hAnsi="Calibri"/>
          <w:i/>
        </w:rPr>
      </w:pPr>
      <w:r>
        <w:rPr>
          <w:rFonts w:ascii="Calibri" w:hAnsi="Calibri"/>
          <w:i/>
        </w:rPr>
        <w:t>Indiquer les sources du bruit</w:t>
      </w:r>
    </w:p>
    <w:p w14:paraId="4D858078" w14:textId="77777777" w:rsidR="00B531F7" w:rsidRPr="00B531F7" w:rsidRDefault="00F304B9" w:rsidP="00B531F7">
      <w:pPr>
        <w:pStyle w:val="Titre3"/>
        <w:ind w:left="908" w:hanging="454"/>
        <w:rPr>
          <w:rFonts w:asciiTheme="minorHAnsi" w:hAnsiTheme="minorHAnsi" w:cs="LiberationSerif"/>
          <w:szCs w:val="24"/>
        </w:rPr>
      </w:pPr>
      <w:bookmarkStart w:id="38" w:name="_Toc413308828"/>
      <w:bookmarkStart w:id="39" w:name="_Toc29202628"/>
      <w:r w:rsidRPr="00DD6C01">
        <w:rPr>
          <w:rFonts w:ascii="Calibri" w:hAnsi="Calibri"/>
        </w:rPr>
        <w:lastRenderedPageBreak/>
        <w:t>Séisme</w:t>
      </w:r>
      <w:bookmarkEnd w:id="38"/>
      <w:bookmarkEnd w:id="39"/>
      <w:r w:rsidR="00D8265D" w:rsidRPr="00274598">
        <w:rPr>
          <w:rFonts w:ascii="LiberationSerif" w:hAnsi="LiberationSerif" w:cs="LiberationSerif"/>
          <w:sz w:val="22"/>
        </w:rPr>
        <w:tab/>
      </w:r>
      <w:r w:rsidR="00D8265D" w:rsidRPr="00274598">
        <w:rPr>
          <w:rFonts w:asciiTheme="minorHAnsi" w:hAnsiTheme="minorHAnsi" w:cs="LiberationSerif"/>
          <w:sz w:val="22"/>
        </w:rPr>
        <w:tab/>
      </w:r>
      <w:r w:rsidR="00D8265D" w:rsidRPr="00274598">
        <w:rPr>
          <w:rFonts w:asciiTheme="minorHAnsi" w:hAnsiTheme="minorHAnsi" w:cs="LiberationSerif"/>
          <w:szCs w:val="24"/>
        </w:rPr>
        <w:t xml:space="preserve"> </w:t>
      </w:r>
    </w:p>
    <w:p w14:paraId="159E6672" w14:textId="77777777" w:rsidR="00CE5A33" w:rsidRPr="002F2178" w:rsidRDefault="006C4CDE" w:rsidP="009A6CBC">
      <w:pPr>
        <w:autoSpaceDE w:val="0"/>
        <w:autoSpaceDN w:val="0"/>
        <w:adjustRightInd w:val="0"/>
        <w:ind w:left="454"/>
        <w:jc w:val="left"/>
        <w:rPr>
          <w:rFonts w:asciiTheme="minorHAnsi" w:hAnsiTheme="minorHAnsi" w:cs="LiberationSerif"/>
        </w:rPr>
      </w:pPr>
      <w:r>
        <w:rPr>
          <w:rFonts w:asciiTheme="minorHAnsi" w:hAnsiTheme="minorHAnsi" w:cs="LiberationSerif"/>
        </w:rPr>
        <w:tab/>
      </w:r>
      <w:r w:rsidR="0066053D">
        <w:rPr>
          <w:rFonts w:asciiTheme="minorHAnsi" w:hAnsiTheme="minorHAnsi" w:cs="LiberationSerif"/>
        </w:rPr>
        <w:tab/>
      </w:r>
      <w:r>
        <w:rPr>
          <w:rFonts w:asciiTheme="minorHAnsi" w:hAnsiTheme="minorHAnsi" w:cs="LiberationSerif"/>
        </w:rPr>
        <w:t xml:space="preserve">Par le décret n°2010-1255 du 22 octobre 2010 portant la délimitation des zones sismiques du </w:t>
      </w:r>
      <w:r w:rsidRPr="00FD776A">
        <w:rPr>
          <w:rFonts w:asciiTheme="minorHAnsi" w:hAnsiTheme="minorHAnsi" w:cs="LiberationSerif"/>
        </w:rPr>
        <w:t xml:space="preserve">territoire français, la commune </w:t>
      </w:r>
      <w:r>
        <w:rPr>
          <w:rFonts w:asciiTheme="minorHAnsi" w:hAnsiTheme="minorHAnsi" w:cs="LiberationSerif"/>
        </w:rPr>
        <w:t>…</w:t>
      </w:r>
      <w:r w:rsidRPr="00FD776A">
        <w:rPr>
          <w:rFonts w:asciiTheme="minorHAnsi" w:hAnsiTheme="minorHAnsi" w:cs="LiberationSerif"/>
        </w:rPr>
        <w:t xml:space="preserve"> est classée en </w:t>
      </w:r>
      <w:r w:rsidRPr="00FD776A">
        <w:rPr>
          <w:rFonts w:asciiTheme="minorHAnsi" w:hAnsiTheme="minorHAnsi" w:cs="LiberationSerif"/>
          <w:b/>
        </w:rPr>
        <w:t xml:space="preserve">zone de sismicité </w:t>
      </w:r>
      <w:r>
        <w:rPr>
          <w:rFonts w:asciiTheme="minorHAnsi" w:hAnsiTheme="minorHAnsi" w:cs="LiberationSerif"/>
          <w:b/>
        </w:rPr>
        <w:t>…</w:t>
      </w:r>
      <w:r w:rsidRPr="00FD776A">
        <w:rPr>
          <w:rFonts w:asciiTheme="minorHAnsi" w:hAnsiTheme="minorHAnsi" w:cs="LiberationSerif"/>
        </w:rPr>
        <w:t xml:space="preserve"> correspondant à un </w:t>
      </w:r>
      <w:r w:rsidRPr="00FD776A">
        <w:rPr>
          <w:rFonts w:asciiTheme="minorHAnsi" w:hAnsiTheme="minorHAnsi" w:cs="LiberationSerif"/>
          <w:b/>
        </w:rPr>
        <w:t xml:space="preserve">risque </w:t>
      </w:r>
      <w:r>
        <w:rPr>
          <w:rFonts w:asciiTheme="minorHAnsi" w:hAnsiTheme="minorHAnsi" w:cs="LiberationSerif"/>
          <w:b/>
        </w:rPr>
        <w:t>…</w:t>
      </w:r>
      <w:r w:rsidRPr="00FD776A">
        <w:rPr>
          <w:rFonts w:asciiTheme="minorHAnsi" w:hAnsiTheme="minorHAnsi" w:cs="LiberationSerif"/>
        </w:rPr>
        <w:t>.</w:t>
      </w:r>
      <w:r>
        <w:rPr>
          <w:rFonts w:asciiTheme="minorHAnsi" w:hAnsiTheme="minorHAnsi" w:cs="LiberationSerif"/>
        </w:rPr>
        <w:t xml:space="preserve"> </w:t>
      </w:r>
      <w:r w:rsidR="00DB26E1">
        <w:rPr>
          <w:rFonts w:asciiTheme="minorHAnsi" w:hAnsiTheme="minorHAnsi" w:cs="LiberationSerif"/>
        </w:rPr>
        <w:t xml:space="preserve"> </w:t>
      </w:r>
    </w:p>
    <w:p w14:paraId="78CCD7A3" w14:textId="77777777" w:rsidR="00F304B9" w:rsidRDefault="00F304B9" w:rsidP="00110190">
      <w:pPr>
        <w:pStyle w:val="Titre3"/>
        <w:ind w:left="908" w:hanging="454"/>
        <w:rPr>
          <w:rFonts w:ascii="Calibri" w:hAnsi="Calibri"/>
        </w:rPr>
      </w:pPr>
      <w:bookmarkStart w:id="40" w:name="_Toc401063050"/>
      <w:bookmarkStart w:id="41" w:name="_Toc401063217"/>
      <w:bookmarkStart w:id="42" w:name="_Toc401063383"/>
      <w:bookmarkStart w:id="43" w:name="_Toc401063384"/>
      <w:bookmarkStart w:id="44" w:name="_Toc401063385"/>
      <w:bookmarkStart w:id="45" w:name="_Toc401063386"/>
      <w:bookmarkStart w:id="46" w:name="_Toc413308829"/>
      <w:bookmarkStart w:id="47" w:name="_Toc29202629"/>
      <w:bookmarkEnd w:id="40"/>
      <w:bookmarkEnd w:id="41"/>
      <w:bookmarkEnd w:id="42"/>
      <w:bookmarkEnd w:id="43"/>
      <w:bookmarkEnd w:id="44"/>
      <w:bookmarkEnd w:id="45"/>
      <w:r w:rsidRPr="00DD6C01">
        <w:rPr>
          <w:rFonts w:ascii="Calibri" w:hAnsi="Calibri"/>
        </w:rPr>
        <w:t>Foudre</w:t>
      </w:r>
      <w:bookmarkEnd w:id="46"/>
      <w:bookmarkEnd w:id="47"/>
    </w:p>
    <w:p w14:paraId="65797934" w14:textId="77777777" w:rsidR="006C4CDE" w:rsidRDefault="00A32797" w:rsidP="006C4CDE">
      <w:pPr>
        <w:pStyle w:val="ParagrapheNiveau3"/>
      </w:pPr>
      <w:r>
        <w:tab/>
      </w:r>
      <w:r>
        <w:tab/>
      </w:r>
      <w:r w:rsidR="006C4CDE" w:rsidRPr="00D62C99">
        <w:t xml:space="preserve">Par rapport à la norme NF C </w:t>
      </w:r>
      <w:r w:rsidR="006C4CDE">
        <w:t xml:space="preserve">15-100, le niveau </w:t>
      </w:r>
      <w:proofErr w:type="spellStart"/>
      <w:r w:rsidR="006C4CDE">
        <w:t>kéraunique</w:t>
      </w:r>
      <w:proofErr w:type="spellEnd"/>
      <w:r w:rsidR="006C4CDE">
        <w:t xml:space="preserve"> de</w:t>
      </w:r>
      <w:r w:rsidR="006C4CDE" w:rsidRPr="00D62C99">
        <w:t xml:space="preserve"> </w:t>
      </w:r>
      <w:r w:rsidR="006C4CDE" w:rsidRPr="006C4CDE">
        <w:rPr>
          <w:i/>
        </w:rPr>
        <w:t>(département)</w:t>
      </w:r>
      <w:r w:rsidR="006C4CDE" w:rsidRPr="00D62C99">
        <w:t xml:space="preserve"> est de </w:t>
      </w:r>
      <w:r w:rsidR="006C4CDE">
        <w:t>...</w:t>
      </w:r>
      <w:r w:rsidR="006C4CDE" w:rsidRPr="00D62C99">
        <w:t xml:space="preserve">, soit une </w:t>
      </w:r>
      <w:r w:rsidR="006C4CDE" w:rsidRPr="00FD776A">
        <w:rPr>
          <w:b/>
        </w:rPr>
        <w:t xml:space="preserve">densité de foudroiement de </w:t>
      </w:r>
      <w:r w:rsidR="006C4CDE">
        <w:rPr>
          <w:b/>
        </w:rPr>
        <w:t>…</w:t>
      </w:r>
      <w:r w:rsidR="006C4CDE" w:rsidRPr="00FD776A">
        <w:rPr>
          <w:b/>
        </w:rPr>
        <w:t xml:space="preserve"> impacts par an et par km²</w:t>
      </w:r>
      <w:r w:rsidR="006C4CDE" w:rsidRPr="00FD776A">
        <w:t>.</w:t>
      </w:r>
    </w:p>
    <w:p w14:paraId="002BBCCD" w14:textId="77777777" w:rsidR="006C4CDE" w:rsidRPr="006C4CDE" w:rsidRDefault="006C4CDE" w:rsidP="006C4CDE">
      <w:pPr>
        <w:pStyle w:val="ParagrapheNiveau3"/>
      </w:pPr>
      <w:r>
        <w:t>On considère que le risque est élevé si la densité de foudroiement est supérieure à 2,5.</w:t>
      </w:r>
    </w:p>
    <w:p w14:paraId="28F6B015" w14:textId="77777777" w:rsidR="00EC43AE" w:rsidRPr="000B6514" w:rsidRDefault="00EC43AE" w:rsidP="00EC43AE">
      <w:pPr>
        <w:pStyle w:val="Titre3"/>
        <w:ind w:left="908" w:hanging="454"/>
        <w:rPr>
          <w:rFonts w:ascii="Calibri" w:hAnsi="Calibri"/>
        </w:rPr>
      </w:pPr>
      <w:bookmarkStart w:id="48" w:name="_Toc305490143"/>
      <w:bookmarkStart w:id="49" w:name="_Toc413308849"/>
      <w:bookmarkStart w:id="50" w:name="_Toc29202630"/>
      <w:bookmarkStart w:id="51" w:name="_Toc413308833"/>
      <w:r>
        <w:rPr>
          <w:rFonts w:ascii="Calibri" w:hAnsi="Calibri"/>
        </w:rPr>
        <w:t>Pollution</w:t>
      </w:r>
      <w:r w:rsidRPr="00DD6C01">
        <w:rPr>
          <w:rFonts w:ascii="Calibri" w:hAnsi="Calibri"/>
        </w:rPr>
        <w:t xml:space="preserve"> </w:t>
      </w:r>
      <w:bookmarkEnd w:id="48"/>
      <w:bookmarkEnd w:id="49"/>
      <w:r w:rsidRPr="00DD6C01">
        <w:rPr>
          <w:rFonts w:ascii="Calibri" w:hAnsi="Calibri"/>
        </w:rPr>
        <w:t>pyrotechnique</w:t>
      </w:r>
      <w:bookmarkEnd w:id="50"/>
      <w:r>
        <w:tab/>
      </w:r>
    </w:p>
    <w:p w14:paraId="1ACDE488" w14:textId="77777777" w:rsidR="00EC43AE" w:rsidRDefault="00EC43AE" w:rsidP="00EC43AE">
      <w:pPr>
        <w:ind w:left="454"/>
        <w:rPr>
          <w:rFonts w:ascii="Calibri" w:hAnsi="Calibri"/>
          <w:i/>
        </w:rPr>
      </w:pPr>
      <w:r w:rsidRPr="004902C7">
        <w:rPr>
          <w:rFonts w:ascii="Calibri" w:hAnsi="Calibri"/>
          <w:i/>
        </w:rPr>
        <w:t>Indiquer si pollution existante et/ou recherche en cours. Renvoi au rapport éventuel en annexe</w:t>
      </w:r>
    </w:p>
    <w:p w14:paraId="67C50188" w14:textId="77777777" w:rsidR="00EC43AE" w:rsidRDefault="00EC43AE" w:rsidP="00EC43AE">
      <w:pPr>
        <w:ind w:left="454"/>
        <w:rPr>
          <w:rFonts w:ascii="Calibri" w:hAnsi="Calibri"/>
          <w:i/>
        </w:rPr>
      </w:pPr>
      <w:r w:rsidRPr="00B81B6E">
        <w:rPr>
          <w:rFonts w:ascii="Calibri" w:hAnsi="Calibri"/>
          <w:i/>
        </w:rPr>
        <w:t>Indiquer démarches/études à mener / contraintes calendaires / impacts sur l’opératio</w:t>
      </w:r>
      <w:r>
        <w:rPr>
          <w:rFonts w:ascii="Calibri" w:hAnsi="Calibri"/>
          <w:i/>
        </w:rPr>
        <w:t>n</w:t>
      </w:r>
    </w:p>
    <w:p w14:paraId="0BD8AD3B" w14:textId="77777777" w:rsidR="00EC43AE" w:rsidRDefault="00EC43AE" w:rsidP="00EC43AE">
      <w:pPr>
        <w:ind w:left="454"/>
        <w:rPr>
          <w:rFonts w:ascii="Calibri" w:hAnsi="Calibri"/>
        </w:rPr>
      </w:pPr>
      <w:r>
        <w:rPr>
          <w:rFonts w:ascii="Calibri" w:hAnsi="Calibri"/>
          <w:i/>
        </w:rPr>
        <w:t>Faire une FIDAP si non initiée, sinon joindre l’ACRP</w:t>
      </w:r>
    </w:p>
    <w:p w14:paraId="127A565A" w14:textId="77777777" w:rsidR="00EC43AE" w:rsidRPr="000B6514" w:rsidRDefault="00EC43AE" w:rsidP="00EC43AE">
      <w:pPr>
        <w:pStyle w:val="Titre3"/>
        <w:ind w:left="908" w:hanging="454"/>
        <w:rPr>
          <w:rFonts w:ascii="Calibri" w:hAnsi="Calibri"/>
        </w:rPr>
      </w:pPr>
      <w:bookmarkStart w:id="52" w:name="_Toc29202631"/>
      <w:r>
        <w:rPr>
          <w:rFonts w:ascii="Calibri" w:hAnsi="Calibri"/>
        </w:rPr>
        <w:t>Pollution</w:t>
      </w:r>
      <w:r w:rsidRPr="00DD6C01">
        <w:rPr>
          <w:rFonts w:ascii="Calibri" w:hAnsi="Calibri"/>
        </w:rPr>
        <w:t xml:space="preserve"> </w:t>
      </w:r>
      <w:r>
        <w:rPr>
          <w:rFonts w:ascii="Calibri" w:hAnsi="Calibri"/>
        </w:rPr>
        <w:t>Industrielle</w:t>
      </w:r>
      <w:bookmarkEnd w:id="52"/>
      <w:r>
        <w:tab/>
      </w:r>
    </w:p>
    <w:p w14:paraId="7A4F6AB9" w14:textId="77777777" w:rsidR="00EC43AE" w:rsidRPr="004902C7" w:rsidRDefault="00EC43AE" w:rsidP="00EC43AE">
      <w:pPr>
        <w:ind w:left="454"/>
        <w:rPr>
          <w:rFonts w:ascii="Calibri" w:hAnsi="Calibri"/>
          <w:i/>
        </w:rPr>
      </w:pPr>
      <w:r w:rsidRPr="004902C7">
        <w:rPr>
          <w:rFonts w:ascii="Calibri" w:hAnsi="Calibri"/>
          <w:i/>
        </w:rPr>
        <w:t>Indiquer référence PPRI</w:t>
      </w:r>
    </w:p>
    <w:p w14:paraId="53BE259B" w14:textId="77777777" w:rsidR="00EC43AE" w:rsidRPr="00C43613" w:rsidRDefault="00EC43AE" w:rsidP="0066053D">
      <w:pPr>
        <w:ind w:left="454"/>
        <w:rPr>
          <w:rFonts w:ascii="Calibri" w:hAnsi="Calibri"/>
          <w:i/>
        </w:rPr>
      </w:pPr>
      <w:bookmarkStart w:id="53" w:name="_Toc400355048"/>
      <w:bookmarkStart w:id="54" w:name="_Toc400355049"/>
      <w:bookmarkEnd w:id="53"/>
      <w:bookmarkEnd w:id="54"/>
      <w:r w:rsidRPr="004902C7">
        <w:rPr>
          <w:rFonts w:ascii="Calibri" w:hAnsi="Calibri"/>
          <w:i/>
        </w:rPr>
        <w:t>Indiquer si pollution existante et/ou recherche en cours. Renvoi au rapport éventuel en annexe</w:t>
      </w:r>
      <w:r w:rsidR="006447B8">
        <w:rPr>
          <w:rFonts w:ascii="Calibri" w:hAnsi="Calibri"/>
          <w:i/>
        </w:rPr>
        <w:t xml:space="preserve"> </w:t>
      </w:r>
    </w:p>
    <w:p w14:paraId="40B58273" w14:textId="77777777" w:rsidR="006447B8" w:rsidRDefault="006447B8" w:rsidP="006447B8">
      <w:pPr>
        <w:pStyle w:val="Titre3bis"/>
      </w:pPr>
      <w:bookmarkStart w:id="55" w:name="_Toc29202632"/>
      <w:r>
        <w:t>Archéologie</w:t>
      </w:r>
      <w:bookmarkEnd w:id="55"/>
    </w:p>
    <w:p w14:paraId="0E5A5923" w14:textId="77777777" w:rsidR="006C4CDE" w:rsidRPr="00D62C99" w:rsidRDefault="006C4CDE" w:rsidP="006C4CDE">
      <w:pPr>
        <w:pStyle w:val="ParagrapheNiveau3"/>
      </w:pPr>
      <w:r w:rsidRPr="00D62C99">
        <w:t xml:space="preserve">Aucune entité archéologique n’est inventoriée </w:t>
      </w:r>
      <w:r w:rsidR="00B753FE">
        <w:t>dans la zone du projet</w:t>
      </w:r>
      <w:r w:rsidRPr="00D62C99">
        <w:t>.</w:t>
      </w:r>
    </w:p>
    <w:p w14:paraId="3B1A41A6" w14:textId="77777777" w:rsidR="008B09F3" w:rsidRPr="00F405BB" w:rsidRDefault="006C4CDE" w:rsidP="006C4CDE">
      <w:pPr>
        <w:pStyle w:val="ParagrapheNiveau3"/>
        <w:rPr>
          <w:b/>
        </w:rPr>
      </w:pPr>
      <w:r w:rsidRPr="00D62C99">
        <w:t xml:space="preserve">Néanmoins, </w:t>
      </w:r>
      <w:r>
        <w:t>tout projet est</w:t>
      </w:r>
      <w:r w:rsidRPr="00D62C99">
        <w:t xml:space="preserve"> soumis à la législation sur les découvertes archéologiques fortuites (loi du 17/01/2001 relative à l’archéologie). Ainsi, </w:t>
      </w:r>
      <w:r w:rsidRPr="00D62C99">
        <w:rPr>
          <w:b/>
        </w:rPr>
        <w:t xml:space="preserve">toute découverte archéologique lors des travaux devra </w:t>
      </w:r>
      <w:r>
        <w:rPr>
          <w:b/>
        </w:rPr>
        <w:t>être immédiatement</w:t>
      </w:r>
      <w:r w:rsidRPr="00D62C99">
        <w:rPr>
          <w:b/>
        </w:rPr>
        <w:t xml:space="preserve"> déclarée au Service Régional de l’Archéologie.</w:t>
      </w:r>
    </w:p>
    <w:p w14:paraId="79553E0A" w14:textId="77777777" w:rsidR="00936045" w:rsidRDefault="00936045" w:rsidP="00936045">
      <w:pPr>
        <w:pStyle w:val="Titre3bis"/>
      </w:pPr>
      <w:bookmarkStart w:id="56" w:name="_Toc29202633"/>
      <w:r>
        <w:t>Autres risques</w:t>
      </w:r>
      <w:bookmarkEnd w:id="56"/>
    </w:p>
    <w:p w14:paraId="563A0370" w14:textId="77777777" w:rsidR="00EC43AE" w:rsidRPr="00B64DA9" w:rsidRDefault="0066053D" w:rsidP="00B64DA9">
      <w:pPr>
        <w:pStyle w:val="Paragraphedeliste"/>
        <w:ind w:left="454"/>
        <w:rPr>
          <w:i/>
        </w:rPr>
      </w:pPr>
      <w:r w:rsidRPr="0066053D">
        <w:rPr>
          <w:i/>
        </w:rPr>
        <w:t xml:space="preserve">Indiquer </w:t>
      </w:r>
      <w:r w:rsidR="00C43613">
        <w:rPr>
          <w:i/>
        </w:rPr>
        <w:t xml:space="preserve">autres </w:t>
      </w:r>
      <w:r w:rsidRPr="0066053D">
        <w:rPr>
          <w:i/>
        </w:rPr>
        <w:t>risque</w:t>
      </w:r>
      <w:r w:rsidR="00C43613">
        <w:rPr>
          <w:i/>
        </w:rPr>
        <w:t xml:space="preserve">s possibles </w:t>
      </w:r>
      <w:r w:rsidRPr="0066053D">
        <w:rPr>
          <w:i/>
        </w:rPr>
        <w:t>(gaz type radon, nuisibles, inondation, etc.)</w:t>
      </w:r>
    </w:p>
    <w:p w14:paraId="0AA2B8A2" w14:textId="77777777" w:rsidR="00F304B9" w:rsidRPr="00DD6C01" w:rsidRDefault="00B4693B" w:rsidP="00D048B7">
      <w:pPr>
        <w:pStyle w:val="Titre2bis"/>
      </w:pPr>
      <w:bookmarkStart w:id="57" w:name="_Toc29202634"/>
      <w:bookmarkEnd w:id="51"/>
      <w:r>
        <w:t>URBANISME</w:t>
      </w:r>
      <w:r w:rsidR="00D23722">
        <w:t>,</w:t>
      </w:r>
      <w:r w:rsidR="00EC43AE">
        <w:t xml:space="preserve"> SERVITUDES</w:t>
      </w:r>
      <w:r w:rsidR="00D23722">
        <w:t xml:space="preserve"> ET ENVIRONNEMENT</w:t>
      </w:r>
      <w:bookmarkEnd w:id="57"/>
    </w:p>
    <w:p w14:paraId="1F91C345" w14:textId="77777777" w:rsidR="00F304B9" w:rsidRPr="00DD6C01" w:rsidRDefault="00EE5E80" w:rsidP="00110190">
      <w:pPr>
        <w:pStyle w:val="Titre3"/>
        <w:ind w:left="908" w:hanging="454"/>
        <w:rPr>
          <w:rFonts w:ascii="Calibri" w:hAnsi="Calibri"/>
        </w:rPr>
      </w:pPr>
      <w:bookmarkStart w:id="58" w:name="_Toc29202635"/>
      <w:r>
        <w:rPr>
          <w:rFonts w:ascii="Calibri" w:hAnsi="Calibri"/>
        </w:rPr>
        <w:t>Situation au regard du PLU</w:t>
      </w:r>
      <w:bookmarkEnd w:id="58"/>
    </w:p>
    <w:p w14:paraId="35FCEC2F" w14:textId="77777777" w:rsidR="00F304B9" w:rsidRPr="00DD6C01" w:rsidRDefault="00EE5E80" w:rsidP="00110190">
      <w:pPr>
        <w:pStyle w:val="Titre4"/>
        <w:tabs>
          <w:tab w:val="clear" w:pos="2552"/>
        </w:tabs>
        <w:ind w:left="1474" w:hanging="794"/>
        <w:rPr>
          <w:rFonts w:ascii="Calibri" w:hAnsi="Calibri"/>
        </w:rPr>
      </w:pPr>
      <w:bookmarkStart w:id="59" w:name="_Toc413308835"/>
      <w:bookmarkStart w:id="60" w:name="_Toc29202636"/>
      <w:r>
        <w:rPr>
          <w:rFonts w:ascii="Calibri" w:hAnsi="Calibri"/>
        </w:rPr>
        <w:t>Références</w:t>
      </w:r>
      <w:r w:rsidR="00B2098C">
        <w:rPr>
          <w:rFonts w:ascii="Calibri" w:hAnsi="Calibri"/>
        </w:rPr>
        <w:t xml:space="preserve"> </w:t>
      </w:r>
      <w:r w:rsidR="00F304B9" w:rsidRPr="00DD6C01">
        <w:rPr>
          <w:rFonts w:ascii="Calibri" w:hAnsi="Calibri"/>
        </w:rPr>
        <w:t>du PLU</w:t>
      </w:r>
      <w:bookmarkEnd w:id="59"/>
      <w:bookmarkEnd w:id="60"/>
    </w:p>
    <w:p w14:paraId="42FD90CE" w14:textId="77777777" w:rsidR="0066053D" w:rsidRDefault="0066053D" w:rsidP="0066053D">
      <w:pPr>
        <w:ind w:left="680"/>
        <w:rPr>
          <w:rFonts w:ascii="Calibri" w:hAnsi="Calibri"/>
          <w:i/>
        </w:rPr>
      </w:pPr>
      <w:bookmarkStart w:id="61" w:name="_Toc413308836"/>
      <w:r w:rsidRPr="000B5A8F">
        <w:rPr>
          <w:rFonts w:ascii="Calibri" w:hAnsi="Calibri"/>
          <w:i/>
        </w:rPr>
        <w:t>Indiquer référence PLU ou POS</w:t>
      </w:r>
    </w:p>
    <w:p w14:paraId="14A8FE7D" w14:textId="77777777" w:rsidR="0066053D" w:rsidRPr="000B5A8F" w:rsidRDefault="0066053D" w:rsidP="0066053D">
      <w:pPr>
        <w:ind w:left="680"/>
        <w:rPr>
          <w:rFonts w:ascii="Calibri" w:hAnsi="Calibri"/>
          <w:i/>
        </w:rPr>
      </w:pPr>
      <w:r>
        <w:rPr>
          <w:rFonts w:ascii="Calibri" w:hAnsi="Calibri"/>
          <w:i/>
        </w:rPr>
        <w:t>Indiquer coordonnées des contacts</w:t>
      </w:r>
    </w:p>
    <w:p w14:paraId="3237B81C" w14:textId="77777777" w:rsidR="0066053D" w:rsidRDefault="0066053D" w:rsidP="0066053D">
      <w:pPr>
        <w:ind w:left="680"/>
        <w:rPr>
          <w:rFonts w:ascii="Calibri" w:hAnsi="Calibri"/>
          <w:i/>
        </w:rPr>
      </w:pPr>
      <w:r w:rsidRPr="000B5A8F">
        <w:rPr>
          <w:rFonts w:ascii="Calibri" w:hAnsi="Calibri"/>
          <w:i/>
        </w:rPr>
        <w:t>Description générale, numérotation zone</w:t>
      </w:r>
      <w:r w:rsidR="00A25F2D">
        <w:rPr>
          <w:rFonts w:ascii="Calibri" w:hAnsi="Calibri"/>
          <w:i/>
        </w:rPr>
        <w:t>, cadastre</w:t>
      </w:r>
    </w:p>
    <w:p w14:paraId="1E9ED494" w14:textId="77777777" w:rsidR="001F2F1F" w:rsidRPr="0066053D" w:rsidRDefault="0066053D" w:rsidP="0066053D">
      <w:pPr>
        <w:ind w:left="680"/>
        <w:rPr>
          <w:rFonts w:ascii="Calibri" w:hAnsi="Calibri"/>
          <w:i/>
        </w:rPr>
      </w:pPr>
      <w:r>
        <w:rPr>
          <w:rFonts w:ascii="Calibri" w:hAnsi="Calibri"/>
          <w:i/>
        </w:rPr>
        <w:t>Joindre le PLU/POS en annexe si nécessaire</w:t>
      </w:r>
    </w:p>
    <w:p w14:paraId="4E4DF367" w14:textId="77777777" w:rsidR="00F304B9" w:rsidRPr="00DD6C01" w:rsidRDefault="00F304B9" w:rsidP="00110190">
      <w:pPr>
        <w:pStyle w:val="Titre4"/>
        <w:tabs>
          <w:tab w:val="clear" w:pos="2552"/>
        </w:tabs>
        <w:ind w:left="1474" w:hanging="794"/>
        <w:rPr>
          <w:rFonts w:ascii="Calibri" w:hAnsi="Calibri"/>
        </w:rPr>
      </w:pPr>
      <w:bookmarkStart w:id="62" w:name="_Toc413308837"/>
      <w:bookmarkStart w:id="63" w:name="_Toc29202637"/>
      <w:bookmarkEnd w:id="61"/>
      <w:r w:rsidRPr="00DD6C01">
        <w:rPr>
          <w:rFonts w:ascii="Calibri" w:hAnsi="Calibri"/>
        </w:rPr>
        <w:t>Emprise au sol</w:t>
      </w:r>
      <w:bookmarkEnd w:id="62"/>
      <w:bookmarkEnd w:id="63"/>
    </w:p>
    <w:p w14:paraId="1F7F94C1" w14:textId="77777777" w:rsidR="0066053D" w:rsidRPr="0066053D" w:rsidRDefault="00EC4821" w:rsidP="0066053D">
      <w:pPr>
        <w:ind w:left="680"/>
        <w:rPr>
          <w:rFonts w:ascii="Calibri" w:hAnsi="Calibri"/>
          <w:i/>
        </w:rPr>
      </w:pPr>
      <w:bookmarkStart w:id="64" w:name="_Toc413308838"/>
      <w:r>
        <w:rPr>
          <w:rFonts w:ascii="Calibri" w:hAnsi="Calibri"/>
          <w:i/>
        </w:rPr>
        <w:t xml:space="preserve">Indiquer les </w:t>
      </w:r>
      <w:r w:rsidR="0066053D" w:rsidRPr="0066053D">
        <w:rPr>
          <w:rFonts w:ascii="Calibri" w:hAnsi="Calibri"/>
          <w:i/>
        </w:rPr>
        <w:t xml:space="preserve">caractéristiques limites séparatives, </w:t>
      </w:r>
      <w:r>
        <w:rPr>
          <w:rFonts w:ascii="Calibri" w:hAnsi="Calibri"/>
          <w:i/>
        </w:rPr>
        <w:t xml:space="preserve">le </w:t>
      </w:r>
      <w:r w:rsidR="0066053D" w:rsidRPr="0066053D">
        <w:rPr>
          <w:rFonts w:ascii="Calibri" w:hAnsi="Calibri"/>
          <w:i/>
        </w:rPr>
        <w:t>coefficient d’occupation</w:t>
      </w:r>
      <w:r>
        <w:rPr>
          <w:rFonts w:ascii="Calibri" w:hAnsi="Calibri"/>
          <w:i/>
        </w:rPr>
        <w:t xml:space="preserve"> ou sans contraintes</w:t>
      </w:r>
    </w:p>
    <w:p w14:paraId="7C7A7DE3" w14:textId="77777777" w:rsidR="00F304B9" w:rsidRPr="00DD6C01" w:rsidRDefault="00F304B9" w:rsidP="00110190">
      <w:pPr>
        <w:pStyle w:val="Titre4"/>
        <w:tabs>
          <w:tab w:val="clear" w:pos="2552"/>
        </w:tabs>
        <w:ind w:left="1474" w:hanging="794"/>
        <w:rPr>
          <w:rFonts w:ascii="Calibri" w:hAnsi="Calibri"/>
        </w:rPr>
      </w:pPr>
      <w:bookmarkStart w:id="65" w:name="_Toc29202638"/>
      <w:r w:rsidRPr="00DD6C01">
        <w:rPr>
          <w:rFonts w:ascii="Calibri" w:hAnsi="Calibri"/>
        </w:rPr>
        <w:lastRenderedPageBreak/>
        <w:t>Hauteur des constructions</w:t>
      </w:r>
      <w:bookmarkEnd w:id="64"/>
      <w:bookmarkEnd w:id="65"/>
    </w:p>
    <w:p w14:paraId="023C5C23" w14:textId="77777777" w:rsidR="00F27798" w:rsidRPr="00237195" w:rsidRDefault="0060128E" w:rsidP="00F27798">
      <w:pPr>
        <w:ind w:left="680"/>
        <w:rPr>
          <w:rFonts w:ascii="Calibri" w:hAnsi="Calibri"/>
          <w:highlight w:val="yellow"/>
        </w:rPr>
      </w:pPr>
      <w:bookmarkStart w:id="66" w:name="_Toc413308839"/>
      <w:r w:rsidRPr="009A67CB">
        <w:rPr>
          <w:rFonts w:ascii="Calibri" w:hAnsi="Calibri"/>
          <w:i/>
        </w:rPr>
        <w:t>Indiquer précision sur les hauteurs à respecter ou sans contraintes</w:t>
      </w:r>
    </w:p>
    <w:p w14:paraId="60A76921" w14:textId="77777777" w:rsidR="00F304B9" w:rsidRPr="00DD6C01" w:rsidRDefault="00F304B9" w:rsidP="00110190">
      <w:pPr>
        <w:pStyle w:val="Titre4"/>
        <w:tabs>
          <w:tab w:val="clear" w:pos="2552"/>
        </w:tabs>
        <w:ind w:left="1474" w:hanging="794"/>
        <w:rPr>
          <w:rFonts w:ascii="Calibri" w:hAnsi="Calibri"/>
        </w:rPr>
      </w:pPr>
      <w:bookmarkStart w:id="67" w:name="_Toc29202639"/>
      <w:r w:rsidRPr="00DD6C01">
        <w:rPr>
          <w:rFonts w:ascii="Calibri" w:hAnsi="Calibri"/>
        </w:rPr>
        <w:t>Contrainte architecturale</w:t>
      </w:r>
      <w:bookmarkEnd w:id="66"/>
      <w:bookmarkEnd w:id="67"/>
    </w:p>
    <w:p w14:paraId="1178FC99" w14:textId="77777777" w:rsidR="0060128E" w:rsidRPr="004F39E1" w:rsidRDefault="0060128E" w:rsidP="0060128E">
      <w:pPr>
        <w:ind w:left="680"/>
        <w:rPr>
          <w:rFonts w:ascii="Calibri" w:hAnsi="Calibri"/>
          <w:i/>
        </w:rPr>
      </w:pPr>
      <w:bookmarkStart w:id="68" w:name="_Toc401063064"/>
      <w:bookmarkStart w:id="69" w:name="_Toc401063231"/>
      <w:bookmarkStart w:id="70" w:name="_Toc401063399"/>
      <w:bookmarkEnd w:id="68"/>
      <w:bookmarkEnd w:id="69"/>
      <w:bookmarkEnd w:id="70"/>
      <w:r w:rsidRPr="004F39E1">
        <w:rPr>
          <w:rFonts w:ascii="Calibri" w:hAnsi="Calibri"/>
          <w:i/>
        </w:rPr>
        <w:t>Indiquer si la zone est soumise (classement historique, aspects extérieurs, etc.)</w:t>
      </w:r>
    </w:p>
    <w:p w14:paraId="697F2962" w14:textId="77777777" w:rsidR="00BA4C52" w:rsidRDefault="00D23722" w:rsidP="00BA4C52">
      <w:pPr>
        <w:pStyle w:val="Titre4bis"/>
      </w:pPr>
      <w:bookmarkStart w:id="71" w:name="_Toc29202640"/>
      <w:bookmarkStart w:id="72" w:name="_Toc413308842"/>
      <w:r>
        <w:t>Proximité d’un monument classé ou inscrit</w:t>
      </w:r>
      <w:bookmarkEnd w:id="71"/>
      <w:r>
        <w:t xml:space="preserve"> </w:t>
      </w:r>
    </w:p>
    <w:p w14:paraId="4E639075" w14:textId="77777777" w:rsidR="00BA4C52" w:rsidRPr="00BA4C52" w:rsidRDefault="00D23722" w:rsidP="00D23722">
      <w:pPr>
        <w:pStyle w:val="ParagrapheNiveau4"/>
        <w:rPr>
          <w:i/>
          <w:color w:val="FFFFFF" w:themeColor="background1"/>
        </w:rPr>
      </w:pPr>
      <w:r>
        <w:tab/>
      </w:r>
      <w:r>
        <w:tab/>
      </w:r>
      <w:r w:rsidRPr="00D62C99">
        <w:t xml:space="preserve">Le site </w:t>
      </w:r>
      <w:r w:rsidRPr="0014372C">
        <w:t>concerné par l’opération se situe</w:t>
      </w:r>
      <w:r w:rsidRPr="0014372C">
        <w:rPr>
          <w:b/>
        </w:rPr>
        <w:t xml:space="preserve"> en dehors de tout périmètre de protection de 500 mètres</w:t>
      </w:r>
      <w:r w:rsidRPr="00D62C99">
        <w:t xml:space="preserve"> lié à la présence d’un mon</w:t>
      </w:r>
      <w:r>
        <w:t>um</w:t>
      </w:r>
      <w:r w:rsidRPr="00D62C99">
        <w:t>ent inscrit ou classé.</w:t>
      </w:r>
    </w:p>
    <w:p w14:paraId="5CA9BC02" w14:textId="77777777" w:rsidR="00F304B9" w:rsidRPr="00DD6C01" w:rsidRDefault="00F304B9" w:rsidP="00A15876">
      <w:pPr>
        <w:pStyle w:val="Titre3"/>
        <w:ind w:left="908" w:hanging="454"/>
        <w:rPr>
          <w:rFonts w:ascii="Calibri" w:hAnsi="Calibri"/>
        </w:rPr>
      </w:pPr>
      <w:bookmarkStart w:id="73" w:name="_Toc305490138"/>
      <w:bookmarkStart w:id="74" w:name="_Toc413308844"/>
      <w:bookmarkStart w:id="75" w:name="_Toc29202641"/>
      <w:bookmarkEnd w:id="72"/>
      <w:r w:rsidRPr="00DD6C01">
        <w:rPr>
          <w:rFonts w:ascii="Calibri" w:hAnsi="Calibri"/>
        </w:rPr>
        <w:t>Permis de construire</w:t>
      </w:r>
      <w:bookmarkEnd w:id="73"/>
      <w:bookmarkEnd w:id="74"/>
      <w:r>
        <w:rPr>
          <w:rFonts w:ascii="Calibri" w:hAnsi="Calibri"/>
        </w:rPr>
        <w:t xml:space="preserve"> et certificats</w:t>
      </w:r>
      <w:bookmarkEnd w:id="75"/>
    </w:p>
    <w:p w14:paraId="769E7AF4" w14:textId="77777777" w:rsidR="0060128E" w:rsidRDefault="0060128E" w:rsidP="0060128E">
      <w:pPr>
        <w:ind w:left="454"/>
        <w:rPr>
          <w:rFonts w:ascii="Calibri" w:hAnsi="Calibri"/>
          <w:i/>
        </w:rPr>
      </w:pPr>
      <w:bookmarkStart w:id="76" w:name="_Toc413308845"/>
      <w:bookmarkStart w:id="77" w:name="_Toc305490142"/>
      <w:r w:rsidRPr="005613F7">
        <w:rPr>
          <w:rFonts w:ascii="Calibri" w:hAnsi="Calibri"/>
          <w:i/>
        </w:rPr>
        <w:t>Indiquer les différents types de déclarations</w:t>
      </w:r>
    </w:p>
    <w:p w14:paraId="38DFE7DD" w14:textId="77777777" w:rsidR="0060128E" w:rsidRPr="005613F7" w:rsidRDefault="0060128E" w:rsidP="0060128E">
      <w:pPr>
        <w:ind w:left="454"/>
        <w:rPr>
          <w:rFonts w:ascii="Calibri" w:hAnsi="Calibri"/>
          <w:i/>
        </w:rPr>
      </w:pPr>
      <w:r>
        <w:rPr>
          <w:rFonts w:ascii="Calibri" w:hAnsi="Calibri"/>
          <w:i/>
        </w:rPr>
        <w:t>Exigences en termes de délais éventuelles</w:t>
      </w:r>
    </w:p>
    <w:p w14:paraId="00CEE1A1" w14:textId="77777777" w:rsidR="00F304B9" w:rsidRPr="00DD6C01" w:rsidRDefault="00F304B9" w:rsidP="00A15876">
      <w:pPr>
        <w:pStyle w:val="Titre3"/>
        <w:ind w:left="908" w:hanging="454"/>
        <w:rPr>
          <w:rFonts w:ascii="Calibri" w:hAnsi="Calibri"/>
        </w:rPr>
      </w:pPr>
      <w:bookmarkStart w:id="78" w:name="_Toc29202642"/>
      <w:r w:rsidRPr="00DD6C01">
        <w:rPr>
          <w:rFonts w:ascii="Calibri" w:hAnsi="Calibri"/>
        </w:rPr>
        <w:t>Servitudes</w:t>
      </w:r>
      <w:bookmarkEnd w:id="76"/>
      <w:bookmarkEnd w:id="78"/>
    </w:p>
    <w:p w14:paraId="1BB296E3" w14:textId="77777777" w:rsidR="00F304B9" w:rsidRPr="00DD6C01" w:rsidRDefault="00F304B9" w:rsidP="00A15876">
      <w:pPr>
        <w:pStyle w:val="Titre4"/>
        <w:tabs>
          <w:tab w:val="clear" w:pos="2552"/>
        </w:tabs>
        <w:ind w:left="1474" w:hanging="794"/>
        <w:rPr>
          <w:rFonts w:ascii="Calibri" w:hAnsi="Calibri"/>
        </w:rPr>
      </w:pPr>
      <w:bookmarkStart w:id="79" w:name="_Toc29202643"/>
      <w:bookmarkStart w:id="80" w:name="_Toc413308847"/>
      <w:r w:rsidRPr="00DD6C01">
        <w:rPr>
          <w:rFonts w:ascii="Calibri" w:hAnsi="Calibri"/>
        </w:rPr>
        <w:t>Servitudes aéronautiques</w:t>
      </w:r>
      <w:bookmarkEnd w:id="79"/>
      <w:r w:rsidRPr="00DD6C01">
        <w:rPr>
          <w:rFonts w:ascii="Calibri" w:hAnsi="Calibri"/>
        </w:rPr>
        <w:t xml:space="preserve"> </w:t>
      </w:r>
      <w:bookmarkEnd w:id="80"/>
    </w:p>
    <w:p w14:paraId="2D533B30" w14:textId="77777777" w:rsidR="0060128E" w:rsidRPr="00A03911" w:rsidRDefault="0060128E" w:rsidP="0060128E">
      <w:pPr>
        <w:ind w:left="680"/>
        <w:rPr>
          <w:rFonts w:ascii="Calibri" w:hAnsi="Calibri"/>
          <w:i/>
        </w:rPr>
      </w:pPr>
      <w:bookmarkStart w:id="81" w:name="_Toc413308848"/>
      <w:r w:rsidRPr="00A03911">
        <w:rPr>
          <w:rFonts w:ascii="Calibri" w:hAnsi="Calibri"/>
          <w:i/>
        </w:rPr>
        <w:t>Indiquer les servitudes existantes et leurs références, renvoi en annexe éventuel</w:t>
      </w:r>
    </w:p>
    <w:p w14:paraId="6D1272AB" w14:textId="77777777" w:rsidR="00F304B9" w:rsidRPr="00DD6C01" w:rsidRDefault="00F304B9" w:rsidP="00A15876">
      <w:pPr>
        <w:pStyle w:val="Titre4"/>
        <w:tabs>
          <w:tab w:val="clear" w:pos="2552"/>
        </w:tabs>
        <w:ind w:left="1474" w:hanging="794"/>
        <w:rPr>
          <w:rFonts w:ascii="Calibri" w:hAnsi="Calibri"/>
        </w:rPr>
      </w:pPr>
      <w:bookmarkStart w:id="82" w:name="_Toc29202644"/>
      <w:r w:rsidRPr="00DD6C01">
        <w:rPr>
          <w:rFonts w:ascii="Calibri" w:hAnsi="Calibri"/>
        </w:rPr>
        <w:t>Servitudes radioélectriques</w:t>
      </w:r>
      <w:bookmarkEnd w:id="81"/>
      <w:bookmarkEnd w:id="82"/>
    </w:p>
    <w:bookmarkEnd w:id="77"/>
    <w:p w14:paraId="77C60497" w14:textId="77777777" w:rsidR="00F304B9" w:rsidRPr="005C010C" w:rsidRDefault="000F4F45" w:rsidP="0060128E">
      <w:pPr>
        <w:ind w:left="680"/>
        <w:rPr>
          <w:rFonts w:ascii="Calibri" w:hAnsi="Calibri"/>
        </w:rPr>
      </w:pPr>
      <w:r>
        <w:rPr>
          <w:rFonts w:ascii="Calibri" w:hAnsi="Calibri"/>
          <w:i/>
        </w:rPr>
        <w:tab/>
      </w:r>
      <w:r w:rsidR="0060128E" w:rsidRPr="00A03911">
        <w:rPr>
          <w:rFonts w:ascii="Calibri" w:hAnsi="Calibri"/>
          <w:i/>
        </w:rPr>
        <w:t>Indiquer les servitudes existantes et leurs références, renvoi en annexe éventuel</w:t>
      </w:r>
      <w:r w:rsidR="00A808EF">
        <w:rPr>
          <w:rFonts w:ascii="Calibri" w:hAnsi="Calibri"/>
        </w:rPr>
        <w:t xml:space="preserve"> </w:t>
      </w:r>
    </w:p>
    <w:p w14:paraId="02AAFDD6" w14:textId="77777777" w:rsidR="00F304B9" w:rsidRPr="00514DDE" w:rsidRDefault="00F304B9" w:rsidP="00686D9C">
      <w:pPr>
        <w:pStyle w:val="Titre4"/>
        <w:tabs>
          <w:tab w:val="clear" w:pos="2552"/>
        </w:tabs>
        <w:ind w:left="1474" w:hanging="794"/>
        <w:rPr>
          <w:rFonts w:ascii="Calibri" w:hAnsi="Calibri"/>
        </w:rPr>
      </w:pPr>
      <w:bookmarkStart w:id="83" w:name="_Toc29202645"/>
      <w:r w:rsidRPr="00514DDE">
        <w:rPr>
          <w:rFonts w:ascii="Calibri" w:hAnsi="Calibri"/>
        </w:rPr>
        <w:t>Autres servitudes</w:t>
      </w:r>
      <w:r>
        <w:rPr>
          <w:rFonts w:ascii="Calibri" w:hAnsi="Calibri"/>
        </w:rPr>
        <w:t xml:space="preserve"> ou concessions</w:t>
      </w:r>
      <w:bookmarkEnd w:id="83"/>
    </w:p>
    <w:p w14:paraId="74D89A49" w14:textId="77777777" w:rsidR="00682DB8" w:rsidRPr="0060128E" w:rsidRDefault="0060128E" w:rsidP="0060128E">
      <w:pPr>
        <w:ind w:left="680"/>
        <w:rPr>
          <w:rFonts w:ascii="Calibri" w:hAnsi="Calibri"/>
          <w:i/>
        </w:rPr>
      </w:pPr>
      <w:r>
        <w:rPr>
          <w:noProof/>
        </w:rPr>
        <w:tab/>
      </w:r>
      <w:r w:rsidRPr="00A03911">
        <w:rPr>
          <w:rFonts w:ascii="Calibri" w:hAnsi="Calibri"/>
          <w:i/>
        </w:rPr>
        <w:t>Indiquer les servitudes</w:t>
      </w:r>
      <w:r>
        <w:rPr>
          <w:rFonts w:ascii="Calibri" w:hAnsi="Calibri"/>
          <w:i/>
        </w:rPr>
        <w:t xml:space="preserve"> et concessions</w:t>
      </w:r>
      <w:r w:rsidRPr="00A03911">
        <w:rPr>
          <w:rFonts w:ascii="Calibri" w:hAnsi="Calibri"/>
          <w:i/>
        </w:rPr>
        <w:t xml:space="preserve"> existantes et leurs références, renvoi en annexe éventuel</w:t>
      </w:r>
      <w:r>
        <w:rPr>
          <w:rFonts w:ascii="Calibri" w:hAnsi="Calibri"/>
          <w:i/>
        </w:rPr>
        <w:t xml:space="preserve"> (réseaux gaz, transport hydrocarbures, etc.)</w:t>
      </w:r>
    </w:p>
    <w:p w14:paraId="34A3CE6B" w14:textId="77777777" w:rsidR="00D23722" w:rsidRDefault="00D23722" w:rsidP="00D23722">
      <w:pPr>
        <w:pStyle w:val="Titre3"/>
        <w:ind w:left="908" w:hanging="454"/>
        <w:rPr>
          <w:rFonts w:ascii="Calibri" w:hAnsi="Calibri"/>
        </w:rPr>
      </w:pPr>
      <w:bookmarkStart w:id="84" w:name="_Toc29202646"/>
      <w:bookmarkStart w:id="85" w:name="_Toc413308852"/>
      <w:r>
        <w:rPr>
          <w:rFonts w:ascii="Calibri" w:hAnsi="Calibri"/>
        </w:rPr>
        <w:t>Contraintes environnementales</w:t>
      </w:r>
      <w:bookmarkEnd w:id="84"/>
      <w:r>
        <w:rPr>
          <w:rFonts w:ascii="Calibri" w:hAnsi="Calibri"/>
        </w:rPr>
        <w:t xml:space="preserve"> </w:t>
      </w:r>
    </w:p>
    <w:p w14:paraId="0B32BF02" w14:textId="77777777" w:rsidR="00855A6F" w:rsidRDefault="00D23722" w:rsidP="00D23722">
      <w:pPr>
        <w:pStyle w:val="Titre4bis"/>
      </w:pPr>
      <w:bookmarkStart w:id="86" w:name="_Toc29202647"/>
      <w:r>
        <w:t>Zones</w:t>
      </w:r>
      <w:r w:rsidR="00952F92">
        <w:t xml:space="preserve"> protégées</w:t>
      </w:r>
      <w:bookmarkEnd w:id="86"/>
    </w:p>
    <w:p w14:paraId="34D664ED" w14:textId="77777777" w:rsidR="00D23722" w:rsidRDefault="00D23722" w:rsidP="00D23722">
      <w:pPr>
        <w:ind w:left="680"/>
        <w:rPr>
          <w:rFonts w:ascii="Calibri" w:hAnsi="Calibri"/>
          <w:i/>
        </w:rPr>
      </w:pPr>
      <w:r>
        <w:rPr>
          <w:rFonts w:ascii="Calibri" w:hAnsi="Calibri"/>
          <w:i/>
        </w:rPr>
        <w:t>Indiquer</w:t>
      </w:r>
      <w:r w:rsidRPr="000B5A8F">
        <w:rPr>
          <w:rFonts w:ascii="Calibri" w:hAnsi="Calibri"/>
          <w:i/>
        </w:rPr>
        <w:t xml:space="preserve"> classement zone (NATURA 2000, sites remarquables, </w:t>
      </w:r>
      <w:r>
        <w:rPr>
          <w:rFonts w:ascii="Calibri" w:hAnsi="Calibri"/>
          <w:i/>
        </w:rPr>
        <w:t>intérêt patrimonial</w:t>
      </w:r>
      <w:r w:rsidRPr="000B5A8F">
        <w:rPr>
          <w:rFonts w:ascii="Calibri" w:hAnsi="Calibri"/>
          <w:i/>
        </w:rPr>
        <w:t>, etc.)</w:t>
      </w:r>
    </w:p>
    <w:p w14:paraId="1FEAB097" w14:textId="77777777" w:rsidR="00D23722" w:rsidRDefault="00D23722" w:rsidP="00D23722">
      <w:pPr>
        <w:ind w:left="680"/>
        <w:rPr>
          <w:rFonts w:ascii="Calibri" w:hAnsi="Calibri"/>
          <w:i/>
        </w:rPr>
      </w:pPr>
    </w:p>
    <w:p w14:paraId="09855831" w14:textId="77777777" w:rsidR="00D23722" w:rsidRDefault="00D23722" w:rsidP="00D23722">
      <w:pPr>
        <w:ind w:left="680"/>
        <w:rPr>
          <w:rFonts w:ascii="Calibri" w:hAnsi="Calibri"/>
          <w:i/>
        </w:rPr>
      </w:pPr>
    </w:p>
    <w:p w14:paraId="5B950047" w14:textId="77777777" w:rsidR="00D23722" w:rsidRDefault="00D23722" w:rsidP="00D23722">
      <w:pPr>
        <w:ind w:left="680"/>
        <w:rPr>
          <w:rFonts w:ascii="Calibri" w:hAnsi="Calibri"/>
          <w:i/>
        </w:rPr>
      </w:pPr>
    </w:p>
    <w:p w14:paraId="7E3891A2" w14:textId="77777777" w:rsidR="00D23722" w:rsidRDefault="00D23722" w:rsidP="00D23722">
      <w:pPr>
        <w:ind w:left="680"/>
        <w:rPr>
          <w:rFonts w:ascii="Calibri" w:hAnsi="Calibri"/>
          <w:i/>
        </w:rPr>
      </w:pPr>
    </w:p>
    <w:p w14:paraId="5B37FEFE" w14:textId="77777777" w:rsidR="00D23722" w:rsidRDefault="00D23722" w:rsidP="00D23722">
      <w:pPr>
        <w:ind w:left="680"/>
        <w:rPr>
          <w:rFonts w:ascii="Calibri" w:hAnsi="Calibri"/>
          <w:i/>
        </w:rPr>
      </w:pPr>
    </w:p>
    <w:p w14:paraId="0E3E3BF4" w14:textId="77777777" w:rsidR="00D23722" w:rsidRDefault="00D23722" w:rsidP="00D23722">
      <w:pPr>
        <w:ind w:left="680"/>
        <w:rPr>
          <w:rFonts w:ascii="Calibri" w:hAnsi="Calibri"/>
          <w:i/>
        </w:rPr>
      </w:pPr>
    </w:p>
    <w:p w14:paraId="048EC5C7" w14:textId="77777777" w:rsidR="00D23722" w:rsidRDefault="00D23722" w:rsidP="00D23722">
      <w:pPr>
        <w:ind w:left="680"/>
        <w:rPr>
          <w:rFonts w:ascii="Calibri" w:hAnsi="Calibri"/>
          <w:i/>
        </w:rPr>
      </w:pPr>
    </w:p>
    <w:p w14:paraId="7446175E" w14:textId="77777777" w:rsidR="00D23722" w:rsidRDefault="00D23722" w:rsidP="00D23722">
      <w:pPr>
        <w:ind w:left="680"/>
        <w:rPr>
          <w:rFonts w:ascii="Calibri" w:hAnsi="Calibri"/>
          <w:i/>
        </w:rPr>
      </w:pPr>
    </w:p>
    <w:p w14:paraId="3FFB5434" w14:textId="77777777" w:rsidR="00D23722" w:rsidRDefault="00D23722" w:rsidP="00D23722">
      <w:pPr>
        <w:ind w:left="680"/>
        <w:rPr>
          <w:rFonts w:ascii="Calibri" w:hAnsi="Calibri"/>
          <w:i/>
        </w:rPr>
      </w:pPr>
    </w:p>
    <w:p w14:paraId="27DA2DD4" w14:textId="77777777" w:rsidR="00D23722" w:rsidRDefault="00D23722" w:rsidP="00D23722">
      <w:pPr>
        <w:ind w:left="680"/>
        <w:rPr>
          <w:rFonts w:ascii="Calibri" w:hAnsi="Calibri"/>
          <w:i/>
        </w:rPr>
      </w:pPr>
    </w:p>
    <w:p w14:paraId="781CD6CF" w14:textId="77777777" w:rsidR="00D23722" w:rsidRPr="00A03E44" w:rsidRDefault="00D23722" w:rsidP="00A75318">
      <w:pPr>
        <w:ind w:left="227"/>
        <w:rPr>
          <w:rFonts w:ascii="Calibri" w:hAnsi="Calibri"/>
        </w:rPr>
      </w:pPr>
    </w:p>
    <w:tbl>
      <w:tblPr>
        <w:tblStyle w:val="TableauGrille4-Accentuation1"/>
        <w:tblW w:w="0" w:type="auto"/>
        <w:tblLook w:val="0420" w:firstRow="1" w:lastRow="0" w:firstColumn="0" w:lastColumn="0" w:noHBand="0" w:noVBand="1"/>
      </w:tblPr>
      <w:tblGrid>
        <w:gridCol w:w="2122"/>
        <w:gridCol w:w="4677"/>
        <w:gridCol w:w="1418"/>
        <w:gridCol w:w="1411"/>
      </w:tblGrid>
      <w:tr w:rsidR="00D23722" w:rsidRPr="00BA4C52" w14:paraId="332F4D37" w14:textId="77777777" w:rsidTr="00FE6375">
        <w:trPr>
          <w:cnfStyle w:val="100000000000" w:firstRow="1" w:lastRow="0" w:firstColumn="0" w:lastColumn="0" w:oddVBand="0" w:evenVBand="0" w:oddHBand="0" w:evenHBand="0" w:firstRowFirstColumn="0" w:firstRowLastColumn="0" w:lastRowFirstColumn="0" w:lastRowLastColumn="0"/>
          <w:trHeight w:val="454"/>
        </w:trPr>
        <w:tc>
          <w:tcPr>
            <w:tcW w:w="2122" w:type="dxa"/>
            <w:noWrap/>
            <w:vAlign w:val="center"/>
            <w:hideMark/>
          </w:tcPr>
          <w:p w14:paraId="0569B744" w14:textId="77777777" w:rsidR="00D23722" w:rsidRPr="00BA4C52" w:rsidRDefault="00D23722" w:rsidP="00FE6375">
            <w:pPr>
              <w:jc w:val="center"/>
              <w:rPr>
                <w:rFonts w:ascii="Calibri" w:eastAsia="Times New Roman" w:hAnsi="Calibri"/>
              </w:rPr>
            </w:pPr>
            <w:r w:rsidRPr="00BA4C52">
              <w:rPr>
                <w:rFonts w:ascii="Calibri" w:eastAsia="Times New Roman" w:hAnsi="Calibri"/>
              </w:rPr>
              <w:lastRenderedPageBreak/>
              <w:t>Classement</w:t>
            </w:r>
          </w:p>
        </w:tc>
        <w:tc>
          <w:tcPr>
            <w:tcW w:w="4677" w:type="dxa"/>
            <w:noWrap/>
            <w:vAlign w:val="center"/>
            <w:hideMark/>
          </w:tcPr>
          <w:p w14:paraId="43A86D1E" w14:textId="77777777" w:rsidR="00D23722" w:rsidRPr="00BA4C52" w:rsidRDefault="00D23722" w:rsidP="00FE6375">
            <w:pPr>
              <w:jc w:val="center"/>
              <w:rPr>
                <w:rFonts w:ascii="Calibri" w:eastAsia="Times New Roman" w:hAnsi="Calibri"/>
              </w:rPr>
            </w:pPr>
            <w:r w:rsidRPr="00BA4C52">
              <w:rPr>
                <w:rFonts w:ascii="Calibri" w:eastAsia="Times New Roman" w:hAnsi="Calibri"/>
              </w:rPr>
              <w:t>Type</w:t>
            </w:r>
          </w:p>
        </w:tc>
        <w:tc>
          <w:tcPr>
            <w:tcW w:w="1418" w:type="dxa"/>
            <w:noWrap/>
            <w:vAlign w:val="center"/>
            <w:hideMark/>
          </w:tcPr>
          <w:p w14:paraId="2F6EE154" w14:textId="77777777" w:rsidR="00D23722" w:rsidRPr="00BA4C52" w:rsidRDefault="00D23722" w:rsidP="00FE6375">
            <w:pPr>
              <w:jc w:val="center"/>
              <w:rPr>
                <w:rFonts w:ascii="Calibri" w:eastAsia="Times New Roman" w:hAnsi="Calibri"/>
              </w:rPr>
            </w:pPr>
            <w:r w:rsidRPr="00BA4C52">
              <w:rPr>
                <w:rFonts w:ascii="Calibri" w:eastAsia="Times New Roman" w:hAnsi="Calibri"/>
              </w:rPr>
              <w:t>Code</w:t>
            </w:r>
          </w:p>
        </w:tc>
        <w:tc>
          <w:tcPr>
            <w:tcW w:w="1411" w:type="dxa"/>
            <w:noWrap/>
            <w:vAlign w:val="center"/>
            <w:hideMark/>
          </w:tcPr>
          <w:p w14:paraId="4BC72DA7" w14:textId="77777777" w:rsidR="00D23722" w:rsidRPr="00BA4C52" w:rsidRDefault="00D23722" w:rsidP="00FE6375">
            <w:pPr>
              <w:jc w:val="center"/>
              <w:rPr>
                <w:rFonts w:ascii="Calibri" w:eastAsia="Times New Roman" w:hAnsi="Calibri"/>
              </w:rPr>
            </w:pPr>
            <w:r w:rsidRPr="00BA4C52">
              <w:rPr>
                <w:rFonts w:ascii="Calibri" w:eastAsia="Times New Roman" w:hAnsi="Calibri"/>
              </w:rPr>
              <w:t>Nom</w:t>
            </w:r>
          </w:p>
        </w:tc>
      </w:tr>
      <w:tr w:rsidR="00D23722" w:rsidRPr="00BA4C52" w14:paraId="67BA66BF" w14:textId="77777777" w:rsidTr="00FE6375">
        <w:trPr>
          <w:cnfStyle w:val="000000100000" w:firstRow="0" w:lastRow="0" w:firstColumn="0" w:lastColumn="0" w:oddVBand="0" w:evenVBand="0" w:oddHBand="1" w:evenHBand="0" w:firstRowFirstColumn="0" w:firstRowLastColumn="0" w:lastRowFirstColumn="0" w:lastRowLastColumn="0"/>
          <w:trHeight w:val="312"/>
        </w:trPr>
        <w:tc>
          <w:tcPr>
            <w:tcW w:w="2122" w:type="dxa"/>
            <w:vMerge w:val="restart"/>
            <w:noWrap/>
            <w:vAlign w:val="center"/>
            <w:hideMark/>
          </w:tcPr>
          <w:p w14:paraId="38B1FFE3"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Inventaires scientifiques</w:t>
            </w:r>
          </w:p>
        </w:tc>
        <w:tc>
          <w:tcPr>
            <w:tcW w:w="4677" w:type="dxa"/>
            <w:noWrap/>
            <w:hideMark/>
          </w:tcPr>
          <w:p w14:paraId="1FB27731" w14:textId="77777777" w:rsidR="00D23722" w:rsidRPr="00BA4C52" w:rsidRDefault="00D23722" w:rsidP="00FE6375">
            <w:pPr>
              <w:jc w:val="left"/>
              <w:rPr>
                <w:rFonts w:ascii="Calibri" w:eastAsia="Times New Roman" w:hAnsi="Calibri"/>
                <w:color w:val="000000"/>
                <w:sz w:val="22"/>
              </w:rPr>
            </w:pPr>
            <w:r w:rsidRPr="00BA4C52">
              <w:rPr>
                <w:rFonts w:ascii="Calibri" w:eastAsia="Times New Roman" w:hAnsi="Calibri"/>
                <w:color w:val="000000"/>
                <w:sz w:val="22"/>
              </w:rPr>
              <w:t>ZNIEFF terrestre de type I</w:t>
            </w:r>
          </w:p>
        </w:tc>
        <w:tc>
          <w:tcPr>
            <w:tcW w:w="1418" w:type="dxa"/>
            <w:noWrap/>
            <w:hideMark/>
          </w:tcPr>
          <w:p w14:paraId="1C935078"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 </w:t>
            </w:r>
          </w:p>
        </w:tc>
        <w:tc>
          <w:tcPr>
            <w:tcW w:w="1411" w:type="dxa"/>
            <w:noWrap/>
            <w:hideMark/>
          </w:tcPr>
          <w:p w14:paraId="5A82D1E0"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 </w:t>
            </w:r>
          </w:p>
        </w:tc>
      </w:tr>
      <w:tr w:rsidR="00D23722" w:rsidRPr="00BA4C52" w14:paraId="75CF21A9" w14:textId="77777777" w:rsidTr="00FE6375">
        <w:trPr>
          <w:trHeight w:val="312"/>
        </w:trPr>
        <w:tc>
          <w:tcPr>
            <w:tcW w:w="2122" w:type="dxa"/>
            <w:vMerge/>
            <w:hideMark/>
          </w:tcPr>
          <w:p w14:paraId="7504AE8F" w14:textId="77777777" w:rsidR="00D23722" w:rsidRPr="00BA4C52" w:rsidRDefault="00D23722" w:rsidP="00FE6375">
            <w:pPr>
              <w:jc w:val="left"/>
              <w:rPr>
                <w:rFonts w:ascii="Calibri" w:eastAsia="Times New Roman" w:hAnsi="Calibri"/>
                <w:color w:val="000000"/>
                <w:sz w:val="22"/>
              </w:rPr>
            </w:pPr>
          </w:p>
        </w:tc>
        <w:tc>
          <w:tcPr>
            <w:tcW w:w="4677" w:type="dxa"/>
            <w:noWrap/>
            <w:hideMark/>
          </w:tcPr>
          <w:p w14:paraId="4FA9A9D8" w14:textId="77777777" w:rsidR="00D23722" w:rsidRPr="00BA4C52" w:rsidRDefault="00D23722" w:rsidP="00FE6375">
            <w:pPr>
              <w:jc w:val="left"/>
              <w:rPr>
                <w:rFonts w:ascii="Calibri" w:eastAsia="Times New Roman" w:hAnsi="Calibri"/>
                <w:color w:val="000000"/>
                <w:sz w:val="22"/>
              </w:rPr>
            </w:pPr>
            <w:r w:rsidRPr="00BA4C52">
              <w:rPr>
                <w:rFonts w:ascii="Calibri" w:eastAsia="Times New Roman" w:hAnsi="Calibri"/>
                <w:color w:val="000000"/>
                <w:sz w:val="22"/>
              </w:rPr>
              <w:t>ZNIEFF terrestre de type II</w:t>
            </w:r>
          </w:p>
        </w:tc>
        <w:tc>
          <w:tcPr>
            <w:tcW w:w="1418" w:type="dxa"/>
            <w:noWrap/>
            <w:hideMark/>
          </w:tcPr>
          <w:p w14:paraId="3AE5B416"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 </w:t>
            </w:r>
          </w:p>
        </w:tc>
        <w:tc>
          <w:tcPr>
            <w:tcW w:w="1411" w:type="dxa"/>
            <w:noWrap/>
            <w:hideMark/>
          </w:tcPr>
          <w:p w14:paraId="193A8A0F"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 </w:t>
            </w:r>
          </w:p>
        </w:tc>
      </w:tr>
      <w:tr w:rsidR="00D23722" w:rsidRPr="00BA4C52" w14:paraId="7B6ECE95" w14:textId="77777777" w:rsidTr="00FE6375">
        <w:trPr>
          <w:cnfStyle w:val="000000100000" w:firstRow="0" w:lastRow="0" w:firstColumn="0" w:lastColumn="0" w:oddVBand="0" w:evenVBand="0" w:oddHBand="1" w:evenHBand="0" w:firstRowFirstColumn="0" w:firstRowLastColumn="0" w:lastRowFirstColumn="0" w:lastRowLastColumn="0"/>
          <w:trHeight w:val="312"/>
        </w:trPr>
        <w:tc>
          <w:tcPr>
            <w:tcW w:w="2122" w:type="dxa"/>
            <w:vMerge/>
            <w:hideMark/>
          </w:tcPr>
          <w:p w14:paraId="264B43C9" w14:textId="77777777" w:rsidR="00D23722" w:rsidRPr="00BA4C52" w:rsidRDefault="00D23722" w:rsidP="00FE6375">
            <w:pPr>
              <w:jc w:val="left"/>
              <w:rPr>
                <w:rFonts w:ascii="Calibri" w:eastAsia="Times New Roman" w:hAnsi="Calibri"/>
                <w:color w:val="000000"/>
                <w:sz w:val="22"/>
              </w:rPr>
            </w:pPr>
          </w:p>
        </w:tc>
        <w:tc>
          <w:tcPr>
            <w:tcW w:w="4677" w:type="dxa"/>
            <w:noWrap/>
            <w:hideMark/>
          </w:tcPr>
          <w:p w14:paraId="3074455F" w14:textId="77777777" w:rsidR="00D23722" w:rsidRPr="00BA4C52" w:rsidRDefault="00D23722" w:rsidP="00FE6375">
            <w:pPr>
              <w:jc w:val="left"/>
              <w:rPr>
                <w:rFonts w:ascii="Calibri" w:eastAsia="Times New Roman" w:hAnsi="Calibri"/>
                <w:color w:val="000000"/>
                <w:sz w:val="22"/>
              </w:rPr>
            </w:pPr>
            <w:r w:rsidRPr="00BA4C52">
              <w:rPr>
                <w:rFonts w:ascii="Calibri" w:eastAsia="Times New Roman" w:hAnsi="Calibri"/>
                <w:color w:val="000000"/>
                <w:sz w:val="22"/>
              </w:rPr>
              <w:t>ZNIEFF marine et géologique</w:t>
            </w:r>
          </w:p>
        </w:tc>
        <w:tc>
          <w:tcPr>
            <w:tcW w:w="1418" w:type="dxa"/>
            <w:noWrap/>
            <w:hideMark/>
          </w:tcPr>
          <w:p w14:paraId="77960EB2"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 </w:t>
            </w:r>
          </w:p>
        </w:tc>
        <w:tc>
          <w:tcPr>
            <w:tcW w:w="1411" w:type="dxa"/>
            <w:noWrap/>
            <w:hideMark/>
          </w:tcPr>
          <w:p w14:paraId="52BEC3EA"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 </w:t>
            </w:r>
          </w:p>
        </w:tc>
      </w:tr>
      <w:tr w:rsidR="00D23722" w:rsidRPr="00BA4C52" w14:paraId="67A734FE" w14:textId="77777777" w:rsidTr="00FE6375">
        <w:trPr>
          <w:trHeight w:val="312"/>
        </w:trPr>
        <w:tc>
          <w:tcPr>
            <w:tcW w:w="2122" w:type="dxa"/>
            <w:vMerge/>
            <w:hideMark/>
          </w:tcPr>
          <w:p w14:paraId="64F81D84" w14:textId="77777777" w:rsidR="00D23722" w:rsidRPr="00BA4C52" w:rsidRDefault="00D23722" w:rsidP="00FE6375">
            <w:pPr>
              <w:jc w:val="left"/>
              <w:rPr>
                <w:rFonts w:ascii="Calibri" w:eastAsia="Times New Roman" w:hAnsi="Calibri"/>
                <w:color w:val="000000"/>
                <w:sz w:val="22"/>
              </w:rPr>
            </w:pPr>
          </w:p>
        </w:tc>
        <w:tc>
          <w:tcPr>
            <w:tcW w:w="4677" w:type="dxa"/>
            <w:noWrap/>
            <w:hideMark/>
          </w:tcPr>
          <w:p w14:paraId="1D9146AB" w14:textId="77777777" w:rsidR="00D23722" w:rsidRPr="00BA4C52" w:rsidRDefault="00D23722" w:rsidP="00FE6375">
            <w:pPr>
              <w:jc w:val="left"/>
              <w:rPr>
                <w:rFonts w:ascii="Calibri" w:eastAsia="Times New Roman" w:hAnsi="Calibri"/>
                <w:color w:val="000000"/>
                <w:sz w:val="22"/>
              </w:rPr>
            </w:pPr>
            <w:r w:rsidRPr="00BA4C52">
              <w:rPr>
                <w:rFonts w:ascii="Calibri" w:eastAsia="Times New Roman" w:hAnsi="Calibri"/>
                <w:color w:val="000000"/>
                <w:sz w:val="22"/>
              </w:rPr>
              <w:t>Zone d'Importance pour la Conservation des Oiseaux (ZICO)</w:t>
            </w:r>
          </w:p>
        </w:tc>
        <w:tc>
          <w:tcPr>
            <w:tcW w:w="1418" w:type="dxa"/>
            <w:noWrap/>
            <w:hideMark/>
          </w:tcPr>
          <w:p w14:paraId="6950CF4E"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 </w:t>
            </w:r>
          </w:p>
        </w:tc>
        <w:tc>
          <w:tcPr>
            <w:tcW w:w="1411" w:type="dxa"/>
            <w:noWrap/>
            <w:hideMark/>
          </w:tcPr>
          <w:p w14:paraId="5C2DE496"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 </w:t>
            </w:r>
          </w:p>
        </w:tc>
      </w:tr>
      <w:tr w:rsidR="00D23722" w:rsidRPr="00BA4C52" w14:paraId="5F02E2E2" w14:textId="77777777" w:rsidTr="00FE6375">
        <w:trPr>
          <w:cnfStyle w:val="000000100000" w:firstRow="0" w:lastRow="0" w:firstColumn="0" w:lastColumn="0" w:oddVBand="0" w:evenVBand="0" w:oddHBand="1" w:evenHBand="0" w:firstRowFirstColumn="0" w:firstRowLastColumn="0" w:lastRowFirstColumn="0" w:lastRowLastColumn="0"/>
          <w:trHeight w:val="312"/>
        </w:trPr>
        <w:tc>
          <w:tcPr>
            <w:tcW w:w="2122" w:type="dxa"/>
            <w:vMerge w:val="restart"/>
            <w:shd w:val="clear" w:color="auto" w:fill="FFFFFF" w:themeFill="background1"/>
            <w:noWrap/>
            <w:vAlign w:val="center"/>
            <w:hideMark/>
          </w:tcPr>
          <w:p w14:paraId="14A8E0B3" w14:textId="77777777" w:rsidR="00D23722" w:rsidRPr="00BA4C52" w:rsidRDefault="00D23722" w:rsidP="00FE6375">
            <w:pPr>
              <w:jc w:val="center"/>
              <w:rPr>
                <w:rFonts w:ascii="Calibri" w:eastAsia="Times New Roman" w:hAnsi="Calibri"/>
                <w:color w:val="000000"/>
                <w:sz w:val="22"/>
              </w:rPr>
            </w:pPr>
            <w:proofErr w:type="spellStart"/>
            <w:r w:rsidRPr="00BA4C52">
              <w:rPr>
                <w:rFonts w:ascii="Calibri" w:eastAsia="Times New Roman" w:hAnsi="Calibri"/>
                <w:color w:val="000000"/>
                <w:sz w:val="22"/>
              </w:rPr>
              <w:t>Natura</w:t>
            </w:r>
            <w:proofErr w:type="spellEnd"/>
            <w:r w:rsidRPr="00BA4C52">
              <w:rPr>
                <w:rFonts w:ascii="Calibri" w:eastAsia="Times New Roman" w:hAnsi="Calibri"/>
                <w:color w:val="000000"/>
                <w:sz w:val="22"/>
              </w:rPr>
              <w:t xml:space="preserve"> 2000</w:t>
            </w:r>
          </w:p>
        </w:tc>
        <w:tc>
          <w:tcPr>
            <w:tcW w:w="4677" w:type="dxa"/>
            <w:noWrap/>
            <w:hideMark/>
          </w:tcPr>
          <w:p w14:paraId="2DC0E023" w14:textId="77777777" w:rsidR="00D23722" w:rsidRPr="00BA4C52" w:rsidRDefault="00D23722" w:rsidP="00FE6375">
            <w:pPr>
              <w:jc w:val="left"/>
              <w:rPr>
                <w:rFonts w:ascii="Calibri" w:eastAsia="Times New Roman" w:hAnsi="Calibri"/>
                <w:color w:val="000000"/>
                <w:sz w:val="22"/>
              </w:rPr>
            </w:pPr>
            <w:r w:rsidRPr="00BA4C52">
              <w:rPr>
                <w:rFonts w:ascii="Calibri" w:eastAsia="Times New Roman" w:hAnsi="Calibri"/>
                <w:color w:val="000000"/>
                <w:sz w:val="22"/>
              </w:rPr>
              <w:t>Zone de Protection Spéciale (</w:t>
            </w:r>
            <w:r>
              <w:rPr>
                <w:rFonts w:ascii="Calibri" w:eastAsia="Times New Roman" w:hAnsi="Calibri"/>
                <w:color w:val="000000"/>
                <w:sz w:val="22"/>
              </w:rPr>
              <w:t>ZPS</w:t>
            </w:r>
            <w:r w:rsidRPr="00BA4C52">
              <w:rPr>
                <w:rFonts w:ascii="Calibri" w:eastAsia="Times New Roman" w:hAnsi="Calibri"/>
                <w:color w:val="000000"/>
                <w:sz w:val="22"/>
              </w:rPr>
              <w:t>)</w:t>
            </w:r>
          </w:p>
        </w:tc>
        <w:tc>
          <w:tcPr>
            <w:tcW w:w="1418" w:type="dxa"/>
            <w:noWrap/>
            <w:hideMark/>
          </w:tcPr>
          <w:p w14:paraId="5B635F87"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 </w:t>
            </w:r>
          </w:p>
        </w:tc>
        <w:tc>
          <w:tcPr>
            <w:tcW w:w="1411" w:type="dxa"/>
            <w:noWrap/>
            <w:hideMark/>
          </w:tcPr>
          <w:p w14:paraId="0E549C75"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 </w:t>
            </w:r>
          </w:p>
        </w:tc>
      </w:tr>
      <w:tr w:rsidR="00D23722" w:rsidRPr="00BA4C52" w14:paraId="21D946BD" w14:textId="77777777" w:rsidTr="00FE6375">
        <w:trPr>
          <w:trHeight w:val="312"/>
        </w:trPr>
        <w:tc>
          <w:tcPr>
            <w:tcW w:w="2122" w:type="dxa"/>
            <w:vMerge/>
            <w:shd w:val="clear" w:color="auto" w:fill="FFFFFF" w:themeFill="background1"/>
            <w:hideMark/>
          </w:tcPr>
          <w:p w14:paraId="0CC6E2A7" w14:textId="77777777" w:rsidR="00D23722" w:rsidRPr="00BA4C52" w:rsidRDefault="00D23722" w:rsidP="00FE6375">
            <w:pPr>
              <w:jc w:val="left"/>
              <w:rPr>
                <w:rFonts w:ascii="Calibri" w:eastAsia="Times New Roman" w:hAnsi="Calibri"/>
                <w:color w:val="000000"/>
                <w:sz w:val="22"/>
              </w:rPr>
            </w:pPr>
          </w:p>
        </w:tc>
        <w:tc>
          <w:tcPr>
            <w:tcW w:w="4677" w:type="dxa"/>
            <w:noWrap/>
            <w:hideMark/>
          </w:tcPr>
          <w:p w14:paraId="44F1DF62" w14:textId="77777777" w:rsidR="00D23722" w:rsidRPr="00BA4C52" w:rsidRDefault="00D23722" w:rsidP="00FE6375">
            <w:pPr>
              <w:jc w:val="left"/>
              <w:rPr>
                <w:rFonts w:ascii="Calibri" w:eastAsia="Times New Roman" w:hAnsi="Calibri"/>
                <w:color w:val="000000"/>
                <w:sz w:val="22"/>
              </w:rPr>
            </w:pPr>
            <w:r w:rsidRPr="00BA4C52">
              <w:rPr>
                <w:rFonts w:ascii="Calibri" w:eastAsia="Times New Roman" w:hAnsi="Calibri"/>
                <w:color w:val="000000"/>
                <w:sz w:val="22"/>
              </w:rPr>
              <w:t>Zone Spéciale de Conservation (</w:t>
            </w:r>
            <w:r>
              <w:rPr>
                <w:rFonts w:ascii="Calibri" w:eastAsia="Times New Roman" w:hAnsi="Calibri"/>
                <w:color w:val="000000"/>
                <w:sz w:val="22"/>
              </w:rPr>
              <w:t>ZPC</w:t>
            </w:r>
            <w:r w:rsidRPr="00BA4C52">
              <w:rPr>
                <w:rFonts w:ascii="Calibri" w:eastAsia="Times New Roman" w:hAnsi="Calibri"/>
                <w:color w:val="000000"/>
                <w:sz w:val="22"/>
              </w:rPr>
              <w:t>)</w:t>
            </w:r>
          </w:p>
        </w:tc>
        <w:tc>
          <w:tcPr>
            <w:tcW w:w="1418" w:type="dxa"/>
            <w:noWrap/>
            <w:hideMark/>
          </w:tcPr>
          <w:p w14:paraId="0E138DB8"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 </w:t>
            </w:r>
          </w:p>
        </w:tc>
        <w:tc>
          <w:tcPr>
            <w:tcW w:w="1411" w:type="dxa"/>
            <w:noWrap/>
            <w:hideMark/>
          </w:tcPr>
          <w:p w14:paraId="1F307A87"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 </w:t>
            </w:r>
          </w:p>
        </w:tc>
      </w:tr>
      <w:tr w:rsidR="00D23722" w:rsidRPr="00BA4C52" w14:paraId="576C0D5E" w14:textId="77777777" w:rsidTr="00FE6375">
        <w:trPr>
          <w:cnfStyle w:val="000000100000" w:firstRow="0" w:lastRow="0" w:firstColumn="0" w:lastColumn="0" w:oddVBand="0" w:evenVBand="0" w:oddHBand="1" w:evenHBand="0" w:firstRowFirstColumn="0" w:firstRowLastColumn="0" w:lastRowFirstColumn="0" w:lastRowLastColumn="0"/>
          <w:trHeight w:val="312"/>
        </w:trPr>
        <w:tc>
          <w:tcPr>
            <w:tcW w:w="2122" w:type="dxa"/>
            <w:vMerge w:val="restart"/>
            <w:vAlign w:val="center"/>
            <w:hideMark/>
          </w:tcPr>
          <w:p w14:paraId="277B9542"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Protections réglementaires au titre de la nature</w:t>
            </w:r>
          </w:p>
        </w:tc>
        <w:tc>
          <w:tcPr>
            <w:tcW w:w="4677" w:type="dxa"/>
            <w:noWrap/>
            <w:hideMark/>
          </w:tcPr>
          <w:p w14:paraId="4B19BB39" w14:textId="77777777" w:rsidR="00D23722" w:rsidRPr="00BA4C52" w:rsidRDefault="00D23722" w:rsidP="00FE6375">
            <w:pPr>
              <w:jc w:val="left"/>
              <w:rPr>
                <w:rFonts w:ascii="Calibri" w:eastAsia="Times New Roman" w:hAnsi="Calibri"/>
                <w:color w:val="000000"/>
                <w:sz w:val="22"/>
              </w:rPr>
            </w:pPr>
            <w:r w:rsidRPr="00BA4C52">
              <w:rPr>
                <w:rFonts w:ascii="Calibri" w:eastAsia="Times New Roman" w:hAnsi="Calibri"/>
                <w:color w:val="000000"/>
                <w:sz w:val="22"/>
              </w:rPr>
              <w:t>Réserve Naturelle Nationale</w:t>
            </w:r>
          </w:p>
        </w:tc>
        <w:tc>
          <w:tcPr>
            <w:tcW w:w="1418" w:type="dxa"/>
            <w:noWrap/>
            <w:hideMark/>
          </w:tcPr>
          <w:p w14:paraId="35306707"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 </w:t>
            </w:r>
          </w:p>
        </w:tc>
        <w:tc>
          <w:tcPr>
            <w:tcW w:w="1411" w:type="dxa"/>
            <w:noWrap/>
            <w:hideMark/>
          </w:tcPr>
          <w:p w14:paraId="1CED51E9"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 </w:t>
            </w:r>
          </w:p>
        </w:tc>
      </w:tr>
      <w:tr w:rsidR="00D23722" w:rsidRPr="00BA4C52" w14:paraId="0E9ADBFA" w14:textId="77777777" w:rsidTr="00FE6375">
        <w:trPr>
          <w:trHeight w:val="312"/>
        </w:trPr>
        <w:tc>
          <w:tcPr>
            <w:tcW w:w="2122" w:type="dxa"/>
            <w:vMerge/>
            <w:hideMark/>
          </w:tcPr>
          <w:p w14:paraId="6749B20D" w14:textId="77777777" w:rsidR="00D23722" w:rsidRPr="00BA4C52" w:rsidRDefault="00D23722" w:rsidP="00FE6375">
            <w:pPr>
              <w:jc w:val="left"/>
              <w:rPr>
                <w:rFonts w:ascii="Calibri" w:eastAsia="Times New Roman" w:hAnsi="Calibri"/>
                <w:color w:val="000000"/>
                <w:sz w:val="22"/>
              </w:rPr>
            </w:pPr>
          </w:p>
        </w:tc>
        <w:tc>
          <w:tcPr>
            <w:tcW w:w="4677" w:type="dxa"/>
            <w:noWrap/>
            <w:hideMark/>
          </w:tcPr>
          <w:p w14:paraId="114093F0" w14:textId="77777777" w:rsidR="00D23722" w:rsidRPr="00BA4C52" w:rsidRDefault="00D23722" w:rsidP="00FE6375">
            <w:pPr>
              <w:jc w:val="left"/>
              <w:rPr>
                <w:rFonts w:ascii="Calibri" w:eastAsia="Times New Roman" w:hAnsi="Calibri"/>
                <w:color w:val="000000"/>
                <w:sz w:val="22"/>
              </w:rPr>
            </w:pPr>
            <w:r w:rsidRPr="00BA4C52">
              <w:rPr>
                <w:rFonts w:ascii="Calibri" w:eastAsia="Times New Roman" w:hAnsi="Calibri"/>
                <w:color w:val="000000"/>
                <w:sz w:val="22"/>
              </w:rPr>
              <w:t>Réserve Naturelle Régionale</w:t>
            </w:r>
          </w:p>
        </w:tc>
        <w:tc>
          <w:tcPr>
            <w:tcW w:w="1418" w:type="dxa"/>
            <w:noWrap/>
            <w:hideMark/>
          </w:tcPr>
          <w:p w14:paraId="75781149"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 </w:t>
            </w:r>
          </w:p>
        </w:tc>
        <w:tc>
          <w:tcPr>
            <w:tcW w:w="1411" w:type="dxa"/>
            <w:noWrap/>
            <w:hideMark/>
          </w:tcPr>
          <w:p w14:paraId="1A3C1914"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 </w:t>
            </w:r>
          </w:p>
        </w:tc>
      </w:tr>
      <w:tr w:rsidR="00D23722" w:rsidRPr="00BA4C52" w14:paraId="6A54F8A4" w14:textId="77777777" w:rsidTr="00FE6375">
        <w:trPr>
          <w:cnfStyle w:val="000000100000" w:firstRow="0" w:lastRow="0" w:firstColumn="0" w:lastColumn="0" w:oddVBand="0" w:evenVBand="0" w:oddHBand="1" w:evenHBand="0" w:firstRowFirstColumn="0" w:firstRowLastColumn="0" w:lastRowFirstColumn="0" w:lastRowLastColumn="0"/>
          <w:trHeight w:val="312"/>
        </w:trPr>
        <w:tc>
          <w:tcPr>
            <w:tcW w:w="2122" w:type="dxa"/>
            <w:vMerge/>
            <w:hideMark/>
          </w:tcPr>
          <w:p w14:paraId="65F5B2C6" w14:textId="77777777" w:rsidR="00D23722" w:rsidRPr="00BA4C52" w:rsidRDefault="00D23722" w:rsidP="00FE6375">
            <w:pPr>
              <w:jc w:val="left"/>
              <w:rPr>
                <w:rFonts w:ascii="Calibri" w:eastAsia="Times New Roman" w:hAnsi="Calibri"/>
                <w:color w:val="000000"/>
                <w:sz w:val="22"/>
              </w:rPr>
            </w:pPr>
          </w:p>
        </w:tc>
        <w:tc>
          <w:tcPr>
            <w:tcW w:w="4677" w:type="dxa"/>
            <w:noWrap/>
            <w:hideMark/>
          </w:tcPr>
          <w:p w14:paraId="1DD85589" w14:textId="77777777" w:rsidR="00D23722" w:rsidRPr="00BA4C52" w:rsidRDefault="00D23722" w:rsidP="00FE6375">
            <w:pPr>
              <w:jc w:val="left"/>
              <w:rPr>
                <w:rFonts w:ascii="Calibri" w:eastAsia="Times New Roman" w:hAnsi="Calibri"/>
                <w:color w:val="000000"/>
                <w:sz w:val="22"/>
              </w:rPr>
            </w:pPr>
            <w:r w:rsidRPr="00BA4C52">
              <w:rPr>
                <w:rFonts w:ascii="Calibri" w:eastAsia="Times New Roman" w:hAnsi="Calibri"/>
                <w:color w:val="000000"/>
                <w:sz w:val="22"/>
              </w:rPr>
              <w:t>Réserve Biologique de l'ONF</w:t>
            </w:r>
          </w:p>
        </w:tc>
        <w:tc>
          <w:tcPr>
            <w:tcW w:w="1418" w:type="dxa"/>
            <w:noWrap/>
            <w:hideMark/>
          </w:tcPr>
          <w:p w14:paraId="0F562910"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 </w:t>
            </w:r>
          </w:p>
        </w:tc>
        <w:tc>
          <w:tcPr>
            <w:tcW w:w="1411" w:type="dxa"/>
            <w:noWrap/>
            <w:hideMark/>
          </w:tcPr>
          <w:p w14:paraId="7771F871"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 </w:t>
            </w:r>
          </w:p>
        </w:tc>
      </w:tr>
      <w:tr w:rsidR="00D23722" w:rsidRPr="00BA4C52" w14:paraId="08B0716E" w14:textId="77777777" w:rsidTr="00FE6375">
        <w:trPr>
          <w:trHeight w:val="312"/>
        </w:trPr>
        <w:tc>
          <w:tcPr>
            <w:tcW w:w="2122" w:type="dxa"/>
            <w:vMerge/>
            <w:hideMark/>
          </w:tcPr>
          <w:p w14:paraId="58D39381" w14:textId="77777777" w:rsidR="00D23722" w:rsidRPr="00BA4C52" w:rsidRDefault="00D23722" w:rsidP="00FE6375">
            <w:pPr>
              <w:jc w:val="left"/>
              <w:rPr>
                <w:rFonts w:ascii="Calibri" w:eastAsia="Times New Roman" w:hAnsi="Calibri"/>
                <w:color w:val="000000"/>
                <w:sz w:val="22"/>
              </w:rPr>
            </w:pPr>
          </w:p>
        </w:tc>
        <w:tc>
          <w:tcPr>
            <w:tcW w:w="4677" w:type="dxa"/>
            <w:noWrap/>
            <w:hideMark/>
          </w:tcPr>
          <w:p w14:paraId="47CE933B" w14:textId="77777777" w:rsidR="00D23722" w:rsidRPr="00BA4C52" w:rsidRDefault="00D23722" w:rsidP="00FE6375">
            <w:pPr>
              <w:jc w:val="left"/>
              <w:rPr>
                <w:rFonts w:ascii="Calibri" w:eastAsia="Times New Roman" w:hAnsi="Calibri"/>
                <w:color w:val="000000"/>
                <w:sz w:val="22"/>
              </w:rPr>
            </w:pPr>
            <w:r w:rsidRPr="00BA4C52">
              <w:rPr>
                <w:rFonts w:ascii="Calibri" w:eastAsia="Times New Roman" w:hAnsi="Calibri"/>
                <w:color w:val="000000"/>
                <w:sz w:val="22"/>
              </w:rPr>
              <w:t>Périmètre de protection des réserves naturelles géologiques</w:t>
            </w:r>
          </w:p>
        </w:tc>
        <w:tc>
          <w:tcPr>
            <w:tcW w:w="1418" w:type="dxa"/>
            <w:noWrap/>
            <w:hideMark/>
          </w:tcPr>
          <w:p w14:paraId="5AF31054"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 </w:t>
            </w:r>
          </w:p>
        </w:tc>
        <w:tc>
          <w:tcPr>
            <w:tcW w:w="1411" w:type="dxa"/>
            <w:noWrap/>
            <w:hideMark/>
          </w:tcPr>
          <w:p w14:paraId="39C654D0"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 </w:t>
            </w:r>
          </w:p>
        </w:tc>
      </w:tr>
      <w:tr w:rsidR="00D23722" w:rsidRPr="00BA4C52" w14:paraId="07279532" w14:textId="77777777" w:rsidTr="00FE6375">
        <w:trPr>
          <w:cnfStyle w:val="000000100000" w:firstRow="0" w:lastRow="0" w:firstColumn="0" w:lastColumn="0" w:oddVBand="0" w:evenVBand="0" w:oddHBand="1" w:evenHBand="0" w:firstRowFirstColumn="0" w:firstRowLastColumn="0" w:lastRowFirstColumn="0" w:lastRowLastColumn="0"/>
          <w:trHeight w:val="312"/>
        </w:trPr>
        <w:tc>
          <w:tcPr>
            <w:tcW w:w="2122" w:type="dxa"/>
            <w:vMerge/>
            <w:hideMark/>
          </w:tcPr>
          <w:p w14:paraId="73FC2F79" w14:textId="77777777" w:rsidR="00D23722" w:rsidRPr="00BA4C52" w:rsidRDefault="00D23722" w:rsidP="00FE6375">
            <w:pPr>
              <w:jc w:val="left"/>
              <w:rPr>
                <w:rFonts w:ascii="Calibri" w:eastAsia="Times New Roman" w:hAnsi="Calibri"/>
                <w:color w:val="000000"/>
                <w:sz w:val="22"/>
              </w:rPr>
            </w:pPr>
          </w:p>
        </w:tc>
        <w:tc>
          <w:tcPr>
            <w:tcW w:w="4677" w:type="dxa"/>
            <w:noWrap/>
            <w:hideMark/>
          </w:tcPr>
          <w:p w14:paraId="2CB61CBC" w14:textId="77777777" w:rsidR="00D23722" w:rsidRPr="00BA4C52" w:rsidRDefault="00D23722" w:rsidP="00FE6375">
            <w:pPr>
              <w:jc w:val="left"/>
              <w:rPr>
                <w:rFonts w:ascii="Calibri" w:eastAsia="Times New Roman" w:hAnsi="Calibri"/>
                <w:color w:val="000000"/>
                <w:sz w:val="22"/>
              </w:rPr>
            </w:pPr>
            <w:r w:rsidRPr="00BA4C52">
              <w:rPr>
                <w:rFonts w:ascii="Calibri" w:eastAsia="Times New Roman" w:hAnsi="Calibri"/>
                <w:color w:val="000000"/>
                <w:sz w:val="22"/>
              </w:rPr>
              <w:t>Réserve de biosphères</w:t>
            </w:r>
          </w:p>
        </w:tc>
        <w:tc>
          <w:tcPr>
            <w:tcW w:w="1418" w:type="dxa"/>
            <w:noWrap/>
            <w:hideMark/>
          </w:tcPr>
          <w:p w14:paraId="617921CD"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 </w:t>
            </w:r>
          </w:p>
        </w:tc>
        <w:tc>
          <w:tcPr>
            <w:tcW w:w="1411" w:type="dxa"/>
            <w:noWrap/>
            <w:hideMark/>
          </w:tcPr>
          <w:p w14:paraId="7F129694"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 </w:t>
            </w:r>
          </w:p>
        </w:tc>
      </w:tr>
      <w:tr w:rsidR="00D23722" w:rsidRPr="00BA4C52" w14:paraId="07248D49" w14:textId="77777777" w:rsidTr="00FE6375">
        <w:trPr>
          <w:trHeight w:val="312"/>
        </w:trPr>
        <w:tc>
          <w:tcPr>
            <w:tcW w:w="2122" w:type="dxa"/>
            <w:vMerge/>
            <w:hideMark/>
          </w:tcPr>
          <w:p w14:paraId="14934229" w14:textId="77777777" w:rsidR="00D23722" w:rsidRPr="00BA4C52" w:rsidRDefault="00D23722" w:rsidP="00FE6375">
            <w:pPr>
              <w:jc w:val="left"/>
              <w:rPr>
                <w:rFonts w:ascii="Calibri" w:eastAsia="Times New Roman" w:hAnsi="Calibri"/>
                <w:color w:val="000000"/>
                <w:sz w:val="22"/>
              </w:rPr>
            </w:pPr>
          </w:p>
        </w:tc>
        <w:tc>
          <w:tcPr>
            <w:tcW w:w="4677" w:type="dxa"/>
            <w:noWrap/>
            <w:hideMark/>
          </w:tcPr>
          <w:p w14:paraId="705DCBB3" w14:textId="77777777" w:rsidR="00D23722" w:rsidRPr="00BA4C52" w:rsidRDefault="00D23722" w:rsidP="00FE6375">
            <w:pPr>
              <w:jc w:val="left"/>
              <w:rPr>
                <w:rFonts w:ascii="Calibri" w:eastAsia="Times New Roman" w:hAnsi="Calibri"/>
                <w:color w:val="000000"/>
                <w:sz w:val="22"/>
              </w:rPr>
            </w:pPr>
            <w:r w:rsidRPr="00BA4C52">
              <w:rPr>
                <w:rFonts w:ascii="Calibri" w:eastAsia="Times New Roman" w:hAnsi="Calibri"/>
                <w:color w:val="000000"/>
                <w:sz w:val="22"/>
              </w:rPr>
              <w:t>Parcs Nationaux</w:t>
            </w:r>
          </w:p>
        </w:tc>
        <w:tc>
          <w:tcPr>
            <w:tcW w:w="1418" w:type="dxa"/>
            <w:noWrap/>
            <w:hideMark/>
          </w:tcPr>
          <w:p w14:paraId="595C83B1"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 </w:t>
            </w:r>
          </w:p>
        </w:tc>
        <w:tc>
          <w:tcPr>
            <w:tcW w:w="1411" w:type="dxa"/>
            <w:noWrap/>
            <w:hideMark/>
          </w:tcPr>
          <w:p w14:paraId="4D350C45"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 </w:t>
            </w:r>
          </w:p>
        </w:tc>
      </w:tr>
      <w:tr w:rsidR="00D23722" w:rsidRPr="00BA4C52" w14:paraId="695C1651" w14:textId="77777777" w:rsidTr="00FE6375">
        <w:trPr>
          <w:cnfStyle w:val="000000100000" w:firstRow="0" w:lastRow="0" w:firstColumn="0" w:lastColumn="0" w:oddVBand="0" w:evenVBand="0" w:oddHBand="1" w:evenHBand="0" w:firstRowFirstColumn="0" w:firstRowLastColumn="0" w:lastRowFirstColumn="0" w:lastRowLastColumn="0"/>
          <w:trHeight w:val="312"/>
        </w:trPr>
        <w:tc>
          <w:tcPr>
            <w:tcW w:w="2122" w:type="dxa"/>
            <w:vMerge/>
            <w:hideMark/>
          </w:tcPr>
          <w:p w14:paraId="204CD14F" w14:textId="77777777" w:rsidR="00D23722" w:rsidRPr="00BA4C52" w:rsidRDefault="00D23722" w:rsidP="00FE6375">
            <w:pPr>
              <w:jc w:val="left"/>
              <w:rPr>
                <w:rFonts w:ascii="Calibri" w:eastAsia="Times New Roman" w:hAnsi="Calibri"/>
                <w:color w:val="000000"/>
                <w:sz w:val="22"/>
              </w:rPr>
            </w:pPr>
          </w:p>
        </w:tc>
        <w:tc>
          <w:tcPr>
            <w:tcW w:w="4677" w:type="dxa"/>
            <w:noWrap/>
            <w:hideMark/>
          </w:tcPr>
          <w:p w14:paraId="3E06887C" w14:textId="77777777" w:rsidR="00D23722" w:rsidRPr="00BA4C52" w:rsidRDefault="00D23722" w:rsidP="00FE6375">
            <w:pPr>
              <w:jc w:val="left"/>
              <w:rPr>
                <w:rFonts w:ascii="Calibri" w:eastAsia="Times New Roman" w:hAnsi="Calibri"/>
                <w:color w:val="000000"/>
                <w:sz w:val="22"/>
              </w:rPr>
            </w:pPr>
            <w:r w:rsidRPr="00BA4C52">
              <w:rPr>
                <w:rFonts w:ascii="Calibri" w:eastAsia="Times New Roman" w:hAnsi="Calibri"/>
                <w:color w:val="000000"/>
                <w:sz w:val="22"/>
              </w:rPr>
              <w:t>Espèces protégés dans le cadre de plans nationaux d'action</w:t>
            </w:r>
          </w:p>
        </w:tc>
        <w:tc>
          <w:tcPr>
            <w:tcW w:w="1418" w:type="dxa"/>
            <w:noWrap/>
            <w:hideMark/>
          </w:tcPr>
          <w:p w14:paraId="1BAECD26"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 </w:t>
            </w:r>
          </w:p>
        </w:tc>
        <w:tc>
          <w:tcPr>
            <w:tcW w:w="1411" w:type="dxa"/>
            <w:noWrap/>
            <w:hideMark/>
          </w:tcPr>
          <w:p w14:paraId="1C00E4F4"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 </w:t>
            </w:r>
          </w:p>
        </w:tc>
      </w:tr>
      <w:tr w:rsidR="00D23722" w:rsidRPr="00BA4C52" w14:paraId="42220B06" w14:textId="77777777" w:rsidTr="00FE6375">
        <w:trPr>
          <w:trHeight w:val="312"/>
        </w:trPr>
        <w:tc>
          <w:tcPr>
            <w:tcW w:w="2122" w:type="dxa"/>
            <w:vMerge w:val="restart"/>
            <w:vAlign w:val="center"/>
            <w:hideMark/>
          </w:tcPr>
          <w:p w14:paraId="0CD10BAD"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Protections réglementaires au titre du paysage</w:t>
            </w:r>
          </w:p>
        </w:tc>
        <w:tc>
          <w:tcPr>
            <w:tcW w:w="4677" w:type="dxa"/>
            <w:noWrap/>
            <w:hideMark/>
          </w:tcPr>
          <w:p w14:paraId="4AB9B50D" w14:textId="77777777" w:rsidR="00D23722" w:rsidRPr="00BA4C52" w:rsidRDefault="00D23722" w:rsidP="00FE6375">
            <w:pPr>
              <w:jc w:val="left"/>
              <w:rPr>
                <w:rFonts w:ascii="Calibri" w:eastAsia="Times New Roman" w:hAnsi="Calibri"/>
                <w:color w:val="000000"/>
                <w:sz w:val="22"/>
              </w:rPr>
            </w:pPr>
            <w:r w:rsidRPr="00BA4C52">
              <w:rPr>
                <w:rFonts w:ascii="Calibri" w:eastAsia="Times New Roman" w:hAnsi="Calibri"/>
                <w:color w:val="000000"/>
                <w:sz w:val="22"/>
              </w:rPr>
              <w:t xml:space="preserve">Sites classés ou inscrits </w:t>
            </w:r>
          </w:p>
        </w:tc>
        <w:tc>
          <w:tcPr>
            <w:tcW w:w="1418" w:type="dxa"/>
            <w:noWrap/>
            <w:hideMark/>
          </w:tcPr>
          <w:p w14:paraId="51639F52"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 </w:t>
            </w:r>
          </w:p>
        </w:tc>
        <w:tc>
          <w:tcPr>
            <w:tcW w:w="1411" w:type="dxa"/>
            <w:noWrap/>
            <w:hideMark/>
          </w:tcPr>
          <w:p w14:paraId="75E3E055"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 </w:t>
            </w:r>
          </w:p>
        </w:tc>
      </w:tr>
      <w:tr w:rsidR="00D23722" w:rsidRPr="00BA4C52" w14:paraId="228EFFBC" w14:textId="77777777" w:rsidTr="00FE6375">
        <w:trPr>
          <w:cnfStyle w:val="000000100000" w:firstRow="0" w:lastRow="0" w:firstColumn="0" w:lastColumn="0" w:oddVBand="0" w:evenVBand="0" w:oddHBand="1" w:evenHBand="0" w:firstRowFirstColumn="0" w:firstRowLastColumn="0" w:lastRowFirstColumn="0" w:lastRowLastColumn="0"/>
          <w:trHeight w:val="312"/>
        </w:trPr>
        <w:tc>
          <w:tcPr>
            <w:tcW w:w="2122" w:type="dxa"/>
            <w:vMerge/>
            <w:hideMark/>
          </w:tcPr>
          <w:p w14:paraId="2F0DBF9F" w14:textId="77777777" w:rsidR="00D23722" w:rsidRPr="00BA4C52" w:rsidRDefault="00D23722" w:rsidP="00FE6375">
            <w:pPr>
              <w:jc w:val="left"/>
              <w:rPr>
                <w:rFonts w:ascii="Calibri" w:eastAsia="Times New Roman" w:hAnsi="Calibri"/>
                <w:color w:val="000000"/>
                <w:sz w:val="22"/>
              </w:rPr>
            </w:pPr>
          </w:p>
        </w:tc>
        <w:tc>
          <w:tcPr>
            <w:tcW w:w="4677" w:type="dxa"/>
            <w:noWrap/>
            <w:hideMark/>
          </w:tcPr>
          <w:p w14:paraId="3D7CF374" w14:textId="77777777" w:rsidR="00D23722" w:rsidRPr="00BA4C52" w:rsidRDefault="00D23722" w:rsidP="00FE6375">
            <w:pPr>
              <w:jc w:val="left"/>
              <w:rPr>
                <w:rFonts w:ascii="Calibri" w:eastAsia="Times New Roman" w:hAnsi="Calibri"/>
                <w:color w:val="000000"/>
                <w:sz w:val="22"/>
              </w:rPr>
            </w:pPr>
            <w:r w:rsidRPr="00BA4C52">
              <w:rPr>
                <w:rFonts w:ascii="Calibri" w:eastAsia="Times New Roman" w:hAnsi="Calibri"/>
                <w:color w:val="000000"/>
                <w:sz w:val="22"/>
              </w:rPr>
              <w:t>Espace Naturel Sensible</w:t>
            </w:r>
          </w:p>
        </w:tc>
        <w:tc>
          <w:tcPr>
            <w:tcW w:w="1418" w:type="dxa"/>
            <w:noWrap/>
            <w:hideMark/>
          </w:tcPr>
          <w:p w14:paraId="7D9487EC"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 </w:t>
            </w:r>
          </w:p>
        </w:tc>
        <w:tc>
          <w:tcPr>
            <w:tcW w:w="1411" w:type="dxa"/>
            <w:noWrap/>
            <w:hideMark/>
          </w:tcPr>
          <w:p w14:paraId="462F6052"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 </w:t>
            </w:r>
          </w:p>
        </w:tc>
      </w:tr>
      <w:tr w:rsidR="00D23722" w:rsidRPr="00BA4C52" w14:paraId="0615016D" w14:textId="77777777" w:rsidTr="00FE6375">
        <w:trPr>
          <w:trHeight w:val="312"/>
        </w:trPr>
        <w:tc>
          <w:tcPr>
            <w:tcW w:w="2122" w:type="dxa"/>
            <w:vMerge/>
            <w:hideMark/>
          </w:tcPr>
          <w:p w14:paraId="62F58FE2" w14:textId="77777777" w:rsidR="00D23722" w:rsidRPr="00BA4C52" w:rsidRDefault="00D23722" w:rsidP="00FE6375">
            <w:pPr>
              <w:jc w:val="left"/>
              <w:rPr>
                <w:rFonts w:ascii="Calibri" w:eastAsia="Times New Roman" w:hAnsi="Calibri"/>
                <w:color w:val="000000"/>
                <w:sz w:val="22"/>
              </w:rPr>
            </w:pPr>
          </w:p>
        </w:tc>
        <w:tc>
          <w:tcPr>
            <w:tcW w:w="4677" w:type="dxa"/>
            <w:noWrap/>
            <w:hideMark/>
          </w:tcPr>
          <w:p w14:paraId="019DC0F9" w14:textId="77777777" w:rsidR="00D23722" w:rsidRPr="00BA4C52" w:rsidRDefault="00D23722" w:rsidP="00FE6375">
            <w:pPr>
              <w:jc w:val="left"/>
              <w:rPr>
                <w:rFonts w:ascii="Calibri" w:eastAsia="Times New Roman" w:hAnsi="Calibri"/>
                <w:color w:val="000000"/>
                <w:sz w:val="22"/>
              </w:rPr>
            </w:pPr>
            <w:r w:rsidRPr="00BA4C52">
              <w:rPr>
                <w:rFonts w:ascii="Calibri" w:eastAsia="Times New Roman" w:hAnsi="Calibri"/>
                <w:color w:val="000000"/>
                <w:sz w:val="22"/>
              </w:rPr>
              <w:t xml:space="preserve">Zone Humide </w:t>
            </w:r>
          </w:p>
        </w:tc>
        <w:tc>
          <w:tcPr>
            <w:tcW w:w="1418" w:type="dxa"/>
            <w:noWrap/>
            <w:hideMark/>
          </w:tcPr>
          <w:p w14:paraId="1C00CB34"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 </w:t>
            </w:r>
          </w:p>
        </w:tc>
        <w:tc>
          <w:tcPr>
            <w:tcW w:w="1411" w:type="dxa"/>
            <w:noWrap/>
            <w:hideMark/>
          </w:tcPr>
          <w:p w14:paraId="65804CF3" w14:textId="77777777" w:rsidR="00D23722" w:rsidRPr="00BA4C52" w:rsidRDefault="00D23722" w:rsidP="00FE6375">
            <w:pPr>
              <w:jc w:val="center"/>
              <w:rPr>
                <w:rFonts w:ascii="Calibri" w:eastAsia="Times New Roman" w:hAnsi="Calibri"/>
                <w:color w:val="000000"/>
                <w:sz w:val="22"/>
              </w:rPr>
            </w:pPr>
            <w:r w:rsidRPr="00BA4C52">
              <w:rPr>
                <w:rFonts w:ascii="Calibri" w:eastAsia="Times New Roman" w:hAnsi="Calibri"/>
                <w:color w:val="000000"/>
                <w:sz w:val="22"/>
              </w:rPr>
              <w:t> </w:t>
            </w:r>
          </w:p>
        </w:tc>
      </w:tr>
    </w:tbl>
    <w:p w14:paraId="6EE4670C" w14:textId="77777777" w:rsidR="00D23722" w:rsidRDefault="00D23722" w:rsidP="00A75318">
      <w:pPr>
        <w:ind w:left="227"/>
        <w:rPr>
          <w:rFonts w:ascii="Calibri" w:hAnsi="Calibri"/>
        </w:rPr>
      </w:pPr>
      <w:r w:rsidRPr="00F53C7F">
        <w:rPr>
          <w:i/>
          <w:noProof/>
        </w:rPr>
        <mc:AlternateContent>
          <mc:Choice Requires="wps">
            <w:drawing>
              <wp:anchor distT="0" distB="0" distL="114300" distR="114300" simplePos="0" relativeHeight="251707904" behindDoc="1" locked="0" layoutInCell="1" allowOverlap="1" wp14:anchorId="5D0A75A6" wp14:editId="335A5DAB">
                <wp:simplePos x="0" y="0"/>
                <wp:positionH relativeFrom="margin">
                  <wp:align>right</wp:align>
                </wp:positionH>
                <wp:positionV relativeFrom="paragraph">
                  <wp:posOffset>133350</wp:posOffset>
                </wp:positionV>
                <wp:extent cx="6113780" cy="163830"/>
                <wp:effectExtent l="0" t="0" r="1270" b="7620"/>
                <wp:wrapTight wrapText="bothSides">
                  <wp:wrapPolygon edited="0">
                    <wp:start x="0" y="0"/>
                    <wp:lineTo x="0" y="20093"/>
                    <wp:lineTo x="21537" y="20093"/>
                    <wp:lineTo x="21537" y="0"/>
                    <wp:lineTo x="0" y="0"/>
                  </wp:wrapPolygon>
                </wp:wrapTight>
                <wp:docPr id="285" name="Zone de texte 285"/>
                <wp:cNvGraphicFramePr/>
                <a:graphic xmlns:a="http://schemas.openxmlformats.org/drawingml/2006/main">
                  <a:graphicData uri="http://schemas.microsoft.com/office/word/2010/wordprocessingShape">
                    <wps:wsp>
                      <wps:cNvSpPr txBox="1"/>
                      <wps:spPr>
                        <a:xfrm>
                          <a:off x="0" y="0"/>
                          <a:ext cx="6113780" cy="163830"/>
                        </a:xfrm>
                        <a:prstGeom prst="rect">
                          <a:avLst/>
                        </a:prstGeom>
                        <a:solidFill>
                          <a:prstClr val="white"/>
                        </a:solidFill>
                        <a:ln>
                          <a:noFill/>
                        </a:ln>
                      </wps:spPr>
                      <wps:txbx>
                        <w:txbxContent>
                          <w:p w14:paraId="6CB1ED97" w14:textId="77777777" w:rsidR="00BC2C69" w:rsidRPr="005636B4" w:rsidRDefault="00BC2C69" w:rsidP="009E7767">
                            <w:pPr>
                              <w:jc w:val="center"/>
                              <w:rPr>
                                <w:rFonts w:asciiTheme="minorHAnsi" w:hAnsiTheme="minorHAnsi"/>
                                <w:noProof/>
                                <w:sz w:val="20"/>
                              </w:rPr>
                            </w:pPr>
                            <w:r>
                              <w:rPr>
                                <w:rFonts w:asciiTheme="minorHAnsi" w:hAnsiTheme="minorHAnsi"/>
                                <w:sz w:val="20"/>
                              </w:rPr>
                              <w:t>Tableau</w:t>
                            </w:r>
                            <w:r w:rsidRPr="005636B4">
                              <w:rPr>
                                <w:rFonts w:asciiTheme="minorHAnsi" w:hAnsiTheme="minorHAnsi"/>
                                <w:sz w:val="20"/>
                              </w:rPr>
                              <w:t xml:space="preserve"> </w:t>
                            </w:r>
                            <w:r>
                              <w:rPr>
                                <w:rFonts w:asciiTheme="minorHAnsi" w:hAnsiTheme="minorHAnsi"/>
                                <w:sz w:val="20"/>
                              </w:rPr>
                              <w:t>xx : Zones protégées autour du projet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0A75A6" id="Zone de texte 285" o:spid="_x0000_s1029" type="#_x0000_t202" style="position:absolute;left:0;text-align:left;margin-left:430.2pt;margin-top:10.5pt;width:481.4pt;height:12.9pt;z-index:-2516085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" stroked="f">
                <v:textbox inset="0,0,0,0">
                  <w:txbxContent>
                    <w:p w14:paraId="6CB1ED97" w14:textId="77777777" w:rsidR="00BC2C69" w:rsidRPr="005636B4" w:rsidRDefault="00BC2C69" w:rsidP="009E7767">
                      <w:pPr>
                        <w:jc w:val="center"/>
                        <w:rPr>
                          <w:rFonts w:asciiTheme="minorHAnsi" w:hAnsiTheme="minorHAnsi"/>
                          <w:noProof/>
                          <w:sz w:val="20"/>
                        </w:rPr>
                      </w:pPr>
                      <w:r>
                        <w:rPr>
                          <w:rFonts w:asciiTheme="minorHAnsi" w:hAnsiTheme="minorHAnsi"/>
                          <w:sz w:val="20"/>
                        </w:rPr>
                        <w:t>Tableau</w:t>
                      </w:r>
                      <w:r w:rsidRPr="005636B4">
                        <w:rPr>
                          <w:rFonts w:asciiTheme="minorHAnsi" w:hAnsiTheme="minorHAnsi"/>
                          <w:sz w:val="20"/>
                        </w:rPr>
                        <w:t xml:space="preserve"> </w:t>
                      </w:r>
                      <w:r>
                        <w:rPr>
                          <w:rFonts w:asciiTheme="minorHAnsi" w:hAnsiTheme="minorHAnsi"/>
                          <w:sz w:val="20"/>
                        </w:rPr>
                        <w:t>xx : Zones protégées autour du projet</w:t>
                      </w:r>
                    </w:p>
                  </w:txbxContent>
                </v:textbox>
                <w10:wrap type="tight" anchorx="margin"/>
              </v:shape>
            </w:pict>
          </mc:Fallback>
        </mc:AlternateContent>
      </w:r>
    </w:p>
    <w:p w14:paraId="4B5216E5" w14:textId="77777777" w:rsidR="00D23722" w:rsidRDefault="00952F92" w:rsidP="00D23722">
      <w:pPr>
        <w:pStyle w:val="Titre4bis"/>
      </w:pPr>
      <w:bookmarkStart w:id="87" w:name="_Toc29202648"/>
      <w:r>
        <w:t>Proximité avec des ICPE et IOTA</w:t>
      </w:r>
      <w:bookmarkEnd w:id="87"/>
    </w:p>
    <w:p w14:paraId="27451972" w14:textId="77777777" w:rsidR="00D23722" w:rsidRDefault="00952F92" w:rsidP="00952F92">
      <w:pPr>
        <w:pStyle w:val="ParagrapheNiveau4"/>
      </w:pPr>
      <w:r>
        <w:rPr>
          <w:i/>
        </w:rPr>
        <w:t>Indiquer la présence des autres ICPE sur le site</w:t>
      </w:r>
    </w:p>
    <w:p w14:paraId="20EE047B" w14:textId="77777777" w:rsidR="00D23722" w:rsidRDefault="00D23722" w:rsidP="00D23722">
      <w:pPr>
        <w:pStyle w:val="Titre4bis"/>
      </w:pPr>
      <w:bookmarkStart w:id="88" w:name="_Toc29202649"/>
      <w:r>
        <w:t xml:space="preserve">Autres contraintes </w:t>
      </w:r>
      <w:r w:rsidR="00952F92">
        <w:t>/ particularité</w:t>
      </w:r>
      <w:bookmarkEnd w:id="88"/>
      <w:r w:rsidR="00952F92">
        <w:t>s</w:t>
      </w:r>
    </w:p>
    <w:p w14:paraId="662EA2E5" w14:textId="77777777" w:rsidR="00952F92" w:rsidRPr="00952F92" w:rsidRDefault="00952F92" w:rsidP="00952F92">
      <w:pPr>
        <w:pStyle w:val="ParagrapheNiveau4"/>
        <w:rPr>
          <w:i/>
        </w:rPr>
      </w:pPr>
      <w:r w:rsidRPr="00952F92">
        <w:rPr>
          <w:i/>
        </w:rPr>
        <w:t xml:space="preserve">Indiquer les particularités du site (faunes, flores…) </w:t>
      </w:r>
    </w:p>
    <w:p w14:paraId="262C1E95" w14:textId="77777777" w:rsidR="00D23722" w:rsidRDefault="00D23722" w:rsidP="00A75318">
      <w:pPr>
        <w:ind w:left="227"/>
        <w:rPr>
          <w:rFonts w:ascii="Calibri" w:hAnsi="Calibri"/>
        </w:rPr>
      </w:pPr>
    </w:p>
    <w:p w14:paraId="059E097B" w14:textId="77777777" w:rsidR="00D23722" w:rsidRDefault="00D23722" w:rsidP="00A75318">
      <w:pPr>
        <w:ind w:left="227"/>
        <w:rPr>
          <w:rFonts w:ascii="Calibri" w:hAnsi="Calibri"/>
        </w:rPr>
      </w:pPr>
    </w:p>
    <w:p w14:paraId="1ADE74E0" w14:textId="77777777" w:rsidR="00D23722" w:rsidRDefault="00D23722" w:rsidP="00A75318">
      <w:pPr>
        <w:ind w:left="227"/>
        <w:rPr>
          <w:rFonts w:ascii="Calibri" w:hAnsi="Calibri"/>
        </w:rPr>
      </w:pPr>
    </w:p>
    <w:p w14:paraId="633669E6" w14:textId="77777777" w:rsidR="00D23722" w:rsidRDefault="00D23722">
      <w:pPr>
        <w:rPr>
          <w:rFonts w:ascii="Calibri" w:hAnsi="Calibri"/>
        </w:rPr>
      </w:pPr>
    </w:p>
    <w:p w14:paraId="3989830F" w14:textId="77777777" w:rsidR="00D23722" w:rsidRDefault="00D23722">
      <w:pPr>
        <w:rPr>
          <w:rFonts w:ascii="Calibri" w:hAnsi="Calibri"/>
        </w:rPr>
      </w:pPr>
    </w:p>
    <w:p w14:paraId="6B759C81" w14:textId="77777777" w:rsidR="00D23722" w:rsidRDefault="00D23722">
      <w:pPr>
        <w:rPr>
          <w:rFonts w:ascii="Calibri" w:hAnsi="Calibri"/>
        </w:rPr>
      </w:pPr>
      <w:r>
        <w:rPr>
          <w:rFonts w:ascii="Calibri" w:hAnsi="Calibri"/>
        </w:rPr>
        <w:br w:type="page"/>
      </w:r>
    </w:p>
    <w:p w14:paraId="1A01FAB3" w14:textId="77777777" w:rsidR="00F304B9" w:rsidRPr="0086605F" w:rsidRDefault="00FE6375" w:rsidP="0086605F">
      <w:pPr>
        <w:pStyle w:val="Titre1"/>
        <w:ind w:left="454" w:hanging="454"/>
        <w:rPr>
          <w:rFonts w:ascii="Calibri" w:hAnsi="Calibri"/>
        </w:rPr>
      </w:pPr>
      <w:bookmarkStart w:id="89" w:name="_Toc29202650"/>
      <w:r>
        <w:rPr>
          <w:rFonts w:ascii="Calibri" w:hAnsi="Calibri"/>
        </w:rPr>
        <w:lastRenderedPageBreak/>
        <w:t>R</w:t>
      </w:r>
      <w:r>
        <w:rPr>
          <w:rFonts w:ascii="Calibri" w:hAnsi="Calibri" w:cs="Calibri"/>
        </w:rPr>
        <w:t>É</w:t>
      </w:r>
      <w:r w:rsidR="0086605F">
        <w:rPr>
          <w:rFonts w:ascii="Calibri" w:hAnsi="Calibri"/>
        </w:rPr>
        <w:t xml:space="preserve">SEAUX EXISTANTS </w:t>
      </w:r>
      <w:r>
        <w:rPr>
          <w:rFonts w:ascii="Calibri" w:hAnsi="Calibri"/>
        </w:rPr>
        <w:t>ET A CR</w:t>
      </w:r>
      <w:r>
        <w:rPr>
          <w:rFonts w:ascii="Calibri" w:hAnsi="Calibri" w:cs="Calibri"/>
        </w:rPr>
        <w:t>É</w:t>
      </w:r>
      <w:r w:rsidR="00D23722">
        <w:rPr>
          <w:rFonts w:ascii="Calibri" w:hAnsi="Calibri"/>
        </w:rPr>
        <w:t>ER</w:t>
      </w:r>
      <w:bookmarkEnd w:id="89"/>
      <w:r w:rsidR="0060128E">
        <w:rPr>
          <w:rFonts w:ascii="Calibri" w:hAnsi="Calibri"/>
        </w:rPr>
        <w:t xml:space="preserve"> </w:t>
      </w:r>
      <w:bookmarkEnd w:id="85"/>
    </w:p>
    <w:p w14:paraId="58FB65FD" w14:textId="77777777" w:rsidR="00F304B9" w:rsidRDefault="00FE6375" w:rsidP="001256CF">
      <w:pPr>
        <w:pStyle w:val="Titre2bis"/>
      </w:pPr>
      <w:bookmarkStart w:id="90" w:name="_Toc29202651"/>
      <w:bookmarkStart w:id="91" w:name="_Toc413308853"/>
      <w:r>
        <w:t>G</w:t>
      </w:r>
      <w:r>
        <w:rPr>
          <w:rFonts w:cs="Calibri"/>
        </w:rPr>
        <w:t>É</w:t>
      </w:r>
      <w:r w:rsidR="00F304B9">
        <w:t>n</w:t>
      </w:r>
      <w:r>
        <w:rPr>
          <w:rFonts w:cs="Calibri"/>
        </w:rPr>
        <w:t>É</w:t>
      </w:r>
      <w:r w:rsidR="00F304B9">
        <w:t>ralit</w:t>
      </w:r>
      <w:r>
        <w:rPr>
          <w:rFonts w:cs="Calibri"/>
        </w:rPr>
        <w:t>É</w:t>
      </w:r>
      <w:r w:rsidR="00F304B9">
        <w:t>s</w:t>
      </w:r>
      <w:bookmarkEnd w:id="90"/>
    </w:p>
    <w:p w14:paraId="3F848742" w14:textId="77777777" w:rsidR="000677EA" w:rsidRDefault="00117927" w:rsidP="001256CF">
      <w:pPr>
        <w:pStyle w:val="ParagrapheNiveau2"/>
        <w:rPr>
          <w:i/>
        </w:rPr>
      </w:pPr>
      <w:r w:rsidRPr="001256CF">
        <w:rPr>
          <w:i/>
        </w:rPr>
        <w:t>Indiquer les caractéristiques principales de l’emprise en termes de</w:t>
      </w:r>
      <w:r w:rsidR="001256CF" w:rsidRPr="001256CF">
        <w:rPr>
          <w:i/>
        </w:rPr>
        <w:t xml:space="preserve"> réseaux (vétusté, absence, </w:t>
      </w:r>
      <w:r w:rsidRPr="001256CF">
        <w:rPr>
          <w:i/>
        </w:rPr>
        <w:t>etc.</w:t>
      </w:r>
      <w:r w:rsidR="001256CF" w:rsidRPr="001256CF">
        <w:rPr>
          <w:i/>
        </w:rPr>
        <w:t xml:space="preserve">) </w:t>
      </w:r>
      <w:r w:rsidRPr="001256CF">
        <w:rPr>
          <w:i/>
        </w:rPr>
        <w:t>et les points particuliers à prendre en compte éventuellement.</w:t>
      </w:r>
    </w:p>
    <w:p w14:paraId="5A45BB7A" w14:textId="77777777" w:rsidR="008A3849" w:rsidRDefault="008A3849" w:rsidP="001256CF">
      <w:pPr>
        <w:pStyle w:val="ParagrapheNiveau2"/>
        <w:rPr>
          <w:i/>
        </w:rPr>
      </w:pPr>
    </w:p>
    <w:p w14:paraId="4036229E" w14:textId="77777777" w:rsidR="008A3849" w:rsidRPr="008A3849" w:rsidRDefault="008A3849" w:rsidP="001256CF">
      <w:pPr>
        <w:pStyle w:val="ParagrapheNiveau2"/>
      </w:pPr>
      <w:r w:rsidRPr="002277AC">
        <w:t xml:space="preserve">Il conviendra de vérifier au stade APS si une déclaration de projet de travaux est à faire. </w:t>
      </w:r>
    </w:p>
    <w:p w14:paraId="77DAE56E" w14:textId="77777777" w:rsidR="00E472B4" w:rsidRDefault="00FE6375" w:rsidP="001256CF">
      <w:pPr>
        <w:pStyle w:val="Titre2bis"/>
      </w:pPr>
      <w:bookmarkStart w:id="92" w:name="_Toc29202652"/>
      <w:bookmarkEnd w:id="91"/>
      <w:r>
        <w:t>R</w:t>
      </w:r>
      <w:r>
        <w:rPr>
          <w:rFonts w:cs="Calibri"/>
        </w:rPr>
        <w:t>É</w:t>
      </w:r>
      <w:r w:rsidR="00E472B4">
        <w:t>seaux d’eaux</w:t>
      </w:r>
      <w:bookmarkEnd w:id="92"/>
    </w:p>
    <w:p w14:paraId="23A0AB98" w14:textId="77777777" w:rsidR="008B336E" w:rsidRDefault="008B336E" w:rsidP="001256CF">
      <w:pPr>
        <w:pStyle w:val="Titre3bis"/>
      </w:pPr>
      <w:bookmarkStart w:id="93" w:name="_Toc29202653"/>
      <w:r w:rsidRPr="00DD6C01">
        <w:t>Réseau</w:t>
      </w:r>
      <w:r>
        <w:t>x d’adduction d’eau</w:t>
      </w:r>
      <w:bookmarkEnd w:id="93"/>
    </w:p>
    <w:p w14:paraId="65E398CB" w14:textId="77777777" w:rsidR="008B336E" w:rsidRPr="001256CF" w:rsidRDefault="00117927" w:rsidP="001256CF">
      <w:pPr>
        <w:pStyle w:val="ParagrapheNiveau3"/>
        <w:rPr>
          <w:rFonts w:asciiTheme="minorHAnsi" w:hAnsiTheme="minorHAnsi"/>
          <w:i/>
        </w:rPr>
      </w:pPr>
      <w:r w:rsidRPr="001256CF">
        <w:rPr>
          <w:i/>
        </w:rPr>
        <w:t>Sans objet ou indiquer références et caractéristiques du réseau. Joindre les plans en annexe si nécessaire</w:t>
      </w:r>
      <w:r w:rsidR="008B336E" w:rsidRPr="001256CF">
        <w:rPr>
          <w:rFonts w:asciiTheme="minorHAnsi" w:hAnsiTheme="minorHAnsi"/>
          <w:i/>
        </w:rPr>
        <w:t xml:space="preserve"> </w:t>
      </w:r>
    </w:p>
    <w:p w14:paraId="676994E3" w14:textId="77777777" w:rsidR="008B336E" w:rsidRPr="006E0BDB" w:rsidRDefault="008B336E" w:rsidP="001256CF">
      <w:pPr>
        <w:pStyle w:val="Titre3bis"/>
      </w:pPr>
      <w:bookmarkStart w:id="94" w:name="_Toc29202654"/>
      <w:r>
        <w:t>Evacuation d’eaux usées</w:t>
      </w:r>
      <w:bookmarkEnd w:id="94"/>
    </w:p>
    <w:p w14:paraId="5881ACF1" w14:textId="77777777" w:rsidR="008B336E" w:rsidRPr="001256CF" w:rsidRDefault="00117927" w:rsidP="001256CF">
      <w:pPr>
        <w:pStyle w:val="ParagrapheNiveau3"/>
        <w:rPr>
          <w:i/>
        </w:rPr>
      </w:pPr>
      <w:r w:rsidRPr="001256CF">
        <w:rPr>
          <w:i/>
        </w:rPr>
        <w:t xml:space="preserve">Sans objet ou indiquer références et caractéristiques du réseau. Joindre les plans en annexe si nécessaire </w:t>
      </w:r>
      <w:r w:rsidR="008B336E" w:rsidRPr="001256CF">
        <w:rPr>
          <w:i/>
        </w:rPr>
        <w:t xml:space="preserve"> </w:t>
      </w:r>
    </w:p>
    <w:p w14:paraId="01D489A6" w14:textId="77777777" w:rsidR="008B336E" w:rsidRDefault="008B336E" w:rsidP="001256CF">
      <w:pPr>
        <w:pStyle w:val="Titre3bis"/>
      </w:pPr>
      <w:bookmarkStart w:id="95" w:name="_Toc29202655"/>
      <w:r>
        <w:t>Evacuation d’eau de pluie</w:t>
      </w:r>
      <w:bookmarkEnd w:id="95"/>
    </w:p>
    <w:p w14:paraId="51B14E97" w14:textId="77777777" w:rsidR="008B336E" w:rsidRPr="001256CF" w:rsidRDefault="00117927" w:rsidP="001256CF">
      <w:pPr>
        <w:pStyle w:val="ParagrapheNiveau3"/>
        <w:rPr>
          <w:rFonts w:asciiTheme="minorHAnsi" w:hAnsiTheme="minorHAnsi"/>
          <w:i/>
        </w:rPr>
      </w:pPr>
      <w:r w:rsidRPr="001256CF">
        <w:rPr>
          <w:i/>
        </w:rPr>
        <w:t>Sans objet ou indiquer références et caractéristiques du réseau. Joindre les plans en annexe si nécessaire</w:t>
      </w:r>
      <w:r w:rsidRPr="001256CF">
        <w:rPr>
          <w:rFonts w:asciiTheme="minorHAnsi" w:hAnsiTheme="minorHAnsi"/>
          <w:i/>
        </w:rPr>
        <w:t xml:space="preserve"> </w:t>
      </w:r>
    </w:p>
    <w:p w14:paraId="1A20D3EC" w14:textId="77777777" w:rsidR="00F304B9" w:rsidRDefault="00F304B9" w:rsidP="001256CF">
      <w:pPr>
        <w:pStyle w:val="Titre2bis"/>
      </w:pPr>
      <w:bookmarkStart w:id="96" w:name="_Toc413308859"/>
      <w:bookmarkStart w:id="97" w:name="_Toc29202656"/>
      <w:r w:rsidRPr="00DD6C01">
        <w:t>Électricit</w:t>
      </w:r>
      <w:bookmarkEnd w:id="96"/>
      <w:bookmarkEnd w:id="97"/>
      <w:r w:rsidR="00FE6375">
        <w:rPr>
          <w:rFonts w:cs="Calibri"/>
        </w:rPr>
        <w:t>É</w:t>
      </w:r>
    </w:p>
    <w:p w14:paraId="786EBFC6" w14:textId="77777777" w:rsidR="00EC43AE" w:rsidRDefault="00EC43AE" w:rsidP="001256CF">
      <w:pPr>
        <w:pStyle w:val="Titre3bis"/>
      </w:pPr>
      <w:bookmarkStart w:id="98" w:name="_Toc29202657"/>
      <w:r>
        <w:t>Haute tension</w:t>
      </w:r>
      <w:bookmarkEnd w:id="98"/>
    </w:p>
    <w:p w14:paraId="4BC0143A" w14:textId="77777777" w:rsidR="00DC76E1" w:rsidRPr="001256CF" w:rsidRDefault="001256CF" w:rsidP="001256CF">
      <w:pPr>
        <w:pStyle w:val="ParagrapheNiveau3"/>
        <w:rPr>
          <w:i/>
        </w:rPr>
      </w:pPr>
      <w:r w:rsidRPr="001256CF">
        <w:rPr>
          <w:i/>
        </w:rPr>
        <w:t>Indiquer les réseaux existants et caractéristiques vétusté, importance, puissance disponible, type de neutre, etc.)</w:t>
      </w:r>
    </w:p>
    <w:p w14:paraId="22D4D44E" w14:textId="77777777" w:rsidR="00EC43AE" w:rsidRDefault="00EC43AE" w:rsidP="001256CF">
      <w:pPr>
        <w:pStyle w:val="Titre3bis"/>
      </w:pPr>
      <w:bookmarkStart w:id="99" w:name="_Toc29202658"/>
      <w:r>
        <w:t>Basse tension</w:t>
      </w:r>
      <w:bookmarkEnd w:id="99"/>
    </w:p>
    <w:p w14:paraId="59E18901" w14:textId="77777777" w:rsidR="00DC76E1" w:rsidRPr="001256CF" w:rsidRDefault="001256CF" w:rsidP="001256CF">
      <w:pPr>
        <w:pStyle w:val="ParagrapheNiveau3"/>
        <w:rPr>
          <w:i/>
        </w:rPr>
      </w:pPr>
      <w:r w:rsidRPr="001256CF">
        <w:rPr>
          <w:i/>
        </w:rPr>
        <w:t>Indiquer les réseaux existants et caractéristiques vétusté, importance, puissance disponible, type de neutre, etc.)</w:t>
      </w:r>
    </w:p>
    <w:p w14:paraId="3C51CEF2" w14:textId="77777777" w:rsidR="00EC43AE" w:rsidRDefault="00EC43AE" w:rsidP="001256CF">
      <w:pPr>
        <w:pStyle w:val="Titre3bis"/>
      </w:pPr>
      <w:bookmarkStart w:id="100" w:name="_Toc29202659"/>
      <w:r>
        <w:t>Réseau Secouru</w:t>
      </w:r>
      <w:bookmarkEnd w:id="100"/>
    </w:p>
    <w:p w14:paraId="297CDCC0" w14:textId="77777777" w:rsidR="00EC43AE" w:rsidRPr="001256CF" w:rsidRDefault="00EC43AE" w:rsidP="001256CF">
      <w:pPr>
        <w:pStyle w:val="ParagrapheNiveau3"/>
        <w:rPr>
          <w:i/>
        </w:rPr>
      </w:pPr>
      <w:r w:rsidRPr="001256CF">
        <w:rPr>
          <w:i/>
        </w:rPr>
        <w:t xml:space="preserve">Sans objet ou indiquer si </w:t>
      </w:r>
      <w:r w:rsidR="00DC76E1" w:rsidRPr="001256CF">
        <w:rPr>
          <w:i/>
        </w:rPr>
        <w:t xml:space="preserve">présence de </w:t>
      </w:r>
      <w:r w:rsidRPr="001256CF">
        <w:rPr>
          <w:i/>
        </w:rPr>
        <w:t>groupe</w:t>
      </w:r>
      <w:r w:rsidR="00DC76E1" w:rsidRPr="001256CF">
        <w:rPr>
          <w:i/>
        </w:rPr>
        <w:t>s</w:t>
      </w:r>
      <w:r w:rsidRPr="001256CF">
        <w:rPr>
          <w:i/>
        </w:rPr>
        <w:t xml:space="preserve"> électrogène</w:t>
      </w:r>
      <w:r w:rsidR="00DC76E1" w:rsidRPr="001256CF">
        <w:rPr>
          <w:i/>
        </w:rPr>
        <w:t>s</w:t>
      </w:r>
      <w:r w:rsidRPr="001256CF">
        <w:rPr>
          <w:i/>
        </w:rPr>
        <w:t xml:space="preserve"> </w:t>
      </w:r>
      <w:r w:rsidR="008A3849">
        <w:rPr>
          <w:i/>
        </w:rPr>
        <w:t>et leurs caractéristiques</w:t>
      </w:r>
    </w:p>
    <w:p w14:paraId="362D8C7D" w14:textId="77777777" w:rsidR="006E0BDB" w:rsidRPr="006E0BDB" w:rsidRDefault="00F304B9" w:rsidP="008A3849">
      <w:pPr>
        <w:pStyle w:val="Titre2bis"/>
      </w:pPr>
      <w:bookmarkStart w:id="101" w:name="_Toc413308863"/>
      <w:bookmarkStart w:id="102" w:name="_Toc29202660"/>
      <w:r w:rsidRPr="00DD6C01">
        <w:t xml:space="preserve">Éclairage </w:t>
      </w:r>
      <w:bookmarkEnd w:id="101"/>
      <w:r w:rsidR="00FE6375">
        <w:t>ext</w:t>
      </w:r>
      <w:r w:rsidR="00FE6375">
        <w:rPr>
          <w:rFonts w:cs="Calibri"/>
        </w:rPr>
        <w:t>É</w:t>
      </w:r>
      <w:r w:rsidRPr="00DD6C01">
        <w:t>rieur</w:t>
      </w:r>
      <w:bookmarkEnd w:id="102"/>
      <w:r w:rsidRPr="00DD6C01">
        <w:t> </w:t>
      </w:r>
    </w:p>
    <w:p w14:paraId="0C736FFB" w14:textId="77777777" w:rsidR="00117927" w:rsidRPr="008A3849" w:rsidRDefault="00117927" w:rsidP="008A3849">
      <w:pPr>
        <w:pStyle w:val="ParagrapheNiveau2"/>
        <w:rPr>
          <w:i/>
        </w:rPr>
      </w:pPr>
      <w:bookmarkStart w:id="103" w:name="_Toc413308864"/>
      <w:r w:rsidRPr="008A3849">
        <w:rPr>
          <w:i/>
        </w:rPr>
        <w:t>Indiquer les caractéristiques. Joindre plan en annexe si nécessaire.</w:t>
      </w:r>
    </w:p>
    <w:p w14:paraId="439B981F" w14:textId="77777777" w:rsidR="008A3849" w:rsidRPr="00DD6C01" w:rsidRDefault="00FE6375" w:rsidP="008A3849">
      <w:pPr>
        <w:pStyle w:val="Titre2bis"/>
      </w:pPr>
      <w:bookmarkStart w:id="104" w:name="_Toc413308857"/>
      <w:bookmarkStart w:id="105" w:name="_Toc29202661"/>
      <w:r>
        <w:t>R</w:t>
      </w:r>
      <w:r>
        <w:rPr>
          <w:rFonts w:cs="Calibri"/>
        </w:rPr>
        <w:t>É</w:t>
      </w:r>
      <w:r w:rsidR="008A3849" w:rsidRPr="00DD6C01">
        <w:t xml:space="preserve">seaux </w:t>
      </w:r>
      <w:r w:rsidR="008A3849">
        <w:t xml:space="preserve">fluides </w:t>
      </w:r>
      <w:r>
        <w:t>sp</w:t>
      </w:r>
      <w:r>
        <w:rPr>
          <w:rFonts w:cs="Calibri"/>
        </w:rPr>
        <w:t>É</w:t>
      </w:r>
      <w:r w:rsidR="008A3849">
        <w:t>ciaux</w:t>
      </w:r>
      <w:bookmarkEnd w:id="104"/>
      <w:bookmarkEnd w:id="105"/>
    </w:p>
    <w:p w14:paraId="4327AFFC" w14:textId="77777777" w:rsidR="008A3849" w:rsidRPr="00D44521" w:rsidRDefault="008A3849" w:rsidP="008A3849">
      <w:pPr>
        <w:pStyle w:val="ParagrapheNiveau2"/>
        <w:rPr>
          <w:i/>
        </w:rPr>
      </w:pPr>
      <w:bookmarkStart w:id="106" w:name="_Toc413308858"/>
      <w:r w:rsidRPr="008A3849">
        <w:rPr>
          <w:i/>
        </w:rPr>
        <w:t>Sans objet ou indiquer références et caractéristiques du réseau. Joindre les plans en annexe si nécessaire (air comprimé, oxygène, etc.</w:t>
      </w:r>
      <w:bookmarkEnd w:id="106"/>
    </w:p>
    <w:p w14:paraId="64971E67" w14:textId="77777777" w:rsidR="00F304B9" w:rsidRPr="00DD6C01" w:rsidRDefault="00F304B9" w:rsidP="008A3849">
      <w:pPr>
        <w:pStyle w:val="Titre2bis"/>
      </w:pPr>
      <w:bookmarkStart w:id="107" w:name="_Toc29202662"/>
      <w:r w:rsidRPr="00DD6C01">
        <w:lastRenderedPageBreak/>
        <w:t>Gaz naturel</w:t>
      </w:r>
      <w:bookmarkEnd w:id="103"/>
      <w:bookmarkEnd w:id="107"/>
      <w:r w:rsidRPr="00DD6C01">
        <w:t> </w:t>
      </w:r>
    </w:p>
    <w:p w14:paraId="147636AE" w14:textId="77777777" w:rsidR="008A3849" w:rsidRPr="008A3849" w:rsidRDefault="00117927" w:rsidP="008A3849">
      <w:pPr>
        <w:pStyle w:val="ParagrapheNiveau2"/>
        <w:rPr>
          <w:i/>
        </w:rPr>
      </w:pPr>
      <w:bookmarkStart w:id="108" w:name="_Toc413308865"/>
      <w:r w:rsidRPr="008A3849">
        <w:rPr>
          <w:i/>
        </w:rPr>
        <w:t>Indiquer les caractéristiques. Joindre plan en annexe si nécessaire.</w:t>
      </w:r>
    </w:p>
    <w:p w14:paraId="161C5BD9" w14:textId="77777777" w:rsidR="00F304B9" w:rsidRPr="00DD6C01" w:rsidRDefault="00FE6375" w:rsidP="008A3849">
      <w:pPr>
        <w:pStyle w:val="Titre2bis"/>
      </w:pPr>
      <w:bookmarkStart w:id="109" w:name="_Toc29202663"/>
      <w:r>
        <w:t>R</w:t>
      </w:r>
      <w:r>
        <w:rPr>
          <w:rFonts w:cs="Calibri"/>
        </w:rPr>
        <w:t>É</w:t>
      </w:r>
      <w:r w:rsidR="00F304B9" w:rsidRPr="00DD6C01">
        <w:t>seau de chaleur</w:t>
      </w:r>
      <w:bookmarkEnd w:id="108"/>
      <w:bookmarkEnd w:id="109"/>
      <w:r w:rsidR="00F304B9" w:rsidRPr="00DD6C01">
        <w:t> </w:t>
      </w:r>
    </w:p>
    <w:p w14:paraId="58FC54DE" w14:textId="77777777" w:rsidR="00117927" w:rsidRPr="008A3849" w:rsidRDefault="00117927" w:rsidP="008A3849">
      <w:pPr>
        <w:pStyle w:val="ParagrapheNiveau2"/>
        <w:rPr>
          <w:i/>
        </w:rPr>
      </w:pPr>
      <w:bookmarkStart w:id="110" w:name="_Toc413308866"/>
      <w:r w:rsidRPr="008A3849">
        <w:rPr>
          <w:i/>
        </w:rPr>
        <w:t>Indiquer les caractéristiques. Joindre plan en annexe si nécessaire.</w:t>
      </w:r>
    </w:p>
    <w:p w14:paraId="6350BBF6" w14:textId="77777777" w:rsidR="00A75318" w:rsidRPr="00A808EF" w:rsidRDefault="00A808EF" w:rsidP="008A3849">
      <w:pPr>
        <w:pStyle w:val="Titre2bis"/>
      </w:pPr>
      <w:bookmarkStart w:id="111" w:name="_Toc29202664"/>
      <w:r w:rsidRPr="00A808EF">
        <w:t>Courants faibles</w:t>
      </w:r>
      <w:bookmarkStart w:id="112" w:name="_Toc386186167"/>
      <w:bookmarkStart w:id="113" w:name="_Toc413308867"/>
      <w:bookmarkEnd w:id="6"/>
      <w:bookmarkEnd w:id="110"/>
      <w:bookmarkEnd w:id="111"/>
    </w:p>
    <w:p w14:paraId="2B47BB1D" w14:textId="77777777" w:rsidR="00117927" w:rsidRPr="003573A0" w:rsidRDefault="008A3849" w:rsidP="008A3849">
      <w:pPr>
        <w:pStyle w:val="Titre3bis"/>
        <w:ind w:left="454" w:firstLine="0"/>
      </w:pPr>
      <w:bookmarkStart w:id="114" w:name="_Toc29202665"/>
      <w:r>
        <w:t>Généralités</w:t>
      </w:r>
      <w:bookmarkEnd w:id="114"/>
      <w:r>
        <w:t> </w:t>
      </w:r>
    </w:p>
    <w:p w14:paraId="79E20CD7" w14:textId="77777777" w:rsidR="008A3849" w:rsidRPr="008A3849" w:rsidRDefault="00117927" w:rsidP="008A3849">
      <w:pPr>
        <w:ind w:left="454"/>
        <w:rPr>
          <w:rFonts w:ascii="Calibri" w:hAnsi="Calibri"/>
          <w:i/>
        </w:rPr>
      </w:pPr>
      <w:r>
        <w:rPr>
          <w:rFonts w:ascii="Calibri" w:hAnsi="Calibri"/>
          <w:i/>
        </w:rPr>
        <w:t>I</w:t>
      </w:r>
      <w:r w:rsidRPr="00D44521">
        <w:rPr>
          <w:rFonts w:ascii="Calibri" w:hAnsi="Calibri"/>
          <w:i/>
        </w:rPr>
        <w:t xml:space="preserve">ndiquer </w:t>
      </w:r>
      <w:r>
        <w:rPr>
          <w:rFonts w:ascii="Calibri" w:hAnsi="Calibri"/>
          <w:i/>
        </w:rPr>
        <w:t>importance des réseaux, contraintes et exigences du bénéficiaire</w:t>
      </w:r>
      <w:r w:rsidRPr="00D44521">
        <w:rPr>
          <w:rFonts w:ascii="Calibri" w:hAnsi="Calibri"/>
          <w:i/>
        </w:rPr>
        <w:t>.</w:t>
      </w:r>
      <w:r>
        <w:rPr>
          <w:rFonts w:ascii="Calibri" w:hAnsi="Calibri"/>
          <w:i/>
        </w:rPr>
        <w:t xml:space="preserve"> Préciser les contacts DIRIS de l’emprise concernée.</w:t>
      </w:r>
    </w:p>
    <w:p w14:paraId="701394FB" w14:textId="77777777" w:rsidR="00117927" w:rsidRPr="008A3849" w:rsidRDefault="00117927" w:rsidP="008A3849">
      <w:pPr>
        <w:pStyle w:val="Titre3bis"/>
      </w:pPr>
      <w:bookmarkStart w:id="115" w:name="_Toc29202666"/>
      <w:r w:rsidRPr="008A3849">
        <w:t>Gestion de la cohabitation des différen</w:t>
      </w:r>
      <w:r w:rsidR="008A3849">
        <w:t>ts réseaux de courants faibles</w:t>
      </w:r>
      <w:bookmarkEnd w:id="115"/>
      <w:r w:rsidR="008A3849">
        <w:t> </w:t>
      </w:r>
    </w:p>
    <w:p w14:paraId="3A474B35" w14:textId="77777777" w:rsidR="00117927" w:rsidRDefault="00117927" w:rsidP="00117927">
      <w:pPr>
        <w:ind w:left="454"/>
        <w:rPr>
          <w:rFonts w:ascii="Calibri" w:hAnsi="Calibri"/>
          <w:i/>
        </w:rPr>
      </w:pPr>
      <w:r w:rsidRPr="0073252C">
        <w:rPr>
          <w:rFonts w:ascii="Calibri" w:hAnsi="Calibri"/>
          <w:i/>
        </w:rPr>
        <w:t>Indiquer les contraintes et exigences. Joindre les plans et rapports existants si nécessaire.</w:t>
      </w:r>
    </w:p>
    <w:p w14:paraId="5C1D0AFE" w14:textId="77777777" w:rsidR="00117927" w:rsidRPr="0073252C" w:rsidRDefault="00117927" w:rsidP="00117927">
      <w:pPr>
        <w:ind w:left="454"/>
        <w:rPr>
          <w:rFonts w:ascii="Calibri" w:hAnsi="Calibri"/>
          <w:i/>
        </w:rPr>
      </w:pPr>
      <w:r>
        <w:rPr>
          <w:rFonts w:ascii="Calibri" w:hAnsi="Calibri"/>
          <w:i/>
        </w:rPr>
        <w:t>Préciser les réseaux confidentiels.</w:t>
      </w:r>
    </w:p>
    <w:p w14:paraId="613B8AD6" w14:textId="77777777" w:rsidR="00117927" w:rsidRPr="003573A0" w:rsidRDefault="008A3849" w:rsidP="008A3849">
      <w:pPr>
        <w:pStyle w:val="Titre3bis"/>
      </w:pPr>
      <w:bookmarkStart w:id="116" w:name="_Toc29202667"/>
      <w:r>
        <w:t>Réseaux d’informations</w:t>
      </w:r>
      <w:bookmarkEnd w:id="116"/>
      <w:r>
        <w:t> </w:t>
      </w:r>
    </w:p>
    <w:p w14:paraId="444A2868" w14:textId="77777777" w:rsidR="00117927" w:rsidRPr="008A3849" w:rsidRDefault="00117927" w:rsidP="00117927">
      <w:pPr>
        <w:ind w:left="454"/>
        <w:rPr>
          <w:rFonts w:ascii="Calibri" w:hAnsi="Calibri"/>
          <w:i/>
        </w:rPr>
      </w:pPr>
      <w:r w:rsidRPr="008A3849">
        <w:rPr>
          <w:rFonts w:ascii="Calibri" w:hAnsi="Calibri"/>
          <w:i/>
        </w:rPr>
        <w:t>Indiquer les caractéristiques des réseaux type INTRADEF, INTERNET, TV, etc. Joindre plan éventuels.</w:t>
      </w:r>
    </w:p>
    <w:p w14:paraId="6BFCF080" w14:textId="77777777" w:rsidR="00117927" w:rsidRPr="003573A0" w:rsidRDefault="00117927" w:rsidP="008A3849">
      <w:pPr>
        <w:pStyle w:val="Titre3bis"/>
      </w:pPr>
      <w:bookmarkStart w:id="117" w:name="_Toc29202668"/>
      <w:r w:rsidRPr="003573A0">
        <w:t>Réseau</w:t>
      </w:r>
      <w:r w:rsidR="008A3849">
        <w:t>x de report d’alarmes incendie</w:t>
      </w:r>
      <w:bookmarkEnd w:id="117"/>
      <w:r w:rsidR="008A3849">
        <w:t> </w:t>
      </w:r>
    </w:p>
    <w:p w14:paraId="61A34CB8" w14:textId="77777777" w:rsidR="00117927" w:rsidRPr="00D44521" w:rsidRDefault="00117927" w:rsidP="00117927">
      <w:pPr>
        <w:ind w:left="454"/>
        <w:rPr>
          <w:rFonts w:ascii="Calibri" w:hAnsi="Calibri"/>
          <w:i/>
        </w:rPr>
      </w:pPr>
      <w:r>
        <w:rPr>
          <w:rFonts w:ascii="Calibri" w:hAnsi="Calibri"/>
          <w:i/>
        </w:rPr>
        <w:t>Sans objet ou i</w:t>
      </w:r>
      <w:r w:rsidRPr="00D44521">
        <w:rPr>
          <w:rFonts w:ascii="Calibri" w:hAnsi="Calibri"/>
          <w:i/>
        </w:rPr>
        <w:t>ndiquer les caractéristiques</w:t>
      </w:r>
      <w:r>
        <w:rPr>
          <w:rFonts w:ascii="Calibri" w:hAnsi="Calibri"/>
          <w:i/>
        </w:rPr>
        <w:t xml:space="preserve"> de l’existant</w:t>
      </w:r>
      <w:r w:rsidRPr="00D44521">
        <w:rPr>
          <w:rFonts w:ascii="Calibri" w:hAnsi="Calibri"/>
          <w:i/>
        </w:rPr>
        <w:t>. Joindre plan en annexe si nécessaire.</w:t>
      </w:r>
    </w:p>
    <w:p w14:paraId="50C3102D" w14:textId="77777777" w:rsidR="00117927" w:rsidRPr="008520B9" w:rsidRDefault="00117927" w:rsidP="00117927">
      <w:pPr>
        <w:shd w:val="clear" w:color="auto" w:fill="FFFFFF"/>
        <w:ind w:left="454"/>
        <w:rPr>
          <w:rFonts w:ascii="Calibri" w:hAnsi="Calibri"/>
          <w:i/>
        </w:rPr>
      </w:pPr>
      <w:r w:rsidRPr="008520B9">
        <w:rPr>
          <w:rFonts w:ascii="Calibri" w:hAnsi="Calibri"/>
          <w:i/>
        </w:rPr>
        <w:t>Préciser les contraintes et exigences particulières.</w:t>
      </w:r>
    </w:p>
    <w:p w14:paraId="66506650" w14:textId="77777777" w:rsidR="00117927" w:rsidRPr="003573A0" w:rsidRDefault="00117927" w:rsidP="008A3849">
      <w:pPr>
        <w:pStyle w:val="Titre3bis"/>
      </w:pPr>
      <w:bookmarkStart w:id="118" w:name="_Toc29202669"/>
      <w:r w:rsidRPr="003573A0">
        <w:t xml:space="preserve">Réseaux </w:t>
      </w:r>
      <w:r w:rsidR="008A3849">
        <w:t>de report d’alarmes techniques</w:t>
      </w:r>
      <w:bookmarkEnd w:id="118"/>
      <w:r w:rsidR="008A3849">
        <w:t> </w:t>
      </w:r>
    </w:p>
    <w:p w14:paraId="3571EE58" w14:textId="77777777" w:rsidR="00117927" w:rsidRPr="008520B9" w:rsidRDefault="00117927" w:rsidP="00117927">
      <w:pPr>
        <w:ind w:left="454"/>
        <w:rPr>
          <w:rFonts w:ascii="Calibri" w:hAnsi="Calibri"/>
          <w:i/>
        </w:rPr>
      </w:pPr>
      <w:r w:rsidRPr="008520B9">
        <w:rPr>
          <w:rFonts w:ascii="Calibri" w:hAnsi="Calibri"/>
          <w:i/>
        </w:rPr>
        <w:t>Sans objet ou indiquer les caractéristiques. Joindre plan en annexe si nécessaire.</w:t>
      </w:r>
    </w:p>
    <w:p w14:paraId="6ED1734B" w14:textId="77777777" w:rsidR="00117927" w:rsidRPr="003573A0" w:rsidRDefault="008A3849" w:rsidP="008A3849">
      <w:pPr>
        <w:pStyle w:val="Titre3bis"/>
      </w:pPr>
      <w:bookmarkStart w:id="119" w:name="_Toc29202670"/>
      <w:r>
        <w:t>Réseau diffusion sonore</w:t>
      </w:r>
      <w:bookmarkEnd w:id="119"/>
      <w:r>
        <w:t> </w:t>
      </w:r>
    </w:p>
    <w:p w14:paraId="7440EF77" w14:textId="77777777" w:rsidR="00117927" w:rsidRPr="008520B9" w:rsidRDefault="00117927" w:rsidP="00117927">
      <w:pPr>
        <w:ind w:left="454"/>
        <w:rPr>
          <w:rFonts w:ascii="Calibri" w:hAnsi="Calibri"/>
          <w:i/>
        </w:rPr>
      </w:pPr>
      <w:r w:rsidRPr="008520B9">
        <w:rPr>
          <w:rFonts w:ascii="Calibri" w:hAnsi="Calibri"/>
          <w:i/>
        </w:rPr>
        <w:t>Sans objet ou indiquer les caractéristiques. Joindre plan en annexe si nécessaire.</w:t>
      </w:r>
    </w:p>
    <w:p w14:paraId="7A2FA5BB" w14:textId="77777777" w:rsidR="00117927" w:rsidRPr="003573A0" w:rsidRDefault="008A3849" w:rsidP="008A3849">
      <w:pPr>
        <w:pStyle w:val="Titre3bis"/>
      </w:pPr>
      <w:bookmarkStart w:id="120" w:name="_Toc29202671"/>
      <w:r>
        <w:t>Alarmes PRODEF</w:t>
      </w:r>
      <w:bookmarkEnd w:id="120"/>
      <w:r>
        <w:t> </w:t>
      </w:r>
    </w:p>
    <w:p w14:paraId="10F600BB" w14:textId="77777777" w:rsidR="00117927" w:rsidRDefault="00117927" w:rsidP="00117927">
      <w:pPr>
        <w:ind w:left="454"/>
        <w:rPr>
          <w:rFonts w:ascii="Calibri" w:hAnsi="Calibri"/>
          <w:i/>
        </w:rPr>
      </w:pPr>
      <w:r w:rsidRPr="008520B9">
        <w:rPr>
          <w:rFonts w:ascii="Calibri" w:hAnsi="Calibri"/>
          <w:i/>
        </w:rPr>
        <w:t>Sans objet ou indiquer les caractéristiques. Joindre plan en annexe si nécessaire.</w:t>
      </w:r>
    </w:p>
    <w:p w14:paraId="4886BAE8" w14:textId="77777777" w:rsidR="00117927" w:rsidRPr="008A3849" w:rsidRDefault="008A3849" w:rsidP="008A3849">
      <w:pPr>
        <w:pStyle w:val="Titre3bis"/>
      </w:pPr>
      <w:bookmarkStart w:id="121" w:name="_Toc29202672"/>
      <w:r>
        <w:t>Autres réseaux</w:t>
      </w:r>
      <w:bookmarkEnd w:id="121"/>
      <w:r>
        <w:t> </w:t>
      </w:r>
    </w:p>
    <w:p w14:paraId="73BD403A" w14:textId="77777777" w:rsidR="00A808EF" w:rsidRPr="00A03E44" w:rsidRDefault="008A3849" w:rsidP="00424279">
      <w:pPr>
        <w:ind w:left="454"/>
        <w:rPr>
          <w:rFonts w:ascii="Calibri" w:hAnsi="Calibri"/>
          <w:i/>
        </w:rPr>
      </w:pPr>
      <w:r w:rsidRPr="008520B9">
        <w:rPr>
          <w:rFonts w:ascii="Calibri" w:hAnsi="Calibri"/>
          <w:i/>
        </w:rPr>
        <w:t>Sans objet ou indiquer les caractéristiques. Joindre plan en annexe si nécessaire.</w:t>
      </w:r>
    </w:p>
    <w:p w14:paraId="3E55EB21" w14:textId="77777777" w:rsidR="00A808EF" w:rsidRDefault="00A808EF" w:rsidP="009D6CCC">
      <w:pPr>
        <w:ind w:left="227"/>
        <w:rPr>
          <w:rFonts w:ascii="Calibri" w:hAnsi="Calibri"/>
        </w:rPr>
      </w:pPr>
    </w:p>
    <w:p w14:paraId="012A26C9" w14:textId="77777777" w:rsidR="00A808EF" w:rsidRDefault="00A808EF" w:rsidP="009D6CCC">
      <w:pPr>
        <w:ind w:left="227"/>
        <w:rPr>
          <w:rFonts w:ascii="Calibri" w:hAnsi="Calibri"/>
        </w:rPr>
      </w:pPr>
    </w:p>
    <w:bookmarkEnd w:id="112"/>
    <w:bookmarkEnd w:id="113"/>
    <w:p w14:paraId="491E9FAC" w14:textId="77777777" w:rsidR="008840A7" w:rsidRDefault="008840A7" w:rsidP="008840A7">
      <w:pPr>
        <w:pStyle w:val="Paragraphedeliste"/>
        <w:ind w:left="227"/>
        <w:rPr>
          <w:rFonts w:asciiTheme="minorHAnsi" w:hAnsiTheme="minorHAnsi"/>
          <w:i/>
        </w:rPr>
      </w:pPr>
    </w:p>
    <w:p w14:paraId="36E05B3C" w14:textId="77777777" w:rsidR="00A03E44" w:rsidRDefault="00A03E44" w:rsidP="008840A7">
      <w:pPr>
        <w:pStyle w:val="Paragraphedeliste"/>
        <w:ind w:left="227"/>
        <w:rPr>
          <w:rFonts w:asciiTheme="minorHAnsi" w:hAnsiTheme="minorHAnsi"/>
          <w:i/>
        </w:rPr>
      </w:pPr>
    </w:p>
    <w:p w14:paraId="5818D241" w14:textId="77777777" w:rsidR="00A03E44" w:rsidRDefault="00A03E44" w:rsidP="008840A7">
      <w:pPr>
        <w:pStyle w:val="Paragraphedeliste"/>
        <w:ind w:left="227"/>
        <w:rPr>
          <w:rFonts w:asciiTheme="minorHAnsi" w:hAnsiTheme="minorHAnsi"/>
          <w:i/>
        </w:rPr>
      </w:pPr>
      <w:r>
        <w:rPr>
          <w:rFonts w:asciiTheme="minorHAnsi" w:hAnsiTheme="minorHAnsi"/>
          <w:i/>
        </w:rPr>
        <w:br w:type="page"/>
      </w:r>
    </w:p>
    <w:p w14:paraId="4B46F010" w14:textId="77777777" w:rsidR="00C13577" w:rsidRDefault="00C13577" w:rsidP="00A03E44">
      <w:pPr>
        <w:pStyle w:val="Titre1bis"/>
      </w:pPr>
      <w:bookmarkStart w:id="122" w:name="_Toc29202673"/>
      <w:r>
        <w:lastRenderedPageBreak/>
        <w:t>BESOINS DE L’UTILISATEUR</w:t>
      </w:r>
      <w:bookmarkEnd w:id="122"/>
    </w:p>
    <w:p w14:paraId="7B747797" w14:textId="77777777" w:rsidR="00C13577" w:rsidRDefault="00FE6375" w:rsidP="0058011F">
      <w:pPr>
        <w:pStyle w:val="Titre2bis"/>
      </w:pPr>
      <w:bookmarkStart w:id="123" w:name="_Toc29202674"/>
      <w:r>
        <w:t>ENVIRONNEMENT DE L’OP</w:t>
      </w:r>
      <w:r>
        <w:rPr>
          <w:rFonts w:cs="Calibri"/>
        </w:rPr>
        <w:t>É</w:t>
      </w:r>
      <w:r w:rsidR="0058011F">
        <w:t>RATION</w:t>
      </w:r>
      <w:bookmarkEnd w:id="123"/>
    </w:p>
    <w:p w14:paraId="3E1CDDA2" w14:textId="77777777" w:rsidR="00833AE6" w:rsidRDefault="00833AE6" w:rsidP="00833AE6">
      <w:pPr>
        <w:pStyle w:val="ParagrapheNiveau2"/>
        <w:rPr>
          <w:i/>
        </w:rPr>
      </w:pPr>
      <w:r w:rsidRPr="00833AE6">
        <w:rPr>
          <w:i/>
        </w:rPr>
        <w:t xml:space="preserve">Indiquer </w:t>
      </w:r>
      <w:r w:rsidR="00462907">
        <w:rPr>
          <w:i/>
        </w:rPr>
        <w:t xml:space="preserve">nombre et catégorie du personnel et </w:t>
      </w:r>
      <w:r w:rsidR="00462907" w:rsidRPr="00462907">
        <w:rPr>
          <w:i/>
          <w:u w:val="single"/>
        </w:rPr>
        <w:t>le taux de féminisation</w:t>
      </w:r>
      <w:r>
        <w:rPr>
          <w:i/>
        </w:rPr>
        <w:t>,</w:t>
      </w:r>
    </w:p>
    <w:p w14:paraId="746F5A67" w14:textId="77777777" w:rsidR="0058011F" w:rsidRDefault="0058011F" w:rsidP="00833AE6">
      <w:pPr>
        <w:pStyle w:val="ParagrapheNiveau2"/>
        <w:rPr>
          <w:i/>
        </w:rPr>
      </w:pPr>
      <w:r w:rsidRPr="00833AE6">
        <w:rPr>
          <w:i/>
        </w:rPr>
        <w:t>Indiquer les hora</w:t>
      </w:r>
      <w:r w:rsidR="00833AE6">
        <w:rPr>
          <w:i/>
        </w:rPr>
        <w:t>ires de travail, les astreintes</w:t>
      </w:r>
      <w:r w:rsidR="00462907">
        <w:rPr>
          <w:i/>
        </w:rPr>
        <w:t>…</w:t>
      </w:r>
    </w:p>
    <w:p w14:paraId="6EEC175A" w14:textId="77777777" w:rsidR="00833AE6" w:rsidRPr="00833AE6" w:rsidRDefault="00833AE6" w:rsidP="00833AE6">
      <w:pPr>
        <w:pStyle w:val="ParagrapheNiveau2"/>
        <w:rPr>
          <w:i/>
        </w:rPr>
      </w:pPr>
      <w:r>
        <w:rPr>
          <w:i/>
        </w:rPr>
        <w:t xml:space="preserve">Indiquer toute information concernant l’utilisation du </w:t>
      </w:r>
      <w:r w:rsidR="00EC4821">
        <w:rPr>
          <w:i/>
        </w:rPr>
        <w:t>futur de l’infrastructure</w:t>
      </w:r>
      <w:r>
        <w:rPr>
          <w:i/>
        </w:rPr>
        <w:t xml:space="preserve"> </w:t>
      </w:r>
    </w:p>
    <w:p w14:paraId="7248D44C" w14:textId="77777777" w:rsidR="0058011F" w:rsidRDefault="0058011F" w:rsidP="0058011F">
      <w:pPr>
        <w:pStyle w:val="Titre2bis"/>
      </w:pPr>
      <w:bookmarkStart w:id="124" w:name="_Toc29202675"/>
      <w:r>
        <w:t>EXIGENCES FONCTIONNELLES</w:t>
      </w:r>
      <w:bookmarkEnd w:id="124"/>
    </w:p>
    <w:p w14:paraId="6F056A82" w14:textId="77777777" w:rsidR="0058011F" w:rsidRDefault="0058011F" w:rsidP="0058011F">
      <w:pPr>
        <w:pStyle w:val="Titre3bis"/>
      </w:pPr>
      <w:bookmarkStart w:id="125" w:name="_Toc29202676"/>
      <w:r>
        <w:t>Durée de l’ouvrage</w:t>
      </w:r>
      <w:bookmarkEnd w:id="125"/>
    </w:p>
    <w:p w14:paraId="3DD3E3A7" w14:textId="77777777" w:rsidR="0058011F" w:rsidRPr="0058011F" w:rsidRDefault="0058011F" w:rsidP="0058011F">
      <w:pPr>
        <w:pStyle w:val="ParagrapheNiveau3"/>
        <w:rPr>
          <w:i/>
        </w:rPr>
      </w:pPr>
      <w:r w:rsidRPr="0058011F">
        <w:rPr>
          <w:i/>
        </w:rPr>
        <w:t xml:space="preserve">Indiquer les exigences de la maitrise d’ouvrage et de l’utilisateur </w:t>
      </w:r>
    </w:p>
    <w:p w14:paraId="04D16333" w14:textId="77777777" w:rsidR="0058011F" w:rsidRPr="0058011F" w:rsidRDefault="0058011F" w:rsidP="0058011F">
      <w:pPr>
        <w:pStyle w:val="Titre3bis"/>
      </w:pPr>
      <w:bookmarkStart w:id="126" w:name="_Toc29202677"/>
      <w:r w:rsidRPr="0058011F">
        <w:t>Flexibilité de l’ouvrage</w:t>
      </w:r>
      <w:bookmarkEnd w:id="126"/>
      <w:r w:rsidRPr="0058011F">
        <w:t xml:space="preserve"> </w:t>
      </w:r>
    </w:p>
    <w:p w14:paraId="6FD753B9" w14:textId="77777777" w:rsidR="0058011F" w:rsidRPr="00833AE6" w:rsidRDefault="008A46D6" w:rsidP="00833AE6">
      <w:pPr>
        <w:pStyle w:val="ParagrapheNiveau3"/>
        <w:rPr>
          <w:i/>
        </w:rPr>
      </w:pPr>
      <w:r w:rsidRPr="00833AE6">
        <w:rPr>
          <w:i/>
        </w:rPr>
        <w:t xml:space="preserve">Indiquer les </w:t>
      </w:r>
      <w:r w:rsidR="00833AE6" w:rsidRPr="00833AE6">
        <w:rPr>
          <w:i/>
        </w:rPr>
        <w:t>exigences de la maitrise d’ouvrage et de l’utilisateur</w:t>
      </w:r>
    </w:p>
    <w:p w14:paraId="32B3C2E4" w14:textId="77777777" w:rsidR="008A46D6" w:rsidRDefault="008A46D6" w:rsidP="008A46D6">
      <w:pPr>
        <w:pStyle w:val="Titre3bis"/>
      </w:pPr>
      <w:bookmarkStart w:id="127" w:name="_Toc29202678"/>
      <w:r>
        <w:t>Expression architecturale souhaitée par le bénéficiaire</w:t>
      </w:r>
      <w:bookmarkEnd w:id="127"/>
    </w:p>
    <w:p w14:paraId="354860D9" w14:textId="77777777" w:rsidR="008A46D6" w:rsidRPr="008A46D6" w:rsidRDefault="008A46D6" w:rsidP="00833AE6">
      <w:pPr>
        <w:pStyle w:val="ParagrapheNiveau3"/>
        <w:rPr>
          <w:i/>
        </w:rPr>
      </w:pPr>
      <w:r w:rsidRPr="008A46D6">
        <w:rPr>
          <w:i/>
        </w:rPr>
        <w:t xml:space="preserve">Sans objet ou indiquer </w:t>
      </w:r>
      <w:r w:rsidR="00833AE6">
        <w:rPr>
          <w:i/>
        </w:rPr>
        <w:t xml:space="preserve">les </w:t>
      </w:r>
      <w:r w:rsidR="00833AE6" w:rsidRPr="0058011F">
        <w:rPr>
          <w:i/>
        </w:rPr>
        <w:t>exigences de la maitrise d’ouvrage et de l’utilisateur</w:t>
      </w:r>
    </w:p>
    <w:p w14:paraId="34B82B44" w14:textId="77777777" w:rsidR="0058011F" w:rsidRDefault="008A46D6" w:rsidP="00581BCA">
      <w:pPr>
        <w:pStyle w:val="Titre3bis"/>
      </w:pPr>
      <w:bookmarkStart w:id="128" w:name="_Toc29202679"/>
      <w:r>
        <w:t>Exigences particulière</w:t>
      </w:r>
      <w:r w:rsidR="00581BCA">
        <w:t>s</w:t>
      </w:r>
      <w:bookmarkEnd w:id="128"/>
    </w:p>
    <w:p w14:paraId="18609FA8" w14:textId="77777777" w:rsidR="0058011F" w:rsidRDefault="00581BCA" w:rsidP="0058011F">
      <w:pPr>
        <w:pStyle w:val="ParagrapheNiveau3"/>
        <w:rPr>
          <w:i/>
        </w:rPr>
      </w:pPr>
      <w:r w:rsidRPr="008A46D6">
        <w:rPr>
          <w:i/>
        </w:rPr>
        <w:t xml:space="preserve">Sans objet ou indiquer </w:t>
      </w:r>
      <w:r>
        <w:rPr>
          <w:i/>
        </w:rPr>
        <w:t xml:space="preserve">les </w:t>
      </w:r>
      <w:r w:rsidRPr="0058011F">
        <w:rPr>
          <w:i/>
        </w:rPr>
        <w:t>exigences de la maitrise d’ouvrage et de l’utilisateur</w:t>
      </w:r>
    </w:p>
    <w:p w14:paraId="4DD99C3D" w14:textId="77777777" w:rsidR="00904624" w:rsidRPr="00904624" w:rsidRDefault="00904624" w:rsidP="00904624">
      <w:pPr>
        <w:pStyle w:val="ParagrapheNiveau4"/>
      </w:pPr>
    </w:p>
    <w:p w14:paraId="304BB072" w14:textId="77777777" w:rsidR="00904624" w:rsidRPr="00904624" w:rsidRDefault="00904624" w:rsidP="00904624">
      <w:pPr>
        <w:pStyle w:val="ParagrapheNiveau4"/>
      </w:pPr>
    </w:p>
    <w:p w14:paraId="62BCC88C" w14:textId="77777777" w:rsidR="00904624" w:rsidRPr="00904624" w:rsidRDefault="00904624" w:rsidP="00904624">
      <w:pPr>
        <w:pStyle w:val="ParagrapheNiveau4"/>
      </w:pPr>
    </w:p>
    <w:p w14:paraId="7F669978" w14:textId="77777777" w:rsidR="0058011F" w:rsidRDefault="0058011F" w:rsidP="0058011F">
      <w:pPr>
        <w:pStyle w:val="ParagrapheNiveau3"/>
      </w:pPr>
    </w:p>
    <w:p w14:paraId="1E1A7F0A" w14:textId="77777777" w:rsidR="0058011F" w:rsidRDefault="0058011F" w:rsidP="0058011F">
      <w:pPr>
        <w:pStyle w:val="ParagrapheNiveau3"/>
      </w:pPr>
    </w:p>
    <w:p w14:paraId="79887294" w14:textId="77777777" w:rsidR="0058011F" w:rsidRDefault="0058011F" w:rsidP="0058011F">
      <w:pPr>
        <w:pStyle w:val="ParagrapheNiveau3"/>
      </w:pPr>
    </w:p>
    <w:p w14:paraId="02A090B4" w14:textId="77777777" w:rsidR="0058011F" w:rsidRDefault="0058011F" w:rsidP="0058011F">
      <w:pPr>
        <w:pStyle w:val="ParagrapheNiveau3"/>
      </w:pPr>
    </w:p>
    <w:p w14:paraId="64DC0375" w14:textId="77777777" w:rsidR="0058011F" w:rsidRDefault="0058011F" w:rsidP="0058011F">
      <w:pPr>
        <w:pStyle w:val="ParagrapheNiveau3"/>
      </w:pPr>
    </w:p>
    <w:p w14:paraId="677D96F1" w14:textId="77777777" w:rsidR="0058011F" w:rsidRDefault="0058011F" w:rsidP="0058011F">
      <w:pPr>
        <w:pStyle w:val="ParagrapheNiveau3"/>
      </w:pPr>
    </w:p>
    <w:p w14:paraId="58147A8F" w14:textId="77777777" w:rsidR="0058011F" w:rsidRDefault="0058011F" w:rsidP="0058011F">
      <w:pPr>
        <w:pStyle w:val="ParagrapheNiveau3"/>
      </w:pPr>
    </w:p>
    <w:p w14:paraId="24AEA614" w14:textId="77777777" w:rsidR="0058011F" w:rsidRPr="0058011F" w:rsidRDefault="0058011F" w:rsidP="0058011F">
      <w:pPr>
        <w:pStyle w:val="ParagrapheNiveau3"/>
        <w:sectPr w:rsidR="0058011F" w:rsidRPr="0058011F" w:rsidSect="00521835">
          <w:headerReference w:type="default" r:id="rId13"/>
          <w:footerReference w:type="default" r:id="rId14"/>
          <w:headerReference w:type="first" r:id="rId15"/>
          <w:type w:val="oddPage"/>
          <w:pgSz w:w="11906" w:h="16838" w:code="9"/>
          <w:pgMar w:top="1588" w:right="1134" w:bottom="1134" w:left="1134" w:header="907" w:footer="113" w:gutter="0"/>
          <w:cols w:space="708"/>
          <w:titlePg/>
          <w:docGrid w:linePitch="360"/>
        </w:sectPr>
      </w:pPr>
    </w:p>
    <w:p w14:paraId="5B2616D8" w14:textId="5B0EF056" w:rsidR="00406F39" w:rsidRPr="007374EE" w:rsidRDefault="008A46D6" w:rsidP="00DA587C">
      <w:pPr>
        <w:pStyle w:val="Titre2bis"/>
        <w:spacing w:before="0"/>
      </w:pPr>
      <w:bookmarkStart w:id="129" w:name="_Toc29202680"/>
      <w:r>
        <w:lastRenderedPageBreak/>
        <w:t>DESCRIPTIF FONCTIONNEL GLOBAL</w:t>
      </w:r>
      <w:bookmarkEnd w:id="129"/>
    </w:p>
    <w:p w14:paraId="5F47448B" w14:textId="3F895F15" w:rsidR="00203E75" w:rsidRDefault="00097B38" w:rsidP="00B46CA3">
      <w:pPr>
        <w:rPr>
          <w:rFonts w:ascii="Calibri" w:hAnsi="Calibri"/>
          <w:b/>
          <w:i/>
          <w:sz w:val="28"/>
          <w:szCs w:val="28"/>
        </w:rPr>
      </w:pPr>
      <w:r w:rsidRPr="00097B38">
        <w:rPr>
          <w:rFonts w:ascii="Calibri" w:hAnsi="Calibri"/>
          <w:b/>
          <w:i/>
          <w:sz w:val="28"/>
          <w:szCs w:val="28"/>
        </w:rPr>
        <w:t xml:space="preserve">CHARTE GRAPHIQUE </w:t>
      </w:r>
    </w:p>
    <w:p w14:paraId="34D09FE8" w14:textId="1C7A1440" w:rsidR="00312F40" w:rsidRDefault="00312F40" w:rsidP="00B46CA3">
      <w:pPr>
        <w:rPr>
          <w:rFonts w:ascii="Calibri" w:hAnsi="Calibri"/>
          <w:b/>
          <w:i/>
          <w:sz w:val="28"/>
          <w:szCs w:val="28"/>
        </w:rPr>
      </w:pPr>
      <w:r>
        <w:rPr>
          <w:rFonts w:ascii="Calibri" w:hAnsi="Calibri"/>
          <w:b/>
          <w:i/>
          <w:sz w:val="28"/>
          <w:szCs w:val="28"/>
        </w:rPr>
        <w:t>Toute représentation graphique doit présenter une légende et veiller à une synthétisation optimale de l’informations visant à faciliter la lecture, l’interprétation et la compréhension de son lecteur. La légende doit faire appel à un minima de références graphiques. (</w:t>
      </w:r>
      <w:proofErr w:type="gramStart"/>
      <w:r>
        <w:rPr>
          <w:rFonts w:ascii="Calibri" w:hAnsi="Calibri"/>
          <w:b/>
          <w:i/>
          <w:sz w:val="28"/>
          <w:szCs w:val="28"/>
        </w:rPr>
        <w:t>couleurs</w:t>
      </w:r>
      <w:proofErr w:type="gramEnd"/>
      <w:r>
        <w:rPr>
          <w:rFonts w:ascii="Calibri" w:hAnsi="Calibri"/>
          <w:b/>
          <w:i/>
          <w:sz w:val="28"/>
          <w:szCs w:val="28"/>
        </w:rPr>
        <w:t xml:space="preserve">, icones…). </w:t>
      </w:r>
    </w:p>
    <w:p w14:paraId="0C745A96" w14:textId="32ACBFAC" w:rsidR="00097B38" w:rsidRPr="007374EE" w:rsidRDefault="00312F40" w:rsidP="00B46CA3">
      <w:pPr>
        <w:rPr>
          <w:rFonts w:ascii="Calibri" w:hAnsi="Calibri"/>
          <w:i/>
        </w:rPr>
      </w:pPr>
      <w:r w:rsidRPr="00097B38">
        <w:rPr>
          <w:b/>
          <w:noProof/>
          <w:sz w:val="28"/>
          <w:szCs w:val="28"/>
        </w:rPr>
        <mc:AlternateContent>
          <mc:Choice Requires="wps">
            <w:drawing>
              <wp:anchor distT="0" distB="0" distL="114300" distR="114300" simplePos="0" relativeHeight="251773440" behindDoc="0" locked="0" layoutInCell="1" allowOverlap="1" wp14:anchorId="07299CE9" wp14:editId="275DE6FA">
                <wp:simplePos x="0" y="0"/>
                <wp:positionH relativeFrom="column">
                  <wp:posOffset>5491288</wp:posOffset>
                </wp:positionH>
                <wp:positionV relativeFrom="paragraph">
                  <wp:posOffset>10278</wp:posOffset>
                </wp:positionV>
                <wp:extent cx="3839845" cy="274955"/>
                <wp:effectExtent l="0" t="0" r="0" b="0"/>
                <wp:wrapNone/>
                <wp:docPr id="6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9845" cy="274955"/>
                        </a:xfrm>
                        <a:prstGeom prst="rect">
                          <a:avLst/>
                        </a:prstGeom>
                        <a:noFill/>
                        <a:ln w="9525">
                          <a:noFill/>
                          <a:miter lim="800000"/>
                          <a:headEnd/>
                          <a:tailEnd/>
                        </a:ln>
                      </wps:spPr>
                      <wps:txbx>
                        <w:txbxContent>
                          <w:p w14:paraId="25527539" w14:textId="10FDC5FB" w:rsidR="00BC2C69" w:rsidRPr="00932DA6" w:rsidRDefault="00BC2C69" w:rsidP="00DE2E7E">
                            <w:pPr>
                              <w:rPr>
                                <w:b/>
                              </w:rPr>
                            </w:pPr>
                            <w:r w:rsidRPr="00932DA6">
                              <w:rPr>
                                <w:b/>
                              </w:rPr>
                              <w:t>ETIQUETTE DES PIÈCES / AIRES / ZONES</w:t>
                            </w:r>
                          </w:p>
                          <w:p w14:paraId="460858C3" w14:textId="10AFE537" w:rsidR="00BC2C69" w:rsidRDefault="00BC2C69" w:rsidP="00DE2E7E">
                            <w:pPr>
                              <w:rPr>
                                <w:b/>
                              </w:rPr>
                            </w:pPr>
                            <w:r>
                              <w:rPr>
                                <w:b/>
                              </w:rPr>
                              <w:t xml:space="preserve">N° Pièce ou Zone     TITRE Pièce ou Zone </w:t>
                            </w:r>
                          </w:p>
                          <w:p w14:paraId="4941FD57" w14:textId="5AD63234" w:rsidR="00BC2C69" w:rsidRDefault="00BC2C69" w:rsidP="00932DA6">
                            <w:pPr>
                              <w:rPr>
                                <w:b/>
                                <w:sz w:val="20"/>
                                <w:szCs w:val="20"/>
                              </w:rPr>
                            </w:pPr>
                            <w:proofErr w:type="spellStart"/>
                            <w:r>
                              <w:rPr>
                                <w:b/>
                                <w:sz w:val="20"/>
                                <w:szCs w:val="20"/>
                              </w:rPr>
                              <w:t>RdC</w:t>
                            </w:r>
                            <w:proofErr w:type="spellEnd"/>
                            <w:r>
                              <w:rPr>
                                <w:b/>
                                <w:sz w:val="20"/>
                                <w:szCs w:val="20"/>
                              </w:rPr>
                              <w:t xml:space="preserve"> Etage 1 Etage 2 …</w:t>
                            </w:r>
                          </w:p>
                          <w:p w14:paraId="6650E43B" w14:textId="77777777" w:rsidR="00BC2C69" w:rsidRPr="00056FCD" w:rsidRDefault="00BC2C69" w:rsidP="00932DA6">
                            <w:pPr>
                              <w:rPr>
                                <w:b/>
                                <w:szCs w:val="24"/>
                              </w:rPr>
                            </w:pPr>
                            <w:r w:rsidRPr="00056FCD">
                              <w:rPr>
                                <w:b/>
                                <w:szCs w:val="24"/>
                              </w:rPr>
                              <w:t xml:space="preserve">Exemple : </w:t>
                            </w:r>
                          </w:p>
                          <w:p w14:paraId="03A0DDE8" w14:textId="77777777" w:rsidR="00BC2C69" w:rsidRPr="00932DA6" w:rsidRDefault="00BC2C69" w:rsidP="00DE2E7E">
                            <w:pPr>
                              <w:rPr>
                                <w:b/>
                              </w:rPr>
                            </w:pPr>
                          </w:p>
                        </w:txbxContent>
                      </wps:txbx>
                      <wps:bodyPr rot="0" vert="horz" wrap="square" lIns="91440" tIns="45720" rIns="91440" bIns="45720" anchor="t" anchorCtr="0">
                        <a:spAutoFit/>
                      </wps:bodyPr>
                    </wps:wsp>
                  </a:graphicData>
                </a:graphic>
              </wp:anchor>
            </w:drawing>
          </mc:Choice>
          <mc:Fallback>
            <w:pict>
              <v:shape w14:anchorId="07299CE9" id="_x0000_s1030" type="#_x0000_t202" style="position:absolute;left:0;text-align:left;margin-left:432.4pt;margin-top:.8pt;width:302.35pt;height:21.65pt;z-index:251773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" filled="f" stroked="f">
                <v:textbox style="mso-fit-shape-to-text:t">
                  <w:txbxContent>
                    <w:p w14:paraId="25527539" w14:textId="10FDC5FB" w:rsidR="00BC2C69" w:rsidRPr="00932DA6" w:rsidRDefault="00BC2C69" w:rsidP="00DE2E7E">
                      <w:pPr>
                        <w:rPr>
                          <w:b/>
                        </w:rPr>
                      </w:pPr>
                      <w:r w:rsidRPr="00932DA6">
                        <w:rPr>
                          <w:b/>
                        </w:rPr>
                        <w:t>ETIQUETTE DES PIÈCES / AIRES / ZONES</w:t>
                      </w:r>
                    </w:p>
                    <w:p w14:paraId="460858C3" w14:textId="10AFE537" w:rsidR="00BC2C69" w:rsidRDefault="00BC2C69" w:rsidP="00DE2E7E">
                      <w:pPr>
                        <w:rPr>
                          <w:b/>
                        </w:rPr>
                      </w:pPr>
                      <w:r>
                        <w:rPr>
                          <w:b/>
                        </w:rPr>
                        <w:t xml:space="preserve">N° Pièce ou Zone     TITRE Pièce ou Zone </w:t>
                      </w:r>
                    </w:p>
                    <w:p w14:paraId="4941FD57" w14:textId="5AD63234" w:rsidR="00BC2C69" w:rsidRDefault="00BC2C69" w:rsidP="00932DA6">
                      <w:pPr>
                        <w:rPr>
                          <w:b/>
                          <w:sz w:val="20"/>
                          <w:szCs w:val="20"/>
                        </w:rPr>
                      </w:pPr>
                      <w:r>
                        <w:rPr>
                          <w:b/>
                          <w:sz w:val="20"/>
                          <w:szCs w:val="20"/>
                        </w:rPr>
                        <w:t>RdC Etage 1 Etage 2 …</w:t>
                      </w:r>
                    </w:p>
                    <w:p w14:paraId="6650E43B" w14:textId="77777777" w:rsidR="00BC2C69" w:rsidRPr="00056FCD" w:rsidRDefault="00BC2C69" w:rsidP="00932DA6">
                      <w:pPr>
                        <w:rPr>
                          <w:b/>
                          <w:szCs w:val="24"/>
                        </w:rPr>
                      </w:pPr>
                      <w:r w:rsidRPr="00056FCD">
                        <w:rPr>
                          <w:b/>
                          <w:szCs w:val="24"/>
                        </w:rPr>
                        <w:t xml:space="preserve">Exemple : </w:t>
                      </w:r>
                    </w:p>
                    <w:p w14:paraId="03A0DDE8" w14:textId="77777777" w:rsidR="00BC2C69" w:rsidRPr="00932DA6" w:rsidRDefault="00BC2C69" w:rsidP="00DE2E7E">
                      <w:pPr>
                        <w:rPr>
                          <w:b/>
                        </w:rPr>
                      </w:pPr>
                    </w:p>
                  </w:txbxContent>
                </v:textbox>
              </v:shape>
            </w:pict>
          </mc:Fallback>
        </mc:AlternateContent>
      </w:r>
      <w:r w:rsidR="00097B38">
        <w:rPr>
          <w:noProof/>
        </w:rPr>
        <mc:AlternateContent>
          <mc:Choice Requires="wps">
            <w:drawing>
              <wp:anchor distT="0" distB="0" distL="114300" distR="114300" simplePos="0" relativeHeight="251738624" behindDoc="0" locked="0" layoutInCell="1" allowOverlap="1" wp14:anchorId="63F62023" wp14:editId="0D791C8A">
                <wp:simplePos x="0" y="0"/>
                <wp:positionH relativeFrom="margin">
                  <wp:align>left</wp:align>
                </wp:positionH>
                <wp:positionV relativeFrom="paragraph">
                  <wp:posOffset>18415</wp:posOffset>
                </wp:positionV>
                <wp:extent cx="3839845" cy="274955"/>
                <wp:effectExtent l="0" t="0" r="0" b="0"/>
                <wp:wrapNone/>
                <wp:docPr id="4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9845" cy="274955"/>
                        </a:xfrm>
                        <a:prstGeom prst="rect">
                          <a:avLst/>
                        </a:prstGeom>
                        <a:noFill/>
                        <a:ln w="9525">
                          <a:noFill/>
                          <a:miter lim="800000"/>
                          <a:headEnd/>
                          <a:tailEnd/>
                        </a:ln>
                      </wps:spPr>
                      <wps:txbx>
                        <w:txbxContent>
                          <w:p w14:paraId="46DDD212" w14:textId="0AB04409" w:rsidR="00BC2C69" w:rsidRPr="00932DA6" w:rsidRDefault="00BC2C69" w:rsidP="00DE2E7E">
                            <w:pPr>
                              <w:rPr>
                                <w:b/>
                                <w:sz w:val="32"/>
                                <w:szCs w:val="32"/>
                              </w:rPr>
                            </w:pPr>
                            <w:r>
                              <w:rPr>
                                <w:b/>
                                <w:sz w:val="32"/>
                                <w:szCs w:val="32"/>
                              </w:rPr>
                              <w:t>SCHÉMA</w:t>
                            </w:r>
                            <w:r w:rsidRPr="00932DA6">
                              <w:rPr>
                                <w:b/>
                                <w:sz w:val="32"/>
                                <w:szCs w:val="32"/>
                              </w:rPr>
                              <w:t xml:space="preserve"> DES PROXIMITÉ</w:t>
                            </w:r>
                            <w:r>
                              <w:rPr>
                                <w:b/>
                                <w:sz w:val="32"/>
                                <w:szCs w:val="32"/>
                              </w:rPr>
                              <w:t>S</w:t>
                            </w:r>
                          </w:p>
                        </w:txbxContent>
                      </wps:txbx>
                      <wps:bodyPr rot="0" vert="horz" wrap="square" lIns="91440" tIns="45720" rIns="91440" bIns="45720" anchor="t" anchorCtr="0">
                        <a:spAutoFit/>
                      </wps:bodyPr>
                    </wps:wsp>
                  </a:graphicData>
                </a:graphic>
              </wp:anchor>
            </w:drawing>
          </mc:Choice>
          <mc:Fallback>
            <w:pict>
              <v:shape w14:anchorId="63F62023" id="_x0000_s1031" type="#_x0000_t202" style="position:absolute;left:0;text-align:left;margin-left:0;margin-top:1.45pt;width:302.35pt;height:21.65pt;z-index:251738624;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" filled="f" stroked="f">
                <v:textbox style="mso-fit-shape-to-text:t">
                  <w:txbxContent>
                    <w:p w14:paraId="46DDD212" w14:textId="0AB04409" w:rsidR="00BC2C69" w:rsidRPr="00932DA6" w:rsidRDefault="00BC2C69" w:rsidP="00DE2E7E">
                      <w:pPr>
                        <w:rPr>
                          <w:b/>
                          <w:sz w:val="32"/>
                          <w:szCs w:val="32"/>
                        </w:rPr>
                      </w:pPr>
                      <w:r>
                        <w:rPr>
                          <w:b/>
                          <w:sz w:val="32"/>
                          <w:szCs w:val="32"/>
                        </w:rPr>
                        <w:t>SCHÉMA</w:t>
                      </w:r>
                      <w:r w:rsidRPr="00932DA6">
                        <w:rPr>
                          <w:b/>
                          <w:sz w:val="32"/>
                          <w:szCs w:val="32"/>
                        </w:rPr>
                        <w:t xml:space="preserve"> DES PROXIMITÉ</w:t>
                      </w:r>
                      <w:r>
                        <w:rPr>
                          <w:b/>
                          <w:sz w:val="32"/>
                          <w:szCs w:val="32"/>
                        </w:rPr>
                        <w:t>S</w:t>
                      </w:r>
                    </w:p>
                  </w:txbxContent>
                </v:textbox>
                <w10:wrap anchorx="margin"/>
              </v:shape>
            </w:pict>
          </mc:Fallback>
        </mc:AlternateContent>
      </w:r>
    </w:p>
    <w:p w14:paraId="4C1D6DCC" w14:textId="294A3C49" w:rsidR="000E29C4" w:rsidRPr="007374EE" w:rsidRDefault="00472B1A" w:rsidP="00B46CA3">
      <w:pPr>
        <w:rPr>
          <w:rFonts w:ascii="Calibri" w:hAnsi="Calibri"/>
          <w:i/>
        </w:rPr>
      </w:pPr>
      <w:r>
        <w:rPr>
          <w:rFonts w:ascii="Calibri" w:hAnsi="Calibri"/>
          <w:i/>
          <w:noProof/>
        </w:rPr>
        <mc:AlternateContent>
          <mc:Choice Requires="wps">
            <w:drawing>
              <wp:anchor distT="0" distB="0" distL="114300" distR="114300" simplePos="0" relativeHeight="251731456" behindDoc="0" locked="0" layoutInCell="1" allowOverlap="1" wp14:anchorId="65A019CD" wp14:editId="73737117">
                <wp:simplePos x="0" y="0"/>
                <wp:positionH relativeFrom="column">
                  <wp:posOffset>1656905</wp:posOffset>
                </wp:positionH>
                <wp:positionV relativeFrom="paragraph">
                  <wp:posOffset>167062</wp:posOffset>
                </wp:positionV>
                <wp:extent cx="3839845" cy="4455994"/>
                <wp:effectExtent l="0" t="0" r="8255" b="1905"/>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9845" cy="4455994"/>
                        </a:xfrm>
                        <a:prstGeom prst="rect">
                          <a:avLst/>
                        </a:prstGeom>
                        <a:solidFill>
                          <a:srgbClr val="FFFFFF"/>
                        </a:solidFill>
                        <a:ln w="9525">
                          <a:noFill/>
                          <a:miter lim="800000"/>
                          <a:headEnd/>
                          <a:tailEnd/>
                        </a:ln>
                      </wps:spPr>
                      <wps:txbx>
                        <w:txbxContent>
                          <w:p w14:paraId="07E204A5" w14:textId="0E81CB68" w:rsidR="00BC2C69" w:rsidRDefault="00BC2C69">
                            <w:r>
                              <w:t>Contiguïté</w:t>
                            </w:r>
                          </w:p>
                          <w:p w14:paraId="0883D13D" w14:textId="6EDC51DD" w:rsidR="00BC2C69" w:rsidRDefault="00BC2C69"/>
                          <w:p w14:paraId="153D8280" w14:textId="69E13897" w:rsidR="00BC2C69" w:rsidRDefault="00BC2C69">
                            <w:r>
                              <w:t>Proximité</w:t>
                            </w:r>
                          </w:p>
                          <w:p w14:paraId="0044FA09" w14:textId="25301C23" w:rsidR="00BC2C69" w:rsidRDefault="00BC2C69"/>
                          <w:p w14:paraId="41B431E6" w14:textId="2B449DD0" w:rsidR="00BC2C69" w:rsidRDefault="00BC2C69">
                            <w:r>
                              <w:t>Inclusion</w:t>
                            </w:r>
                          </w:p>
                          <w:p w14:paraId="16FD29FC" w14:textId="7B86C957" w:rsidR="00BC2C69" w:rsidRDefault="00BC2C69" w:rsidP="00472B1A"/>
                          <w:p w14:paraId="10030C7A" w14:textId="7F402BD3" w:rsidR="00BC2C69" w:rsidRDefault="00BC2C69" w:rsidP="00472B1A">
                            <w:r>
                              <w:t>Projet</w:t>
                            </w:r>
                          </w:p>
                          <w:p w14:paraId="60026595" w14:textId="77777777" w:rsidR="00BC2C69" w:rsidRDefault="00BC2C69" w:rsidP="00472B1A"/>
                          <w:p w14:paraId="56FFE6FC" w14:textId="77777777" w:rsidR="00BC2C69" w:rsidRDefault="00BC2C69" w:rsidP="00472B1A">
                            <w:r>
                              <w:t>Hors projet – Futur</w:t>
                            </w:r>
                          </w:p>
                          <w:p w14:paraId="324D33EE" w14:textId="77777777" w:rsidR="00BC2C69" w:rsidRDefault="00BC2C69" w:rsidP="00472B1A"/>
                          <w:p w14:paraId="56CDF7E4" w14:textId="77777777" w:rsidR="00BC2C69" w:rsidRDefault="00BC2C69" w:rsidP="00472B1A">
                            <w:r>
                              <w:t>Existant inchangé</w:t>
                            </w:r>
                          </w:p>
                          <w:p w14:paraId="36ABDC24" w14:textId="77777777" w:rsidR="00BC2C69" w:rsidRDefault="00BC2C69" w:rsidP="00472B1A"/>
                          <w:p w14:paraId="7A2923A5" w14:textId="694A3AE5" w:rsidR="00BC2C69" w:rsidRDefault="00BC2C69" w:rsidP="00472B1A">
                            <w:r>
                              <w:t>SECPRO – Filtrage</w:t>
                            </w:r>
                          </w:p>
                          <w:p w14:paraId="5E19A633" w14:textId="5682856B" w:rsidR="00BC2C69" w:rsidRDefault="00BC2C69" w:rsidP="00472B1A">
                            <w:r>
                              <w:t xml:space="preserve">SECPRO – Interphone </w:t>
                            </w:r>
                          </w:p>
                          <w:p w14:paraId="68454EFB" w14:textId="06B8D131" w:rsidR="00BC2C69" w:rsidRDefault="00BC2C69" w:rsidP="00472B1A">
                            <w:r>
                              <w:t>SECPRO – Caméra / Visiophone</w:t>
                            </w:r>
                          </w:p>
                          <w:p w14:paraId="1F8FD962" w14:textId="59377F45" w:rsidR="00BC2C69" w:rsidRDefault="00BC2C69" w:rsidP="00472B1A"/>
                          <w:p w14:paraId="41F98D43" w14:textId="41BDB4D3" w:rsidR="00BC2C69" w:rsidRDefault="00BC2C69" w:rsidP="00472B1A">
                            <w:r>
                              <w:t xml:space="preserve">Flux </w:t>
                            </w:r>
                          </w:p>
                          <w:p w14:paraId="19E93511" w14:textId="4B495742" w:rsidR="00BC2C69" w:rsidRDefault="00BC2C69" w:rsidP="00472B1A">
                            <w:r>
                              <w:t>Liaison visuelle</w:t>
                            </w:r>
                          </w:p>
                          <w:p w14:paraId="57A56840" w14:textId="23A4BCCA" w:rsidR="00BC2C69" w:rsidRDefault="00BC2C69" w:rsidP="00472B1A">
                            <w:r>
                              <w:t xml:space="preserve">Liaison auditive </w:t>
                            </w:r>
                          </w:p>
                          <w:p w14:paraId="01EB52CD" w14:textId="651085DB" w:rsidR="00BC2C69" w:rsidRDefault="00BC2C69" w:rsidP="00472B1A"/>
                          <w:p w14:paraId="45EC1C9E" w14:textId="070D16C9" w:rsidR="00BC2C69" w:rsidRDefault="00BC2C69" w:rsidP="00472B1A">
                            <w:r>
                              <w:t>Intimité visuelle</w:t>
                            </w:r>
                          </w:p>
                          <w:p w14:paraId="1C2FCFC0" w14:textId="0326B81E" w:rsidR="00BC2C69" w:rsidRDefault="00BC2C69" w:rsidP="00472B1A">
                            <w:r>
                              <w:t xml:space="preserve">Intimité auditive </w:t>
                            </w:r>
                          </w:p>
                          <w:p w14:paraId="6A5E61D6" w14:textId="77777777" w:rsidR="00BC2C69" w:rsidRDefault="00BC2C69" w:rsidP="00472B1A"/>
                          <w:p w14:paraId="411A6331" w14:textId="77777777" w:rsidR="00BC2C69" w:rsidRDefault="00BC2C69" w:rsidP="00472B1A"/>
                          <w:p w14:paraId="66992A75" w14:textId="77777777" w:rsidR="00BC2C69" w:rsidRDefault="00BC2C69"/>
                          <w:p w14:paraId="7690E493" w14:textId="5558D854" w:rsidR="00BC2C69" w:rsidRDefault="00BC2C69"/>
                          <w:p w14:paraId="4C6FEAAD" w14:textId="3D404351" w:rsidR="00BC2C69" w:rsidRDefault="00BC2C69"/>
                          <w:p w14:paraId="656361D3" w14:textId="77777777" w:rsidR="00BC2C69" w:rsidRDefault="00BC2C69"/>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65A019CD" id="_x0000_s1032" type="#_x0000_t202" style="position:absolute;left:0;text-align:left;margin-left:130.45pt;margin-top:13.15pt;width:302.35pt;height:350.85pt;z-index:251731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" stroked="f">
                <v:textbox>
                  <w:txbxContent>
                    <w:p w14:paraId="07E204A5" w14:textId="0E81CB68" w:rsidR="00BC2C69" w:rsidRDefault="00BC2C69">
                      <w:r>
                        <w:t>Contiguïté</w:t>
                      </w:r>
                    </w:p>
                    <w:p w14:paraId="0883D13D" w14:textId="6EDC51DD" w:rsidR="00BC2C69" w:rsidRDefault="00BC2C69"/>
                    <w:p w14:paraId="153D8280" w14:textId="69E13897" w:rsidR="00BC2C69" w:rsidRDefault="00BC2C69">
                      <w:r>
                        <w:t>Proximité</w:t>
                      </w:r>
                    </w:p>
                    <w:p w14:paraId="0044FA09" w14:textId="25301C23" w:rsidR="00BC2C69" w:rsidRDefault="00BC2C69"/>
                    <w:p w14:paraId="41B431E6" w14:textId="2B449DD0" w:rsidR="00BC2C69" w:rsidRDefault="00BC2C69">
                      <w:r>
                        <w:t>Inclusion</w:t>
                      </w:r>
                    </w:p>
                    <w:p w14:paraId="16FD29FC" w14:textId="7B86C957" w:rsidR="00BC2C69" w:rsidRDefault="00BC2C69" w:rsidP="00472B1A"/>
                    <w:p w14:paraId="10030C7A" w14:textId="7F402BD3" w:rsidR="00BC2C69" w:rsidRDefault="00BC2C69" w:rsidP="00472B1A">
                      <w:r>
                        <w:t>Projet</w:t>
                      </w:r>
                    </w:p>
                    <w:p w14:paraId="60026595" w14:textId="77777777" w:rsidR="00BC2C69" w:rsidRDefault="00BC2C69" w:rsidP="00472B1A"/>
                    <w:p w14:paraId="56FFE6FC" w14:textId="77777777" w:rsidR="00BC2C69" w:rsidRDefault="00BC2C69" w:rsidP="00472B1A">
                      <w:r>
                        <w:t>Hors projet – Futur</w:t>
                      </w:r>
                    </w:p>
                    <w:p w14:paraId="324D33EE" w14:textId="77777777" w:rsidR="00BC2C69" w:rsidRDefault="00BC2C69" w:rsidP="00472B1A"/>
                    <w:p w14:paraId="56CDF7E4" w14:textId="77777777" w:rsidR="00BC2C69" w:rsidRDefault="00BC2C69" w:rsidP="00472B1A">
                      <w:r>
                        <w:t>Existant inchangé</w:t>
                      </w:r>
                    </w:p>
                    <w:p w14:paraId="36ABDC24" w14:textId="77777777" w:rsidR="00BC2C69" w:rsidRDefault="00BC2C69" w:rsidP="00472B1A"/>
                    <w:p w14:paraId="7A2923A5" w14:textId="694A3AE5" w:rsidR="00BC2C69" w:rsidRDefault="00BC2C69" w:rsidP="00472B1A">
                      <w:r>
                        <w:t>SECPRO – Filtrage</w:t>
                      </w:r>
                    </w:p>
                    <w:p w14:paraId="5E19A633" w14:textId="5682856B" w:rsidR="00BC2C69" w:rsidRDefault="00BC2C69" w:rsidP="00472B1A">
                      <w:r>
                        <w:t xml:space="preserve">SECPRO – Interphone </w:t>
                      </w:r>
                    </w:p>
                    <w:p w14:paraId="68454EFB" w14:textId="06B8D131" w:rsidR="00BC2C69" w:rsidRDefault="00BC2C69" w:rsidP="00472B1A">
                      <w:r>
                        <w:t>SECPRO – Caméra / Visiophone</w:t>
                      </w:r>
                    </w:p>
                    <w:p w14:paraId="1F8FD962" w14:textId="59377F45" w:rsidR="00BC2C69" w:rsidRDefault="00BC2C69" w:rsidP="00472B1A"/>
                    <w:p w14:paraId="41F98D43" w14:textId="41BDB4D3" w:rsidR="00BC2C69" w:rsidRDefault="00BC2C69" w:rsidP="00472B1A">
                      <w:r>
                        <w:t xml:space="preserve">Flux </w:t>
                      </w:r>
                    </w:p>
                    <w:p w14:paraId="19E93511" w14:textId="4B495742" w:rsidR="00BC2C69" w:rsidRDefault="00BC2C69" w:rsidP="00472B1A">
                      <w:r>
                        <w:t>Liaison visuelle</w:t>
                      </w:r>
                    </w:p>
                    <w:p w14:paraId="57A56840" w14:textId="23A4BCCA" w:rsidR="00BC2C69" w:rsidRDefault="00BC2C69" w:rsidP="00472B1A">
                      <w:r>
                        <w:t xml:space="preserve">Liaison auditive </w:t>
                      </w:r>
                    </w:p>
                    <w:p w14:paraId="01EB52CD" w14:textId="651085DB" w:rsidR="00BC2C69" w:rsidRDefault="00BC2C69" w:rsidP="00472B1A"/>
                    <w:p w14:paraId="45EC1C9E" w14:textId="070D16C9" w:rsidR="00BC2C69" w:rsidRDefault="00BC2C69" w:rsidP="00472B1A">
                      <w:r>
                        <w:t>Intimité visuelle</w:t>
                      </w:r>
                    </w:p>
                    <w:p w14:paraId="1C2FCFC0" w14:textId="0326B81E" w:rsidR="00BC2C69" w:rsidRDefault="00BC2C69" w:rsidP="00472B1A">
                      <w:r>
                        <w:t xml:space="preserve">Intimité auditive </w:t>
                      </w:r>
                    </w:p>
                    <w:p w14:paraId="6A5E61D6" w14:textId="77777777" w:rsidR="00BC2C69" w:rsidRDefault="00BC2C69" w:rsidP="00472B1A"/>
                    <w:p w14:paraId="411A6331" w14:textId="77777777" w:rsidR="00BC2C69" w:rsidRDefault="00BC2C69" w:rsidP="00472B1A"/>
                    <w:p w14:paraId="66992A75" w14:textId="77777777" w:rsidR="00BC2C69" w:rsidRDefault="00BC2C69"/>
                    <w:p w14:paraId="7690E493" w14:textId="5558D854" w:rsidR="00BC2C69" w:rsidRDefault="00BC2C69"/>
                    <w:p w14:paraId="4C6FEAAD" w14:textId="3D404351" w:rsidR="00BC2C69" w:rsidRDefault="00BC2C69"/>
                    <w:p w14:paraId="656361D3" w14:textId="77777777" w:rsidR="00BC2C69" w:rsidRDefault="00BC2C69"/>
                  </w:txbxContent>
                </v:textbox>
              </v:shape>
            </w:pict>
          </mc:Fallback>
        </mc:AlternateContent>
      </w:r>
      <w:r>
        <w:rPr>
          <w:rFonts w:ascii="Calibri" w:hAnsi="Calibri"/>
          <w:i/>
          <w:noProof/>
        </w:rPr>
        <mc:AlternateContent>
          <mc:Choice Requires="wps">
            <w:drawing>
              <wp:anchor distT="0" distB="0" distL="114300" distR="114300" simplePos="0" relativeHeight="251729408" behindDoc="0" locked="0" layoutInCell="1" allowOverlap="1" wp14:anchorId="11FD8616" wp14:editId="61670B54">
                <wp:simplePos x="0" y="0"/>
                <wp:positionH relativeFrom="column">
                  <wp:posOffset>223890</wp:posOffset>
                </wp:positionH>
                <wp:positionV relativeFrom="paragraph">
                  <wp:posOffset>146590</wp:posOffset>
                </wp:positionV>
                <wp:extent cx="452035" cy="267195"/>
                <wp:effectExtent l="19050" t="19050" r="24765" b="19050"/>
                <wp:wrapNone/>
                <wp:docPr id="30" name="Ellipse 30"/>
                <wp:cNvGraphicFramePr/>
                <a:graphic xmlns:a="http://schemas.openxmlformats.org/drawingml/2006/main">
                  <a:graphicData uri="http://schemas.microsoft.com/office/word/2010/wordprocessingShape">
                    <wps:wsp>
                      <wps:cNvSpPr/>
                      <wps:spPr>
                        <a:xfrm>
                          <a:off x="0" y="0"/>
                          <a:ext cx="452035" cy="267195"/>
                        </a:xfrm>
                        <a:prstGeom prst="ellipse">
                          <a:avLst/>
                        </a:prstGeom>
                        <a:noFill/>
                        <a:ln w="285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D65E64A" id="Ellipse 30" o:spid="_x0000_s1026" style="position:absolute;margin-left:17.65pt;margin-top:11.55pt;width:35.6pt;height:21.05pt;z-index:251729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" filled="f" strokecolor="#1f4d78 [1604]" strokeweight="2.25pt">
                <v:stroke joinstyle="miter"/>
              </v:oval>
            </w:pict>
          </mc:Fallback>
        </mc:AlternateContent>
      </w:r>
      <w:r>
        <w:rPr>
          <w:rFonts w:ascii="Calibri" w:hAnsi="Calibri"/>
          <w:i/>
          <w:noProof/>
        </w:rPr>
        <mc:AlternateContent>
          <mc:Choice Requires="wps">
            <w:drawing>
              <wp:anchor distT="0" distB="0" distL="114300" distR="114300" simplePos="0" relativeHeight="251730432" behindDoc="0" locked="0" layoutInCell="1" allowOverlap="1" wp14:anchorId="6D28B2A9" wp14:editId="3E515492">
                <wp:simplePos x="0" y="0"/>
                <wp:positionH relativeFrom="column">
                  <wp:posOffset>675935</wp:posOffset>
                </wp:positionH>
                <wp:positionV relativeFrom="paragraph">
                  <wp:posOffset>146590</wp:posOffset>
                </wp:positionV>
                <wp:extent cx="452035" cy="267195"/>
                <wp:effectExtent l="19050" t="19050" r="24765" b="19050"/>
                <wp:wrapNone/>
                <wp:docPr id="31" name="Ellipse 31"/>
                <wp:cNvGraphicFramePr/>
                <a:graphic xmlns:a="http://schemas.openxmlformats.org/drawingml/2006/main">
                  <a:graphicData uri="http://schemas.microsoft.com/office/word/2010/wordprocessingShape">
                    <wps:wsp>
                      <wps:cNvSpPr/>
                      <wps:spPr>
                        <a:xfrm>
                          <a:off x="0" y="0"/>
                          <a:ext cx="452035" cy="267195"/>
                        </a:xfrm>
                        <a:prstGeom prst="ellipse">
                          <a:avLst/>
                        </a:prstGeom>
                        <a:noFill/>
                        <a:ln w="285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03C2291" id="Ellipse 31" o:spid="_x0000_s1026" style="position:absolute;margin-left:53.2pt;margin-top:11.55pt;width:35.6pt;height:21.05pt;z-index:251730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" filled="f" strokecolor="#1f4d78 [1604]" strokeweight="2.25pt">
                <v:stroke joinstyle="miter"/>
              </v:oval>
            </w:pict>
          </mc:Fallback>
        </mc:AlternateContent>
      </w:r>
    </w:p>
    <w:p w14:paraId="200A1B21" w14:textId="19CBFBC4" w:rsidR="000E29C4" w:rsidRPr="007374EE" w:rsidRDefault="000E29C4" w:rsidP="00B46CA3">
      <w:pPr>
        <w:rPr>
          <w:rFonts w:ascii="Calibri" w:hAnsi="Calibri"/>
          <w:i/>
        </w:rPr>
      </w:pPr>
    </w:p>
    <w:p w14:paraId="3EBF89AB" w14:textId="2A7180C8" w:rsidR="000E29C4" w:rsidRPr="007374EE" w:rsidRDefault="00056FCD" w:rsidP="00B46CA3">
      <w:pPr>
        <w:rPr>
          <w:rFonts w:ascii="Calibri" w:hAnsi="Calibri"/>
          <w:i/>
        </w:rPr>
      </w:pPr>
      <w:r>
        <w:rPr>
          <w:noProof/>
        </w:rPr>
        <mc:AlternateContent>
          <mc:Choice Requires="wps">
            <w:drawing>
              <wp:anchor distT="0" distB="0" distL="114300" distR="114300" simplePos="0" relativeHeight="251775488" behindDoc="0" locked="0" layoutInCell="1" allowOverlap="1" wp14:anchorId="580A2BEE" wp14:editId="42551EFC">
                <wp:simplePos x="0" y="0"/>
                <wp:positionH relativeFrom="column">
                  <wp:posOffset>7089066</wp:posOffset>
                </wp:positionH>
                <wp:positionV relativeFrom="paragraph">
                  <wp:posOffset>5896</wp:posOffset>
                </wp:positionV>
                <wp:extent cx="1045029" cy="415636"/>
                <wp:effectExtent l="0" t="0" r="0" b="3810"/>
                <wp:wrapNone/>
                <wp:docPr id="6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5029" cy="415636"/>
                        </a:xfrm>
                        <a:prstGeom prst="rect">
                          <a:avLst/>
                        </a:prstGeom>
                        <a:noFill/>
                        <a:ln w="9525">
                          <a:noFill/>
                          <a:miter lim="800000"/>
                          <a:headEnd/>
                          <a:tailEnd/>
                        </a:ln>
                      </wps:spPr>
                      <wps:txbx>
                        <w:txbxContent>
                          <w:p w14:paraId="4B6F0238" w14:textId="3F5EE713" w:rsidR="00BC2C69" w:rsidRDefault="00BC2C69" w:rsidP="00056FCD">
                            <w:pPr>
                              <w:jc w:val="center"/>
                              <w:rPr>
                                <w:b/>
                              </w:rPr>
                            </w:pPr>
                            <w:r>
                              <w:rPr>
                                <w:b/>
                              </w:rPr>
                              <w:t>01 HALL</w:t>
                            </w:r>
                          </w:p>
                          <w:p w14:paraId="7CB50E6F" w14:textId="1CED065E" w:rsidR="00BC2C69" w:rsidRDefault="00BC2C69" w:rsidP="00056FCD">
                            <w:pPr>
                              <w:jc w:val="center"/>
                              <w:rPr>
                                <w:b/>
                                <w:sz w:val="20"/>
                                <w:szCs w:val="20"/>
                              </w:rPr>
                            </w:pPr>
                            <w:proofErr w:type="spellStart"/>
                            <w:r>
                              <w:rPr>
                                <w:b/>
                                <w:sz w:val="20"/>
                                <w:szCs w:val="20"/>
                              </w:rPr>
                              <w:t>RdC</w:t>
                            </w:r>
                            <w:proofErr w:type="spellEnd"/>
                          </w:p>
                          <w:p w14:paraId="48F7AE56" w14:textId="77777777" w:rsidR="00BC2C69" w:rsidRPr="00932DA6" w:rsidRDefault="00BC2C69" w:rsidP="00932DA6">
                            <w:pPr>
                              <w:rPr>
                                <w:b/>
                                <w:sz w:val="20"/>
                                <w:szCs w:val="20"/>
                              </w:rPr>
                            </w:pPr>
                          </w:p>
                          <w:p w14:paraId="60E7F660" w14:textId="77777777" w:rsidR="00BC2C69" w:rsidRPr="00932DA6" w:rsidRDefault="00BC2C69" w:rsidP="00DE2E7E">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0A2BEE" id="_x0000_s1033" type="#_x0000_t202" style="position:absolute;left:0;text-align:left;margin-left:558.2pt;margin-top:.45pt;width:82.3pt;height:32.75pt;z-index:25177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" filled="f" stroked="f">
                <v:textbox>
                  <w:txbxContent>
                    <w:p w14:paraId="4B6F0238" w14:textId="3F5EE713" w:rsidR="00BC2C69" w:rsidRDefault="00BC2C69" w:rsidP="00056FCD">
                      <w:pPr>
                        <w:jc w:val="center"/>
                        <w:rPr>
                          <w:b/>
                        </w:rPr>
                      </w:pPr>
                      <w:r>
                        <w:rPr>
                          <w:b/>
                        </w:rPr>
                        <w:t>01 HALL</w:t>
                      </w:r>
                    </w:p>
                    <w:p w14:paraId="7CB50E6F" w14:textId="1CED065E" w:rsidR="00BC2C69" w:rsidRDefault="00BC2C69" w:rsidP="00056FCD">
                      <w:pPr>
                        <w:jc w:val="center"/>
                        <w:rPr>
                          <w:b/>
                          <w:sz w:val="20"/>
                          <w:szCs w:val="20"/>
                        </w:rPr>
                      </w:pPr>
                      <w:r>
                        <w:rPr>
                          <w:b/>
                          <w:sz w:val="20"/>
                          <w:szCs w:val="20"/>
                        </w:rPr>
                        <w:t>RdC</w:t>
                      </w:r>
                    </w:p>
                    <w:p w14:paraId="48F7AE56" w14:textId="77777777" w:rsidR="00BC2C69" w:rsidRPr="00932DA6" w:rsidRDefault="00BC2C69" w:rsidP="00932DA6">
                      <w:pPr>
                        <w:rPr>
                          <w:b/>
                          <w:sz w:val="20"/>
                          <w:szCs w:val="20"/>
                        </w:rPr>
                      </w:pPr>
                    </w:p>
                    <w:p w14:paraId="60E7F660" w14:textId="77777777" w:rsidR="00BC2C69" w:rsidRPr="00932DA6" w:rsidRDefault="00BC2C69" w:rsidP="00DE2E7E">
                      <w:pPr>
                        <w:rPr>
                          <w:b/>
                        </w:rPr>
                      </w:pPr>
                    </w:p>
                  </w:txbxContent>
                </v:textbox>
              </v:shape>
            </w:pict>
          </mc:Fallback>
        </mc:AlternateContent>
      </w:r>
      <w:r w:rsidR="00472B1A">
        <w:rPr>
          <w:noProof/>
        </w:rPr>
        <mc:AlternateContent>
          <mc:Choice Requires="wps">
            <w:drawing>
              <wp:anchor distT="0" distB="0" distL="114300" distR="114300" simplePos="0" relativeHeight="251732480" behindDoc="0" locked="0" layoutInCell="1" allowOverlap="1" wp14:anchorId="2F61E618" wp14:editId="7771CE9E">
                <wp:simplePos x="0" y="0"/>
                <wp:positionH relativeFrom="column">
                  <wp:posOffset>223890</wp:posOffset>
                </wp:positionH>
                <wp:positionV relativeFrom="paragraph">
                  <wp:posOffset>148552</wp:posOffset>
                </wp:positionV>
                <wp:extent cx="452035" cy="267195"/>
                <wp:effectExtent l="19050" t="19050" r="24765" b="19050"/>
                <wp:wrapNone/>
                <wp:docPr id="89" name="Ellipse 89"/>
                <wp:cNvGraphicFramePr/>
                <a:graphic xmlns:a="http://schemas.openxmlformats.org/drawingml/2006/main">
                  <a:graphicData uri="http://schemas.microsoft.com/office/word/2010/wordprocessingShape">
                    <wps:wsp>
                      <wps:cNvSpPr/>
                      <wps:spPr>
                        <a:xfrm>
                          <a:off x="0" y="0"/>
                          <a:ext cx="452035" cy="267195"/>
                        </a:xfrm>
                        <a:prstGeom prst="ellipse">
                          <a:avLst/>
                        </a:prstGeom>
                        <a:noFill/>
                        <a:ln w="285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0C048A2" id="Ellipse 89" o:spid="_x0000_s1026" style="position:absolute;margin-left:17.65pt;margin-top:11.7pt;width:35.6pt;height:21.05pt;z-index:251732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" filled="f" strokecolor="#1f4d78 [1604]" strokeweight="2.25pt">
                <v:stroke joinstyle="miter"/>
              </v:oval>
            </w:pict>
          </mc:Fallback>
        </mc:AlternateContent>
      </w:r>
      <w:r w:rsidR="00472B1A">
        <w:rPr>
          <w:noProof/>
        </w:rPr>
        <mc:AlternateContent>
          <mc:Choice Requires="wps">
            <w:drawing>
              <wp:anchor distT="0" distB="0" distL="114300" distR="114300" simplePos="0" relativeHeight="251733504" behindDoc="0" locked="0" layoutInCell="1" allowOverlap="1" wp14:anchorId="5C26D79F" wp14:editId="4E77C9F6">
                <wp:simplePos x="0" y="0"/>
                <wp:positionH relativeFrom="column">
                  <wp:posOffset>782428</wp:posOffset>
                </wp:positionH>
                <wp:positionV relativeFrom="paragraph">
                  <wp:posOffset>148552</wp:posOffset>
                </wp:positionV>
                <wp:extent cx="452035" cy="267195"/>
                <wp:effectExtent l="19050" t="19050" r="24765" b="19050"/>
                <wp:wrapNone/>
                <wp:docPr id="90" name="Ellipse 90"/>
                <wp:cNvGraphicFramePr/>
                <a:graphic xmlns:a="http://schemas.openxmlformats.org/drawingml/2006/main">
                  <a:graphicData uri="http://schemas.microsoft.com/office/word/2010/wordprocessingShape">
                    <wps:wsp>
                      <wps:cNvSpPr/>
                      <wps:spPr>
                        <a:xfrm>
                          <a:off x="0" y="0"/>
                          <a:ext cx="452035" cy="267195"/>
                        </a:xfrm>
                        <a:prstGeom prst="ellipse">
                          <a:avLst/>
                        </a:prstGeom>
                        <a:noFill/>
                        <a:ln w="285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CE7DE1F" id="Ellipse 90" o:spid="_x0000_s1026" style="position:absolute;margin-left:61.6pt;margin-top:11.7pt;width:35.6pt;height:21.05pt;z-index:251733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" filled="f" strokecolor="#1f4d78 [1604]" strokeweight="2.25pt">
                <v:stroke joinstyle="miter"/>
              </v:oval>
            </w:pict>
          </mc:Fallback>
        </mc:AlternateContent>
      </w:r>
    </w:p>
    <w:p w14:paraId="5511464D" w14:textId="77363C1F" w:rsidR="000E29C4" w:rsidRPr="007374EE" w:rsidRDefault="000E29C4" w:rsidP="00B46CA3">
      <w:pPr>
        <w:rPr>
          <w:rFonts w:ascii="Calibri" w:hAnsi="Calibri"/>
          <w:i/>
        </w:rPr>
      </w:pPr>
    </w:p>
    <w:p w14:paraId="12C2E85E" w14:textId="16433F5C" w:rsidR="000E29C4" w:rsidRPr="007374EE" w:rsidRDefault="00312F40" w:rsidP="00B46CA3">
      <w:pPr>
        <w:rPr>
          <w:rFonts w:ascii="Calibri" w:hAnsi="Calibri"/>
          <w:i/>
        </w:rPr>
      </w:pPr>
      <w:r>
        <w:rPr>
          <w:noProof/>
        </w:rPr>
        <mc:AlternateContent>
          <mc:Choice Requires="wps">
            <w:drawing>
              <wp:anchor distT="0" distB="0" distL="114300" distR="114300" simplePos="0" relativeHeight="251763200" behindDoc="0" locked="0" layoutInCell="1" allowOverlap="1" wp14:anchorId="6682987D" wp14:editId="2793087F">
                <wp:simplePos x="0" y="0"/>
                <wp:positionH relativeFrom="column">
                  <wp:posOffset>5436073</wp:posOffset>
                </wp:positionH>
                <wp:positionV relativeFrom="paragraph">
                  <wp:posOffset>6143</wp:posOffset>
                </wp:positionV>
                <wp:extent cx="3839845" cy="274955"/>
                <wp:effectExtent l="0" t="0" r="0" b="0"/>
                <wp:wrapNone/>
                <wp:docPr id="28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9845" cy="274955"/>
                        </a:xfrm>
                        <a:prstGeom prst="rect">
                          <a:avLst/>
                        </a:prstGeom>
                        <a:noFill/>
                        <a:ln w="9525">
                          <a:noFill/>
                          <a:miter lim="800000"/>
                          <a:headEnd/>
                          <a:tailEnd/>
                        </a:ln>
                      </wps:spPr>
                      <wps:txbx>
                        <w:txbxContent>
                          <w:p w14:paraId="5F225EAB" w14:textId="3A8A492F" w:rsidR="00BC2C69" w:rsidRPr="00932DA6" w:rsidRDefault="00BC2C69" w:rsidP="00DE2E7E">
                            <w:pPr>
                              <w:rPr>
                                <w:b/>
                                <w:color w:val="FF0000"/>
                              </w:rPr>
                            </w:pPr>
                            <w:r w:rsidRPr="00932DA6">
                              <w:rPr>
                                <w:b/>
                                <w:color w:val="FF0000"/>
                              </w:rPr>
                              <w:t>TEXTE EN ROUGE : Information</w:t>
                            </w:r>
                            <w:r>
                              <w:rPr>
                                <w:b/>
                                <w:color w:val="FF0000"/>
                              </w:rPr>
                              <w:t>s</w:t>
                            </w:r>
                            <w:r w:rsidRPr="00932DA6">
                              <w:rPr>
                                <w:b/>
                                <w:color w:val="FF0000"/>
                              </w:rPr>
                              <w:t xml:space="preserve"> </w:t>
                            </w:r>
                            <w:r>
                              <w:rPr>
                                <w:b/>
                                <w:color w:val="FF0000"/>
                              </w:rPr>
                              <w:t>i</w:t>
                            </w:r>
                            <w:r w:rsidRPr="00932DA6">
                              <w:rPr>
                                <w:b/>
                                <w:color w:val="FF0000"/>
                              </w:rPr>
                              <w:t>mportante</w:t>
                            </w:r>
                            <w:r>
                              <w:rPr>
                                <w:b/>
                                <w:color w:val="FF0000"/>
                              </w:rPr>
                              <w:t>s</w:t>
                            </w:r>
                          </w:p>
                          <w:p w14:paraId="64514997" w14:textId="59EAABB6" w:rsidR="00BC2C69" w:rsidRDefault="00BC2C69" w:rsidP="00DE2E7E">
                            <w:pPr>
                              <w:rPr>
                                <w:b/>
                              </w:rPr>
                            </w:pPr>
                            <w:r>
                              <w:rPr>
                                <w:b/>
                              </w:rPr>
                              <w:t>TEXTE EN NOIR : Titres, noms…</w:t>
                            </w:r>
                          </w:p>
                          <w:p w14:paraId="657B6F4F" w14:textId="19783154" w:rsidR="00BC2C69" w:rsidRPr="00932DA6" w:rsidRDefault="00BC2C69" w:rsidP="00932DA6">
                            <w:pPr>
                              <w:rPr>
                                <w:b/>
                                <w:sz w:val="20"/>
                                <w:szCs w:val="20"/>
                              </w:rPr>
                            </w:pPr>
                            <w:r w:rsidRPr="00932DA6">
                              <w:rPr>
                                <w:b/>
                                <w:sz w:val="20"/>
                                <w:szCs w:val="20"/>
                              </w:rPr>
                              <w:t xml:space="preserve">TEXTE EN NOIR : </w:t>
                            </w:r>
                            <w:r>
                              <w:rPr>
                                <w:b/>
                                <w:sz w:val="20"/>
                                <w:szCs w:val="20"/>
                              </w:rPr>
                              <w:t>Hiérarchie de l’information</w:t>
                            </w:r>
                          </w:p>
                          <w:p w14:paraId="1ACA3B96" w14:textId="77777777" w:rsidR="00BC2C69" w:rsidRPr="00932DA6" w:rsidRDefault="00BC2C69" w:rsidP="00DE2E7E">
                            <w:pPr>
                              <w:rPr>
                                <w:b/>
                              </w:rPr>
                            </w:pPr>
                          </w:p>
                        </w:txbxContent>
                      </wps:txbx>
                      <wps:bodyPr rot="0" vert="horz" wrap="square" lIns="91440" tIns="45720" rIns="91440" bIns="45720" anchor="t" anchorCtr="0">
                        <a:spAutoFit/>
                      </wps:bodyPr>
                    </wps:wsp>
                  </a:graphicData>
                </a:graphic>
              </wp:anchor>
            </w:drawing>
          </mc:Choice>
          <mc:Fallback>
            <w:pict>
              <v:shape w14:anchorId="6682987D" id="_x0000_s1034" type="#_x0000_t202" style="position:absolute;left:0;text-align:left;margin-left:428.05pt;margin-top:.5pt;width:302.35pt;height:21.65pt;z-index:251763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" filled="f" stroked="f">
                <v:textbox style="mso-fit-shape-to-text:t">
                  <w:txbxContent>
                    <w:p w14:paraId="5F225EAB" w14:textId="3A8A492F" w:rsidR="00BC2C69" w:rsidRPr="00932DA6" w:rsidRDefault="00BC2C69" w:rsidP="00DE2E7E">
                      <w:pPr>
                        <w:rPr>
                          <w:b/>
                          <w:color w:val="FF0000"/>
                        </w:rPr>
                      </w:pPr>
                      <w:r w:rsidRPr="00932DA6">
                        <w:rPr>
                          <w:b/>
                          <w:color w:val="FF0000"/>
                        </w:rPr>
                        <w:t>TEXTE EN ROUGE : Information</w:t>
                      </w:r>
                      <w:r>
                        <w:rPr>
                          <w:b/>
                          <w:color w:val="FF0000"/>
                        </w:rPr>
                        <w:t>s</w:t>
                      </w:r>
                      <w:r w:rsidRPr="00932DA6">
                        <w:rPr>
                          <w:b/>
                          <w:color w:val="FF0000"/>
                        </w:rPr>
                        <w:t xml:space="preserve"> </w:t>
                      </w:r>
                      <w:r>
                        <w:rPr>
                          <w:b/>
                          <w:color w:val="FF0000"/>
                        </w:rPr>
                        <w:t>i</w:t>
                      </w:r>
                      <w:r w:rsidRPr="00932DA6">
                        <w:rPr>
                          <w:b/>
                          <w:color w:val="FF0000"/>
                        </w:rPr>
                        <w:t>mportante</w:t>
                      </w:r>
                      <w:r>
                        <w:rPr>
                          <w:b/>
                          <w:color w:val="FF0000"/>
                        </w:rPr>
                        <w:t>s</w:t>
                      </w:r>
                    </w:p>
                    <w:p w14:paraId="64514997" w14:textId="59EAABB6" w:rsidR="00BC2C69" w:rsidRDefault="00BC2C69" w:rsidP="00DE2E7E">
                      <w:pPr>
                        <w:rPr>
                          <w:b/>
                        </w:rPr>
                      </w:pPr>
                      <w:r>
                        <w:rPr>
                          <w:b/>
                        </w:rPr>
                        <w:t>TEXTE EN NOIR : Titres, noms…</w:t>
                      </w:r>
                    </w:p>
                    <w:p w14:paraId="657B6F4F" w14:textId="19783154" w:rsidR="00BC2C69" w:rsidRPr="00932DA6" w:rsidRDefault="00BC2C69" w:rsidP="00932DA6">
                      <w:pPr>
                        <w:rPr>
                          <w:b/>
                          <w:sz w:val="20"/>
                          <w:szCs w:val="20"/>
                        </w:rPr>
                      </w:pPr>
                      <w:r w:rsidRPr="00932DA6">
                        <w:rPr>
                          <w:b/>
                          <w:sz w:val="20"/>
                          <w:szCs w:val="20"/>
                        </w:rPr>
                        <w:t xml:space="preserve">TEXTE EN NOIR : </w:t>
                      </w:r>
                      <w:r>
                        <w:rPr>
                          <w:b/>
                          <w:sz w:val="20"/>
                          <w:szCs w:val="20"/>
                        </w:rPr>
                        <w:t>Hiérarchie de l’information</w:t>
                      </w:r>
                    </w:p>
                    <w:p w14:paraId="1ACA3B96" w14:textId="77777777" w:rsidR="00BC2C69" w:rsidRPr="00932DA6" w:rsidRDefault="00BC2C69" w:rsidP="00DE2E7E">
                      <w:pPr>
                        <w:rPr>
                          <w:b/>
                        </w:rPr>
                      </w:pPr>
                    </w:p>
                  </w:txbxContent>
                </v:textbox>
              </v:shape>
            </w:pict>
          </mc:Fallback>
        </mc:AlternateContent>
      </w:r>
      <w:r w:rsidR="00472B1A">
        <w:rPr>
          <w:rFonts w:ascii="Calibri" w:hAnsi="Calibri"/>
          <w:i/>
          <w:noProof/>
        </w:rPr>
        <mc:AlternateContent>
          <mc:Choice Requires="wps">
            <w:drawing>
              <wp:anchor distT="0" distB="0" distL="114300" distR="114300" simplePos="0" relativeHeight="251734528" behindDoc="0" locked="0" layoutInCell="1" allowOverlap="1" wp14:anchorId="08355DA8" wp14:editId="7B86D0F0">
                <wp:simplePos x="0" y="0"/>
                <wp:positionH relativeFrom="column">
                  <wp:posOffset>223890</wp:posOffset>
                </wp:positionH>
                <wp:positionV relativeFrom="paragraph">
                  <wp:posOffset>150515</wp:posOffset>
                </wp:positionV>
                <wp:extent cx="452035" cy="267195"/>
                <wp:effectExtent l="19050" t="19050" r="24765" b="19050"/>
                <wp:wrapNone/>
                <wp:docPr id="91" name="Ellipse 91"/>
                <wp:cNvGraphicFramePr/>
                <a:graphic xmlns:a="http://schemas.openxmlformats.org/drawingml/2006/main">
                  <a:graphicData uri="http://schemas.microsoft.com/office/word/2010/wordprocessingShape">
                    <wps:wsp>
                      <wps:cNvSpPr/>
                      <wps:spPr>
                        <a:xfrm>
                          <a:off x="0" y="0"/>
                          <a:ext cx="452035" cy="267195"/>
                        </a:xfrm>
                        <a:prstGeom prst="ellipse">
                          <a:avLst/>
                        </a:prstGeom>
                        <a:noFill/>
                        <a:ln w="285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8503288" id="Ellipse 91" o:spid="_x0000_s1026" style="position:absolute;margin-left:17.65pt;margin-top:11.85pt;width:35.6pt;height:21.05pt;z-index:251734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" filled="f" strokecolor="#1f4d78 [1604]" strokeweight="2.25pt">
                <v:stroke joinstyle="miter"/>
              </v:oval>
            </w:pict>
          </mc:Fallback>
        </mc:AlternateContent>
      </w:r>
    </w:p>
    <w:p w14:paraId="5A59234E" w14:textId="08E00C44" w:rsidR="000E29C4" w:rsidRPr="007374EE" w:rsidRDefault="00472B1A" w:rsidP="00B46CA3">
      <w:pPr>
        <w:rPr>
          <w:rFonts w:ascii="Calibri" w:hAnsi="Calibri"/>
          <w:i/>
        </w:rPr>
      </w:pPr>
      <w:r>
        <w:rPr>
          <w:noProof/>
        </w:rPr>
        <mc:AlternateContent>
          <mc:Choice Requires="wps">
            <w:drawing>
              <wp:anchor distT="0" distB="0" distL="114300" distR="114300" simplePos="0" relativeHeight="251735552" behindDoc="0" locked="0" layoutInCell="1" allowOverlap="1" wp14:anchorId="5090CD1E" wp14:editId="45B98F33">
                <wp:simplePos x="0" y="0"/>
                <wp:positionH relativeFrom="column">
                  <wp:posOffset>283281</wp:posOffset>
                </wp:positionH>
                <wp:positionV relativeFrom="paragraph">
                  <wp:posOffset>6393</wp:posOffset>
                </wp:positionV>
                <wp:extent cx="320493" cy="189413"/>
                <wp:effectExtent l="19050" t="19050" r="22860" b="20320"/>
                <wp:wrapNone/>
                <wp:docPr id="92" name="Ellipse 92"/>
                <wp:cNvGraphicFramePr/>
                <a:graphic xmlns:a="http://schemas.openxmlformats.org/drawingml/2006/main">
                  <a:graphicData uri="http://schemas.microsoft.com/office/word/2010/wordprocessingShape">
                    <wps:wsp>
                      <wps:cNvSpPr/>
                      <wps:spPr>
                        <a:xfrm>
                          <a:off x="0" y="0"/>
                          <a:ext cx="320493" cy="189413"/>
                        </a:xfrm>
                        <a:prstGeom prst="ellipse">
                          <a:avLst/>
                        </a:prstGeom>
                        <a:noFill/>
                        <a:ln w="285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04368DA" id="Ellipse 92" o:spid="_x0000_s1026" style="position:absolute;margin-left:22.3pt;margin-top:.5pt;width:25.25pt;height:14.9pt;z-index:251735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" filled="f" strokecolor="#1f4d78 [1604]" strokeweight="2.25pt">
                <v:stroke joinstyle="miter"/>
              </v:oval>
            </w:pict>
          </mc:Fallback>
        </mc:AlternateContent>
      </w:r>
    </w:p>
    <w:p w14:paraId="28AC5A47" w14:textId="6E13B628" w:rsidR="000E29C4" w:rsidRPr="007374EE" w:rsidRDefault="00472B1A" w:rsidP="00B46CA3">
      <w:pPr>
        <w:rPr>
          <w:rFonts w:ascii="Calibri" w:hAnsi="Calibri"/>
          <w:i/>
        </w:rPr>
      </w:pPr>
      <w:r>
        <w:rPr>
          <w:noProof/>
        </w:rPr>
        <mc:AlternateContent>
          <mc:Choice Requires="wps">
            <w:drawing>
              <wp:anchor distT="0" distB="0" distL="114300" distR="114300" simplePos="0" relativeHeight="251767296" behindDoc="0" locked="0" layoutInCell="1" allowOverlap="1" wp14:anchorId="467CBB4A" wp14:editId="06285ACE">
                <wp:simplePos x="0" y="0"/>
                <wp:positionH relativeFrom="column">
                  <wp:posOffset>229235</wp:posOffset>
                </wp:positionH>
                <wp:positionV relativeFrom="paragraph">
                  <wp:posOffset>108946</wp:posOffset>
                </wp:positionV>
                <wp:extent cx="451485" cy="266700"/>
                <wp:effectExtent l="19050" t="19050" r="24765" b="19050"/>
                <wp:wrapNone/>
                <wp:docPr id="283" name="Ellipse 283"/>
                <wp:cNvGraphicFramePr/>
                <a:graphic xmlns:a="http://schemas.openxmlformats.org/drawingml/2006/main">
                  <a:graphicData uri="http://schemas.microsoft.com/office/word/2010/wordprocessingShape">
                    <wps:wsp>
                      <wps:cNvSpPr/>
                      <wps:spPr>
                        <a:xfrm>
                          <a:off x="0" y="0"/>
                          <a:ext cx="451485" cy="266700"/>
                        </a:xfrm>
                        <a:prstGeom prst="ellipse">
                          <a:avLst/>
                        </a:prstGeom>
                        <a:noFill/>
                        <a:ln w="285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8A534DE" id="Ellipse 283" o:spid="_x0000_s1026" style="position:absolute;margin-left:18.05pt;margin-top:8.6pt;width:35.55pt;height:21pt;z-index:251767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" filled="f" strokecolor="#1f4d78 [1604]" strokeweight="2.25pt">
                <v:stroke joinstyle="miter"/>
              </v:oval>
            </w:pict>
          </mc:Fallback>
        </mc:AlternateContent>
      </w:r>
    </w:p>
    <w:p w14:paraId="771021B1" w14:textId="16539DE0" w:rsidR="000E29C4" w:rsidRPr="007374EE" w:rsidRDefault="00312F40" w:rsidP="00B46CA3">
      <w:pPr>
        <w:rPr>
          <w:rFonts w:ascii="Calibri" w:hAnsi="Calibri"/>
          <w:i/>
        </w:rPr>
      </w:pPr>
      <w:r>
        <w:rPr>
          <w:rFonts w:ascii="Calibri" w:hAnsi="Calibri"/>
          <w:i/>
          <w:noProof/>
        </w:rPr>
        <w:drawing>
          <wp:anchor distT="0" distB="0" distL="114300" distR="114300" simplePos="0" relativeHeight="251761152" behindDoc="1" locked="0" layoutInCell="1" allowOverlap="1" wp14:anchorId="6F162FF5" wp14:editId="0BE966D1">
            <wp:simplePos x="0" y="0"/>
            <wp:positionH relativeFrom="column">
              <wp:posOffset>5562600</wp:posOffset>
            </wp:positionH>
            <wp:positionV relativeFrom="paragraph">
              <wp:posOffset>10160</wp:posOffset>
            </wp:positionV>
            <wp:extent cx="1807210" cy="2172335"/>
            <wp:effectExtent l="0" t="0" r="2540" b="0"/>
            <wp:wrapTight wrapText="bothSides">
              <wp:wrapPolygon edited="0">
                <wp:start x="0" y="0"/>
                <wp:lineTo x="0" y="21404"/>
                <wp:lineTo x="21403" y="21404"/>
                <wp:lineTo x="21403" y="0"/>
                <wp:lineTo x="0" y="0"/>
              </wp:wrapPolygon>
            </wp:wrapTight>
            <wp:docPr id="280" name="Imag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7210" cy="2172335"/>
                    </a:xfrm>
                    <a:prstGeom prst="rect">
                      <a:avLst/>
                    </a:prstGeom>
                    <a:noFill/>
                  </pic:spPr>
                </pic:pic>
              </a:graphicData>
            </a:graphic>
            <wp14:sizeRelH relativeFrom="margin">
              <wp14:pctWidth>0</wp14:pctWidth>
            </wp14:sizeRelH>
            <wp14:sizeRelV relativeFrom="margin">
              <wp14:pctHeight>0</wp14:pctHeight>
            </wp14:sizeRelV>
          </wp:anchor>
        </w:drawing>
      </w:r>
    </w:p>
    <w:p w14:paraId="59699D68" w14:textId="0F6CE034" w:rsidR="000E29C4" w:rsidRPr="007374EE" w:rsidRDefault="00DC678D" w:rsidP="00B46CA3">
      <w:pPr>
        <w:rPr>
          <w:rFonts w:ascii="Calibri" w:hAnsi="Calibri"/>
          <w:i/>
        </w:rPr>
      </w:pPr>
      <w:r>
        <w:rPr>
          <w:noProof/>
        </w:rPr>
        <mc:AlternateContent>
          <mc:Choice Requires="wps">
            <w:drawing>
              <wp:anchor distT="0" distB="0" distL="114300" distR="114300" simplePos="0" relativeHeight="251822592" behindDoc="0" locked="0" layoutInCell="1" allowOverlap="1" wp14:anchorId="6E655C77" wp14:editId="1DABC4D4">
                <wp:simplePos x="0" y="0"/>
                <wp:positionH relativeFrom="column">
                  <wp:posOffset>6239977</wp:posOffset>
                </wp:positionH>
                <wp:positionV relativeFrom="paragraph">
                  <wp:posOffset>179489</wp:posOffset>
                </wp:positionV>
                <wp:extent cx="0" cy="284672"/>
                <wp:effectExtent l="95250" t="0" r="57150" b="39370"/>
                <wp:wrapNone/>
                <wp:docPr id="196" name="Connecteur droit avec flèche 196"/>
                <wp:cNvGraphicFramePr/>
                <a:graphic xmlns:a="http://schemas.openxmlformats.org/drawingml/2006/main">
                  <a:graphicData uri="http://schemas.microsoft.com/office/word/2010/wordprocessingShape">
                    <wps:wsp>
                      <wps:cNvCnPr/>
                      <wps:spPr>
                        <a:xfrm>
                          <a:off x="0" y="0"/>
                          <a:ext cx="0" cy="284672"/>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B4737F7" id="_x0000_t32" coordsize="21600,21600" o:spt="32" o:oned="t" path="m,l21600,21600e" filled="f">
                <v:path arrowok="t" fillok="f" o:connecttype="none"/>
                <o:lock v:ext="edit" shapetype="t"/>
              </v:shapetype>
              <v:shape id="Connecteur droit avec flèche 196" o:spid="_x0000_s1026" type="#_x0000_t32" style="position:absolute;margin-left:491.35pt;margin-top:14.15pt;width:0;height:22.4pt;z-index:251822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" strokecolor="red" strokeweight="3pt">
                <v:stroke endarrow="block" joinstyle="miter"/>
              </v:shape>
            </w:pict>
          </mc:Fallback>
        </mc:AlternateContent>
      </w:r>
      <w:r w:rsidR="00472B1A">
        <w:rPr>
          <w:noProof/>
        </w:rPr>
        <mc:AlternateContent>
          <mc:Choice Requires="wps">
            <w:drawing>
              <wp:anchor distT="0" distB="0" distL="114300" distR="114300" simplePos="0" relativeHeight="251769344" behindDoc="0" locked="0" layoutInCell="1" allowOverlap="1" wp14:anchorId="41FCE731" wp14:editId="37195396">
                <wp:simplePos x="0" y="0"/>
                <wp:positionH relativeFrom="column">
                  <wp:posOffset>228600</wp:posOffset>
                </wp:positionH>
                <wp:positionV relativeFrom="paragraph">
                  <wp:posOffset>83185</wp:posOffset>
                </wp:positionV>
                <wp:extent cx="451485" cy="266700"/>
                <wp:effectExtent l="19050" t="19050" r="24765" b="19050"/>
                <wp:wrapNone/>
                <wp:docPr id="284" name="Ellipse 284"/>
                <wp:cNvGraphicFramePr/>
                <a:graphic xmlns:a="http://schemas.openxmlformats.org/drawingml/2006/main">
                  <a:graphicData uri="http://schemas.microsoft.com/office/word/2010/wordprocessingShape">
                    <wps:wsp>
                      <wps:cNvSpPr/>
                      <wps:spPr>
                        <a:xfrm>
                          <a:off x="0" y="0"/>
                          <a:ext cx="451485" cy="266700"/>
                        </a:xfrm>
                        <a:prstGeom prst="ellipse">
                          <a:avLst/>
                        </a:prstGeom>
                        <a:noFill/>
                        <a:ln w="28575">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AB31C96" id="Ellipse 284" o:spid="_x0000_s1026" style="position:absolute;margin-left:18pt;margin-top:6.55pt;width:35.55pt;height:21pt;z-index:251769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" filled="f" strokecolor="#1f4d78 [1604]" strokeweight="2.25pt">
                <v:stroke dashstyle="dash" joinstyle="miter"/>
              </v:oval>
            </w:pict>
          </mc:Fallback>
        </mc:AlternateContent>
      </w:r>
      <w:r w:rsidR="00472B1A">
        <w:rPr>
          <w:noProof/>
        </w:rPr>
        <mc:AlternateContent>
          <mc:Choice Requires="wps">
            <w:drawing>
              <wp:anchor distT="0" distB="0" distL="114300" distR="114300" simplePos="0" relativeHeight="251771392" behindDoc="0" locked="0" layoutInCell="1" allowOverlap="1" wp14:anchorId="660F86F4" wp14:editId="2CA0FD12">
                <wp:simplePos x="0" y="0"/>
                <wp:positionH relativeFrom="column">
                  <wp:posOffset>228600</wp:posOffset>
                </wp:positionH>
                <wp:positionV relativeFrom="paragraph">
                  <wp:posOffset>426085</wp:posOffset>
                </wp:positionV>
                <wp:extent cx="451485" cy="266700"/>
                <wp:effectExtent l="19050" t="19050" r="24765" b="19050"/>
                <wp:wrapNone/>
                <wp:docPr id="64" name="Ellipse 64"/>
                <wp:cNvGraphicFramePr/>
                <a:graphic xmlns:a="http://schemas.openxmlformats.org/drawingml/2006/main">
                  <a:graphicData uri="http://schemas.microsoft.com/office/word/2010/wordprocessingShape">
                    <wps:wsp>
                      <wps:cNvSpPr/>
                      <wps:spPr>
                        <a:xfrm>
                          <a:off x="0" y="0"/>
                          <a:ext cx="451485" cy="266700"/>
                        </a:xfrm>
                        <a:prstGeom prst="ellipse">
                          <a:avLst/>
                        </a:prstGeom>
                        <a:noFill/>
                        <a:ln w="28575">
                          <a:solidFill>
                            <a:schemeClr val="bg2">
                              <a:lumMod val="75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90277E4" id="Ellipse 64" o:spid="_x0000_s1026" style="position:absolute;margin-left:18pt;margin-top:33.55pt;width:35.55pt;height:21pt;z-index:251771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" filled="f" strokecolor="#aeaaaa [2414]" strokeweight="2.25pt">
                <v:stroke dashstyle="dash" joinstyle="miter"/>
              </v:oval>
            </w:pict>
          </mc:Fallback>
        </mc:AlternateContent>
      </w:r>
    </w:p>
    <w:p w14:paraId="43C8740D" w14:textId="5CC1EAA5" w:rsidR="000E29C4" w:rsidRPr="007374EE" w:rsidRDefault="000E29C4" w:rsidP="00B46CA3">
      <w:pPr>
        <w:rPr>
          <w:rFonts w:ascii="Calibri" w:hAnsi="Calibri"/>
          <w:i/>
        </w:rPr>
      </w:pPr>
    </w:p>
    <w:p w14:paraId="7C18E552" w14:textId="6EFACA3D" w:rsidR="000E29C4" w:rsidRPr="007374EE" w:rsidRDefault="000E29C4" w:rsidP="00B46CA3">
      <w:pPr>
        <w:rPr>
          <w:rFonts w:ascii="Calibri" w:hAnsi="Calibri"/>
          <w:i/>
        </w:rPr>
      </w:pPr>
    </w:p>
    <w:p w14:paraId="62226962" w14:textId="5C870430" w:rsidR="000E29C4" w:rsidRPr="007374EE" w:rsidRDefault="000E29C4" w:rsidP="00B46CA3">
      <w:pPr>
        <w:rPr>
          <w:rFonts w:ascii="Calibri" w:hAnsi="Calibri"/>
          <w:i/>
        </w:rPr>
      </w:pPr>
    </w:p>
    <w:p w14:paraId="5D31B256" w14:textId="18A7F4C6" w:rsidR="000E29C4" w:rsidRPr="007374EE" w:rsidRDefault="00472B1A" w:rsidP="00B46CA3">
      <w:pPr>
        <w:rPr>
          <w:rFonts w:ascii="Calibri" w:hAnsi="Calibri"/>
          <w:i/>
        </w:rPr>
      </w:pPr>
      <w:r>
        <w:rPr>
          <w:noProof/>
        </w:rPr>
        <mc:AlternateContent>
          <mc:Choice Requires="wps">
            <w:drawing>
              <wp:anchor distT="0" distB="0" distL="114300" distR="114300" simplePos="0" relativeHeight="251760128" behindDoc="0" locked="0" layoutInCell="1" allowOverlap="1" wp14:anchorId="0C361C38" wp14:editId="2AA61E11">
                <wp:simplePos x="0" y="0"/>
                <wp:positionH relativeFrom="column">
                  <wp:posOffset>372110</wp:posOffset>
                </wp:positionH>
                <wp:positionV relativeFrom="paragraph">
                  <wp:posOffset>27826</wp:posOffset>
                </wp:positionV>
                <wp:extent cx="124460" cy="248920"/>
                <wp:effectExtent l="0" t="5080" r="3810" b="3810"/>
                <wp:wrapNone/>
                <wp:docPr id="277" name="Organigramme : Joindre 277"/>
                <wp:cNvGraphicFramePr/>
                <a:graphic xmlns:a="http://schemas.openxmlformats.org/drawingml/2006/main">
                  <a:graphicData uri="http://schemas.microsoft.com/office/word/2010/wordprocessingShape">
                    <wps:wsp>
                      <wps:cNvSpPr/>
                      <wps:spPr>
                        <a:xfrm rot="5400000">
                          <a:off x="0" y="0"/>
                          <a:ext cx="124460" cy="248920"/>
                        </a:xfrm>
                        <a:prstGeom prst="flowChartCollate">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5FD4EB2" id="_x0000_t125" coordsize="21600,21600" o:spt="125" path="m21600,21600l,21600,21600,,,xe">
                <v:stroke joinstyle="miter"/>
                <v:path o:extrusionok="f" gradientshapeok="t" o:connecttype="custom" o:connectlocs="10800,0;10800,10800;10800,21600" textboxrect="5400,5400,16200,16200"/>
              </v:shapetype>
              <v:shape id="Organigramme : Joindre 277" o:spid="_x0000_s1026" type="#_x0000_t125" style="position:absolute;margin-left:29.3pt;margin-top:2.2pt;width:9.8pt;height:19.6pt;rotation:90;z-index:251760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" fillcolor="red" stroked="f" strokeweight="1pt"/>
            </w:pict>
          </mc:Fallback>
        </mc:AlternateContent>
      </w:r>
    </w:p>
    <w:p w14:paraId="56936FFF" w14:textId="548BF925" w:rsidR="000E29C4" w:rsidRPr="007374EE" w:rsidRDefault="00472B1A" w:rsidP="00B46CA3">
      <w:pPr>
        <w:rPr>
          <w:rFonts w:ascii="Calibri" w:hAnsi="Calibri"/>
          <w:i/>
        </w:rPr>
      </w:pPr>
      <w:r>
        <w:rPr>
          <w:rFonts w:ascii="Calibri" w:hAnsi="Calibri"/>
          <w:i/>
          <w:noProof/>
        </w:rPr>
        <mc:AlternateContent>
          <mc:Choice Requires="wps">
            <w:drawing>
              <wp:anchor distT="0" distB="0" distL="114300" distR="114300" simplePos="0" relativeHeight="251778560" behindDoc="0" locked="0" layoutInCell="1" allowOverlap="1" wp14:anchorId="31A41B5E" wp14:editId="618D9E86">
                <wp:simplePos x="0" y="0"/>
                <wp:positionH relativeFrom="column">
                  <wp:posOffset>364712</wp:posOffset>
                </wp:positionH>
                <wp:positionV relativeFrom="paragraph">
                  <wp:posOffset>52705</wp:posOffset>
                </wp:positionV>
                <wp:extent cx="151678" cy="151678"/>
                <wp:effectExtent l="0" t="0" r="1270" b="1270"/>
                <wp:wrapNone/>
                <wp:docPr id="68" name="Losange 68"/>
                <wp:cNvGraphicFramePr/>
                <a:graphic xmlns:a="http://schemas.openxmlformats.org/drawingml/2006/main">
                  <a:graphicData uri="http://schemas.microsoft.com/office/word/2010/wordprocessingShape">
                    <wps:wsp>
                      <wps:cNvSpPr/>
                      <wps:spPr>
                        <a:xfrm>
                          <a:off x="0" y="0"/>
                          <a:ext cx="151678" cy="151678"/>
                        </a:xfrm>
                        <a:prstGeom prst="diamond">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552D9A" id="_x0000_t4" coordsize="21600,21600" o:spt="4" path="m10800,l,10800,10800,21600,21600,10800xe">
                <v:stroke joinstyle="miter"/>
                <v:path gradientshapeok="t" o:connecttype="rect" textboxrect="5400,5400,16200,16200"/>
              </v:shapetype>
              <v:shape id="Losange 68" o:spid="_x0000_s1026" type="#_x0000_t4" style="position:absolute;margin-left:28.7pt;margin-top:4.15pt;width:11.95pt;height:11.95pt;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" fillcolor="red" stroked="f" strokeweight="1pt"/>
            </w:pict>
          </mc:Fallback>
        </mc:AlternateContent>
      </w:r>
    </w:p>
    <w:p w14:paraId="713C72E9" w14:textId="18E1DB1B" w:rsidR="000E29C4" w:rsidRPr="007374EE" w:rsidRDefault="00472B1A" w:rsidP="00B46CA3">
      <w:pPr>
        <w:rPr>
          <w:rFonts w:ascii="Calibri" w:hAnsi="Calibri"/>
          <w:i/>
        </w:rPr>
      </w:pPr>
      <w:r>
        <w:rPr>
          <w:rFonts w:ascii="Calibri" w:hAnsi="Calibri"/>
          <w:i/>
          <w:noProof/>
        </w:rPr>
        <mc:AlternateContent>
          <mc:Choice Requires="wps">
            <w:drawing>
              <wp:anchor distT="0" distB="0" distL="114300" distR="114300" simplePos="0" relativeHeight="251779584" behindDoc="0" locked="0" layoutInCell="1" allowOverlap="1" wp14:anchorId="6A8BCEB8" wp14:editId="7304D1F8">
                <wp:simplePos x="0" y="0"/>
                <wp:positionH relativeFrom="column">
                  <wp:posOffset>359411</wp:posOffset>
                </wp:positionH>
                <wp:positionV relativeFrom="paragraph">
                  <wp:posOffset>50799</wp:posOffset>
                </wp:positionV>
                <wp:extent cx="121436" cy="135569"/>
                <wp:effectExtent l="0" t="6985" r="5080" b="5080"/>
                <wp:wrapNone/>
                <wp:docPr id="69" name="Triangle isocèle 69"/>
                <wp:cNvGraphicFramePr/>
                <a:graphic xmlns:a="http://schemas.openxmlformats.org/drawingml/2006/main">
                  <a:graphicData uri="http://schemas.microsoft.com/office/word/2010/wordprocessingShape">
                    <wps:wsp>
                      <wps:cNvSpPr/>
                      <wps:spPr>
                        <a:xfrm rot="16200000">
                          <a:off x="0" y="0"/>
                          <a:ext cx="121436" cy="135569"/>
                        </a:xfrm>
                        <a:prstGeom prst="triangle">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D35CEA"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isocèle 69" o:spid="_x0000_s1026" type="#_x0000_t5" style="position:absolute;margin-left:28.3pt;margin-top:4pt;width:9.55pt;height:10.65pt;rotation:-90;z-index:25177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" fillcolor="red" stroked="f" strokeweight="1pt"/>
            </w:pict>
          </mc:Fallback>
        </mc:AlternateContent>
      </w:r>
    </w:p>
    <w:p w14:paraId="3711365A" w14:textId="329531BF" w:rsidR="000E29C4" w:rsidRPr="007374EE" w:rsidRDefault="000E29C4" w:rsidP="00B46CA3">
      <w:pPr>
        <w:rPr>
          <w:rFonts w:ascii="Calibri" w:hAnsi="Calibri"/>
          <w:i/>
        </w:rPr>
      </w:pPr>
    </w:p>
    <w:p w14:paraId="2A5EEF24" w14:textId="514C1C30" w:rsidR="000E29C4" w:rsidRPr="007374EE" w:rsidRDefault="00472B1A" w:rsidP="00B46CA3">
      <w:pPr>
        <w:rPr>
          <w:rFonts w:ascii="Calibri" w:hAnsi="Calibri"/>
          <w:i/>
        </w:rPr>
      </w:pPr>
      <w:r>
        <w:rPr>
          <w:rFonts w:ascii="Calibri" w:hAnsi="Calibri"/>
          <w:i/>
          <w:noProof/>
        </w:rPr>
        <mc:AlternateContent>
          <mc:Choice Requires="wps">
            <w:drawing>
              <wp:anchor distT="0" distB="0" distL="114300" distR="114300" simplePos="0" relativeHeight="251780608" behindDoc="0" locked="0" layoutInCell="1" allowOverlap="1" wp14:anchorId="2D5FCD70" wp14:editId="63F4EF7F">
                <wp:simplePos x="0" y="0"/>
                <wp:positionH relativeFrom="column">
                  <wp:posOffset>177825</wp:posOffset>
                </wp:positionH>
                <wp:positionV relativeFrom="paragraph">
                  <wp:posOffset>121285</wp:posOffset>
                </wp:positionV>
                <wp:extent cx="665348" cy="0"/>
                <wp:effectExtent l="0" t="95250" r="0" b="95250"/>
                <wp:wrapNone/>
                <wp:docPr id="70" name="Connecteur droit avec flèche 70"/>
                <wp:cNvGraphicFramePr/>
                <a:graphic xmlns:a="http://schemas.openxmlformats.org/drawingml/2006/main">
                  <a:graphicData uri="http://schemas.microsoft.com/office/word/2010/wordprocessingShape">
                    <wps:wsp>
                      <wps:cNvCnPr/>
                      <wps:spPr>
                        <a:xfrm>
                          <a:off x="0" y="0"/>
                          <a:ext cx="665348" cy="0"/>
                        </a:xfrm>
                        <a:prstGeom prst="straightConnector1">
                          <a:avLst/>
                        </a:prstGeom>
                        <a:ln w="28575">
                          <a:solidFill>
                            <a:schemeClr val="accent1">
                              <a:lumMod val="75000"/>
                            </a:schemeClr>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A958779" id="Connecteur droit avec flèche 70" o:spid="_x0000_s1026" type="#_x0000_t32" style="position:absolute;margin-left:14pt;margin-top:9.55pt;width:52.4pt;height:0;z-index:251780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" strokecolor="#2e74b5 [2404]" strokeweight="2.25pt">
                <v:stroke startarrow="block" endarrow="block" joinstyle="miter"/>
              </v:shape>
            </w:pict>
          </mc:Fallback>
        </mc:AlternateContent>
      </w:r>
    </w:p>
    <w:p w14:paraId="170906C1" w14:textId="3BDAAA14" w:rsidR="000E29C4" w:rsidRPr="007374EE" w:rsidRDefault="00472B1A" w:rsidP="00B46CA3">
      <w:pPr>
        <w:rPr>
          <w:rFonts w:ascii="Calibri" w:hAnsi="Calibri"/>
          <w:i/>
        </w:rPr>
      </w:pPr>
      <w:r>
        <w:rPr>
          <w:rFonts w:ascii="Calibri" w:hAnsi="Calibri"/>
          <w:i/>
          <w:noProof/>
        </w:rPr>
        <mc:AlternateContent>
          <mc:Choice Requires="wps">
            <w:drawing>
              <wp:anchor distT="0" distB="0" distL="114300" distR="114300" simplePos="0" relativeHeight="251782656" behindDoc="0" locked="0" layoutInCell="1" allowOverlap="1" wp14:anchorId="43055DDB" wp14:editId="324234D6">
                <wp:simplePos x="0" y="0"/>
                <wp:positionH relativeFrom="column">
                  <wp:posOffset>243386</wp:posOffset>
                </wp:positionH>
                <wp:positionV relativeFrom="paragraph">
                  <wp:posOffset>125268</wp:posOffset>
                </wp:positionV>
                <wp:extent cx="540286" cy="0"/>
                <wp:effectExtent l="57150" t="57150" r="69850" b="57150"/>
                <wp:wrapNone/>
                <wp:docPr id="71" name="Connecteur droit avec flèche 71"/>
                <wp:cNvGraphicFramePr/>
                <a:graphic xmlns:a="http://schemas.openxmlformats.org/drawingml/2006/main">
                  <a:graphicData uri="http://schemas.microsoft.com/office/word/2010/wordprocessingShape">
                    <wps:wsp>
                      <wps:cNvCnPr/>
                      <wps:spPr>
                        <a:xfrm>
                          <a:off x="0" y="0"/>
                          <a:ext cx="540286" cy="0"/>
                        </a:xfrm>
                        <a:prstGeom prst="straightConnector1">
                          <a:avLst/>
                        </a:prstGeom>
                        <a:ln w="28575">
                          <a:solidFill>
                            <a:schemeClr val="accent1">
                              <a:lumMod val="75000"/>
                            </a:schemeClr>
                          </a:solidFill>
                          <a:headEnd type="diamond" w="med" len="med"/>
                          <a:tailEnd type="diamond"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791711" id="Connecteur droit avec flèche 71" o:spid="_x0000_s1026" type="#_x0000_t32" style="position:absolute;margin-left:19.15pt;margin-top:9.85pt;width:42.55pt;height:0;z-index:25178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" strokecolor="#2e74b5 [2404]" strokeweight="2.25pt">
                <v:stroke startarrow="diamond" endarrow="diamond" joinstyle="miter"/>
              </v:shape>
            </w:pict>
          </mc:Fallback>
        </mc:AlternateContent>
      </w:r>
    </w:p>
    <w:p w14:paraId="5054E950" w14:textId="1B403E97" w:rsidR="000E29C4" w:rsidRPr="007374EE" w:rsidRDefault="00472B1A" w:rsidP="00B46CA3">
      <w:pPr>
        <w:rPr>
          <w:rFonts w:ascii="Calibri" w:hAnsi="Calibri"/>
          <w:i/>
        </w:rPr>
      </w:pPr>
      <w:r>
        <w:rPr>
          <w:rFonts w:ascii="Calibri" w:hAnsi="Calibri"/>
          <w:i/>
          <w:noProof/>
        </w:rPr>
        <mc:AlternateContent>
          <mc:Choice Requires="wps">
            <w:drawing>
              <wp:anchor distT="0" distB="0" distL="114300" distR="114300" simplePos="0" relativeHeight="251784704" behindDoc="0" locked="0" layoutInCell="1" allowOverlap="1" wp14:anchorId="361B92B7" wp14:editId="504D87D3">
                <wp:simplePos x="0" y="0"/>
                <wp:positionH relativeFrom="column">
                  <wp:posOffset>231510</wp:posOffset>
                </wp:positionH>
                <wp:positionV relativeFrom="paragraph">
                  <wp:posOffset>99753</wp:posOffset>
                </wp:positionV>
                <wp:extent cx="569719" cy="5938"/>
                <wp:effectExtent l="57150" t="57150" r="59055" b="70485"/>
                <wp:wrapNone/>
                <wp:docPr id="72" name="Connecteur droit avec flèche 72"/>
                <wp:cNvGraphicFramePr/>
                <a:graphic xmlns:a="http://schemas.openxmlformats.org/drawingml/2006/main">
                  <a:graphicData uri="http://schemas.microsoft.com/office/word/2010/wordprocessingShape">
                    <wps:wsp>
                      <wps:cNvCnPr/>
                      <wps:spPr>
                        <a:xfrm>
                          <a:off x="0" y="0"/>
                          <a:ext cx="569719" cy="5938"/>
                        </a:xfrm>
                        <a:prstGeom prst="straightConnector1">
                          <a:avLst/>
                        </a:prstGeom>
                        <a:ln w="28575">
                          <a:solidFill>
                            <a:schemeClr val="accent1">
                              <a:lumMod val="75000"/>
                            </a:schemeClr>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F2F16B" id="Connecteur droit avec flèche 72" o:spid="_x0000_s1026" type="#_x0000_t32" style="position:absolute;margin-left:18.25pt;margin-top:7.85pt;width:44.85pt;height:.45pt;z-index:25178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" strokecolor="#2e74b5 [2404]" strokeweight="2.25pt">
                <v:stroke startarrow="oval" endarrow="oval" joinstyle="miter"/>
              </v:shape>
            </w:pict>
          </mc:Fallback>
        </mc:AlternateContent>
      </w:r>
    </w:p>
    <w:p w14:paraId="64877BAD" w14:textId="046A2D9C" w:rsidR="000E29C4" w:rsidRPr="007374EE" w:rsidRDefault="00312F40" w:rsidP="00B46CA3">
      <w:pPr>
        <w:rPr>
          <w:rFonts w:ascii="Calibri" w:hAnsi="Calibri"/>
          <w:i/>
        </w:rPr>
      </w:pPr>
      <w:r>
        <w:rPr>
          <w:noProof/>
        </w:rPr>
        <mc:AlternateContent>
          <mc:Choice Requires="wps">
            <w:drawing>
              <wp:anchor distT="0" distB="0" distL="114300" distR="114300" simplePos="0" relativeHeight="251765248" behindDoc="0" locked="0" layoutInCell="1" allowOverlap="1" wp14:anchorId="1B4F442A" wp14:editId="7A451CC5">
                <wp:simplePos x="0" y="0"/>
                <wp:positionH relativeFrom="column">
                  <wp:posOffset>5496560</wp:posOffset>
                </wp:positionH>
                <wp:positionV relativeFrom="paragraph">
                  <wp:posOffset>105130</wp:posOffset>
                </wp:positionV>
                <wp:extent cx="3735070" cy="274955"/>
                <wp:effectExtent l="0" t="0" r="0" b="6350"/>
                <wp:wrapNone/>
                <wp:docPr id="28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5070" cy="274955"/>
                        </a:xfrm>
                        <a:prstGeom prst="rect">
                          <a:avLst/>
                        </a:prstGeom>
                        <a:noFill/>
                        <a:ln w="9525">
                          <a:noFill/>
                          <a:miter lim="800000"/>
                          <a:headEnd/>
                          <a:tailEnd/>
                        </a:ln>
                      </wps:spPr>
                      <wps:txbx>
                        <w:txbxContent>
                          <w:p w14:paraId="69619499" w14:textId="77777777" w:rsidR="00BC2C69" w:rsidRDefault="00BC2C69" w:rsidP="00932DA6">
                            <w:pPr>
                              <w:jc w:val="left"/>
                              <w:rPr>
                                <w:b/>
                              </w:rPr>
                            </w:pPr>
                            <w:r w:rsidRPr="00932DA6">
                              <w:rPr>
                                <w:b/>
                              </w:rPr>
                              <w:t>Palette de couleur</w:t>
                            </w:r>
                            <w:r>
                              <w:rPr>
                                <w:b/>
                              </w:rPr>
                              <w:t xml:space="preserve"> : Teintes principalement dans des nuances de bleus. Eviter l’effet patchwork trop coloré, sauf si nécessaire. </w:t>
                            </w:r>
                          </w:p>
                          <w:p w14:paraId="6F1E143E" w14:textId="4970044B" w:rsidR="00BC2C69" w:rsidRPr="002E43A0" w:rsidRDefault="00BC2C69" w:rsidP="00932DA6">
                            <w:pPr>
                              <w:jc w:val="left"/>
                              <w:rPr>
                                <w:b/>
                              </w:rPr>
                            </w:pPr>
                            <w:r>
                              <w:rPr>
                                <w:b/>
                              </w:rPr>
                              <w:t>Couleurs de base proposé dans Office</w:t>
                            </w:r>
                          </w:p>
                          <w:p w14:paraId="5AFEDC9D" w14:textId="77777777" w:rsidR="00BC2C69" w:rsidRPr="00932DA6" w:rsidRDefault="00BC2C69" w:rsidP="00DE2E7E">
                            <w:pPr>
                              <w:rPr>
                                <w:b/>
                              </w:rPr>
                            </w:pP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1B4F442A" id="_x0000_s1035" type="#_x0000_t202" style="position:absolute;left:0;text-align:left;margin-left:432.8pt;margin-top:8.3pt;width:294.1pt;height:21.65pt;z-index:251765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" filled="f" stroked="f">
                <v:textbox style="mso-fit-shape-to-text:t">
                  <w:txbxContent>
                    <w:p w14:paraId="69619499" w14:textId="77777777" w:rsidR="00BC2C69" w:rsidRDefault="00BC2C69" w:rsidP="00932DA6">
                      <w:pPr>
                        <w:jc w:val="left"/>
                        <w:rPr>
                          <w:b/>
                        </w:rPr>
                      </w:pPr>
                      <w:r w:rsidRPr="00932DA6">
                        <w:rPr>
                          <w:b/>
                        </w:rPr>
                        <w:t>Palette de couleur</w:t>
                      </w:r>
                      <w:r>
                        <w:rPr>
                          <w:b/>
                        </w:rPr>
                        <w:t xml:space="preserve"> : Teintes principalement dans des nuances de bleus. Eviter l’effet patchwork trop coloré, sauf si nécessaire. </w:t>
                      </w:r>
                    </w:p>
                    <w:p w14:paraId="6F1E143E" w14:textId="4970044B" w:rsidR="00BC2C69" w:rsidRPr="002E43A0" w:rsidRDefault="00BC2C69" w:rsidP="00932DA6">
                      <w:pPr>
                        <w:jc w:val="left"/>
                        <w:rPr>
                          <w:b/>
                        </w:rPr>
                      </w:pPr>
                      <w:r>
                        <w:rPr>
                          <w:b/>
                        </w:rPr>
                        <w:t>Couleurs de base proposé dans Office</w:t>
                      </w:r>
                    </w:p>
                    <w:p w14:paraId="5AFEDC9D" w14:textId="77777777" w:rsidR="00BC2C69" w:rsidRPr="00932DA6" w:rsidRDefault="00BC2C69" w:rsidP="00DE2E7E">
                      <w:pPr>
                        <w:rPr>
                          <w:b/>
                        </w:rPr>
                      </w:pPr>
                    </w:p>
                  </w:txbxContent>
                </v:textbox>
              </v:shape>
            </w:pict>
          </mc:Fallback>
        </mc:AlternateContent>
      </w:r>
    </w:p>
    <w:p w14:paraId="3CA07EFA" w14:textId="5C359B4D" w:rsidR="000E29C4" w:rsidRPr="007374EE" w:rsidRDefault="00472B1A" w:rsidP="00B46CA3">
      <w:pPr>
        <w:rPr>
          <w:rFonts w:ascii="Calibri" w:hAnsi="Calibri"/>
          <w:i/>
        </w:rPr>
      </w:pPr>
      <w:r>
        <w:rPr>
          <w:rFonts w:ascii="Calibri" w:hAnsi="Calibri"/>
          <w:i/>
          <w:noProof/>
        </w:rPr>
        <mc:AlternateContent>
          <mc:Choice Requires="wps">
            <w:drawing>
              <wp:anchor distT="0" distB="0" distL="114300" distR="114300" simplePos="0" relativeHeight="251786752" behindDoc="0" locked="0" layoutInCell="1" allowOverlap="1" wp14:anchorId="23AE4CDD" wp14:editId="2FAD0DD5">
                <wp:simplePos x="0" y="0"/>
                <wp:positionH relativeFrom="column">
                  <wp:posOffset>224155</wp:posOffset>
                </wp:positionH>
                <wp:positionV relativeFrom="paragraph">
                  <wp:posOffset>64770</wp:posOffset>
                </wp:positionV>
                <wp:extent cx="539750" cy="0"/>
                <wp:effectExtent l="57150" t="57150" r="69850" b="57150"/>
                <wp:wrapNone/>
                <wp:docPr id="73" name="Connecteur droit avec flèche 73"/>
                <wp:cNvGraphicFramePr/>
                <a:graphic xmlns:a="http://schemas.openxmlformats.org/drawingml/2006/main">
                  <a:graphicData uri="http://schemas.microsoft.com/office/word/2010/wordprocessingShape">
                    <wps:wsp>
                      <wps:cNvCnPr/>
                      <wps:spPr>
                        <a:xfrm>
                          <a:off x="0" y="0"/>
                          <a:ext cx="539750" cy="0"/>
                        </a:xfrm>
                        <a:prstGeom prst="straightConnector1">
                          <a:avLst/>
                        </a:prstGeom>
                        <a:ln w="28575">
                          <a:solidFill>
                            <a:schemeClr val="accent1">
                              <a:lumMod val="75000"/>
                            </a:schemeClr>
                          </a:solidFill>
                          <a:prstDash val="sysDash"/>
                          <a:headEnd type="diamond" w="med" len="med"/>
                          <a:tailEnd type="diamond"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E524B2C" id="_x0000_t32" coordsize="21600,21600" o:spt="32" o:oned="t" path="m,l21600,21600e" filled="f">
                <v:path arrowok="t" fillok="f" o:connecttype="none"/>
                <o:lock v:ext="edit" shapetype="t"/>
              </v:shapetype>
              <v:shape id="Connecteur droit avec flèche 73" o:spid="_x0000_s1026" type="#_x0000_t32" style="position:absolute;margin-left:17.65pt;margin-top:5.1pt;width:42.5pt;height:0;z-index:2517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" strokecolor="#2e74b5 [2404]" strokeweight="2.25pt">
                <v:stroke dashstyle="3 1" startarrow="diamond" endarrow="diamond" joinstyle="miter"/>
              </v:shape>
            </w:pict>
          </mc:Fallback>
        </mc:AlternateContent>
      </w:r>
      <w:r>
        <w:rPr>
          <w:rFonts w:ascii="Calibri" w:hAnsi="Calibri"/>
          <w:i/>
          <w:noProof/>
        </w:rPr>
        <mc:AlternateContent>
          <mc:Choice Requires="wps">
            <w:drawing>
              <wp:anchor distT="0" distB="0" distL="114300" distR="114300" simplePos="0" relativeHeight="251787776" behindDoc="0" locked="0" layoutInCell="1" allowOverlap="1" wp14:anchorId="2FA20E4E" wp14:editId="158A76FE">
                <wp:simplePos x="0" y="0"/>
                <wp:positionH relativeFrom="column">
                  <wp:posOffset>212090</wp:posOffset>
                </wp:positionH>
                <wp:positionV relativeFrom="paragraph">
                  <wp:posOffset>225425</wp:posOffset>
                </wp:positionV>
                <wp:extent cx="569595" cy="5715"/>
                <wp:effectExtent l="57150" t="57150" r="59055" b="70485"/>
                <wp:wrapNone/>
                <wp:docPr id="74" name="Connecteur droit avec flèche 74"/>
                <wp:cNvGraphicFramePr/>
                <a:graphic xmlns:a="http://schemas.openxmlformats.org/drawingml/2006/main">
                  <a:graphicData uri="http://schemas.microsoft.com/office/word/2010/wordprocessingShape">
                    <wps:wsp>
                      <wps:cNvCnPr/>
                      <wps:spPr>
                        <a:xfrm>
                          <a:off x="0" y="0"/>
                          <a:ext cx="569595" cy="5715"/>
                        </a:xfrm>
                        <a:prstGeom prst="straightConnector1">
                          <a:avLst/>
                        </a:prstGeom>
                        <a:ln w="28575">
                          <a:solidFill>
                            <a:schemeClr val="accent1">
                              <a:lumMod val="75000"/>
                            </a:schemeClr>
                          </a:solidFill>
                          <a:prstDash val="sysDash"/>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3CAB750" id="Connecteur droit avec flèche 74" o:spid="_x0000_s1026" type="#_x0000_t32" style="position:absolute;margin-left:16.7pt;margin-top:17.75pt;width:44.85pt;height:.45pt;z-index:25178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" strokecolor="#2e74b5 [2404]" strokeweight="2.25pt">
                <v:stroke dashstyle="3 1" startarrow="oval" endarrow="oval" joinstyle="miter"/>
              </v:shape>
            </w:pict>
          </mc:Fallback>
        </mc:AlternateContent>
      </w:r>
    </w:p>
    <w:p w14:paraId="74342292" w14:textId="6189F433" w:rsidR="00A91BEF" w:rsidRPr="007374EE" w:rsidRDefault="00A91BEF" w:rsidP="00B46CA3">
      <w:pPr>
        <w:rPr>
          <w:rFonts w:ascii="Calibri" w:hAnsi="Calibri"/>
          <w:i/>
        </w:rPr>
      </w:pPr>
    </w:p>
    <w:p w14:paraId="3A47E142" w14:textId="4B51E7B5" w:rsidR="00A91BEF" w:rsidRPr="007374EE" w:rsidRDefault="00A91BEF" w:rsidP="00B46CA3">
      <w:pPr>
        <w:rPr>
          <w:rFonts w:ascii="Calibri" w:hAnsi="Calibri"/>
          <w:i/>
        </w:rPr>
      </w:pPr>
    </w:p>
    <w:p w14:paraId="3B47E151" w14:textId="0CCF4CC6" w:rsidR="00D36810" w:rsidRDefault="00D36810" w:rsidP="00B46CA3">
      <w:pPr>
        <w:rPr>
          <w:rFonts w:ascii="Calibri" w:hAnsi="Calibri"/>
          <w:i/>
        </w:rPr>
      </w:pPr>
    </w:p>
    <w:p w14:paraId="2B37B032" w14:textId="3B4429D3" w:rsidR="00D36810" w:rsidRDefault="00D36810" w:rsidP="00B46CA3">
      <w:pPr>
        <w:rPr>
          <w:rFonts w:ascii="Calibri" w:hAnsi="Calibri"/>
          <w:i/>
        </w:rPr>
      </w:pPr>
    </w:p>
    <w:p w14:paraId="34B050E1" w14:textId="685C9D29" w:rsidR="00056FCD" w:rsidRDefault="00DC678D" w:rsidP="00B46CA3">
      <w:pPr>
        <w:rPr>
          <w:rFonts w:ascii="Calibri" w:hAnsi="Calibri"/>
          <w:i/>
        </w:rPr>
      </w:pPr>
      <w:r>
        <w:rPr>
          <w:noProof/>
        </w:rPr>
        <mc:AlternateContent>
          <mc:Choice Requires="wps">
            <w:drawing>
              <wp:anchor distT="0" distB="0" distL="114300" distR="114300" simplePos="0" relativeHeight="251818496" behindDoc="0" locked="0" layoutInCell="1" allowOverlap="1" wp14:anchorId="0047E5E9" wp14:editId="44060E67">
                <wp:simplePos x="0" y="0"/>
                <wp:positionH relativeFrom="margin">
                  <wp:posOffset>5201285</wp:posOffset>
                </wp:positionH>
                <wp:positionV relativeFrom="paragraph">
                  <wp:posOffset>13970</wp:posOffset>
                </wp:positionV>
                <wp:extent cx="5425440" cy="274955"/>
                <wp:effectExtent l="0" t="0" r="0" b="0"/>
                <wp:wrapNone/>
                <wp:docPr id="19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5440" cy="274955"/>
                        </a:xfrm>
                        <a:prstGeom prst="rect">
                          <a:avLst/>
                        </a:prstGeom>
                        <a:noFill/>
                        <a:ln w="9525">
                          <a:noFill/>
                          <a:miter lim="800000"/>
                          <a:headEnd/>
                          <a:tailEnd/>
                        </a:ln>
                      </wps:spPr>
                      <wps:txbx>
                        <w:txbxContent>
                          <w:p w14:paraId="4E3DB105" w14:textId="0BA66A7B" w:rsidR="00BC2C69" w:rsidRDefault="00BC2C69" w:rsidP="00DE2E7E">
                            <w:pPr>
                              <w:rPr>
                                <w:b/>
                                <w:sz w:val="32"/>
                                <w:szCs w:val="32"/>
                              </w:rPr>
                            </w:pPr>
                            <w:r>
                              <w:rPr>
                                <w:b/>
                                <w:sz w:val="32"/>
                                <w:szCs w:val="32"/>
                              </w:rPr>
                              <w:t xml:space="preserve">CROQUIS D’IMPLANTATION </w:t>
                            </w:r>
                          </w:p>
                          <w:p w14:paraId="0A4FB65F" w14:textId="1F672787" w:rsidR="00BC2C69" w:rsidRPr="00932DA6" w:rsidRDefault="00BC2C69" w:rsidP="00DE2E7E">
                            <w:pPr>
                              <w:rPr>
                                <w:b/>
                                <w:sz w:val="32"/>
                                <w:szCs w:val="32"/>
                              </w:rPr>
                            </w:pPr>
                            <w:r>
                              <w:rPr>
                                <w:b/>
                                <w:sz w:val="32"/>
                                <w:szCs w:val="32"/>
                              </w:rPr>
                              <w:t>DES ESPACES ET FLUX PRINCIPAUX</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0047E5E9" id="_x0000_s1036" type="#_x0000_t202" style="position:absolute;left:0;text-align:left;margin-left:409.55pt;margin-top:1.1pt;width:427.2pt;height:21.65pt;z-index:25181849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" filled="f" stroked="f">
                <v:textbox style="mso-fit-shape-to-text:t">
                  <w:txbxContent>
                    <w:p w14:paraId="4E3DB105" w14:textId="0BA66A7B" w:rsidR="00BC2C69" w:rsidRDefault="00BC2C69" w:rsidP="00DE2E7E">
                      <w:pPr>
                        <w:rPr>
                          <w:b/>
                          <w:sz w:val="32"/>
                          <w:szCs w:val="32"/>
                        </w:rPr>
                      </w:pPr>
                      <w:r>
                        <w:rPr>
                          <w:b/>
                          <w:sz w:val="32"/>
                          <w:szCs w:val="32"/>
                        </w:rPr>
                        <w:t xml:space="preserve">CROQUIS D’IMPLANTATION </w:t>
                      </w:r>
                    </w:p>
                    <w:p w14:paraId="0A4FB65F" w14:textId="1F672787" w:rsidR="00BC2C69" w:rsidRPr="00932DA6" w:rsidRDefault="00BC2C69" w:rsidP="00DE2E7E">
                      <w:pPr>
                        <w:rPr>
                          <w:b/>
                          <w:sz w:val="32"/>
                          <w:szCs w:val="32"/>
                        </w:rPr>
                      </w:pPr>
                      <w:r>
                        <w:rPr>
                          <w:b/>
                          <w:sz w:val="32"/>
                          <w:szCs w:val="32"/>
                        </w:rPr>
                        <w:t>DES ESPACES ET FLUX PRINCIPAUX</w:t>
                      </w:r>
                    </w:p>
                  </w:txbxContent>
                </v:textbox>
                <w10:wrap anchorx="margin"/>
              </v:shape>
            </w:pict>
          </mc:Fallback>
        </mc:AlternateContent>
      </w:r>
      <w:r>
        <w:rPr>
          <w:noProof/>
        </w:rPr>
        <mc:AlternateContent>
          <mc:Choice Requires="wps">
            <w:drawing>
              <wp:anchor distT="0" distB="0" distL="114300" distR="114300" simplePos="0" relativeHeight="251789824" behindDoc="0" locked="0" layoutInCell="1" allowOverlap="1" wp14:anchorId="6511B73B" wp14:editId="7B440258">
                <wp:simplePos x="0" y="0"/>
                <wp:positionH relativeFrom="margin">
                  <wp:posOffset>0</wp:posOffset>
                </wp:positionH>
                <wp:positionV relativeFrom="paragraph">
                  <wp:posOffset>13970</wp:posOffset>
                </wp:positionV>
                <wp:extent cx="5425440" cy="274955"/>
                <wp:effectExtent l="0" t="0" r="0" b="0"/>
                <wp:wrapNone/>
                <wp:docPr id="7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5440" cy="274955"/>
                        </a:xfrm>
                        <a:prstGeom prst="rect">
                          <a:avLst/>
                        </a:prstGeom>
                        <a:noFill/>
                        <a:ln w="9525">
                          <a:noFill/>
                          <a:miter lim="800000"/>
                          <a:headEnd/>
                          <a:tailEnd/>
                        </a:ln>
                      </wps:spPr>
                      <wps:txbx>
                        <w:txbxContent>
                          <w:p w14:paraId="7D81C281" w14:textId="06F2DB89" w:rsidR="00BC2C69" w:rsidRDefault="00BC2C69" w:rsidP="00DE2E7E">
                            <w:pPr>
                              <w:rPr>
                                <w:b/>
                                <w:sz w:val="32"/>
                                <w:szCs w:val="32"/>
                              </w:rPr>
                            </w:pPr>
                            <w:r>
                              <w:rPr>
                                <w:b/>
                                <w:sz w:val="32"/>
                                <w:szCs w:val="32"/>
                              </w:rPr>
                              <w:t>SYNOPSIS</w:t>
                            </w:r>
                            <w:r w:rsidRPr="00932DA6">
                              <w:rPr>
                                <w:b/>
                                <w:sz w:val="32"/>
                                <w:szCs w:val="32"/>
                              </w:rPr>
                              <w:t xml:space="preserve"> </w:t>
                            </w:r>
                            <w:r>
                              <w:rPr>
                                <w:b/>
                                <w:sz w:val="32"/>
                                <w:szCs w:val="32"/>
                              </w:rPr>
                              <w:t xml:space="preserve">DES PROCESS </w:t>
                            </w:r>
                          </w:p>
                          <w:p w14:paraId="1DCE5782" w14:textId="4E430E20" w:rsidR="00BC2C69" w:rsidRPr="00932DA6" w:rsidRDefault="00BC2C69" w:rsidP="00DE2E7E">
                            <w:pPr>
                              <w:rPr>
                                <w:b/>
                                <w:sz w:val="32"/>
                                <w:szCs w:val="32"/>
                              </w:rPr>
                            </w:pPr>
                            <w:r>
                              <w:rPr>
                                <w:b/>
                                <w:sz w:val="32"/>
                                <w:szCs w:val="32"/>
                              </w:rPr>
                              <w:t>ET FLUX DE PROXIMITÉ</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6511B73B" id="_x0000_s1037" type="#_x0000_t202" style="position:absolute;left:0;text-align:left;margin-left:0;margin-top:1.1pt;width:427.2pt;height:21.65pt;z-index:25178982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" filled="f" stroked="f">
                <v:textbox style="mso-fit-shape-to-text:t">
                  <w:txbxContent>
                    <w:p w14:paraId="7D81C281" w14:textId="06F2DB89" w:rsidR="00BC2C69" w:rsidRDefault="00BC2C69" w:rsidP="00DE2E7E">
                      <w:pPr>
                        <w:rPr>
                          <w:b/>
                          <w:sz w:val="32"/>
                          <w:szCs w:val="32"/>
                        </w:rPr>
                      </w:pPr>
                      <w:r>
                        <w:rPr>
                          <w:b/>
                          <w:sz w:val="32"/>
                          <w:szCs w:val="32"/>
                        </w:rPr>
                        <w:t>SYNOPSIS</w:t>
                      </w:r>
                      <w:r w:rsidRPr="00932DA6">
                        <w:rPr>
                          <w:b/>
                          <w:sz w:val="32"/>
                          <w:szCs w:val="32"/>
                        </w:rPr>
                        <w:t xml:space="preserve"> </w:t>
                      </w:r>
                      <w:r>
                        <w:rPr>
                          <w:b/>
                          <w:sz w:val="32"/>
                          <w:szCs w:val="32"/>
                        </w:rPr>
                        <w:t xml:space="preserve">DES PROCESS </w:t>
                      </w:r>
                    </w:p>
                    <w:p w14:paraId="1DCE5782" w14:textId="4E430E20" w:rsidR="00BC2C69" w:rsidRPr="00932DA6" w:rsidRDefault="00BC2C69" w:rsidP="00DE2E7E">
                      <w:pPr>
                        <w:rPr>
                          <w:b/>
                          <w:sz w:val="32"/>
                          <w:szCs w:val="32"/>
                        </w:rPr>
                      </w:pPr>
                      <w:r>
                        <w:rPr>
                          <w:b/>
                          <w:sz w:val="32"/>
                          <w:szCs w:val="32"/>
                        </w:rPr>
                        <w:t>ET FLUX DE PROXIMITÉ</w:t>
                      </w:r>
                    </w:p>
                  </w:txbxContent>
                </v:textbox>
                <w10:wrap anchorx="margin"/>
              </v:shape>
            </w:pict>
          </mc:Fallback>
        </mc:AlternateContent>
      </w:r>
    </w:p>
    <w:p w14:paraId="0E803A1E" w14:textId="0EF541B3" w:rsidR="00056FCD" w:rsidRDefault="00056FCD" w:rsidP="00B46CA3">
      <w:pPr>
        <w:rPr>
          <w:rFonts w:ascii="Calibri" w:hAnsi="Calibri"/>
          <w:i/>
        </w:rPr>
      </w:pPr>
    </w:p>
    <w:p w14:paraId="5C615933" w14:textId="2E0521A8" w:rsidR="00056FCD" w:rsidRDefault="00056FCD" w:rsidP="00B46CA3">
      <w:pPr>
        <w:rPr>
          <w:rFonts w:ascii="Calibri" w:hAnsi="Calibri"/>
          <w:i/>
        </w:rPr>
      </w:pPr>
    </w:p>
    <w:p w14:paraId="3B884047" w14:textId="41C42CA4" w:rsidR="00056FCD" w:rsidRDefault="00DC678D" w:rsidP="00B46CA3">
      <w:pPr>
        <w:rPr>
          <w:rFonts w:ascii="Calibri" w:hAnsi="Calibri"/>
          <w:i/>
        </w:rPr>
      </w:pPr>
      <w:r>
        <w:rPr>
          <w:rFonts w:ascii="Calibri" w:hAnsi="Calibri"/>
          <w:i/>
          <w:noProof/>
        </w:rPr>
        <mc:AlternateContent>
          <mc:Choice Requires="wps">
            <w:drawing>
              <wp:anchor distT="0" distB="0" distL="114300" distR="114300" simplePos="0" relativeHeight="251827712" behindDoc="0" locked="0" layoutInCell="1" allowOverlap="1" wp14:anchorId="25EDA9FF" wp14:editId="4FCAF209">
                <wp:simplePos x="0" y="0"/>
                <wp:positionH relativeFrom="column">
                  <wp:posOffset>7522238</wp:posOffset>
                </wp:positionH>
                <wp:positionV relativeFrom="paragraph">
                  <wp:posOffset>76090</wp:posOffset>
                </wp:positionV>
                <wp:extent cx="388703" cy="1502796"/>
                <wp:effectExtent l="0" t="0" r="0" b="2540"/>
                <wp:wrapNone/>
                <wp:docPr id="199" name="Rectangle 199"/>
                <wp:cNvGraphicFramePr/>
                <a:graphic xmlns:a="http://schemas.openxmlformats.org/drawingml/2006/main">
                  <a:graphicData uri="http://schemas.microsoft.com/office/word/2010/wordprocessingShape">
                    <wps:wsp>
                      <wps:cNvSpPr/>
                      <wps:spPr>
                        <a:xfrm>
                          <a:off x="0" y="0"/>
                          <a:ext cx="388703" cy="1502796"/>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F796DE" id="Rectangle 199" o:spid="_x0000_s1026" style="position:absolute;margin-left:592.3pt;margin-top:6pt;width:30.6pt;height:118.35pt;z-index:2518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" fillcolor="#5b9bd5 [3204]" stroked="f" strokeweight="1pt"/>
            </w:pict>
          </mc:Fallback>
        </mc:AlternateContent>
      </w:r>
      <w:r>
        <w:rPr>
          <w:rFonts w:ascii="Calibri" w:hAnsi="Calibri"/>
          <w:i/>
          <w:noProof/>
        </w:rPr>
        <mc:AlternateContent>
          <mc:Choice Requires="wps">
            <w:drawing>
              <wp:anchor distT="0" distB="0" distL="114300" distR="114300" simplePos="0" relativeHeight="251821568" behindDoc="0" locked="0" layoutInCell="1" allowOverlap="1" wp14:anchorId="5243C5AD" wp14:editId="0822763B">
                <wp:simplePos x="0" y="0"/>
                <wp:positionH relativeFrom="column">
                  <wp:posOffset>6403313</wp:posOffset>
                </wp:positionH>
                <wp:positionV relativeFrom="paragraph">
                  <wp:posOffset>80231</wp:posOffset>
                </wp:positionV>
                <wp:extent cx="1130060" cy="534334"/>
                <wp:effectExtent l="0" t="0" r="0" b="0"/>
                <wp:wrapNone/>
                <wp:docPr id="194" name="Rectangle 194"/>
                <wp:cNvGraphicFramePr/>
                <a:graphic xmlns:a="http://schemas.openxmlformats.org/drawingml/2006/main">
                  <a:graphicData uri="http://schemas.microsoft.com/office/word/2010/wordprocessingShape">
                    <wps:wsp>
                      <wps:cNvSpPr/>
                      <wps:spPr>
                        <a:xfrm>
                          <a:off x="0" y="0"/>
                          <a:ext cx="1130060" cy="534334"/>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E01955" id="Rectangle 194" o:spid="_x0000_s1026" style="position:absolute;margin-left:504.2pt;margin-top:6.3pt;width:89pt;height:42.05pt;z-index:251821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" fillcolor="#d8d8d8 [2732]" stroked="f" strokeweight="1pt"/>
            </w:pict>
          </mc:Fallback>
        </mc:AlternateContent>
      </w:r>
      <w:r>
        <w:rPr>
          <w:rFonts w:ascii="Calibri" w:hAnsi="Calibri"/>
          <w:i/>
          <w:noProof/>
        </w:rPr>
        <mc:AlternateContent>
          <mc:Choice Requires="wps">
            <w:drawing>
              <wp:anchor distT="0" distB="0" distL="114300" distR="114300" simplePos="0" relativeHeight="251819520" behindDoc="0" locked="0" layoutInCell="1" allowOverlap="1" wp14:anchorId="2277C23F" wp14:editId="08570EB4">
                <wp:simplePos x="0" y="0"/>
                <wp:positionH relativeFrom="column">
                  <wp:posOffset>5281930</wp:posOffset>
                </wp:positionH>
                <wp:positionV relativeFrom="paragraph">
                  <wp:posOffset>72390</wp:posOffset>
                </wp:positionV>
                <wp:extent cx="1129665" cy="534035"/>
                <wp:effectExtent l="0" t="0" r="0" b="0"/>
                <wp:wrapNone/>
                <wp:docPr id="193" name="Rectangle 193"/>
                <wp:cNvGraphicFramePr/>
                <a:graphic xmlns:a="http://schemas.openxmlformats.org/drawingml/2006/main">
                  <a:graphicData uri="http://schemas.microsoft.com/office/word/2010/wordprocessingShape">
                    <wps:wsp>
                      <wps:cNvSpPr/>
                      <wps:spPr>
                        <a:xfrm>
                          <a:off x="0" y="0"/>
                          <a:ext cx="1129665" cy="53403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CDC977" id="Rectangle 193" o:spid="_x0000_s1026" style="position:absolute;margin-left:415.9pt;margin-top:5.7pt;width:88.95pt;height:42.05pt;z-index:251819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" fillcolor="#5b9bd5 [3204]" stroked="f" strokeweight="1pt"/>
            </w:pict>
          </mc:Fallback>
        </mc:AlternateContent>
      </w:r>
      <w:r>
        <w:rPr>
          <w:rFonts w:ascii="Calibri" w:hAnsi="Calibri"/>
          <w:i/>
          <w:noProof/>
        </w:rPr>
        <mc:AlternateContent>
          <mc:Choice Requires="wps">
            <w:drawing>
              <wp:anchor distT="0" distB="0" distL="114300" distR="114300" simplePos="0" relativeHeight="251816448" behindDoc="0" locked="0" layoutInCell="1" allowOverlap="1" wp14:anchorId="117DDEEC" wp14:editId="7A860EB7">
                <wp:simplePos x="0" y="0"/>
                <wp:positionH relativeFrom="column">
                  <wp:posOffset>127635</wp:posOffset>
                </wp:positionH>
                <wp:positionV relativeFrom="paragraph">
                  <wp:posOffset>3087370</wp:posOffset>
                </wp:positionV>
                <wp:extent cx="569595" cy="5715"/>
                <wp:effectExtent l="57150" t="57150" r="59055" b="70485"/>
                <wp:wrapNone/>
                <wp:docPr id="95" name="Connecteur droit avec flèche 95"/>
                <wp:cNvGraphicFramePr/>
                <a:graphic xmlns:a="http://schemas.openxmlformats.org/drawingml/2006/main">
                  <a:graphicData uri="http://schemas.microsoft.com/office/word/2010/wordprocessingShape">
                    <wps:wsp>
                      <wps:cNvCnPr/>
                      <wps:spPr>
                        <a:xfrm>
                          <a:off x="0" y="0"/>
                          <a:ext cx="569595" cy="5715"/>
                        </a:xfrm>
                        <a:prstGeom prst="straightConnector1">
                          <a:avLst/>
                        </a:prstGeom>
                        <a:ln w="28575">
                          <a:solidFill>
                            <a:schemeClr val="accent1">
                              <a:lumMod val="75000"/>
                            </a:schemeClr>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6ABA103" id="Connecteur droit avec flèche 95" o:spid="_x0000_s1026" type="#_x0000_t32" style="position:absolute;margin-left:10.05pt;margin-top:243.1pt;width:44.85pt;height:.45pt;z-index:25181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" strokecolor="#2e74b5 [2404]" strokeweight="2.25pt">
                <v:stroke startarrow="oval" endarrow="oval" joinstyle="miter"/>
              </v:shape>
            </w:pict>
          </mc:Fallback>
        </mc:AlternateContent>
      </w:r>
      <w:r>
        <w:rPr>
          <w:rFonts w:ascii="Calibri" w:hAnsi="Calibri"/>
          <w:i/>
          <w:noProof/>
        </w:rPr>
        <mc:AlternateContent>
          <mc:Choice Requires="wps">
            <w:drawing>
              <wp:anchor distT="0" distB="0" distL="114300" distR="114300" simplePos="0" relativeHeight="251815424" behindDoc="0" locked="0" layoutInCell="1" allowOverlap="1" wp14:anchorId="1BF20AB9" wp14:editId="03EF8289">
                <wp:simplePos x="0" y="0"/>
                <wp:positionH relativeFrom="column">
                  <wp:posOffset>139700</wp:posOffset>
                </wp:positionH>
                <wp:positionV relativeFrom="paragraph">
                  <wp:posOffset>2926715</wp:posOffset>
                </wp:positionV>
                <wp:extent cx="539750" cy="0"/>
                <wp:effectExtent l="57150" t="57150" r="69850" b="57150"/>
                <wp:wrapNone/>
                <wp:docPr id="94" name="Connecteur droit avec flèche 94"/>
                <wp:cNvGraphicFramePr/>
                <a:graphic xmlns:a="http://schemas.openxmlformats.org/drawingml/2006/main">
                  <a:graphicData uri="http://schemas.microsoft.com/office/word/2010/wordprocessingShape">
                    <wps:wsp>
                      <wps:cNvCnPr/>
                      <wps:spPr>
                        <a:xfrm>
                          <a:off x="0" y="0"/>
                          <a:ext cx="539750" cy="0"/>
                        </a:xfrm>
                        <a:prstGeom prst="straightConnector1">
                          <a:avLst/>
                        </a:prstGeom>
                        <a:ln w="28575">
                          <a:solidFill>
                            <a:schemeClr val="accent1">
                              <a:lumMod val="75000"/>
                            </a:schemeClr>
                          </a:solidFill>
                          <a:headEnd type="diamond" w="med" len="med"/>
                          <a:tailEnd type="diamond"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403DBCF" id="Connecteur droit avec flèche 94" o:spid="_x0000_s1026" type="#_x0000_t32" style="position:absolute;margin-left:11pt;margin-top:230.45pt;width:42.5pt;height:0;z-index:25181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" strokecolor="#2e74b5 [2404]" strokeweight="2.25pt">
                <v:stroke startarrow="diamond" endarrow="diamond" joinstyle="miter"/>
              </v:shape>
            </w:pict>
          </mc:Fallback>
        </mc:AlternateContent>
      </w:r>
      <w:r>
        <w:rPr>
          <w:rFonts w:ascii="Calibri" w:hAnsi="Calibri"/>
          <w:i/>
          <w:noProof/>
        </w:rPr>
        <mc:AlternateContent>
          <mc:Choice Requires="wps">
            <w:drawing>
              <wp:anchor distT="0" distB="0" distL="114300" distR="114300" simplePos="0" relativeHeight="251813376" behindDoc="0" locked="0" layoutInCell="1" allowOverlap="1" wp14:anchorId="0B5901A8" wp14:editId="00CD5292">
                <wp:simplePos x="0" y="0"/>
                <wp:positionH relativeFrom="column">
                  <wp:posOffset>73660</wp:posOffset>
                </wp:positionH>
                <wp:positionV relativeFrom="paragraph">
                  <wp:posOffset>2576195</wp:posOffset>
                </wp:positionV>
                <wp:extent cx="664845" cy="0"/>
                <wp:effectExtent l="0" t="95250" r="0" b="95250"/>
                <wp:wrapNone/>
                <wp:docPr id="93" name="Connecteur droit avec flèche 93"/>
                <wp:cNvGraphicFramePr/>
                <a:graphic xmlns:a="http://schemas.openxmlformats.org/drawingml/2006/main">
                  <a:graphicData uri="http://schemas.microsoft.com/office/word/2010/wordprocessingShape">
                    <wps:wsp>
                      <wps:cNvCnPr/>
                      <wps:spPr>
                        <a:xfrm>
                          <a:off x="0" y="0"/>
                          <a:ext cx="664845" cy="0"/>
                        </a:xfrm>
                        <a:prstGeom prst="straightConnector1">
                          <a:avLst/>
                        </a:prstGeom>
                        <a:ln w="28575">
                          <a:solidFill>
                            <a:schemeClr val="accent6"/>
                          </a:solidFill>
                          <a:prstDash val="sysDash"/>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C1E73FD" id="Connecteur droit avec flèche 93" o:spid="_x0000_s1026" type="#_x0000_t32" style="position:absolute;margin-left:5.8pt;margin-top:202.85pt;width:52.35pt;height:0;z-index:251813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" strokecolor="#70ad47 [3209]" strokeweight="2.25pt">
                <v:stroke dashstyle="3 1" startarrow="block" endarrow="block" joinstyle="miter"/>
              </v:shape>
            </w:pict>
          </mc:Fallback>
        </mc:AlternateContent>
      </w:r>
      <w:r>
        <w:rPr>
          <w:rFonts w:ascii="Calibri" w:hAnsi="Calibri"/>
          <w:i/>
          <w:noProof/>
        </w:rPr>
        <mc:AlternateContent>
          <mc:Choice Requires="wps">
            <w:drawing>
              <wp:anchor distT="0" distB="0" distL="114300" distR="114300" simplePos="0" relativeHeight="251811328" behindDoc="0" locked="0" layoutInCell="1" allowOverlap="1" wp14:anchorId="172768AF" wp14:editId="5FE56D33">
                <wp:simplePos x="0" y="0"/>
                <wp:positionH relativeFrom="column">
                  <wp:posOffset>73660</wp:posOffset>
                </wp:positionH>
                <wp:positionV relativeFrom="paragraph">
                  <wp:posOffset>2393950</wp:posOffset>
                </wp:positionV>
                <wp:extent cx="664845" cy="0"/>
                <wp:effectExtent l="0" t="95250" r="0" b="95250"/>
                <wp:wrapNone/>
                <wp:docPr id="88" name="Connecteur droit avec flèche 88"/>
                <wp:cNvGraphicFramePr/>
                <a:graphic xmlns:a="http://schemas.openxmlformats.org/drawingml/2006/main">
                  <a:graphicData uri="http://schemas.microsoft.com/office/word/2010/wordprocessingShape">
                    <wps:wsp>
                      <wps:cNvCnPr/>
                      <wps:spPr>
                        <a:xfrm>
                          <a:off x="0" y="0"/>
                          <a:ext cx="664845" cy="0"/>
                        </a:xfrm>
                        <a:prstGeom prst="straightConnector1">
                          <a:avLst/>
                        </a:prstGeom>
                        <a:ln w="28575">
                          <a:solidFill>
                            <a:schemeClr val="accent6"/>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4D532E7" id="Connecteur droit avec flèche 88" o:spid="_x0000_s1026" type="#_x0000_t32" style="position:absolute;margin-left:5.8pt;margin-top:188.5pt;width:52.35pt;height:0;z-index:2518113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" strokecolor="#70ad47 [3209]" strokeweight="2.25pt">
                <v:stroke startarrow="block" endarrow="block" joinstyle="miter"/>
              </v:shape>
            </w:pict>
          </mc:Fallback>
        </mc:AlternateContent>
      </w:r>
      <w:r>
        <w:rPr>
          <w:rFonts w:ascii="Calibri" w:hAnsi="Calibri"/>
          <w:i/>
          <w:noProof/>
        </w:rPr>
        <mc:AlternateContent>
          <mc:Choice Requires="wps">
            <w:drawing>
              <wp:anchor distT="0" distB="0" distL="114300" distR="114300" simplePos="0" relativeHeight="251809280" behindDoc="0" locked="0" layoutInCell="1" allowOverlap="1" wp14:anchorId="086BAC87" wp14:editId="3903154F">
                <wp:simplePos x="0" y="0"/>
                <wp:positionH relativeFrom="column">
                  <wp:posOffset>73660</wp:posOffset>
                </wp:positionH>
                <wp:positionV relativeFrom="paragraph">
                  <wp:posOffset>2219960</wp:posOffset>
                </wp:positionV>
                <wp:extent cx="664845" cy="0"/>
                <wp:effectExtent l="0" t="95250" r="0" b="95250"/>
                <wp:wrapNone/>
                <wp:docPr id="87" name="Connecteur droit avec flèche 87"/>
                <wp:cNvGraphicFramePr/>
                <a:graphic xmlns:a="http://schemas.openxmlformats.org/drawingml/2006/main">
                  <a:graphicData uri="http://schemas.microsoft.com/office/word/2010/wordprocessingShape">
                    <wps:wsp>
                      <wps:cNvCnPr/>
                      <wps:spPr>
                        <a:xfrm>
                          <a:off x="0" y="0"/>
                          <a:ext cx="664845" cy="0"/>
                        </a:xfrm>
                        <a:prstGeom prst="straightConnector1">
                          <a:avLst/>
                        </a:prstGeom>
                        <a:ln w="28575">
                          <a:solidFill>
                            <a:schemeClr val="accent1">
                              <a:lumMod val="75000"/>
                            </a:schemeClr>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AA23AD7" id="Connecteur droit avec flèche 87" o:spid="_x0000_s1026" type="#_x0000_t32" style="position:absolute;margin-left:5.8pt;margin-top:174.8pt;width:52.35pt;height:0;z-index:2518092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" strokecolor="#2e74b5 [2404]" strokeweight="2.25pt">
                <v:stroke startarrow="block" endarrow="block" joinstyle="miter"/>
              </v:shape>
            </w:pict>
          </mc:Fallback>
        </mc:AlternateContent>
      </w:r>
      <w:r>
        <w:rPr>
          <w:rFonts w:ascii="Calibri" w:hAnsi="Calibri"/>
          <w:i/>
          <w:noProof/>
        </w:rPr>
        <mc:AlternateContent>
          <mc:Choice Requires="wps">
            <w:drawing>
              <wp:anchor distT="0" distB="0" distL="114300" distR="114300" simplePos="0" relativeHeight="251805184" behindDoc="0" locked="0" layoutInCell="1" allowOverlap="1" wp14:anchorId="2DE05E35" wp14:editId="7E18548C">
                <wp:simplePos x="0" y="0"/>
                <wp:positionH relativeFrom="column">
                  <wp:posOffset>128270</wp:posOffset>
                </wp:positionH>
                <wp:positionV relativeFrom="paragraph">
                  <wp:posOffset>1402080</wp:posOffset>
                </wp:positionV>
                <wp:extent cx="490855" cy="232410"/>
                <wp:effectExtent l="19050" t="19050" r="23495" b="15240"/>
                <wp:wrapNone/>
                <wp:docPr id="85" name="Rectangle 85"/>
                <wp:cNvGraphicFramePr/>
                <a:graphic xmlns:a="http://schemas.openxmlformats.org/drawingml/2006/main">
                  <a:graphicData uri="http://schemas.microsoft.com/office/word/2010/wordprocessingShape">
                    <wps:wsp>
                      <wps:cNvSpPr/>
                      <wps:spPr>
                        <a:xfrm>
                          <a:off x="0" y="0"/>
                          <a:ext cx="490855" cy="232410"/>
                        </a:xfrm>
                        <a:prstGeom prst="rect">
                          <a:avLst/>
                        </a:prstGeom>
                        <a:noFill/>
                        <a:ln w="2857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689B15" id="Rectangle 85" o:spid="_x0000_s1026" style="position:absolute;margin-left:10.1pt;margin-top:110.4pt;width:38.65pt;height:18.3pt;z-index:25180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" filled="f" strokecolor="black [3213]" strokeweight="2.25pt">
                <v:stroke dashstyle="3 1"/>
              </v:rect>
            </w:pict>
          </mc:Fallback>
        </mc:AlternateContent>
      </w:r>
      <w:r>
        <w:rPr>
          <w:rFonts w:ascii="Calibri" w:hAnsi="Calibri"/>
          <w:i/>
          <w:noProof/>
        </w:rPr>
        <mc:AlternateContent>
          <mc:Choice Requires="wps">
            <w:drawing>
              <wp:anchor distT="0" distB="0" distL="114300" distR="114300" simplePos="0" relativeHeight="251803136" behindDoc="0" locked="0" layoutInCell="1" allowOverlap="1" wp14:anchorId="4429BFCF" wp14:editId="0670684A">
                <wp:simplePos x="0" y="0"/>
                <wp:positionH relativeFrom="column">
                  <wp:posOffset>128270</wp:posOffset>
                </wp:positionH>
                <wp:positionV relativeFrom="paragraph">
                  <wp:posOffset>1080135</wp:posOffset>
                </wp:positionV>
                <wp:extent cx="490855" cy="232410"/>
                <wp:effectExtent l="19050" t="19050" r="23495" b="15240"/>
                <wp:wrapNone/>
                <wp:docPr id="83" name="Rectangle 83"/>
                <wp:cNvGraphicFramePr/>
                <a:graphic xmlns:a="http://schemas.openxmlformats.org/drawingml/2006/main">
                  <a:graphicData uri="http://schemas.microsoft.com/office/word/2010/wordprocessingShape">
                    <wps:wsp>
                      <wps:cNvSpPr/>
                      <wps:spPr>
                        <a:xfrm>
                          <a:off x="0" y="0"/>
                          <a:ext cx="490855" cy="232410"/>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23D8D1" id="Rectangle 83" o:spid="_x0000_s1026" style="position:absolute;margin-left:10.1pt;margin-top:85.05pt;width:38.65pt;height:18.3pt;z-index:25180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" filled="f" strokecolor="black [3213]" strokeweight="2.25pt"/>
            </w:pict>
          </mc:Fallback>
        </mc:AlternateContent>
      </w:r>
      <w:r>
        <w:rPr>
          <w:rFonts w:ascii="Calibri" w:hAnsi="Calibri"/>
          <w:i/>
          <w:noProof/>
        </w:rPr>
        <mc:AlternateContent>
          <mc:Choice Requires="wps">
            <w:drawing>
              <wp:anchor distT="0" distB="0" distL="114300" distR="114300" simplePos="0" relativeHeight="251799040" behindDoc="0" locked="0" layoutInCell="1" allowOverlap="1" wp14:anchorId="7FA30C07" wp14:editId="215D81E0">
                <wp:simplePos x="0" y="0"/>
                <wp:positionH relativeFrom="column">
                  <wp:posOffset>240665</wp:posOffset>
                </wp:positionH>
                <wp:positionV relativeFrom="paragraph">
                  <wp:posOffset>767080</wp:posOffset>
                </wp:positionV>
                <wp:extent cx="269240" cy="127000"/>
                <wp:effectExtent l="19050" t="19050" r="16510" b="25400"/>
                <wp:wrapNone/>
                <wp:docPr id="81" name="Rectangle 81"/>
                <wp:cNvGraphicFramePr/>
                <a:graphic xmlns:a="http://schemas.openxmlformats.org/drawingml/2006/main">
                  <a:graphicData uri="http://schemas.microsoft.com/office/word/2010/wordprocessingShape">
                    <wps:wsp>
                      <wps:cNvSpPr/>
                      <wps:spPr>
                        <a:xfrm>
                          <a:off x="0" y="0"/>
                          <a:ext cx="269240" cy="127000"/>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9BA11D" id="Rectangle 81" o:spid="_x0000_s1026" style="position:absolute;margin-left:18.95pt;margin-top:60.4pt;width:21.2pt;height:10pt;z-index:25179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" filled="f" strokecolor="black [3213]" strokeweight="2.25pt"/>
            </w:pict>
          </mc:Fallback>
        </mc:AlternateContent>
      </w:r>
      <w:r>
        <w:rPr>
          <w:rFonts w:ascii="Calibri" w:hAnsi="Calibri"/>
          <w:i/>
          <w:noProof/>
        </w:rPr>
        <mc:AlternateContent>
          <mc:Choice Requires="wps">
            <w:drawing>
              <wp:anchor distT="0" distB="0" distL="114300" distR="114300" simplePos="0" relativeHeight="251792896" behindDoc="0" locked="0" layoutInCell="1" allowOverlap="1" wp14:anchorId="278FE244" wp14:editId="1B4C418C">
                <wp:simplePos x="0" y="0"/>
                <wp:positionH relativeFrom="column">
                  <wp:posOffset>748030</wp:posOffset>
                </wp:positionH>
                <wp:positionV relativeFrom="paragraph">
                  <wp:posOffset>30480</wp:posOffset>
                </wp:positionV>
                <wp:extent cx="490855" cy="232410"/>
                <wp:effectExtent l="19050" t="19050" r="23495" b="15240"/>
                <wp:wrapNone/>
                <wp:docPr id="77" name="Rectangle 77"/>
                <wp:cNvGraphicFramePr/>
                <a:graphic xmlns:a="http://schemas.openxmlformats.org/drawingml/2006/main">
                  <a:graphicData uri="http://schemas.microsoft.com/office/word/2010/wordprocessingShape">
                    <wps:wsp>
                      <wps:cNvSpPr/>
                      <wps:spPr>
                        <a:xfrm>
                          <a:off x="0" y="0"/>
                          <a:ext cx="490855" cy="232410"/>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1F7F4B" id="Rectangle 77" o:spid="_x0000_s1026" style="position:absolute;margin-left:58.9pt;margin-top:2.4pt;width:38.65pt;height:18.3pt;z-index:25179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" filled="f" strokecolor="black [3213]" strokeweight="2.25pt"/>
            </w:pict>
          </mc:Fallback>
        </mc:AlternateContent>
      </w:r>
      <w:r>
        <w:rPr>
          <w:rFonts w:ascii="Calibri" w:hAnsi="Calibri"/>
          <w:i/>
          <w:noProof/>
        </w:rPr>
        <mc:AlternateContent>
          <mc:Choice Requires="wps">
            <w:drawing>
              <wp:anchor distT="0" distB="0" distL="114300" distR="114300" simplePos="0" relativeHeight="251790848" behindDoc="0" locked="0" layoutInCell="1" allowOverlap="1" wp14:anchorId="2B43B5EA" wp14:editId="577B6329">
                <wp:simplePos x="0" y="0"/>
                <wp:positionH relativeFrom="column">
                  <wp:posOffset>140970</wp:posOffset>
                </wp:positionH>
                <wp:positionV relativeFrom="paragraph">
                  <wp:posOffset>30480</wp:posOffset>
                </wp:positionV>
                <wp:extent cx="490855" cy="232410"/>
                <wp:effectExtent l="19050" t="19050" r="23495" b="15240"/>
                <wp:wrapNone/>
                <wp:docPr id="76" name="Rectangle 76"/>
                <wp:cNvGraphicFramePr/>
                <a:graphic xmlns:a="http://schemas.openxmlformats.org/drawingml/2006/main">
                  <a:graphicData uri="http://schemas.microsoft.com/office/word/2010/wordprocessingShape">
                    <wps:wsp>
                      <wps:cNvSpPr/>
                      <wps:spPr>
                        <a:xfrm>
                          <a:off x="0" y="0"/>
                          <a:ext cx="490855" cy="232410"/>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19E7AD" id="Rectangle 76" o:spid="_x0000_s1026" style="position:absolute;margin-left:11.1pt;margin-top:2.4pt;width:38.65pt;height:18.3pt;z-index:25179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" filled="f" strokecolor="black [3213]" strokeweight="2.25pt"/>
            </w:pict>
          </mc:Fallback>
        </mc:AlternateContent>
      </w:r>
      <w:r>
        <w:rPr>
          <w:rFonts w:ascii="Calibri" w:hAnsi="Calibri"/>
          <w:i/>
          <w:noProof/>
        </w:rPr>
        <mc:AlternateContent>
          <mc:Choice Requires="wps">
            <w:drawing>
              <wp:anchor distT="0" distB="0" distL="114300" distR="114300" simplePos="0" relativeHeight="251795968" behindDoc="0" locked="0" layoutInCell="1" allowOverlap="1" wp14:anchorId="672FB156" wp14:editId="33980ACA">
                <wp:simplePos x="0" y="0"/>
                <wp:positionH relativeFrom="column">
                  <wp:posOffset>624205</wp:posOffset>
                </wp:positionH>
                <wp:positionV relativeFrom="paragraph">
                  <wp:posOffset>377825</wp:posOffset>
                </wp:positionV>
                <wp:extent cx="490855" cy="232410"/>
                <wp:effectExtent l="19050" t="19050" r="23495" b="15240"/>
                <wp:wrapNone/>
                <wp:docPr id="79" name="Rectangle 79"/>
                <wp:cNvGraphicFramePr/>
                <a:graphic xmlns:a="http://schemas.openxmlformats.org/drawingml/2006/main">
                  <a:graphicData uri="http://schemas.microsoft.com/office/word/2010/wordprocessingShape">
                    <wps:wsp>
                      <wps:cNvSpPr/>
                      <wps:spPr>
                        <a:xfrm>
                          <a:off x="0" y="0"/>
                          <a:ext cx="490855" cy="232410"/>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DDD64A" id="Rectangle 79" o:spid="_x0000_s1026" style="position:absolute;margin-left:49.15pt;margin-top:29.75pt;width:38.65pt;height:18.3pt;z-index:25179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" filled="f" strokecolor="black [3213]" strokeweight="2.25pt"/>
            </w:pict>
          </mc:Fallback>
        </mc:AlternateContent>
      </w:r>
      <w:r>
        <w:rPr>
          <w:rFonts w:ascii="Calibri" w:hAnsi="Calibri"/>
          <w:i/>
          <w:noProof/>
        </w:rPr>
        <mc:AlternateContent>
          <mc:Choice Requires="wps">
            <w:drawing>
              <wp:anchor distT="0" distB="0" distL="114300" distR="114300" simplePos="0" relativeHeight="251794944" behindDoc="0" locked="0" layoutInCell="1" allowOverlap="1" wp14:anchorId="05AC0D6B" wp14:editId="6AE2BAA0">
                <wp:simplePos x="0" y="0"/>
                <wp:positionH relativeFrom="column">
                  <wp:posOffset>133985</wp:posOffset>
                </wp:positionH>
                <wp:positionV relativeFrom="paragraph">
                  <wp:posOffset>377825</wp:posOffset>
                </wp:positionV>
                <wp:extent cx="490855" cy="232410"/>
                <wp:effectExtent l="19050" t="19050" r="23495" b="15240"/>
                <wp:wrapNone/>
                <wp:docPr id="78" name="Rectangle 78"/>
                <wp:cNvGraphicFramePr/>
                <a:graphic xmlns:a="http://schemas.openxmlformats.org/drawingml/2006/main">
                  <a:graphicData uri="http://schemas.microsoft.com/office/word/2010/wordprocessingShape">
                    <wps:wsp>
                      <wps:cNvSpPr/>
                      <wps:spPr>
                        <a:xfrm>
                          <a:off x="0" y="0"/>
                          <a:ext cx="490855" cy="232410"/>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03281D" id="Rectangle 78" o:spid="_x0000_s1026" style="position:absolute;margin-left:10.55pt;margin-top:29.75pt;width:38.65pt;height:18.3pt;z-index:25179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" filled="f" strokecolor="black [3213]" strokeweight="2.25pt"/>
            </w:pict>
          </mc:Fallback>
        </mc:AlternateContent>
      </w:r>
      <w:r>
        <w:rPr>
          <w:rFonts w:ascii="Calibri" w:hAnsi="Calibri"/>
          <w:i/>
          <w:noProof/>
        </w:rPr>
        <mc:AlternateContent>
          <mc:Choice Requires="wps">
            <w:drawing>
              <wp:anchor distT="0" distB="0" distL="114300" distR="114300" simplePos="0" relativeHeight="251798016" behindDoc="0" locked="0" layoutInCell="1" allowOverlap="1" wp14:anchorId="28F0D6CB" wp14:editId="171E84C3">
                <wp:simplePos x="0" y="0"/>
                <wp:positionH relativeFrom="column">
                  <wp:posOffset>128270</wp:posOffset>
                </wp:positionH>
                <wp:positionV relativeFrom="paragraph">
                  <wp:posOffset>709930</wp:posOffset>
                </wp:positionV>
                <wp:extent cx="490855" cy="232410"/>
                <wp:effectExtent l="19050" t="19050" r="23495" b="15240"/>
                <wp:wrapNone/>
                <wp:docPr id="80" name="Rectangle 80"/>
                <wp:cNvGraphicFramePr/>
                <a:graphic xmlns:a="http://schemas.openxmlformats.org/drawingml/2006/main">
                  <a:graphicData uri="http://schemas.microsoft.com/office/word/2010/wordprocessingShape">
                    <wps:wsp>
                      <wps:cNvSpPr/>
                      <wps:spPr>
                        <a:xfrm>
                          <a:off x="0" y="0"/>
                          <a:ext cx="490855" cy="232410"/>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01141A" id="Rectangle 80" o:spid="_x0000_s1026" style="position:absolute;margin-left:10.1pt;margin-top:55.9pt;width:38.65pt;height:18.3pt;z-index:25179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" filled="f" strokecolor="black [3213]" strokeweight="2.25pt"/>
            </w:pict>
          </mc:Fallback>
        </mc:AlternateContent>
      </w:r>
      <w:r>
        <w:rPr>
          <w:rFonts w:ascii="Calibri" w:hAnsi="Calibri"/>
          <w:i/>
          <w:noProof/>
        </w:rPr>
        <mc:AlternateContent>
          <mc:Choice Requires="wps">
            <w:drawing>
              <wp:anchor distT="0" distB="0" distL="114300" distR="114300" simplePos="0" relativeHeight="251807232" behindDoc="0" locked="0" layoutInCell="1" allowOverlap="1" wp14:anchorId="37086D8B" wp14:editId="08D7F167">
                <wp:simplePos x="0" y="0"/>
                <wp:positionH relativeFrom="column">
                  <wp:posOffset>128270</wp:posOffset>
                </wp:positionH>
                <wp:positionV relativeFrom="paragraph">
                  <wp:posOffset>1739900</wp:posOffset>
                </wp:positionV>
                <wp:extent cx="490855" cy="232410"/>
                <wp:effectExtent l="19050" t="19050" r="23495" b="15240"/>
                <wp:wrapNone/>
                <wp:docPr id="86" name="Rectangle 86"/>
                <wp:cNvGraphicFramePr/>
                <a:graphic xmlns:a="http://schemas.openxmlformats.org/drawingml/2006/main">
                  <a:graphicData uri="http://schemas.microsoft.com/office/word/2010/wordprocessingShape">
                    <wps:wsp>
                      <wps:cNvSpPr/>
                      <wps:spPr>
                        <a:xfrm>
                          <a:off x="0" y="0"/>
                          <a:ext cx="490855" cy="232410"/>
                        </a:xfrm>
                        <a:prstGeom prst="rect">
                          <a:avLst/>
                        </a:prstGeom>
                        <a:noFill/>
                        <a:ln w="28575">
                          <a:solidFill>
                            <a:schemeClr val="bg2">
                              <a:lumMod val="7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63BF2E" id="Rectangle 86" o:spid="_x0000_s1026" style="position:absolute;margin-left:10.1pt;margin-top:137pt;width:38.65pt;height:18.3pt;z-index:25180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" filled="f" strokecolor="#aeaaaa [2414]" strokeweight="2.25pt">
                <v:stroke dashstyle="3 1"/>
              </v:rect>
            </w:pict>
          </mc:Fallback>
        </mc:AlternateContent>
      </w:r>
      <w:r>
        <w:rPr>
          <w:rFonts w:ascii="Calibri" w:hAnsi="Calibri"/>
          <w:i/>
          <w:noProof/>
        </w:rPr>
        <mc:AlternateContent>
          <mc:Choice Requires="wps">
            <w:drawing>
              <wp:anchor distT="0" distB="0" distL="114300" distR="114300" simplePos="0" relativeHeight="251801088" behindDoc="0" locked="0" layoutInCell="1" allowOverlap="1" wp14:anchorId="2ECF0658" wp14:editId="5D2C2F16">
                <wp:simplePos x="0" y="0"/>
                <wp:positionH relativeFrom="column">
                  <wp:posOffset>1527175</wp:posOffset>
                </wp:positionH>
                <wp:positionV relativeFrom="paragraph">
                  <wp:posOffset>8890</wp:posOffset>
                </wp:positionV>
                <wp:extent cx="3839845" cy="4455795"/>
                <wp:effectExtent l="0" t="0" r="8255" b="1905"/>
                <wp:wrapNone/>
                <wp:docPr id="8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9845" cy="4455795"/>
                        </a:xfrm>
                        <a:prstGeom prst="rect">
                          <a:avLst/>
                        </a:prstGeom>
                        <a:solidFill>
                          <a:srgbClr val="FFFFFF"/>
                        </a:solidFill>
                        <a:ln w="9525">
                          <a:noFill/>
                          <a:miter lim="800000"/>
                          <a:headEnd/>
                          <a:tailEnd/>
                        </a:ln>
                      </wps:spPr>
                      <wps:txbx>
                        <w:txbxContent>
                          <w:p w14:paraId="12B03C57" w14:textId="77777777" w:rsidR="00BC2C69" w:rsidRDefault="00BC2C69">
                            <w:r>
                              <w:t>Contiguïté</w:t>
                            </w:r>
                          </w:p>
                          <w:p w14:paraId="0E0781AB" w14:textId="77777777" w:rsidR="00BC2C69" w:rsidRDefault="00BC2C69"/>
                          <w:p w14:paraId="5106291A" w14:textId="77777777" w:rsidR="00BC2C69" w:rsidRDefault="00BC2C69">
                            <w:r>
                              <w:t>Proximité</w:t>
                            </w:r>
                          </w:p>
                          <w:p w14:paraId="7463BC2F" w14:textId="77777777" w:rsidR="00BC2C69" w:rsidRDefault="00BC2C69"/>
                          <w:p w14:paraId="31374CF0" w14:textId="77777777" w:rsidR="00BC2C69" w:rsidRDefault="00BC2C69">
                            <w:r>
                              <w:t>Inclusion</w:t>
                            </w:r>
                          </w:p>
                          <w:p w14:paraId="318F6263" w14:textId="77777777" w:rsidR="00BC2C69" w:rsidRDefault="00BC2C69" w:rsidP="00472B1A"/>
                          <w:p w14:paraId="64BE4994" w14:textId="77777777" w:rsidR="00BC2C69" w:rsidRDefault="00BC2C69" w:rsidP="00472B1A">
                            <w:r>
                              <w:t>Projet</w:t>
                            </w:r>
                          </w:p>
                          <w:p w14:paraId="731995E5" w14:textId="77777777" w:rsidR="00BC2C69" w:rsidRDefault="00BC2C69" w:rsidP="00472B1A"/>
                          <w:p w14:paraId="379857F2" w14:textId="77777777" w:rsidR="00BC2C69" w:rsidRDefault="00BC2C69" w:rsidP="00472B1A">
                            <w:r>
                              <w:t>Hors projet – Futur</w:t>
                            </w:r>
                          </w:p>
                          <w:p w14:paraId="6A72AC2A" w14:textId="77777777" w:rsidR="00BC2C69" w:rsidRDefault="00BC2C69" w:rsidP="00472B1A"/>
                          <w:p w14:paraId="4C43AB83" w14:textId="77777777" w:rsidR="00BC2C69" w:rsidRDefault="00BC2C69" w:rsidP="00472B1A">
                            <w:r>
                              <w:t>Existant inchangé</w:t>
                            </w:r>
                          </w:p>
                          <w:p w14:paraId="5B179BC7" w14:textId="77777777" w:rsidR="00BC2C69" w:rsidRDefault="00BC2C69" w:rsidP="00472B1A"/>
                          <w:p w14:paraId="03936929" w14:textId="746F7A06" w:rsidR="00BC2C69" w:rsidRDefault="00BC2C69" w:rsidP="00472B1A">
                            <w:r>
                              <w:t>Flux de proximité absolument nécessaires</w:t>
                            </w:r>
                          </w:p>
                          <w:p w14:paraId="73A93263" w14:textId="4179E450" w:rsidR="00BC2C69" w:rsidRDefault="00BC2C69" w:rsidP="00472B1A">
                            <w:r>
                              <w:t>Flux de proximité importante</w:t>
                            </w:r>
                          </w:p>
                          <w:p w14:paraId="7C389911" w14:textId="706452D0" w:rsidR="00BC2C69" w:rsidRDefault="00BC2C69" w:rsidP="00472B1A">
                            <w:r>
                              <w:t xml:space="preserve">Flux de proximité peu importante </w:t>
                            </w:r>
                          </w:p>
                          <w:p w14:paraId="25B08AD9" w14:textId="77777777" w:rsidR="00BC2C69" w:rsidRDefault="00BC2C69" w:rsidP="00472B1A"/>
                          <w:p w14:paraId="4935FFC5" w14:textId="7D75A7BA" w:rsidR="00BC2C69" w:rsidRDefault="00BC2C69" w:rsidP="00472B1A">
                            <w:r>
                              <w:t>Liaison visuelle</w:t>
                            </w:r>
                          </w:p>
                          <w:p w14:paraId="37A1F30C" w14:textId="3F2E25CD" w:rsidR="00BC2C69" w:rsidRDefault="00BC2C69" w:rsidP="00472B1A">
                            <w:r>
                              <w:t xml:space="preserve">Liaison auditive </w:t>
                            </w:r>
                          </w:p>
                          <w:p w14:paraId="686D051C" w14:textId="6B230246" w:rsidR="00BC2C69" w:rsidRDefault="00BC2C69" w:rsidP="00472B1A"/>
                          <w:p w14:paraId="391B3349" w14:textId="4C9C7D82" w:rsidR="00BC2C69" w:rsidRDefault="00BC2C69" w:rsidP="00472B1A">
                            <w:r>
                              <w:t xml:space="preserve">Numérotation du sens du </w:t>
                            </w:r>
                            <w:proofErr w:type="spellStart"/>
                            <w:r>
                              <w:t>process</w:t>
                            </w:r>
                            <w:proofErr w:type="spellEnd"/>
                          </w:p>
                          <w:p w14:paraId="2CC3A6F6" w14:textId="77777777" w:rsidR="00BC2C69" w:rsidRDefault="00BC2C69" w:rsidP="00472B1A"/>
                          <w:p w14:paraId="68E8FB77" w14:textId="77777777" w:rsidR="00BC2C69" w:rsidRDefault="00BC2C69" w:rsidP="00472B1A"/>
                          <w:p w14:paraId="4D03E4BD" w14:textId="77777777" w:rsidR="00BC2C69" w:rsidRDefault="00BC2C69"/>
                          <w:p w14:paraId="296AFEB4" w14:textId="77777777" w:rsidR="00BC2C69" w:rsidRDefault="00BC2C69"/>
                          <w:p w14:paraId="08BA0348" w14:textId="77777777" w:rsidR="00BC2C69" w:rsidRDefault="00BC2C69"/>
                          <w:p w14:paraId="631C83FF" w14:textId="77777777" w:rsidR="00BC2C69" w:rsidRDefault="00BC2C69"/>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2ECF0658" id="_x0000_s1038" type="#_x0000_t202" style="position:absolute;left:0;text-align:left;margin-left:120.25pt;margin-top:.7pt;width:302.35pt;height:350.85pt;z-index:251801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" stroked="f">
                <v:textbox>
                  <w:txbxContent>
                    <w:p w14:paraId="12B03C57" w14:textId="77777777" w:rsidR="00BC2C69" w:rsidRDefault="00BC2C69">
                      <w:r>
                        <w:t>Contiguïté</w:t>
                      </w:r>
                    </w:p>
                    <w:p w14:paraId="0E0781AB" w14:textId="77777777" w:rsidR="00BC2C69" w:rsidRDefault="00BC2C69"/>
                    <w:p w14:paraId="5106291A" w14:textId="77777777" w:rsidR="00BC2C69" w:rsidRDefault="00BC2C69">
                      <w:r>
                        <w:t>Proximité</w:t>
                      </w:r>
                    </w:p>
                    <w:p w14:paraId="7463BC2F" w14:textId="77777777" w:rsidR="00BC2C69" w:rsidRDefault="00BC2C69"/>
                    <w:p w14:paraId="31374CF0" w14:textId="77777777" w:rsidR="00BC2C69" w:rsidRDefault="00BC2C69">
                      <w:r>
                        <w:t>Inclusion</w:t>
                      </w:r>
                    </w:p>
                    <w:p w14:paraId="318F6263" w14:textId="77777777" w:rsidR="00BC2C69" w:rsidRDefault="00BC2C69" w:rsidP="00472B1A"/>
                    <w:p w14:paraId="64BE4994" w14:textId="77777777" w:rsidR="00BC2C69" w:rsidRDefault="00BC2C69" w:rsidP="00472B1A">
                      <w:r>
                        <w:t>Projet</w:t>
                      </w:r>
                    </w:p>
                    <w:p w14:paraId="731995E5" w14:textId="77777777" w:rsidR="00BC2C69" w:rsidRDefault="00BC2C69" w:rsidP="00472B1A"/>
                    <w:p w14:paraId="379857F2" w14:textId="77777777" w:rsidR="00BC2C69" w:rsidRDefault="00BC2C69" w:rsidP="00472B1A">
                      <w:r>
                        <w:t>Hors projet – Futur</w:t>
                      </w:r>
                    </w:p>
                    <w:p w14:paraId="6A72AC2A" w14:textId="77777777" w:rsidR="00BC2C69" w:rsidRDefault="00BC2C69" w:rsidP="00472B1A"/>
                    <w:p w14:paraId="4C43AB83" w14:textId="77777777" w:rsidR="00BC2C69" w:rsidRDefault="00BC2C69" w:rsidP="00472B1A">
                      <w:r>
                        <w:t>Existant inchangé</w:t>
                      </w:r>
                    </w:p>
                    <w:p w14:paraId="5B179BC7" w14:textId="77777777" w:rsidR="00BC2C69" w:rsidRDefault="00BC2C69" w:rsidP="00472B1A"/>
                    <w:p w14:paraId="03936929" w14:textId="746F7A06" w:rsidR="00BC2C69" w:rsidRDefault="00BC2C69" w:rsidP="00472B1A">
                      <w:r>
                        <w:t>Flux de proximité absolument nécessaires</w:t>
                      </w:r>
                    </w:p>
                    <w:p w14:paraId="73A93263" w14:textId="4179E450" w:rsidR="00BC2C69" w:rsidRDefault="00BC2C69" w:rsidP="00472B1A">
                      <w:r>
                        <w:t>Flux de proximité importante</w:t>
                      </w:r>
                    </w:p>
                    <w:p w14:paraId="7C389911" w14:textId="706452D0" w:rsidR="00BC2C69" w:rsidRDefault="00BC2C69" w:rsidP="00472B1A">
                      <w:r>
                        <w:t xml:space="preserve">Flux de proximité peu importante </w:t>
                      </w:r>
                    </w:p>
                    <w:p w14:paraId="25B08AD9" w14:textId="77777777" w:rsidR="00BC2C69" w:rsidRDefault="00BC2C69" w:rsidP="00472B1A"/>
                    <w:p w14:paraId="4935FFC5" w14:textId="7D75A7BA" w:rsidR="00BC2C69" w:rsidRDefault="00BC2C69" w:rsidP="00472B1A">
                      <w:r>
                        <w:t>Liaison visuelle</w:t>
                      </w:r>
                    </w:p>
                    <w:p w14:paraId="37A1F30C" w14:textId="3F2E25CD" w:rsidR="00BC2C69" w:rsidRDefault="00BC2C69" w:rsidP="00472B1A">
                      <w:r>
                        <w:t xml:space="preserve">Liaison auditive </w:t>
                      </w:r>
                    </w:p>
                    <w:p w14:paraId="686D051C" w14:textId="6B230246" w:rsidR="00BC2C69" w:rsidRDefault="00BC2C69" w:rsidP="00472B1A"/>
                    <w:p w14:paraId="391B3349" w14:textId="4C9C7D82" w:rsidR="00BC2C69" w:rsidRDefault="00BC2C69" w:rsidP="00472B1A">
                      <w:r>
                        <w:t>Numérotation du sens du process</w:t>
                      </w:r>
                    </w:p>
                    <w:p w14:paraId="2CC3A6F6" w14:textId="77777777" w:rsidR="00BC2C69" w:rsidRDefault="00BC2C69" w:rsidP="00472B1A"/>
                    <w:p w14:paraId="68E8FB77" w14:textId="77777777" w:rsidR="00BC2C69" w:rsidRDefault="00BC2C69" w:rsidP="00472B1A"/>
                    <w:p w14:paraId="4D03E4BD" w14:textId="77777777" w:rsidR="00BC2C69" w:rsidRDefault="00BC2C69"/>
                    <w:p w14:paraId="296AFEB4" w14:textId="77777777" w:rsidR="00BC2C69" w:rsidRDefault="00BC2C69"/>
                    <w:p w14:paraId="08BA0348" w14:textId="77777777" w:rsidR="00BC2C69" w:rsidRDefault="00BC2C69"/>
                    <w:p w14:paraId="631C83FF" w14:textId="77777777" w:rsidR="00BC2C69" w:rsidRDefault="00BC2C69"/>
                  </w:txbxContent>
                </v:textbox>
              </v:shape>
            </w:pict>
          </mc:Fallback>
        </mc:AlternateContent>
      </w:r>
    </w:p>
    <w:p w14:paraId="39E301A1" w14:textId="5022CA69" w:rsidR="00056FCD" w:rsidRDefault="002E43A0" w:rsidP="00B46CA3">
      <w:pPr>
        <w:rPr>
          <w:rFonts w:ascii="Calibri" w:hAnsi="Calibri"/>
          <w:i/>
        </w:rPr>
      </w:pPr>
      <w:r>
        <w:rPr>
          <w:rFonts w:ascii="Calibri" w:hAnsi="Calibri"/>
          <w:i/>
          <w:noProof/>
        </w:rPr>
        <mc:AlternateContent>
          <mc:Choice Requires="wps">
            <w:drawing>
              <wp:anchor distT="0" distB="0" distL="114300" distR="114300" simplePos="0" relativeHeight="251863552" behindDoc="0" locked="0" layoutInCell="1" allowOverlap="1" wp14:anchorId="7FE765CD" wp14:editId="0ED14043">
                <wp:simplePos x="0" y="0"/>
                <wp:positionH relativeFrom="column">
                  <wp:posOffset>7314250</wp:posOffset>
                </wp:positionH>
                <wp:positionV relativeFrom="paragraph">
                  <wp:posOffset>2540</wp:posOffset>
                </wp:positionV>
                <wp:extent cx="305959" cy="336550"/>
                <wp:effectExtent l="0" t="0" r="0" b="6350"/>
                <wp:wrapNone/>
                <wp:docPr id="21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959" cy="336550"/>
                        </a:xfrm>
                        <a:prstGeom prst="rect">
                          <a:avLst/>
                        </a:prstGeom>
                        <a:noFill/>
                        <a:ln w="9525">
                          <a:noFill/>
                          <a:miter lim="800000"/>
                          <a:headEnd/>
                          <a:tailEnd/>
                        </a:ln>
                      </wps:spPr>
                      <wps:txbx>
                        <w:txbxContent>
                          <w:p w14:paraId="7E9B96AA" w14:textId="53D25E1D" w:rsidR="00BC2C69" w:rsidRPr="002E43A0" w:rsidRDefault="00BC2C69">
                            <w:pPr>
                              <w:rPr>
                                <w:b/>
                              </w:rPr>
                            </w:pPr>
                            <w:r>
                              <w:rPr>
                                <w:b/>
                              </w:rPr>
                              <w:t>2</w:t>
                            </w:r>
                          </w:p>
                          <w:p w14:paraId="31F00347" w14:textId="77777777" w:rsidR="00BC2C69" w:rsidRDefault="00BC2C6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E765CD" id="_x0000_s1039" type="#_x0000_t202" style="position:absolute;left:0;text-align:left;margin-left:575.95pt;margin-top:.2pt;width:24.1pt;height:26.5pt;z-index:25186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" filled="f" stroked="f">
                <v:textbox>
                  <w:txbxContent>
                    <w:p w14:paraId="7E9B96AA" w14:textId="53D25E1D" w:rsidR="00BC2C69" w:rsidRPr="002E43A0" w:rsidRDefault="00BC2C69">
                      <w:pPr>
                        <w:rPr>
                          <w:b/>
                        </w:rPr>
                      </w:pPr>
                      <w:r>
                        <w:rPr>
                          <w:b/>
                        </w:rPr>
                        <w:t>2</w:t>
                      </w:r>
                    </w:p>
                    <w:p w14:paraId="31F00347" w14:textId="77777777" w:rsidR="00BC2C69" w:rsidRDefault="00BC2C69"/>
                  </w:txbxContent>
                </v:textbox>
              </v:shape>
            </w:pict>
          </mc:Fallback>
        </mc:AlternateContent>
      </w:r>
      <w:r>
        <w:rPr>
          <w:rFonts w:ascii="Calibri" w:hAnsi="Calibri"/>
          <w:i/>
          <w:noProof/>
        </w:rPr>
        <mc:AlternateContent>
          <mc:Choice Requires="wps">
            <w:drawing>
              <wp:anchor distT="0" distB="0" distL="114300" distR="114300" simplePos="0" relativeHeight="251861504" behindDoc="0" locked="0" layoutInCell="1" allowOverlap="1" wp14:anchorId="0A998777" wp14:editId="1FD19614">
                <wp:simplePos x="0" y="0"/>
                <wp:positionH relativeFrom="column">
                  <wp:posOffset>6231619</wp:posOffset>
                </wp:positionH>
                <wp:positionV relativeFrom="paragraph">
                  <wp:posOffset>61316</wp:posOffset>
                </wp:positionV>
                <wp:extent cx="305959" cy="336550"/>
                <wp:effectExtent l="0" t="0" r="0" b="6350"/>
                <wp:wrapNone/>
                <wp:docPr id="2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959" cy="336550"/>
                        </a:xfrm>
                        <a:prstGeom prst="rect">
                          <a:avLst/>
                        </a:prstGeom>
                        <a:noFill/>
                        <a:ln w="9525">
                          <a:noFill/>
                          <a:miter lim="800000"/>
                          <a:headEnd/>
                          <a:tailEnd/>
                        </a:ln>
                      </wps:spPr>
                      <wps:txbx>
                        <w:txbxContent>
                          <w:p w14:paraId="0541B3F2" w14:textId="3AB6C47A" w:rsidR="00BC2C69" w:rsidRPr="002E43A0" w:rsidRDefault="00BC2C69">
                            <w:pPr>
                              <w:rPr>
                                <w:b/>
                              </w:rPr>
                            </w:pPr>
                            <w:r w:rsidRPr="002E43A0">
                              <w:rPr>
                                <w:b/>
                              </w:rPr>
                              <w:t>1</w:t>
                            </w:r>
                          </w:p>
                          <w:p w14:paraId="44A0F9E5" w14:textId="77777777" w:rsidR="00BC2C69" w:rsidRDefault="00BC2C6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998777" id="_x0000_s1040" type="#_x0000_t202" style="position:absolute;left:0;text-align:left;margin-left:490.7pt;margin-top:4.85pt;width:24.1pt;height:26.5pt;z-index:25186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" filled="f" stroked="f">
                <v:textbox>
                  <w:txbxContent>
                    <w:p w14:paraId="0541B3F2" w14:textId="3AB6C47A" w:rsidR="00BC2C69" w:rsidRPr="002E43A0" w:rsidRDefault="00BC2C69">
                      <w:pPr>
                        <w:rPr>
                          <w:b/>
                        </w:rPr>
                      </w:pPr>
                      <w:r w:rsidRPr="002E43A0">
                        <w:rPr>
                          <w:b/>
                        </w:rPr>
                        <w:t>1</w:t>
                      </w:r>
                    </w:p>
                    <w:p w14:paraId="44A0F9E5" w14:textId="77777777" w:rsidR="00BC2C69" w:rsidRDefault="00BC2C69"/>
                  </w:txbxContent>
                </v:textbox>
              </v:shape>
            </w:pict>
          </mc:Fallback>
        </mc:AlternateContent>
      </w:r>
      <w:r>
        <w:rPr>
          <w:rFonts w:ascii="Calibri" w:hAnsi="Calibri"/>
          <w:i/>
          <w:noProof/>
        </w:rPr>
        <mc:AlternateContent>
          <mc:Choice Requires="wps">
            <w:drawing>
              <wp:anchor distT="0" distB="0" distL="114300" distR="114300" simplePos="0" relativeHeight="251845120" behindDoc="0" locked="0" layoutInCell="1" allowOverlap="1" wp14:anchorId="4C3E877A" wp14:editId="7D5CAC55">
                <wp:simplePos x="0" y="0"/>
                <wp:positionH relativeFrom="column">
                  <wp:posOffset>6104255</wp:posOffset>
                </wp:positionH>
                <wp:positionV relativeFrom="paragraph">
                  <wp:posOffset>104775</wp:posOffset>
                </wp:positionV>
                <wp:extent cx="664845" cy="0"/>
                <wp:effectExtent l="0" t="95250" r="0" b="95250"/>
                <wp:wrapNone/>
                <wp:docPr id="209" name="Connecteur droit avec flèche 209"/>
                <wp:cNvGraphicFramePr/>
                <a:graphic xmlns:a="http://schemas.openxmlformats.org/drawingml/2006/main">
                  <a:graphicData uri="http://schemas.microsoft.com/office/word/2010/wordprocessingShape">
                    <wps:wsp>
                      <wps:cNvCnPr/>
                      <wps:spPr>
                        <a:xfrm>
                          <a:off x="0" y="0"/>
                          <a:ext cx="664845" cy="0"/>
                        </a:xfrm>
                        <a:prstGeom prst="straightConnector1">
                          <a:avLst/>
                        </a:prstGeom>
                        <a:ln w="28575">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EB76E0B" id="Connecteur droit avec flèche 209" o:spid="_x0000_s1026" type="#_x0000_t32" style="position:absolute;margin-left:480.65pt;margin-top:8.25pt;width:52.35pt;height:0;z-index:2518451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" strokecolor="black [3213]" strokeweight="2.25pt">
                <v:stroke startarrow="block" endarrow="block" joinstyle="miter"/>
              </v:shape>
            </w:pict>
          </mc:Fallback>
        </mc:AlternateContent>
      </w:r>
    </w:p>
    <w:p w14:paraId="1A639C1A" w14:textId="4756923C" w:rsidR="00056FCD" w:rsidRDefault="002E43A0" w:rsidP="00B46CA3">
      <w:pPr>
        <w:rPr>
          <w:rFonts w:ascii="Calibri" w:hAnsi="Calibri"/>
          <w:i/>
        </w:rPr>
      </w:pPr>
      <w:r>
        <w:rPr>
          <w:rFonts w:ascii="Calibri" w:hAnsi="Calibri"/>
          <w:i/>
          <w:noProof/>
        </w:rPr>
        <mc:AlternateContent>
          <mc:Choice Requires="wps">
            <w:drawing>
              <wp:anchor distT="0" distB="0" distL="114300" distR="114300" simplePos="0" relativeHeight="251855360" behindDoc="0" locked="0" layoutInCell="1" allowOverlap="1" wp14:anchorId="0F6221F1" wp14:editId="1322D70A">
                <wp:simplePos x="0" y="0"/>
                <wp:positionH relativeFrom="column">
                  <wp:posOffset>7113905</wp:posOffset>
                </wp:positionH>
                <wp:positionV relativeFrom="paragraph">
                  <wp:posOffset>99695</wp:posOffset>
                </wp:positionV>
                <wp:extent cx="664845" cy="0"/>
                <wp:effectExtent l="0" t="95250" r="0" b="95250"/>
                <wp:wrapNone/>
                <wp:docPr id="214" name="Connecteur droit avec flèche 214"/>
                <wp:cNvGraphicFramePr/>
                <a:graphic xmlns:a="http://schemas.openxmlformats.org/drawingml/2006/main">
                  <a:graphicData uri="http://schemas.microsoft.com/office/word/2010/wordprocessingShape">
                    <wps:wsp>
                      <wps:cNvCnPr/>
                      <wps:spPr>
                        <a:xfrm>
                          <a:off x="0" y="0"/>
                          <a:ext cx="664845" cy="0"/>
                        </a:xfrm>
                        <a:prstGeom prst="straightConnector1">
                          <a:avLst/>
                        </a:prstGeom>
                        <a:ln w="28575">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27E1F09" id="Connecteur droit avec flèche 214" o:spid="_x0000_s1026" type="#_x0000_t32" style="position:absolute;margin-left:560.15pt;margin-top:7.85pt;width:52.35pt;height:0;z-index:251855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" strokecolor="black [3213]" strokeweight="2.25pt">
                <v:stroke startarrow="block" endarrow="block" joinstyle="miter"/>
              </v:shape>
            </w:pict>
          </mc:Fallback>
        </mc:AlternateContent>
      </w:r>
    </w:p>
    <w:p w14:paraId="6F9E8940" w14:textId="612B5C1F" w:rsidR="00056FCD" w:rsidRDefault="002E43A0" w:rsidP="00B46CA3">
      <w:pPr>
        <w:rPr>
          <w:rFonts w:ascii="Calibri" w:hAnsi="Calibri"/>
          <w:i/>
        </w:rPr>
      </w:pPr>
      <w:r>
        <w:rPr>
          <w:rFonts w:ascii="Calibri" w:hAnsi="Calibri"/>
          <w:i/>
          <w:noProof/>
        </w:rPr>
        <mc:AlternateContent>
          <mc:Choice Requires="wps">
            <w:drawing>
              <wp:anchor distT="0" distB="0" distL="114300" distR="114300" simplePos="0" relativeHeight="251847168" behindDoc="0" locked="0" layoutInCell="1" allowOverlap="1" wp14:anchorId="4C0126DF" wp14:editId="267115B6">
                <wp:simplePos x="0" y="0"/>
                <wp:positionH relativeFrom="column">
                  <wp:posOffset>5317490</wp:posOffset>
                </wp:positionH>
                <wp:positionV relativeFrom="paragraph">
                  <wp:posOffset>106207</wp:posOffset>
                </wp:positionV>
                <wp:extent cx="2352675" cy="9525"/>
                <wp:effectExtent l="0" t="95250" r="0" b="104775"/>
                <wp:wrapNone/>
                <wp:docPr id="210" name="Connecteur droit avec flèche 210"/>
                <wp:cNvGraphicFramePr/>
                <a:graphic xmlns:a="http://schemas.openxmlformats.org/drawingml/2006/main">
                  <a:graphicData uri="http://schemas.microsoft.com/office/word/2010/wordprocessingShape">
                    <wps:wsp>
                      <wps:cNvCnPr/>
                      <wps:spPr>
                        <a:xfrm>
                          <a:off x="0" y="0"/>
                          <a:ext cx="2352675" cy="9525"/>
                        </a:xfrm>
                        <a:prstGeom prst="straightConnector1">
                          <a:avLst/>
                        </a:prstGeom>
                        <a:ln w="28575">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E0779D8" id="Connecteur droit avec flèche 210" o:spid="_x0000_s1026" type="#_x0000_t32" style="position:absolute;margin-left:418.7pt;margin-top:8.35pt;width:185.25pt;height:.75pt;z-index:25184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" strokecolor="black [3213]" strokeweight="2.25pt">
                <v:stroke startarrow="block" endarrow="block" joinstyle="miter"/>
              </v:shape>
            </w:pict>
          </mc:Fallback>
        </mc:AlternateContent>
      </w:r>
      <w:r w:rsidR="00DC678D">
        <w:rPr>
          <w:rFonts w:ascii="Calibri" w:hAnsi="Calibri"/>
          <w:i/>
          <w:noProof/>
        </w:rPr>
        <mc:AlternateContent>
          <mc:Choice Requires="wps">
            <w:drawing>
              <wp:anchor distT="0" distB="0" distL="114300" distR="114300" simplePos="0" relativeHeight="251829760" behindDoc="0" locked="0" layoutInCell="1" allowOverlap="1" wp14:anchorId="6344DC67" wp14:editId="0DC7D092">
                <wp:simplePos x="0" y="0"/>
                <wp:positionH relativeFrom="column">
                  <wp:posOffset>7915910</wp:posOffset>
                </wp:positionH>
                <wp:positionV relativeFrom="paragraph">
                  <wp:posOffset>95089</wp:posOffset>
                </wp:positionV>
                <wp:extent cx="1129665" cy="534035"/>
                <wp:effectExtent l="0" t="0" r="0" b="0"/>
                <wp:wrapNone/>
                <wp:docPr id="200" name="Rectangle 200"/>
                <wp:cNvGraphicFramePr/>
                <a:graphic xmlns:a="http://schemas.openxmlformats.org/drawingml/2006/main">
                  <a:graphicData uri="http://schemas.microsoft.com/office/word/2010/wordprocessingShape">
                    <wps:wsp>
                      <wps:cNvSpPr/>
                      <wps:spPr>
                        <a:xfrm>
                          <a:off x="0" y="0"/>
                          <a:ext cx="1129665" cy="53403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746184" id="Rectangle 200" o:spid="_x0000_s1026" style="position:absolute;margin-left:623.3pt;margin-top:7.5pt;width:88.95pt;height:42.05pt;z-index:251829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" fillcolor="#d8d8d8 [2732]" stroked="f" strokeweight="1pt"/>
            </w:pict>
          </mc:Fallback>
        </mc:AlternateContent>
      </w:r>
    </w:p>
    <w:p w14:paraId="2E0EA0D5" w14:textId="7A188FD8" w:rsidR="00056FCD" w:rsidRDefault="002E43A0" w:rsidP="00B46CA3">
      <w:pPr>
        <w:rPr>
          <w:rFonts w:ascii="Calibri" w:hAnsi="Calibri"/>
          <w:i/>
        </w:rPr>
      </w:pPr>
      <w:r>
        <w:rPr>
          <w:rFonts w:ascii="Calibri" w:hAnsi="Calibri"/>
          <w:i/>
          <w:noProof/>
        </w:rPr>
        <mc:AlternateContent>
          <mc:Choice Requires="wps">
            <w:drawing>
              <wp:anchor distT="0" distB="0" distL="114300" distR="114300" simplePos="0" relativeHeight="251852288" behindDoc="0" locked="0" layoutInCell="1" allowOverlap="1" wp14:anchorId="35128B6C" wp14:editId="7799B392">
                <wp:simplePos x="0" y="0"/>
                <wp:positionH relativeFrom="column">
                  <wp:posOffset>5259705</wp:posOffset>
                </wp:positionH>
                <wp:positionV relativeFrom="paragraph">
                  <wp:posOffset>8890</wp:posOffset>
                </wp:positionV>
                <wp:extent cx="1129665" cy="534035"/>
                <wp:effectExtent l="0" t="0" r="0" b="0"/>
                <wp:wrapNone/>
                <wp:docPr id="213" name="Rectangle 213"/>
                <wp:cNvGraphicFramePr/>
                <a:graphic xmlns:a="http://schemas.openxmlformats.org/drawingml/2006/main">
                  <a:graphicData uri="http://schemas.microsoft.com/office/word/2010/wordprocessingShape">
                    <wps:wsp>
                      <wps:cNvSpPr/>
                      <wps:spPr>
                        <a:xfrm>
                          <a:off x="0" y="0"/>
                          <a:ext cx="1129665" cy="53403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5E6FA4" id="Rectangle 213" o:spid="_x0000_s1026" style="position:absolute;margin-left:414.15pt;margin-top:.7pt;width:88.95pt;height:42.05pt;z-index:251852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" fillcolor="#5b9bd5 [3204]" stroked="f" strokeweight="1pt"/>
            </w:pict>
          </mc:Fallback>
        </mc:AlternateContent>
      </w:r>
    </w:p>
    <w:p w14:paraId="24FF967D" w14:textId="3CDA97BE" w:rsidR="00056FCD" w:rsidRDefault="002E43A0" w:rsidP="00B46CA3">
      <w:pPr>
        <w:rPr>
          <w:rFonts w:ascii="Calibri" w:hAnsi="Calibri"/>
          <w:i/>
        </w:rPr>
      </w:pPr>
      <w:r>
        <w:rPr>
          <w:rFonts w:ascii="Calibri" w:hAnsi="Calibri"/>
          <w:i/>
          <w:noProof/>
        </w:rPr>
        <mc:AlternateContent>
          <mc:Choice Requires="wps">
            <w:drawing>
              <wp:anchor distT="0" distB="0" distL="114300" distR="114300" simplePos="0" relativeHeight="251853312" behindDoc="0" locked="0" layoutInCell="1" allowOverlap="1" wp14:anchorId="161D9311" wp14:editId="5338FF6F">
                <wp:simplePos x="0" y="0"/>
                <wp:positionH relativeFrom="column">
                  <wp:posOffset>6028055</wp:posOffset>
                </wp:positionH>
                <wp:positionV relativeFrom="paragraph">
                  <wp:posOffset>99695</wp:posOffset>
                </wp:positionV>
                <wp:extent cx="664845" cy="0"/>
                <wp:effectExtent l="0" t="95250" r="0" b="95250"/>
                <wp:wrapNone/>
                <wp:docPr id="211" name="Connecteur droit avec flèche 211"/>
                <wp:cNvGraphicFramePr/>
                <a:graphic xmlns:a="http://schemas.openxmlformats.org/drawingml/2006/main">
                  <a:graphicData uri="http://schemas.microsoft.com/office/word/2010/wordprocessingShape">
                    <wps:wsp>
                      <wps:cNvCnPr/>
                      <wps:spPr>
                        <a:xfrm>
                          <a:off x="0" y="0"/>
                          <a:ext cx="664845" cy="0"/>
                        </a:xfrm>
                        <a:prstGeom prst="straightConnector1">
                          <a:avLst/>
                        </a:prstGeom>
                        <a:ln w="28575">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7DE1EC5" id="Connecteur droit avec flèche 211" o:spid="_x0000_s1026" type="#_x0000_t32" style="position:absolute;margin-left:474.65pt;margin-top:7.85pt;width:52.35pt;height:0;z-index:251853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" strokecolor="black [3213]" strokeweight="2.25pt">
                <v:stroke startarrow="block" endarrow="block" joinstyle="miter"/>
              </v:shape>
            </w:pict>
          </mc:Fallback>
        </mc:AlternateContent>
      </w:r>
    </w:p>
    <w:p w14:paraId="4BF4DC9C" w14:textId="3B4E8AE0" w:rsidR="00056FCD" w:rsidRDefault="00821B96" w:rsidP="00B46CA3">
      <w:pPr>
        <w:rPr>
          <w:rFonts w:ascii="Calibri" w:hAnsi="Calibri"/>
          <w:i/>
        </w:rPr>
      </w:pPr>
      <w:r>
        <w:rPr>
          <w:rFonts w:ascii="Calibri" w:hAnsi="Calibri"/>
          <w:i/>
          <w:noProof/>
        </w:rPr>
        <mc:AlternateContent>
          <mc:Choice Requires="wps">
            <w:drawing>
              <wp:anchor distT="0" distB="0" distL="114300" distR="114300" simplePos="0" relativeHeight="251835904" behindDoc="0" locked="0" layoutInCell="1" allowOverlap="1" wp14:anchorId="0C5D326A" wp14:editId="0DA37A15">
                <wp:simplePos x="0" y="0"/>
                <wp:positionH relativeFrom="column">
                  <wp:posOffset>6639959</wp:posOffset>
                </wp:positionH>
                <wp:positionV relativeFrom="paragraph">
                  <wp:posOffset>191770</wp:posOffset>
                </wp:positionV>
                <wp:extent cx="3839845" cy="4455795"/>
                <wp:effectExtent l="0" t="0" r="0" b="1905"/>
                <wp:wrapNone/>
                <wp:docPr id="20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9845" cy="4455795"/>
                        </a:xfrm>
                        <a:prstGeom prst="rect">
                          <a:avLst/>
                        </a:prstGeom>
                        <a:noFill/>
                        <a:ln w="9525">
                          <a:noFill/>
                          <a:miter lim="800000"/>
                          <a:headEnd/>
                          <a:tailEnd/>
                        </a:ln>
                      </wps:spPr>
                      <wps:txbx>
                        <w:txbxContent>
                          <w:p w14:paraId="1696B757" w14:textId="196D5BB3" w:rsidR="00BC2C69" w:rsidRDefault="00BC2C69" w:rsidP="00472B1A">
                            <w:r>
                              <w:t xml:space="preserve">Aire type </w:t>
                            </w:r>
                          </w:p>
                          <w:p w14:paraId="710492A8" w14:textId="77777777" w:rsidR="00BC2C69" w:rsidRDefault="00BC2C69" w:rsidP="00472B1A"/>
                          <w:p w14:paraId="2AE7D3A8" w14:textId="761DD1BF" w:rsidR="00BC2C69" w:rsidRDefault="00BC2C69" w:rsidP="00472B1A">
                            <w:r>
                              <w:t>Flux</w:t>
                            </w:r>
                          </w:p>
                          <w:p w14:paraId="593E1FA1" w14:textId="77777777" w:rsidR="00BC2C69" w:rsidRDefault="00BC2C69" w:rsidP="002E43A0">
                            <w:r>
                              <w:t>Liaison visuelle</w:t>
                            </w:r>
                          </w:p>
                          <w:p w14:paraId="3F503AEE" w14:textId="77777777" w:rsidR="00BC2C69" w:rsidRDefault="00BC2C69" w:rsidP="002E43A0">
                            <w:r>
                              <w:t xml:space="preserve">Liaison auditive </w:t>
                            </w:r>
                          </w:p>
                          <w:p w14:paraId="1AAF96CC" w14:textId="2B778EB8" w:rsidR="00BC2C69" w:rsidRDefault="00BC2C69" w:rsidP="00472B1A"/>
                          <w:p w14:paraId="5D021463" w14:textId="77777777" w:rsidR="00BC2C69" w:rsidRDefault="00BC2C69" w:rsidP="002E43A0">
                            <w:r>
                              <w:t>SECPRO – Filtrage</w:t>
                            </w:r>
                          </w:p>
                          <w:p w14:paraId="33D51346" w14:textId="77777777" w:rsidR="00BC2C69" w:rsidRDefault="00BC2C69" w:rsidP="002E43A0">
                            <w:r>
                              <w:t xml:space="preserve">SECPRO – Interphone </w:t>
                            </w:r>
                          </w:p>
                          <w:p w14:paraId="10514132" w14:textId="7938CA9F" w:rsidR="00BC2C69" w:rsidRDefault="00BC2C69" w:rsidP="002E43A0">
                            <w:r>
                              <w:t>SECPRO – Caméra / Visiophone</w:t>
                            </w:r>
                          </w:p>
                          <w:p w14:paraId="12C22A6C" w14:textId="092F39EC" w:rsidR="00BC2C69" w:rsidRDefault="00BC2C69" w:rsidP="002E43A0"/>
                          <w:p w14:paraId="73CDC5E8" w14:textId="1D92B110" w:rsidR="00BC2C69" w:rsidRDefault="00BC2C69" w:rsidP="002E43A0">
                            <w:r>
                              <w:t xml:space="preserve">Numérotation du sens du </w:t>
                            </w:r>
                            <w:proofErr w:type="spellStart"/>
                            <w:r>
                              <w:t>process</w:t>
                            </w:r>
                            <w:proofErr w:type="spellEnd"/>
                          </w:p>
                          <w:p w14:paraId="666E5A80" w14:textId="77777777" w:rsidR="00BC2C69" w:rsidRDefault="00BC2C69" w:rsidP="00472B1A"/>
                          <w:p w14:paraId="3292DD1B" w14:textId="77777777" w:rsidR="00BC2C69" w:rsidRDefault="00BC2C69" w:rsidP="00472B1A"/>
                          <w:p w14:paraId="47393145" w14:textId="77777777" w:rsidR="00BC2C69" w:rsidRDefault="00BC2C69"/>
                          <w:p w14:paraId="78240372" w14:textId="77777777" w:rsidR="00BC2C69" w:rsidRDefault="00BC2C69"/>
                          <w:p w14:paraId="18A53563" w14:textId="77777777" w:rsidR="00BC2C69" w:rsidRDefault="00BC2C69"/>
                          <w:p w14:paraId="14FDCBF1" w14:textId="77777777" w:rsidR="00BC2C69" w:rsidRDefault="00BC2C69"/>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0C5D326A" id="_x0000_s1041" type="#_x0000_t202" style="position:absolute;left:0;text-align:left;margin-left:522.85pt;margin-top:15.1pt;width:302.35pt;height:350.85pt;z-index:2518359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" filled="f" stroked="f">
                <v:textbox>
                  <w:txbxContent>
                    <w:p w14:paraId="1696B757" w14:textId="196D5BB3" w:rsidR="00BC2C69" w:rsidRDefault="00BC2C69" w:rsidP="00472B1A">
                      <w:r>
                        <w:t xml:space="preserve">Aire type </w:t>
                      </w:r>
                    </w:p>
                    <w:p w14:paraId="710492A8" w14:textId="77777777" w:rsidR="00BC2C69" w:rsidRDefault="00BC2C69" w:rsidP="00472B1A"/>
                    <w:p w14:paraId="2AE7D3A8" w14:textId="761DD1BF" w:rsidR="00BC2C69" w:rsidRDefault="00BC2C69" w:rsidP="00472B1A">
                      <w:r>
                        <w:t>Flux</w:t>
                      </w:r>
                    </w:p>
                    <w:p w14:paraId="593E1FA1" w14:textId="77777777" w:rsidR="00BC2C69" w:rsidRDefault="00BC2C69" w:rsidP="002E43A0">
                      <w:r>
                        <w:t>Liaison visuelle</w:t>
                      </w:r>
                    </w:p>
                    <w:p w14:paraId="3F503AEE" w14:textId="77777777" w:rsidR="00BC2C69" w:rsidRDefault="00BC2C69" w:rsidP="002E43A0">
                      <w:r>
                        <w:t xml:space="preserve">Liaison auditive </w:t>
                      </w:r>
                    </w:p>
                    <w:p w14:paraId="1AAF96CC" w14:textId="2B778EB8" w:rsidR="00BC2C69" w:rsidRDefault="00BC2C69" w:rsidP="00472B1A"/>
                    <w:p w14:paraId="5D021463" w14:textId="77777777" w:rsidR="00BC2C69" w:rsidRDefault="00BC2C69" w:rsidP="002E43A0">
                      <w:r>
                        <w:t>SECPRO – Filtrage</w:t>
                      </w:r>
                    </w:p>
                    <w:p w14:paraId="33D51346" w14:textId="77777777" w:rsidR="00BC2C69" w:rsidRDefault="00BC2C69" w:rsidP="002E43A0">
                      <w:r>
                        <w:t xml:space="preserve">SECPRO – Interphone </w:t>
                      </w:r>
                    </w:p>
                    <w:p w14:paraId="10514132" w14:textId="7938CA9F" w:rsidR="00BC2C69" w:rsidRDefault="00BC2C69" w:rsidP="002E43A0">
                      <w:r>
                        <w:t>SECPRO – Caméra / Visiophone</w:t>
                      </w:r>
                    </w:p>
                    <w:p w14:paraId="12C22A6C" w14:textId="092F39EC" w:rsidR="00BC2C69" w:rsidRDefault="00BC2C69" w:rsidP="002E43A0"/>
                    <w:p w14:paraId="73CDC5E8" w14:textId="1D92B110" w:rsidR="00BC2C69" w:rsidRDefault="00BC2C69" w:rsidP="002E43A0">
                      <w:r>
                        <w:t>Numérotation du sens du process</w:t>
                      </w:r>
                    </w:p>
                    <w:p w14:paraId="666E5A80" w14:textId="77777777" w:rsidR="00BC2C69" w:rsidRDefault="00BC2C69" w:rsidP="00472B1A"/>
                    <w:p w14:paraId="3292DD1B" w14:textId="77777777" w:rsidR="00BC2C69" w:rsidRDefault="00BC2C69" w:rsidP="00472B1A"/>
                    <w:p w14:paraId="47393145" w14:textId="77777777" w:rsidR="00BC2C69" w:rsidRDefault="00BC2C69"/>
                    <w:p w14:paraId="78240372" w14:textId="77777777" w:rsidR="00BC2C69" w:rsidRDefault="00BC2C69"/>
                    <w:p w14:paraId="18A53563" w14:textId="77777777" w:rsidR="00BC2C69" w:rsidRDefault="00BC2C69"/>
                    <w:p w14:paraId="14FDCBF1" w14:textId="77777777" w:rsidR="00BC2C69" w:rsidRDefault="00BC2C69"/>
                  </w:txbxContent>
                </v:textbox>
              </v:shape>
            </w:pict>
          </mc:Fallback>
        </mc:AlternateContent>
      </w:r>
    </w:p>
    <w:p w14:paraId="66C4053D" w14:textId="22A5522F" w:rsidR="00056FCD" w:rsidRDefault="00DC678D" w:rsidP="00B46CA3">
      <w:pPr>
        <w:rPr>
          <w:rFonts w:ascii="Calibri" w:hAnsi="Calibri"/>
          <w:i/>
        </w:rPr>
      </w:pPr>
      <w:r>
        <w:rPr>
          <w:rFonts w:ascii="Calibri" w:hAnsi="Calibri"/>
          <w:i/>
          <w:noProof/>
        </w:rPr>
        <mc:AlternateContent>
          <mc:Choice Requires="wps">
            <w:drawing>
              <wp:anchor distT="0" distB="0" distL="114300" distR="114300" simplePos="0" relativeHeight="251825664" behindDoc="0" locked="0" layoutInCell="1" allowOverlap="1" wp14:anchorId="26A664D5" wp14:editId="7FFCE880">
                <wp:simplePos x="0" y="0"/>
                <wp:positionH relativeFrom="column">
                  <wp:posOffset>5734811</wp:posOffset>
                </wp:positionH>
                <wp:positionV relativeFrom="paragraph">
                  <wp:posOffset>64903</wp:posOffset>
                </wp:positionV>
                <wp:extent cx="492369" cy="110545"/>
                <wp:effectExtent l="0" t="0" r="3175" b="3810"/>
                <wp:wrapNone/>
                <wp:docPr id="198" name="Rectangle 198"/>
                <wp:cNvGraphicFramePr/>
                <a:graphic xmlns:a="http://schemas.openxmlformats.org/drawingml/2006/main">
                  <a:graphicData uri="http://schemas.microsoft.com/office/word/2010/wordprocessingShape">
                    <wps:wsp>
                      <wps:cNvSpPr/>
                      <wps:spPr>
                        <a:xfrm>
                          <a:off x="0" y="0"/>
                          <a:ext cx="492369" cy="11054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4A1E24" id="Rectangle 198" o:spid="_x0000_s1026" style="position:absolute;margin-left:451.55pt;margin-top:5.1pt;width:38.75pt;height:8.7pt;z-index:25182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" fillcolor="#d8d8d8 [2732]" stroked="f" strokeweight="1pt"/>
            </w:pict>
          </mc:Fallback>
        </mc:AlternateContent>
      </w:r>
      <w:r>
        <w:rPr>
          <w:rFonts w:ascii="Calibri" w:hAnsi="Calibri"/>
          <w:i/>
          <w:noProof/>
        </w:rPr>
        <mc:AlternateContent>
          <mc:Choice Requires="wps">
            <w:drawing>
              <wp:anchor distT="0" distB="0" distL="114300" distR="114300" simplePos="0" relativeHeight="251837952" behindDoc="0" locked="0" layoutInCell="1" allowOverlap="1" wp14:anchorId="3BE3637E" wp14:editId="42F844A1">
                <wp:simplePos x="0" y="0"/>
                <wp:positionH relativeFrom="column">
                  <wp:posOffset>5266737</wp:posOffset>
                </wp:positionH>
                <wp:positionV relativeFrom="paragraph">
                  <wp:posOffset>60629</wp:posOffset>
                </wp:positionV>
                <wp:extent cx="470848" cy="116006"/>
                <wp:effectExtent l="0" t="0" r="5715" b="0"/>
                <wp:wrapNone/>
                <wp:docPr id="205" name="Rectangle 205"/>
                <wp:cNvGraphicFramePr/>
                <a:graphic xmlns:a="http://schemas.openxmlformats.org/drawingml/2006/main">
                  <a:graphicData uri="http://schemas.microsoft.com/office/word/2010/wordprocessingShape">
                    <wps:wsp>
                      <wps:cNvSpPr/>
                      <wps:spPr>
                        <a:xfrm>
                          <a:off x="0" y="0"/>
                          <a:ext cx="470848" cy="116006"/>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AC2F8B" id="Rectangle 205" o:spid="_x0000_s1026" style="position:absolute;margin-left:414.7pt;margin-top:4.75pt;width:37.05pt;height:9.15pt;z-index:25183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" fillcolor="#5b9bd5 [3204]" stroked="f" strokeweight="1pt"/>
            </w:pict>
          </mc:Fallback>
        </mc:AlternateContent>
      </w:r>
    </w:p>
    <w:p w14:paraId="1422B524" w14:textId="63D1E85E" w:rsidR="00056FCD" w:rsidRDefault="00056FCD" w:rsidP="00B46CA3">
      <w:pPr>
        <w:rPr>
          <w:rFonts w:ascii="Calibri" w:hAnsi="Calibri"/>
          <w:i/>
        </w:rPr>
      </w:pPr>
    </w:p>
    <w:p w14:paraId="1BAD15BA" w14:textId="22B0F766" w:rsidR="00056FCD" w:rsidRDefault="00DC678D" w:rsidP="00B46CA3">
      <w:pPr>
        <w:rPr>
          <w:rFonts w:ascii="Calibri" w:hAnsi="Calibri"/>
          <w:i/>
        </w:rPr>
      </w:pPr>
      <w:r>
        <w:rPr>
          <w:rFonts w:ascii="Calibri" w:hAnsi="Calibri"/>
          <w:i/>
          <w:noProof/>
        </w:rPr>
        <mc:AlternateContent>
          <mc:Choice Requires="wps">
            <w:drawing>
              <wp:anchor distT="0" distB="0" distL="114300" distR="114300" simplePos="0" relativeHeight="251840000" behindDoc="0" locked="0" layoutInCell="1" allowOverlap="1" wp14:anchorId="4ABC959F" wp14:editId="5DD47302">
                <wp:simplePos x="0" y="0"/>
                <wp:positionH relativeFrom="column">
                  <wp:posOffset>5256695</wp:posOffset>
                </wp:positionH>
                <wp:positionV relativeFrom="paragraph">
                  <wp:posOffset>101823</wp:posOffset>
                </wp:positionV>
                <wp:extent cx="664845" cy="0"/>
                <wp:effectExtent l="0" t="95250" r="0" b="95250"/>
                <wp:wrapNone/>
                <wp:docPr id="206" name="Connecteur droit avec flèche 206"/>
                <wp:cNvGraphicFramePr/>
                <a:graphic xmlns:a="http://schemas.openxmlformats.org/drawingml/2006/main">
                  <a:graphicData uri="http://schemas.microsoft.com/office/word/2010/wordprocessingShape">
                    <wps:wsp>
                      <wps:cNvCnPr/>
                      <wps:spPr>
                        <a:xfrm>
                          <a:off x="0" y="0"/>
                          <a:ext cx="664845" cy="0"/>
                        </a:xfrm>
                        <a:prstGeom prst="straightConnector1">
                          <a:avLst/>
                        </a:prstGeom>
                        <a:ln w="28575">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5FB977E" id="Connecteur droit avec flèche 206" o:spid="_x0000_s1026" type="#_x0000_t32" style="position:absolute;margin-left:413.9pt;margin-top:8pt;width:52.35pt;height:0;z-index:251840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" strokecolor="black [3213]" strokeweight="2.25pt">
                <v:stroke startarrow="block" endarrow="block" joinstyle="miter"/>
              </v:shape>
            </w:pict>
          </mc:Fallback>
        </mc:AlternateContent>
      </w:r>
    </w:p>
    <w:p w14:paraId="1746622D" w14:textId="7DDF6530" w:rsidR="00056FCD" w:rsidRDefault="002E43A0" w:rsidP="00B46CA3">
      <w:pPr>
        <w:rPr>
          <w:rFonts w:ascii="Calibri" w:hAnsi="Calibri"/>
          <w:i/>
        </w:rPr>
      </w:pPr>
      <w:r>
        <w:rPr>
          <w:rFonts w:ascii="Calibri" w:hAnsi="Calibri"/>
          <w:i/>
          <w:noProof/>
        </w:rPr>
        <mc:AlternateContent>
          <mc:Choice Requires="wps">
            <w:drawing>
              <wp:anchor distT="0" distB="0" distL="114300" distR="114300" simplePos="0" relativeHeight="251842048" behindDoc="0" locked="0" layoutInCell="1" allowOverlap="1" wp14:anchorId="6B0FC3A8" wp14:editId="0C0672C8">
                <wp:simplePos x="0" y="0"/>
                <wp:positionH relativeFrom="column">
                  <wp:posOffset>5314315</wp:posOffset>
                </wp:positionH>
                <wp:positionV relativeFrom="paragraph">
                  <wp:posOffset>84084</wp:posOffset>
                </wp:positionV>
                <wp:extent cx="539750" cy="0"/>
                <wp:effectExtent l="57150" t="57150" r="69850" b="57150"/>
                <wp:wrapNone/>
                <wp:docPr id="207" name="Connecteur droit avec flèche 207"/>
                <wp:cNvGraphicFramePr/>
                <a:graphic xmlns:a="http://schemas.openxmlformats.org/drawingml/2006/main">
                  <a:graphicData uri="http://schemas.microsoft.com/office/word/2010/wordprocessingShape">
                    <wps:wsp>
                      <wps:cNvCnPr/>
                      <wps:spPr>
                        <a:xfrm>
                          <a:off x="0" y="0"/>
                          <a:ext cx="539750" cy="0"/>
                        </a:xfrm>
                        <a:prstGeom prst="straightConnector1">
                          <a:avLst/>
                        </a:prstGeom>
                        <a:ln w="28575">
                          <a:solidFill>
                            <a:schemeClr val="accent1">
                              <a:lumMod val="75000"/>
                            </a:schemeClr>
                          </a:solidFill>
                          <a:headEnd type="diamond" w="med" len="med"/>
                          <a:tailEnd type="diamond"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F628E4C" id="Connecteur droit avec flèche 207" o:spid="_x0000_s1026" type="#_x0000_t32" style="position:absolute;margin-left:418.45pt;margin-top:6.6pt;width:42.5pt;height:0;z-index:25184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" strokecolor="#2e74b5 [2404]" strokeweight="2.25pt">
                <v:stroke startarrow="diamond" endarrow="diamond" joinstyle="miter"/>
              </v:shape>
            </w:pict>
          </mc:Fallback>
        </mc:AlternateContent>
      </w:r>
    </w:p>
    <w:p w14:paraId="1B1A8977" w14:textId="14E2EFCD" w:rsidR="00056FCD" w:rsidRDefault="002E43A0" w:rsidP="00B46CA3">
      <w:pPr>
        <w:rPr>
          <w:rFonts w:ascii="Calibri" w:hAnsi="Calibri"/>
          <w:i/>
        </w:rPr>
      </w:pPr>
      <w:r>
        <w:rPr>
          <w:rFonts w:ascii="Calibri" w:hAnsi="Calibri"/>
          <w:i/>
          <w:noProof/>
        </w:rPr>
        <mc:AlternateContent>
          <mc:Choice Requires="wps">
            <w:drawing>
              <wp:anchor distT="0" distB="0" distL="114300" distR="114300" simplePos="0" relativeHeight="251843072" behindDoc="0" locked="0" layoutInCell="1" allowOverlap="1" wp14:anchorId="51D9A4E4" wp14:editId="51A6686D">
                <wp:simplePos x="0" y="0"/>
                <wp:positionH relativeFrom="column">
                  <wp:posOffset>5302250</wp:posOffset>
                </wp:positionH>
                <wp:positionV relativeFrom="paragraph">
                  <wp:posOffset>58049</wp:posOffset>
                </wp:positionV>
                <wp:extent cx="569595" cy="5715"/>
                <wp:effectExtent l="57150" t="57150" r="59055" b="70485"/>
                <wp:wrapNone/>
                <wp:docPr id="208" name="Connecteur droit avec flèche 208"/>
                <wp:cNvGraphicFramePr/>
                <a:graphic xmlns:a="http://schemas.openxmlformats.org/drawingml/2006/main">
                  <a:graphicData uri="http://schemas.microsoft.com/office/word/2010/wordprocessingShape">
                    <wps:wsp>
                      <wps:cNvCnPr/>
                      <wps:spPr>
                        <a:xfrm>
                          <a:off x="0" y="0"/>
                          <a:ext cx="569595" cy="5715"/>
                        </a:xfrm>
                        <a:prstGeom prst="straightConnector1">
                          <a:avLst/>
                        </a:prstGeom>
                        <a:ln w="28575">
                          <a:solidFill>
                            <a:schemeClr val="accent1">
                              <a:lumMod val="75000"/>
                            </a:schemeClr>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74AF6CB" id="Connecteur droit avec flèche 208" o:spid="_x0000_s1026" type="#_x0000_t32" style="position:absolute;margin-left:417.5pt;margin-top:4.55pt;width:44.85pt;height:.45pt;z-index:25184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" strokecolor="#2e74b5 [2404]" strokeweight="2.25pt">
                <v:stroke startarrow="oval" endarrow="oval" joinstyle="miter"/>
              </v:shape>
            </w:pict>
          </mc:Fallback>
        </mc:AlternateContent>
      </w:r>
    </w:p>
    <w:p w14:paraId="64191CEA" w14:textId="438072D4" w:rsidR="00056FCD" w:rsidRDefault="002E43A0" w:rsidP="00B46CA3">
      <w:pPr>
        <w:rPr>
          <w:rFonts w:ascii="Calibri" w:hAnsi="Calibri"/>
          <w:i/>
        </w:rPr>
      </w:pPr>
      <w:r w:rsidRPr="00DC678D">
        <w:rPr>
          <w:rFonts w:ascii="Calibri" w:hAnsi="Calibri"/>
          <w:i/>
          <w:noProof/>
        </w:rPr>
        <mc:AlternateContent>
          <mc:Choice Requires="wps">
            <w:drawing>
              <wp:anchor distT="0" distB="0" distL="114300" distR="114300" simplePos="0" relativeHeight="251832832" behindDoc="0" locked="0" layoutInCell="1" allowOverlap="1" wp14:anchorId="199A958F" wp14:editId="0853AE2F">
                <wp:simplePos x="0" y="0"/>
                <wp:positionH relativeFrom="column">
                  <wp:posOffset>5526405</wp:posOffset>
                </wp:positionH>
                <wp:positionV relativeFrom="paragraph">
                  <wp:posOffset>308610</wp:posOffset>
                </wp:positionV>
                <wp:extent cx="151130" cy="151130"/>
                <wp:effectExtent l="0" t="0" r="1270" b="1270"/>
                <wp:wrapNone/>
                <wp:docPr id="202" name="Losange 202"/>
                <wp:cNvGraphicFramePr/>
                <a:graphic xmlns:a="http://schemas.openxmlformats.org/drawingml/2006/main">
                  <a:graphicData uri="http://schemas.microsoft.com/office/word/2010/wordprocessingShape">
                    <wps:wsp>
                      <wps:cNvSpPr/>
                      <wps:spPr>
                        <a:xfrm>
                          <a:off x="0" y="0"/>
                          <a:ext cx="151130" cy="151130"/>
                        </a:xfrm>
                        <a:prstGeom prst="diamond">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B376D4" id="Losange 202" o:spid="_x0000_s1026" type="#_x0000_t4" style="position:absolute;margin-left:435.15pt;margin-top:24.3pt;width:11.9pt;height:11.9pt;z-index:25183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" fillcolor="red" stroked="f" strokeweight="1pt"/>
            </w:pict>
          </mc:Fallback>
        </mc:AlternateContent>
      </w:r>
      <w:r w:rsidRPr="00DC678D">
        <w:rPr>
          <w:rFonts w:ascii="Calibri" w:hAnsi="Calibri"/>
          <w:i/>
          <w:noProof/>
        </w:rPr>
        <mc:AlternateContent>
          <mc:Choice Requires="wps">
            <w:drawing>
              <wp:anchor distT="0" distB="0" distL="114300" distR="114300" simplePos="0" relativeHeight="251831808" behindDoc="0" locked="0" layoutInCell="1" allowOverlap="1" wp14:anchorId="68A96B77" wp14:editId="067B4718">
                <wp:simplePos x="0" y="0"/>
                <wp:positionH relativeFrom="column">
                  <wp:posOffset>5534025</wp:posOffset>
                </wp:positionH>
                <wp:positionV relativeFrom="paragraph">
                  <wp:posOffset>102870</wp:posOffset>
                </wp:positionV>
                <wp:extent cx="124460" cy="248920"/>
                <wp:effectExtent l="0" t="5080" r="3810" b="3810"/>
                <wp:wrapNone/>
                <wp:docPr id="201" name="Organigramme : Joindre 201"/>
                <wp:cNvGraphicFramePr/>
                <a:graphic xmlns:a="http://schemas.openxmlformats.org/drawingml/2006/main">
                  <a:graphicData uri="http://schemas.microsoft.com/office/word/2010/wordprocessingShape">
                    <wps:wsp>
                      <wps:cNvSpPr/>
                      <wps:spPr>
                        <a:xfrm rot="5400000">
                          <a:off x="0" y="0"/>
                          <a:ext cx="124460" cy="248920"/>
                        </a:xfrm>
                        <a:prstGeom prst="flowChartCollate">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223D3E" id="Organigramme : Joindre 201" o:spid="_x0000_s1026" type="#_x0000_t125" style="position:absolute;margin-left:435.75pt;margin-top:8.1pt;width:9.8pt;height:19.6pt;rotation:90;z-index:25183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" fillcolor="red" stroked="f" strokeweight="1pt"/>
            </w:pict>
          </mc:Fallback>
        </mc:AlternateContent>
      </w:r>
      <w:r w:rsidRPr="00DC678D">
        <w:rPr>
          <w:rFonts w:ascii="Calibri" w:hAnsi="Calibri"/>
          <w:i/>
          <w:noProof/>
        </w:rPr>
        <mc:AlternateContent>
          <mc:Choice Requires="wps">
            <w:drawing>
              <wp:anchor distT="0" distB="0" distL="114300" distR="114300" simplePos="0" relativeHeight="251833856" behindDoc="0" locked="0" layoutInCell="1" allowOverlap="1" wp14:anchorId="6D7B5940" wp14:editId="4E394790">
                <wp:simplePos x="0" y="0"/>
                <wp:positionH relativeFrom="column">
                  <wp:posOffset>5520055</wp:posOffset>
                </wp:positionH>
                <wp:positionV relativeFrom="paragraph">
                  <wp:posOffset>499745</wp:posOffset>
                </wp:positionV>
                <wp:extent cx="121285" cy="135255"/>
                <wp:effectExtent l="0" t="6985" r="5080" b="5080"/>
                <wp:wrapNone/>
                <wp:docPr id="203" name="Triangle isocèle 203"/>
                <wp:cNvGraphicFramePr/>
                <a:graphic xmlns:a="http://schemas.openxmlformats.org/drawingml/2006/main">
                  <a:graphicData uri="http://schemas.microsoft.com/office/word/2010/wordprocessingShape">
                    <wps:wsp>
                      <wps:cNvSpPr/>
                      <wps:spPr>
                        <a:xfrm rot="16200000">
                          <a:off x="0" y="0"/>
                          <a:ext cx="121285" cy="135255"/>
                        </a:xfrm>
                        <a:prstGeom prst="triangle">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D04B28" id="Triangle isocèle 203" o:spid="_x0000_s1026" type="#_x0000_t5" style="position:absolute;margin-left:434.65pt;margin-top:39.35pt;width:9.55pt;height:10.65pt;rotation:-90;z-index:25183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" fillcolor="red" stroked="f" strokeweight="1pt"/>
            </w:pict>
          </mc:Fallback>
        </mc:AlternateContent>
      </w:r>
    </w:p>
    <w:p w14:paraId="18BBD1C9" w14:textId="35D8BEB7" w:rsidR="00056FCD" w:rsidRDefault="00056FCD" w:rsidP="00B46CA3">
      <w:pPr>
        <w:rPr>
          <w:rFonts w:ascii="Calibri" w:hAnsi="Calibri"/>
          <w:i/>
        </w:rPr>
      </w:pPr>
    </w:p>
    <w:p w14:paraId="647A5D1C" w14:textId="1F3AB974" w:rsidR="00056FCD" w:rsidRDefault="00056FCD" w:rsidP="00B46CA3">
      <w:pPr>
        <w:rPr>
          <w:rFonts w:ascii="Calibri" w:hAnsi="Calibri"/>
          <w:i/>
        </w:rPr>
      </w:pPr>
    </w:p>
    <w:p w14:paraId="0B24B5A0" w14:textId="58E66165" w:rsidR="00056FCD" w:rsidRDefault="00056FCD" w:rsidP="00B46CA3">
      <w:pPr>
        <w:rPr>
          <w:rFonts w:ascii="Calibri" w:hAnsi="Calibri"/>
          <w:i/>
        </w:rPr>
      </w:pPr>
    </w:p>
    <w:p w14:paraId="507F5E93" w14:textId="0F761783" w:rsidR="00056FCD" w:rsidRDefault="002E43A0" w:rsidP="00B46CA3">
      <w:pPr>
        <w:rPr>
          <w:rFonts w:ascii="Calibri" w:hAnsi="Calibri"/>
          <w:i/>
        </w:rPr>
      </w:pPr>
      <w:r>
        <w:rPr>
          <w:rFonts w:ascii="Calibri" w:hAnsi="Calibri"/>
          <w:i/>
          <w:noProof/>
        </w:rPr>
        <mc:AlternateContent>
          <mc:Choice Requires="wps">
            <w:drawing>
              <wp:anchor distT="0" distB="0" distL="114300" distR="114300" simplePos="0" relativeHeight="251859456" behindDoc="0" locked="0" layoutInCell="1" allowOverlap="1" wp14:anchorId="3AE93A10" wp14:editId="3E198E1B">
                <wp:simplePos x="0" y="0"/>
                <wp:positionH relativeFrom="column">
                  <wp:posOffset>5337811</wp:posOffset>
                </wp:positionH>
                <wp:positionV relativeFrom="paragraph">
                  <wp:posOffset>76368</wp:posOffset>
                </wp:positionV>
                <wp:extent cx="1202055" cy="336550"/>
                <wp:effectExtent l="0" t="0" r="0" b="6350"/>
                <wp:wrapNone/>
                <wp:docPr id="21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2055" cy="336550"/>
                        </a:xfrm>
                        <a:prstGeom prst="rect">
                          <a:avLst/>
                        </a:prstGeom>
                        <a:solidFill>
                          <a:srgbClr val="FFFFFF"/>
                        </a:solidFill>
                        <a:ln w="9525">
                          <a:noFill/>
                          <a:miter lim="800000"/>
                          <a:headEnd/>
                          <a:tailEnd/>
                        </a:ln>
                      </wps:spPr>
                      <wps:txbx>
                        <w:txbxContent>
                          <w:p w14:paraId="33BC8A19" w14:textId="77777777" w:rsidR="00BC2C69" w:rsidRDefault="00BC2C69">
                            <w:r>
                              <w:t>1-2-3…</w:t>
                            </w:r>
                          </w:p>
                          <w:p w14:paraId="630AAC15" w14:textId="77777777" w:rsidR="00BC2C69" w:rsidRDefault="00BC2C6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E93A10" id="_x0000_s1042" type="#_x0000_t202" style="position:absolute;left:0;text-align:left;margin-left:420.3pt;margin-top:6pt;width:94.65pt;height:26.5pt;z-index:25185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" stroked="f">
                <v:textbox>
                  <w:txbxContent>
                    <w:p w14:paraId="33BC8A19" w14:textId="77777777" w:rsidR="00BC2C69" w:rsidRDefault="00BC2C69">
                      <w:r>
                        <w:t>1-2-3…</w:t>
                      </w:r>
                    </w:p>
                    <w:p w14:paraId="630AAC15" w14:textId="77777777" w:rsidR="00BC2C69" w:rsidRDefault="00BC2C69"/>
                  </w:txbxContent>
                </v:textbox>
              </v:shape>
            </w:pict>
          </mc:Fallback>
        </mc:AlternateContent>
      </w:r>
    </w:p>
    <w:p w14:paraId="15A64E8F" w14:textId="214F44F0" w:rsidR="00056FCD" w:rsidRDefault="00821B96" w:rsidP="00B46CA3">
      <w:pPr>
        <w:rPr>
          <w:rFonts w:ascii="Calibri" w:hAnsi="Calibri"/>
          <w:i/>
        </w:rPr>
      </w:pPr>
      <w:r>
        <w:rPr>
          <w:rFonts w:ascii="Calibri" w:hAnsi="Calibri"/>
          <w:i/>
          <w:noProof/>
        </w:rPr>
        <mc:AlternateContent>
          <mc:Choice Requires="wps">
            <w:drawing>
              <wp:anchor distT="0" distB="0" distL="114300" distR="114300" simplePos="0" relativeHeight="251857408" behindDoc="0" locked="0" layoutInCell="1" allowOverlap="1" wp14:anchorId="0D7A9E01" wp14:editId="23946715">
                <wp:simplePos x="0" y="0"/>
                <wp:positionH relativeFrom="column">
                  <wp:posOffset>36830</wp:posOffset>
                </wp:positionH>
                <wp:positionV relativeFrom="paragraph">
                  <wp:posOffset>159409</wp:posOffset>
                </wp:positionV>
                <wp:extent cx="1202055" cy="336550"/>
                <wp:effectExtent l="0" t="0" r="0" b="6350"/>
                <wp:wrapNone/>
                <wp:docPr id="21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2055" cy="336550"/>
                        </a:xfrm>
                        <a:prstGeom prst="rect">
                          <a:avLst/>
                        </a:prstGeom>
                        <a:solidFill>
                          <a:srgbClr val="FFFFFF"/>
                        </a:solidFill>
                        <a:ln w="9525">
                          <a:noFill/>
                          <a:miter lim="800000"/>
                          <a:headEnd/>
                          <a:tailEnd/>
                        </a:ln>
                      </wps:spPr>
                      <wps:txbx>
                        <w:txbxContent>
                          <w:p w14:paraId="289B99E1" w14:textId="6FF80F5F" w:rsidR="00BC2C69" w:rsidRDefault="00BC2C69">
                            <w:r>
                              <w:t>1-2-3…</w:t>
                            </w:r>
                          </w:p>
                          <w:p w14:paraId="746B03A8" w14:textId="77777777" w:rsidR="00BC2C69" w:rsidRDefault="00BC2C6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7A9E01" id="_x0000_s1043" type="#_x0000_t202" style="position:absolute;left:0;text-align:left;margin-left:2.9pt;margin-top:12.55pt;width:94.65pt;height:26.5pt;z-index:25185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" stroked="f">
                <v:textbox>
                  <w:txbxContent>
                    <w:p w14:paraId="289B99E1" w14:textId="6FF80F5F" w:rsidR="00BC2C69" w:rsidRDefault="00BC2C69">
                      <w:r>
                        <w:t>1-2-3…</w:t>
                      </w:r>
                    </w:p>
                    <w:p w14:paraId="746B03A8" w14:textId="77777777" w:rsidR="00BC2C69" w:rsidRDefault="00BC2C69"/>
                  </w:txbxContent>
                </v:textbox>
              </v:shape>
            </w:pict>
          </mc:Fallback>
        </mc:AlternateContent>
      </w:r>
    </w:p>
    <w:p w14:paraId="67290D6F" w14:textId="1C58BEA2" w:rsidR="00056FCD" w:rsidRDefault="00056FCD" w:rsidP="00B46CA3">
      <w:pPr>
        <w:rPr>
          <w:rFonts w:ascii="Calibri" w:hAnsi="Calibri"/>
          <w:i/>
        </w:rPr>
      </w:pPr>
    </w:p>
    <w:p w14:paraId="0A985ACD" w14:textId="47A12B05" w:rsidR="00056FCD" w:rsidRDefault="00821B96" w:rsidP="00B46CA3">
      <w:pPr>
        <w:rPr>
          <w:rFonts w:ascii="Calibri" w:hAnsi="Calibri"/>
          <w:i/>
        </w:rPr>
      </w:pPr>
      <w:r>
        <w:rPr>
          <w:noProof/>
        </w:rPr>
        <mc:AlternateContent>
          <mc:Choice Requires="wps">
            <w:drawing>
              <wp:anchor distT="0" distB="0" distL="114300" distR="114300" simplePos="0" relativeHeight="251869696" behindDoc="0" locked="0" layoutInCell="1" allowOverlap="1" wp14:anchorId="5B169E9E" wp14:editId="0273A61F">
                <wp:simplePos x="0" y="0"/>
                <wp:positionH relativeFrom="column">
                  <wp:posOffset>5171646</wp:posOffset>
                </wp:positionH>
                <wp:positionV relativeFrom="paragraph">
                  <wp:posOffset>16271</wp:posOffset>
                </wp:positionV>
                <wp:extent cx="1680359" cy="415636"/>
                <wp:effectExtent l="0" t="0" r="0" b="3810"/>
                <wp:wrapNone/>
                <wp:docPr id="28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0359" cy="415636"/>
                        </a:xfrm>
                        <a:prstGeom prst="rect">
                          <a:avLst/>
                        </a:prstGeom>
                        <a:noFill/>
                        <a:ln w="9525">
                          <a:noFill/>
                          <a:miter lim="800000"/>
                          <a:headEnd/>
                          <a:tailEnd/>
                        </a:ln>
                      </wps:spPr>
                      <wps:txbx>
                        <w:txbxContent>
                          <w:p w14:paraId="7F50308F" w14:textId="6B8D2A1D" w:rsidR="00BC2C69" w:rsidRDefault="00BC2C69" w:rsidP="00821B96">
                            <w:pPr>
                              <w:rPr>
                                <w:b/>
                                <w:sz w:val="20"/>
                                <w:szCs w:val="20"/>
                              </w:rPr>
                            </w:pPr>
                            <w:r>
                              <w:rPr>
                                <w:b/>
                              </w:rPr>
                              <w:t xml:space="preserve">01 HALL - </w:t>
                            </w:r>
                            <w:proofErr w:type="spellStart"/>
                            <w:r>
                              <w:rPr>
                                <w:b/>
                                <w:sz w:val="20"/>
                                <w:szCs w:val="20"/>
                              </w:rPr>
                              <w:t>RdC</w:t>
                            </w:r>
                            <w:proofErr w:type="spellEnd"/>
                          </w:p>
                          <w:p w14:paraId="0CE79A22" w14:textId="6CF09A7F" w:rsidR="00BC2C69" w:rsidRPr="00821B96" w:rsidRDefault="00BC2C69" w:rsidP="00821B96">
                            <w:pPr>
                              <w:rPr>
                                <w:b/>
                              </w:rPr>
                            </w:pPr>
                            <w:r>
                              <w:rPr>
                                <w:b/>
                                <w:sz w:val="20"/>
                                <w:szCs w:val="20"/>
                              </w:rPr>
                              <w:t>Surface estimée</w:t>
                            </w:r>
                          </w:p>
                          <w:p w14:paraId="4263DFBA" w14:textId="77777777" w:rsidR="00BC2C69" w:rsidRPr="00932DA6" w:rsidRDefault="00BC2C69" w:rsidP="00932DA6">
                            <w:pPr>
                              <w:rPr>
                                <w:b/>
                                <w:sz w:val="20"/>
                                <w:szCs w:val="20"/>
                              </w:rPr>
                            </w:pPr>
                          </w:p>
                          <w:p w14:paraId="0C8AAD21" w14:textId="77777777" w:rsidR="00BC2C69" w:rsidRPr="00932DA6" w:rsidRDefault="00BC2C69" w:rsidP="00DE2E7E">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169E9E" id="_x0000_s1044" type="#_x0000_t202" style="position:absolute;left:0;text-align:left;margin-left:407.2pt;margin-top:1.3pt;width:132.3pt;height:32.75pt;z-index:25186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" filled="f" stroked="f">
                <v:textbox>
                  <w:txbxContent>
                    <w:p w14:paraId="7F50308F" w14:textId="6B8D2A1D" w:rsidR="00BC2C69" w:rsidRDefault="00BC2C69" w:rsidP="00821B96">
                      <w:pPr>
                        <w:rPr>
                          <w:b/>
                          <w:sz w:val="20"/>
                          <w:szCs w:val="20"/>
                        </w:rPr>
                      </w:pPr>
                      <w:r>
                        <w:rPr>
                          <w:b/>
                        </w:rPr>
                        <w:t xml:space="preserve">01 HALL - </w:t>
                      </w:r>
                      <w:r>
                        <w:rPr>
                          <w:b/>
                          <w:sz w:val="20"/>
                          <w:szCs w:val="20"/>
                        </w:rPr>
                        <w:t>RdC</w:t>
                      </w:r>
                    </w:p>
                    <w:p w14:paraId="0CE79A22" w14:textId="6CF09A7F" w:rsidR="00BC2C69" w:rsidRPr="00821B96" w:rsidRDefault="00BC2C69" w:rsidP="00821B96">
                      <w:pPr>
                        <w:rPr>
                          <w:b/>
                        </w:rPr>
                      </w:pPr>
                      <w:r>
                        <w:rPr>
                          <w:b/>
                          <w:sz w:val="20"/>
                          <w:szCs w:val="20"/>
                        </w:rPr>
                        <w:t>Surface estimée</w:t>
                      </w:r>
                    </w:p>
                    <w:p w14:paraId="4263DFBA" w14:textId="77777777" w:rsidR="00BC2C69" w:rsidRPr="00932DA6" w:rsidRDefault="00BC2C69" w:rsidP="00932DA6">
                      <w:pPr>
                        <w:rPr>
                          <w:b/>
                          <w:sz w:val="20"/>
                          <w:szCs w:val="20"/>
                        </w:rPr>
                      </w:pPr>
                    </w:p>
                    <w:p w14:paraId="0C8AAD21" w14:textId="77777777" w:rsidR="00BC2C69" w:rsidRPr="00932DA6" w:rsidRDefault="00BC2C69" w:rsidP="00DE2E7E">
                      <w:pPr>
                        <w:rPr>
                          <w:b/>
                        </w:rPr>
                      </w:pPr>
                    </w:p>
                  </w:txbxContent>
                </v:textbox>
              </v:shape>
            </w:pict>
          </mc:Fallback>
        </mc:AlternateContent>
      </w:r>
    </w:p>
    <w:p w14:paraId="341328F2" w14:textId="1B49E9A3" w:rsidR="00056FCD" w:rsidRDefault="00056FCD" w:rsidP="00B46CA3">
      <w:pPr>
        <w:rPr>
          <w:rFonts w:ascii="Calibri" w:hAnsi="Calibri"/>
          <w:i/>
        </w:rPr>
      </w:pPr>
    </w:p>
    <w:p w14:paraId="7D94E30F" w14:textId="1B150364" w:rsidR="00056FCD" w:rsidRDefault="00056FCD" w:rsidP="00B46CA3">
      <w:pPr>
        <w:rPr>
          <w:rFonts w:ascii="Calibri" w:hAnsi="Calibri"/>
          <w:i/>
        </w:rPr>
      </w:pPr>
    </w:p>
    <w:p w14:paraId="4ECD89B9" w14:textId="78314A16" w:rsidR="00056FCD" w:rsidRDefault="00056FCD" w:rsidP="00B46CA3">
      <w:pPr>
        <w:rPr>
          <w:rFonts w:ascii="Calibri" w:hAnsi="Calibri"/>
          <w:i/>
        </w:rPr>
      </w:pPr>
    </w:p>
    <w:p w14:paraId="15F43637" w14:textId="40E9C1C5" w:rsidR="00BC2C69" w:rsidRDefault="00BC2C69" w:rsidP="00B46CA3">
      <w:pPr>
        <w:rPr>
          <w:rFonts w:ascii="Calibri" w:hAnsi="Calibri"/>
          <w:i/>
        </w:rPr>
      </w:pPr>
    </w:p>
    <w:p w14:paraId="62BB7536" w14:textId="18A44D1E" w:rsidR="00BC2C69" w:rsidRDefault="00BC2C69" w:rsidP="00B46CA3">
      <w:pPr>
        <w:rPr>
          <w:rFonts w:ascii="Calibri" w:hAnsi="Calibri"/>
          <w:i/>
        </w:rPr>
      </w:pPr>
    </w:p>
    <w:p w14:paraId="722F2D65" w14:textId="3B38BCBE" w:rsidR="00BC2C69" w:rsidRDefault="00BC2C69" w:rsidP="00B46CA3">
      <w:pPr>
        <w:rPr>
          <w:rFonts w:ascii="Calibri" w:hAnsi="Calibri"/>
          <w:i/>
        </w:rPr>
      </w:pPr>
    </w:p>
    <w:p w14:paraId="0AAD8DDB" w14:textId="77777777" w:rsidR="00312F40" w:rsidRDefault="00312F40" w:rsidP="00B46CA3">
      <w:pPr>
        <w:rPr>
          <w:rFonts w:ascii="Calibri" w:hAnsi="Calibri"/>
          <w:i/>
        </w:rPr>
      </w:pPr>
    </w:p>
    <w:p w14:paraId="77F03E30" w14:textId="48456A92" w:rsidR="00BC2C69" w:rsidRDefault="00BC2C69" w:rsidP="00B46CA3">
      <w:pPr>
        <w:rPr>
          <w:rFonts w:ascii="Calibri" w:hAnsi="Calibri"/>
          <w:i/>
        </w:rPr>
      </w:pPr>
      <w:r>
        <w:rPr>
          <w:noProof/>
        </w:rPr>
        <mc:AlternateContent>
          <mc:Choice Requires="wps">
            <w:drawing>
              <wp:anchor distT="0" distB="0" distL="114300" distR="114300" simplePos="0" relativeHeight="251871744" behindDoc="0" locked="0" layoutInCell="1" allowOverlap="1" wp14:anchorId="3743ED71" wp14:editId="311661D4">
                <wp:simplePos x="0" y="0"/>
                <wp:positionH relativeFrom="margin">
                  <wp:posOffset>-85061</wp:posOffset>
                </wp:positionH>
                <wp:positionV relativeFrom="paragraph">
                  <wp:posOffset>56781</wp:posOffset>
                </wp:positionV>
                <wp:extent cx="5425440" cy="274955"/>
                <wp:effectExtent l="0" t="0" r="0" b="3810"/>
                <wp:wrapNone/>
                <wp:docPr id="2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5440" cy="274955"/>
                        </a:xfrm>
                        <a:prstGeom prst="rect">
                          <a:avLst/>
                        </a:prstGeom>
                        <a:noFill/>
                        <a:ln w="9525">
                          <a:noFill/>
                          <a:miter lim="800000"/>
                          <a:headEnd/>
                          <a:tailEnd/>
                        </a:ln>
                      </wps:spPr>
                      <wps:txbx>
                        <w:txbxContent>
                          <w:p w14:paraId="4110B758" w14:textId="07D69876" w:rsidR="00BC2C69" w:rsidRPr="00932DA6" w:rsidRDefault="00BC2C69" w:rsidP="00DE2E7E">
                            <w:pPr>
                              <w:rPr>
                                <w:b/>
                                <w:sz w:val="32"/>
                                <w:szCs w:val="32"/>
                              </w:rPr>
                            </w:pPr>
                            <w:r>
                              <w:rPr>
                                <w:b/>
                                <w:sz w:val="32"/>
                                <w:szCs w:val="32"/>
                              </w:rPr>
                              <w:t xml:space="preserve">ÉPANELAGE ARCHITECTURAL ET URBAIN </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3743ED71" id="_x0000_s1045" type="#_x0000_t202" style="position:absolute;left:0;text-align:left;margin-left:-6.7pt;margin-top:4.45pt;width:427.2pt;height:21.65pt;z-index:25187174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" filled="f" stroked="f">
                <v:textbox style="mso-fit-shape-to-text:t">
                  <w:txbxContent>
                    <w:p w14:paraId="4110B758" w14:textId="07D69876" w:rsidR="00BC2C69" w:rsidRPr="00932DA6" w:rsidRDefault="00BC2C69" w:rsidP="00DE2E7E">
                      <w:pPr>
                        <w:rPr>
                          <w:b/>
                          <w:sz w:val="32"/>
                          <w:szCs w:val="32"/>
                        </w:rPr>
                      </w:pPr>
                      <w:r>
                        <w:rPr>
                          <w:b/>
                          <w:sz w:val="32"/>
                          <w:szCs w:val="32"/>
                        </w:rPr>
                        <w:t xml:space="preserve">ÉPANELAGE ARCHITECTURAL ET URBAIN </w:t>
                      </w:r>
                    </w:p>
                  </w:txbxContent>
                </v:textbox>
                <w10:wrap anchorx="margin"/>
              </v:shape>
            </w:pict>
          </mc:Fallback>
        </mc:AlternateContent>
      </w:r>
    </w:p>
    <w:p w14:paraId="51E84D5E" w14:textId="0C32D23A" w:rsidR="00BC2C69" w:rsidRDefault="00BC2C69" w:rsidP="00B46CA3">
      <w:pPr>
        <w:rPr>
          <w:rFonts w:ascii="Calibri" w:hAnsi="Calibri"/>
          <w:i/>
        </w:rPr>
      </w:pPr>
    </w:p>
    <w:p w14:paraId="14B7BCB6" w14:textId="0B9B1B49" w:rsidR="00BC2C69" w:rsidRPr="006C2D36" w:rsidRDefault="00BC2C69" w:rsidP="00B46CA3">
      <w:pPr>
        <w:rPr>
          <w:rFonts w:ascii="Calibri" w:hAnsi="Calibri"/>
        </w:rPr>
      </w:pPr>
      <w:r w:rsidRPr="006C2D36">
        <w:rPr>
          <w:rFonts w:ascii="Calibri" w:hAnsi="Calibri"/>
        </w:rPr>
        <w:t>Document graphique permettant la visualisation tridimensionnelle, à l’échelle, des volumes architecturaux ou urbains. Il permet de challenger les informations récoltées en SHOD au regard des schéma, diagrammes, synopsis ou croquis réalisé</w:t>
      </w:r>
      <w:r w:rsidR="001620CC">
        <w:rPr>
          <w:rFonts w:ascii="Calibri" w:hAnsi="Calibri"/>
        </w:rPr>
        <w:t>s</w:t>
      </w:r>
      <w:r w:rsidRPr="006C2D36">
        <w:rPr>
          <w:rFonts w:ascii="Calibri" w:hAnsi="Calibri"/>
        </w:rPr>
        <w:t xml:space="preserve"> précédemment au regard des con</w:t>
      </w:r>
      <w:r w:rsidR="001620CC">
        <w:rPr>
          <w:rFonts w:ascii="Calibri" w:hAnsi="Calibri"/>
        </w:rPr>
        <w:t xml:space="preserve">traintes urbanistiques (PLU), </w:t>
      </w:r>
      <w:r w:rsidRPr="006C2D36">
        <w:rPr>
          <w:rFonts w:ascii="Calibri" w:hAnsi="Calibri"/>
        </w:rPr>
        <w:t>du site (réserves foncières…)</w:t>
      </w:r>
      <w:r w:rsidR="006C2D36" w:rsidRPr="006C2D36">
        <w:rPr>
          <w:rFonts w:ascii="Calibri" w:hAnsi="Calibri"/>
        </w:rPr>
        <w:t xml:space="preserve"> ou des </w:t>
      </w:r>
      <w:proofErr w:type="spellStart"/>
      <w:r w:rsidR="006C2D36" w:rsidRPr="006C2D36">
        <w:rPr>
          <w:rFonts w:ascii="Calibri" w:hAnsi="Calibri"/>
        </w:rPr>
        <w:t>process</w:t>
      </w:r>
      <w:proofErr w:type="spellEnd"/>
      <w:r w:rsidR="006C2D36" w:rsidRPr="006C2D36">
        <w:rPr>
          <w:rFonts w:ascii="Calibri" w:hAnsi="Calibri"/>
        </w:rPr>
        <w:t xml:space="preserve"> internes</w:t>
      </w:r>
      <w:r w:rsidRPr="006C2D36">
        <w:rPr>
          <w:rFonts w:ascii="Calibri" w:hAnsi="Calibri"/>
        </w:rPr>
        <w:t xml:space="preserve">. Cette trame étayée par la suite par l’architecte de l’opération permet de valider à l’échelle le postulat du programme et d’inscrire </w:t>
      </w:r>
      <w:r w:rsidR="00C10DC9" w:rsidRPr="006C2D36">
        <w:rPr>
          <w:rFonts w:ascii="Calibri" w:hAnsi="Calibri"/>
        </w:rPr>
        <w:t xml:space="preserve">le programme dans un processus itératif solide, limitant les risques de retour en phase d’étude architecturale. </w:t>
      </w:r>
      <w:r w:rsidR="006C2D36" w:rsidRPr="006C2D36">
        <w:rPr>
          <w:rFonts w:ascii="Calibri" w:hAnsi="Calibri"/>
        </w:rPr>
        <w:t>La démarche architecturale</w:t>
      </w:r>
      <w:r w:rsidR="001620CC">
        <w:rPr>
          <w:rFonts w:ascii="Calibri" w:hAnsi="Calibri"/>
        </w:rPr>
        <w:t xml:space="preserve"> reste entière et</w:t>
      </w:r>
      <w:r w:rsidR="006C2D36" w:rsidRPr="006C2D36">
        <w:rPr>
          <w:rFonts w:ascii="Calibri" w:hAnsi="Calibri"/>
        </w:rPr>
        <w:t xml:space="preserve"> a la possibilité par la suite de remettre en cause le postula du programme au profit d’une analyse peut être divergente, mais s’appuyant </w:t>
      </w:r>
      <w:r w:rsidR="001620CC">
        <w:rPr>
          <w:rFonts w:ascii="Calibri" w:hAnsi="Calibri"/>
        </w:rPr>
        <w:t>dans tous les cas</w:t>
      </w:r>
      <w:r w:rsidR="001620CC" w:rsidRPr="006C2D36">
        <w:rPr>
          <w:rFonts w:ascii="Calibri" w:hAnsi="Calibri"/>
        </w:rPr>
        <w:t xml:space="preserve"> </w:t>
      </w:r>
      <w:r w:rsidR="006C2D36" w:rsidRPr="006C2D36">
        <w:rPr>
          <w:rFonts w:ascii="Calibri" w:hAnsi="Calibri"/>
        </w:rPr>
        <w:t xml:space="preserve">sur des données communes. </w:t>
      </w:r>
    </w:p>
    <w:p w14:paraId="67C9CB47" w14:textId="54F0271E" w:rsidR="00C10DC9" w:rsidRDefault="00C10DC9" w:rsidP="00B46CA3">
      <w:pPr>
        <w:rPr>
          <w:rFonts w:ascii="Calibri" w:hAnsi="Calibri"/>
          <w:i/>
        </w:rPr>
      </w:pPr>
    </w:p>
    <w:p w14:paraId="54692A0F" w14:textId="1C19810B" w:rsidR="00BC2C69" w:rsidRDefault="00EA4B43" w:rsidP="00B46CA3">
      <w:pPr>
        <w:rPr>
          <w:rFonts w:ascii="Calibri" w:hAnsi="Calibri"/>
          <w:i/>
        </w:rPr>
      </w:pPr>
      <w:r>
        <w:rPr>
          <w:noProof/>
        </w:rPr>
        <w:drawing>
          <wp:anchor distT="0" distB="0" distL="114300" distR="114300" simplePos="0" relativeHeight="251872768" behindDoc="1" locked="0" layoutInCell="1" allowOverlap="1" wp14:anchorId="713520C4" wp14:editId="50FB3FF0">
            <wp:simplePos x="0" y="0"/>
            <wp:positionH relativeFrom="margin">
              <wp:align>center</wp:align>
            </wp:positionH>
            <wp:positionV relativeFrom="paragraph">
              <wp:posOffset>45690</wp:posOffset>
            </wp:positionV>
            <wp:extent cx="5060950" cy="3936365"/>
            <wp:effectExtent l="0" t="0" r="6350" b="6985"/>
            <wp:wrapTight wrapText="bothSides">
              <wp:wrapPolygon edited="0">
                <wp:start x="0" y="0"/>
                <wp:lineTo x="0" y="21534"/>
                <wp:lineTo x="21546" y="21534"/>
                <wp:lineTo x="21546" y="0"/>
                <wp:lineTo x="0" y="0"/>
              </wp:wrapPolygon>
            </wp:wrapTight>
            <wp:docPr id="34" name="Image 34" descr="Cité Municipale de Bonneuil-Sur-Marne / ECDM Architectes | Diagram  architecture, Architecture design presentation, Architecture concept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té Municipale de Bonneuil-Sur-Marne / ECDM Architectes | Diagram  architecture, Architecture design presentation, Architecture concept diagram"/>
                    <pic:cNvPicPr>
                      <a:picLocks noChangeAspect="1" noChangeArrowheads="1"/>
                    </pic:cNvPicPr>
                  </pic:nvPicPr>
                  <pic:blipFill rotWithShape="1">
                    <a:blip r:embed="rId17">
                      <a:extLst>
                        <a:ext uri="{28A0092B-C50C-407E-A947-70E740481C1C}">
                          <a14:useLocalDpi xmlns:a14="http://schemas.microsoft.com/office/drawing/2010/main" val="0"/>
                        </a:ext>
                      </a:extLst>
                    </a:blip>
                    <a:srcRect l="16491" t="15036"/>
                    <a:stretch/>
                  </pic:blipFill>
                  <pic:spPr bwMode="auto">
                    <a:xfrm>
                      <a:off x="0" y="0"/>
                      <a:ext cx="5060950" cy="39363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B23DEBA" w14:textId="67AD90CC" w:rsidR="00BC2C69" w:rsidRDefault="00BC2C69" w:rsidP="00B46CA3">
      <w:pPr>
        <w:rPr>
          <w:rFonts w:ascii="Calibri" w:hAnsi="Calibri"/>
          <w:i/>
        </w:rPr>
      </w:pPr>
    </w:p>
    <w:p w14:paraId="0898DCEC" w14:textId="58468D8E" w:rsidR="00BC2C69" w:rsidRDefault="00BC2C69" w:rsidP="00B46CA3">
      <w:pPr>
        <w:rPr>
          <w:rFonts w:ascii="Calibri" w:hAnsi="Calibri"/>
          <w:i/>
        </w:rPr>
      </w:pPr>
    </w:p>
    <w:p w14:paraId="25B15C26" w14:textId="0DAC5EC9" w:rsidR="00BC2C69" w:rsidRDefault="00BC2C69" w:rsidP="00B46CA3">
      <w:pPr>
        <w:rPr>
          <w:rFonts w:ascii="Calibri" w:hAnsi="Calibri"/>
          <w:i/>
        </w:rPr>
      </w:pPr>
    </w:p>
    <w:p w14:paraId="28BD0875" w14:textId="7F484B7D" w:rsidR="00C10DC9" w:rsidRDefault="00C10DC9" w:rsidP="00B46CA3">
      <w:pPr>
        <w:rPr>
          <w:rFonts w:ascii="Calibri" w:hAnsi="Calibri"/>
          <w:i/>
        </w:rPr>
      </w:pPr>
    </w:p>
    <w:p w14:paraId="1384F3B9" w14:textId="28ADB19D" w:rsidR="00C10DC9" w:rsidRDefault="00C10DC9" w:rsidP="00B46CA3">
      <w:pPr>
        <w:rPr>
          <w:rFonts w:ascii="Calibri" w:hAnsi="Calibri"/>
          <w:i/>
        </w:rPr>
      </w:pPr>
    </w:p>
    <w:p w14:paraId="2A838D22" w14:textId="30554F93" w:rsidR="00C10DC9" w:rsidRDefault="00C10DC9" w:rsidP="00B46CA3">
      <w:pPr>
        <w:rPr>
          <w:rFonts w:ascii="Calibri" w:hAnsi="Calibri"/>
          <w:i/>
        </w:rPr>
      </w:pPr>
    </w:p>
    <w:p w14:paraId="53DA961D" w14:textId="05FF89F8" w:rsidR="00C10DC9" w:rsidRDefault="00C10DC9" w:rsidP="00B46CA3">
      <w:pPr>
        <w:rPr>
          <w:rFonts w:ascii="Calibri" w:hAnsi="Calibri"/>
          <w:i/>
        </w:rPr>
      </w:pPr>
    </w:p>
    <w:p w14:paraId="375CAF75" w14:textId="08419181" w:rsidR="00C10DC9" w:rsidRDefault="00C10DC9" w:rsidP="00B46CA3">
      <w:pPr>
        <w:rPr>
          <w:rFonts w:ascii="Calibri" w:hAnsi="Calibri"/>
          <w:i/>
        </w:rPr>
      </w:pPr>
    </w:p>
    <w:p w14:paraId="5677BC62" w14:textId="6A3B66B1" w:rsidR="00C10DC9" w:rsidRDefault="00C10DC9" w:rsidP="00B46CA3">
      <w:pPr>
        <w:rPr>
          <w:rFonts w:ascii="Calibri" w:hAnsi="Calibri"/>
          <w:i/>
        </w:rPr>
      </w:pPr>
    </w:p>
    <w:p w14:paraId="03DF7B7B" w14:textId="5AB600C0" w:rsidR="00C10DC9" w:rsidRDefault="00C10DC9" w:rsidP="00B46CA3">
      <w:pPr>
        <w:rPr>
          <w:rFonts w:ascii="Calibri" w:hAnsi="Calibri"/>
          <w:i/>
        </w:rPr>
      </w:pPr>
    </w:p>
    <w:p w14:paraId="13479EC5" w14:textId="519704B4" w:rsidR="00C10DC9" w:rsidRDefault="00C10DC9" w:rsidP="00B46CA3">
      <w:pPr>
        <w:rPr>
          <w:rFonts w:ascii="Calibri" w:hAnsi="Calibri"/>
          <w:i/>
        </w:rPr>
      </w:pPr>
    </w:p>
    <w:p w14:paraId="299C431C" w14:textId="7E5B2758" w:rsidR="00C10DC9" w:rsidRDefault="00C10DC9" w:rsidP="00B46CA3">
      <w:pPr>
        <w:rPr>
          <w:rFonts w:ascii="Calibri" w:hAnsi="Calibri"/>
          <w:i/>
        </w:rPr>
      </w:pPr>
    </w:p>
    <w:p w14:paraId="0A015FBF" w14:textId="15BBE977" w:rsidR="00C10DC9" w:rsidRDefault="00C10DC9" w:rsidP="00B46CA3">
      <w:pPr>
        <w:rPr>
          <w:rFonts w:ascii="Calibri" w:hAnsi="Calibri"/>
          <w:i/>
        </w:rPr>
      </w:pPr>
    </w:p>
    <w:p w14:paraId="64F83679" w14:textId="56270C4D" w:rsidR="00C10DC9" w:rsidRDefault="00C10DC9" w:rsidP="00B46CA3">
      <w:pPr>
        <w:rPr>
          <w:rFonts w:ascii="Calibri" w:hAnsi="Calibri"/>
          <w:i/>
        </w:rPr>
      </w:pPr>
    </w:p>
    <w:p w14:paraId="330FCB34" w14:textId="169C5371" w:rsidR="00C10DC9" w:rsidRDefault="00C10DC9" w:rsidP="00B46CA3">
      <w:pPr>
        <w:rPr>
          <w:rFonts w:ascii="Calibri" w:hAnsi="Calibri"/>
          <w:i/>
        </w:rPr>
      </w:pPr>
    </w:p>
    <w:p w14:paraId="0639D79E" w14:textId="7A76624F" w:rsidR="00C10DC9" w:rsidRDefault="00C10DC9" w:rsidP="00B46CA3">
      <w:pPr>
        <w:rPr>
          <w:rFonts w:ascii="Calibri" w:hAnsi="Calibri"/>
          <w:i/>
        </w:rPr>
      </w:pPr>
    </w:p>
    <w:p w14:paraId="2AA65BEC" w14:textId="77777777" w:rsidR="00C10DC9" w:rsidRDefault="00C10DC9" w:rsidP="00B46CA3">
      <w:pPr>
        <w:rPr>
          <w:rFonts w:ascii="Calibri" w:hAnsi="Calibri"/>
          <w:i/>
        </w:rPr>
      </w:pPr>
    </w:p>
    <w:p w14:paraId="04A0913C" w14:textId="77777777" w:rsidR="00BC2C69" w:rsidRPr="007374EE" w:rsidRDefault="00BC2C69" w:rsidP="00B46CA3">
      <w:pPr>
        <w:rPr>
          <w:rFonts w:ascii="Calibri" w:hAnsi="Calibri"/>
          <w:i/>
        </w:rPr>
      </w:pPr>
    </w:p>
    <w:p w14:paraId="01C4FB3C" w14:textId="77777777" w:rsidR="00A91BEF" w:rsidRPr="00A91BEF" w:rsidRDefault="008A46D6" w:rsidP="00FC11C3">
      <w:pPr>
        <w:pStyle w:val="Titre2bis"/>
      </w:pPr>
      <w:bookmarkStart w:id="130" w:name="_Toc29202681"/>
      <w:r>
        <w:lastRenderedPageBreak/>
        <w:t xml:space="preserve">DESCRIPTIF FONCTIONNEL DU </w:t>
      </w:r>
      <w:r w:rsidR="00FE6375">
        <w:t>B</w:t>
      </w:r>
      <w:r w:rsidR="00FE6375">
        <w:rPr>
          <w:rFonts w:cs="Calibri"/>
        </w:rPr>
        <w:t>Â</w:t>
      </w:r>
      <w:r w:rsidR="00A91BEF" w:rsidRPr="00A91BEF">
        <w:t>TIMENT</w:t>
      </w:r>
      <w:bookmarkEnd w:id="130"/>
    </w:p>
    <w:p w14:paraId="7CE6E9DC" w14:textId="77777777" w:rsidR="00F611D4" w:rsidRDefault="00A91BEF" w:rsidP="00A91BEF">
      <w:pPr>
        <w:pStyle w:val="Titre3"/>
        <w:ind w:left="908" w:hanging="454"/>
        <w:rPr>
          <w:rFonts w:ascii="Calibri" w:hAnsi="Calibri"/>
        </w:rPr>
      </w:pPr>
      <w:bookmarkStart w:id="131" w:name="_Toc29202682"/>
      <w:r>
        <w:rPr>
          <w:rFonts w:ascii="Calibri" w:hAnsi="Calibri"/>
        </w:rPr>
        <w:t>Schéma fonctionnel du bâtiment</w:t>
      </w:r>
      <w:bookmarkEnd w:id="131"/>
      <w:r>
        <w:rPr>
          <w:rFonts w:ascii="Calibri" w:hAnsi="Calibri"/>
        </w:rPr>
        <w:t xml:space="preserve"> </w:t>
      </w:r>
    </w:p>
    <w:p w14:paraId="41A69E8D" w14:textId="77777777" w:rsidR="00A91BEF" w:rsidRDefault="00A91BEF" w:rsidP="003E2796">
      <w:pPr>
        <w:ind w:left="454"/>
      </w:pPr>
    </w:p>
    <w:p w14:paraId="301D5AEB" w14:textId="77777777" w:rsidR="00A91BEF" w:rsidRDefault="00A91BEF" w:rsidP="003E2796">
      <w:pPr>
        <w:ind w:left="454"/>
      </w:pPr>
    </w:p>
    <w:p w14:paraId="7135BF16" w14:textId="77777777" w:rsidR="00A91BEF" w:rsidRDefault="00A91BEF" w:rsidP="003E2796">
      <w:pPr>
        <w:ind w:left="454"/>
      </w:pPr>
    </w:p>
    <w:p w14:paraId="35F0A767" w14:textId="4DAE1F09" w:rsidR="00A91BEF" w:rsidRDefault="00A91BEF" w:rsidP="003E2796">
      <w:pPr>
        <w:ind w:left="454"/>
      </w:pPr>
    </w:p>
    <w:p w14:paraId="4EEAB369" w14:textId="1E580DCD" w:rsidR="00D36810" w:rsidRDefault="00D36810" w:rsidP="003E2796">
      <w:pPr>
        <w:ind w:left="454"/>
      </w:pPr>
    </w:p>
    <w:p w14:paraId="33163A01" w14:textId="4569A8E6" w:rsidR="00D36810" w:rsidRDefault="00D36810" w:rsidP="003E2796">
      <w:pPr>
        <w:ind w:left="454"/>
      </w:pPr>
    </w:p>
    <w:p w14:paraId="018150C8" w14:textId="552B0825" w:rsidR="00D36810" w:rsidRDefault="00D36810" w:rsidP="003E2796">
      <w:pPr>
        <w:ind w:left="454"/>
      </w:pPr>
    </w:p>
    <w:p w14:paraId="6EE45DFD" w14:textId="4D6E79EA" w:rsidR="00D36810" w:rsidRDefault="00D36810" w:rsidP="003E2796">
      <w:pPr>
        <w:ind w:left="454"/>
      </w:pPr>
    </w:p>
    <w:p w14:paraId="2247DA01" w14:textId="77777777" w:rsidR="00D36810" w:rsidRDefault="00D36810" w:rsidP="003E2796">
      <w:pPr>
        <w:ind w:left="454"/>
      </w:pPr>
    </w:p>
    <w:p w14:paraId="6C52F05C" w14:textId="77777777" w:rsidR="00A91BEF" w:rsidRDefault="00A91BEF" w:rsidP="003E2796">
      <w:pPr>
        <w:ind w:left="454"/>
      </w:pPr>
    </w:p>
    <w:p w14:paraId="44DBE060" w14:textId="77777777" w:rsidR="00A91BEF" w:rsidRDefault="00A91BEF" w:rsidP="003E2796">
      <w:pPr>
        <w:ind w:left="454"/>
      </w:pPr>
    </w:p>
    <w:p w14:paraId="423B8C88" w14:textId="77777777" w:rsidR="00A91BEF" w:rsidRPr="00A91BEF" w:rsidRDefault="00A91BEF" w:rsidP="003E2796">
      <w:pPr>
        <w:ind w:left="454"/>
      </w:pPr>
    </w:p>
    <w:p w14:paraId="018B0617" w14:textId="77777777" w:rsidR="00A91BEF" w:rsidRPr="00A91BEF" w:rsidRDefault="00A91BEF" w:rsidP="003E2796">
      <w:pPr>
        <w:ind w:left="454"/>
        <w:jc w:val="center"/>
        <w:rPr>
          <w:rFonts w:ascii="Calibri" w:hAnsi="Calibri"/>
        </w:rPr>
      </w:pPr>
      <w:r w:rsidRPr="00A91BEF">
        <w:rPr>
          <w:rFonts w:ascii="Calibri" w:hAnsi="Calibri"/>
        </w:rPr>
        <w:t xml:space="preserve">Insérer </w:t>
      </w:r>
      <w:r>
        <w:rPr>
          <w:rFonts w:ascii="Calibri" w:hAnsi="Calibri"/>
        </w:rPr>
        <w:t xml:space="preserve">le </w:t>
      </w:r>
      <w:r w:rsidR="002A5005">
        <w:rPr>
          <w:rFonts w:ascii="Calibri" w:hAnsi="Calibri"/>
        </w:rPr>
        <w:t xml:space="preserve">schéma fonctionnel du bâtiment </w:t>
      </w:r>
    </w:p>
    <w:p w14:paraId="4D755B2C" w14:textId="77777777" w:rsidR="00A91BEF" w:rsidRPr="00A91BEF" w:rsidRDefault="00A91BEF" w:rsidP="003E2796">
      <w:pPr>
        <w:ind w:left="454"/>
        <w:rPr>
          <w:rFonts w:ascii="Calibri" w:hAnsi="Calibri"/>
        </w:rPr>
      </w:pPr>
    </w:p>
    <w:p w14:paraId="2A379761" w14:textId="77777777" w:rsidR="00A91BEF" w:rsidRPr="00A91BEF" w:rsidRDefault="00A91BEF" w:rsidP="003E2796">
      <w:pPr>
        <w:ind w:left="454"/>
        <w:rPr>
          <w:rFonts w:ascii="Calibri" w:hAnsi="Calibri"/>
        </w:rPr>
      </w:pPr>
    </w:p>
    <w:p w14:paraId="31B734DD" w14:textId="77777777" w:rsidR="00A91BEF" w:rsidRPr="00A91BEF" w:rsidRDefault="00A91BEF" w:rsidP="003E2796">
      <w:pPr>
        <w:ind w:left="454"/>
        <w:rPr>
          <w:rFonts w:ascii="Calibri" w:hAnsi="Calibri"/>
        </w:rPr>
      </w:pPr>
    </w:p>
    <w:p w14:paraId="5C73C6D8" w14:textId="77777777" w:rsidR="00A91BEF" w:rsidRPr="00A91BEF" w:rsidRDefault="00A91BEF" w:rsidP="003E2796">
      <w:pPr>
        <w:ind w:left="454"/>
        <w:rPr>
          <w:rFonts w:ascii="Calibri" w:hAnsi="Calibri"/>
        </w:rPr>
      </w:pPr>
    </w:p>
    <w:p w14:paraId="60A02E06" w14:textId="77777777" w:rsidR="00A91BEF" w:rsidRPr="00A91BEF" w:rsidRDefault="00A91BEF" w:rsidP="003E2796">
      <w:pPr>
        <w:ind w:left="454"/>
        <w:rPr>
          <w:rFonts w:ascii="Calibri" w:hAnsi="Calibri"/>
        </w:rPr>
      </w:pPr>
    </w:p>
    <w:p w14:paraId="7C12890C" w14:textId="77777777" w:rsidR="00A91BEF" w:rsidRPr="00A91BEF" w:rsidRDefault="00A91BEF" w:rsidP="003E2796">
      <w:pPr>
        <w:ind w:left="454"/>
        <w:rPr>
          <w:rFonts w:ascii="Calibri" w:hAnsi="Calibri"/>
        </w:rPr>
      </w:pPr>
    </w:p>
    <w:p w14:paraId="6E208EA3" w14:textId="77777777" w:rsidR="00A91BEF" w:rsidRPr="00A91BEF" w:rsidRDefault="00A91BEF" w:rsidP="003E2796">
      <w:pPr>
        <w:ind w:left="454"/>
        <w:rPr>
          <w:rFonts w:ascii="Calibri" w:hAnsi="Calibri"/>
        </w:rPr>
      </w:pPr>
    </w:p>
    <w:p w14:paraId="720CF806" w14:textId="77777777" w:rsidR="00A91BEF" w:rsidRPr="00A91BEF" w:rsidRDefault="00A91BEF" w:rsidP="003E2796">
      <w:pPr>
        <w:ind w:left="454"/>
        <w:rPr>
          <w:rFonts w:ascii="Calibri" w:hAnsi="Calibri"/>
        </w:rPr>
      </w:pPr>
    </w:p>
    <w:p w14:paraId="76940546" w14:textId="77777777" w:rsidR="00A91BEF" w:rsidRPr="00A91BEF" w:rsidRDefault="00A91BEF" w:rsidP="00B64DA9">
      <w:pPr>
        <w:tabs>
          <w:tab w:val="left" w:pos="13308"/>
        </w:tabs>
        <w:ind w:left="454"/>
        <w:rPr>
          <w:rFonts w:ascii="Calibri" w:hAnsi="Calibri"/>
        </w:rPr>
      </w:pPr>
    </w:p>
    <w:p w14:paraId="279B3B74" w14:textId="77777777" w:rsidR="00A91BEF" w:rsidRPr="00A91BEF" w:rsidRDefault="00A91BEF" w:rsidP="003E2796">
      <w:pPr>
        <w:ind w:left="454"/>
        <w:rPr>
          <w:rFonts w:ascii="Calibri" w:hAnsi="Calibri"/>
        </w:rPr>
      </w:pPr>
    </w:p>
    <w:p w14:paraId="09448FB6" w14:textId="77777777" w:rsidR="00A91BEF" w:rsidRPr="00A91BEF" w:rsidRDefault="00A91BEF" w:rsidP="003E2796">
      <w:pPr>
        <w:ind w:left="454"/>
        <w:rPr>
          <w:rFonts w:ascii="Calibri" w:hAnsi="Calibri"/>
        </w:rPr>
      </w:pPr>
    </w:p>
    <w:p w14:paraId="2649DFEF" w14:textId="77777777" w:rsidR="00A91BEF" w:rsidRPr="00A91BEF" w:rsidRDefault="00A91BEF" w:rsidP="003E2796">
      <w:pPr>
        <w:ind w:left="454"/>
        <w:rPr>
          <w:rFonts w:ascii="Calibri" w:hAnsi="Calibri"/>
        </w:rPr>
      </w:pPr>
    </w:p>
    <w:p w14:paraId="7B208ABE" w14:textId="77777777" w:rsidR="00A91BEF" w:rsidRPr="00A91BEF" w:rsidRDefault="00A91BEF" w:rsidP="003E2796">
      <w:pPr>
        <w:ind w:left="454"/>
        <w:rPr>
          <w:rFonts w:ascii="Calibri" w:hAnsi="Calibri"/>
        </w:rPr>
      </w:pPr>
    </w:p>
    <w:p w14:paraId="2A77A0B2" w14:textId="77777777" w:rsidR="00A91BEF" w:rsidRPr="00A91BEF" w:rsidRDefault="00A91BEF" w:rsidP="003E2796">
      <w:pPr>
        <w:ind w:left="454"/>
        <w:rPr>
          <w:rFonts w:ascii="Calibri" w:hAnsi="Calibri"/>
        </w:rPr>
      </w:pPr>
    </w:p>
    <w:p w14:paraId="4A5CA84D" w14:textId="77777777" w:rsidR="00A91BEF" w:rsidRPr="00A91BEF" w:rsidRDefault="00A91BEF" w:rsidP="003E2796">
      <w:pPr>
        <w:ind w:left="454"/>
        <w:rPr>
          <w:rFonts w:ascii="Calibri" w:hAnsi="Calibri"/>
        </w:rPr>
      </w:pPr>
    </w:p>
    <w:p w14:paraId="75AD1C2F" w14:textId="25FDF3FF" w:rsidR="00A91BEF" w:rsidRPr="00A91BEF" w:rsidRDefault="00A91BEF" w:rsidP="00A91BEF">
      <w:pPr>
        <w:sectPr w:rsidR="00A91BEF" w:rsidRPr="00A91BEF" w:rsidSect="00521835">
          <w:footerReference w:type="default" r:id="rId18"/>
          <w:pgSz w:w="16838" w:h="11906" w:orient="landscape" w:code="9"/>
          <w:pgMar w:top="1361" w:right="851" w:bottom="284" w:left="851" w:header="907" w:footer="170" w:gutter="0"/>
          <w:cols w:space="708"/>
          <w:docGrid w:linePitch="360"/>
        </w:sectPr>
      </w:pPr>
    </w:p>
    <w:p w14:paraId="0D1F1E8E" w14:textId="77777777" w:rsidR="00A91BEF" w:rsidRPr="006515F7" w:rsidRDefault="00A91BEF" w:rsidP="00A91BEF">
      <w:pPr>
        <w:pStyle w:val="Titre3"/>
        <w:spacing w:before="0"/>
        <w:ind w:left="908" w:hanging="454"/>
        <w:rPr>
          <w:rFonts w:ascii="Calibri" w:hAnsi="Calibri"/>
          <w:color w:val="FF0000"/>
        </w:rPr>
      </w:pPr>
      <w:bookmarkStart w:id="132" w:name="_Toc29202683"/>
      <w:r>
        <w:rPr>
          <w:rFonts w:ascii="Calibri" w:hAnsi="Calibri"/>
        </w:rPr>
        <w:lastRenderedPageBreak/>
        <w:t>Description sommaire des locaux du bâtiment</w:t>
      </w:r>
      <w:bookmarkEnd w:id="132"/>
      <w:r>
        <w:rPr>
          <w:rFonts w:ascii="Calibri" w:hAnsi="Calibri"/>
        </w:rPr>
        <w:t xml:space="preserve"> </w:t>
      </w:r>
    </w:p>
    <w:tbl>
      <w:tblPr>
        <w:tblW w:w="9916" w:type="dxa"/>
        <w:tblCellMar>
          <w:left w:w="70" w:type="dxa"/>
          <w:right w:w="70" w:type="dxa"/>
        </w:tblCellMar>
        <w:tblLook w:val="04A0" w:firstRow="1" w:lastRow="0" w:firstColumn="1" w:lastColumn="0" w:noHBand="0" w:noVBand="1"/>
      </w:tblPr>
      <w:tblGrid>
        <w:gridCol w:w="2404"/>
        <w:gridCol w:w="3118"/>
        <w:gridCol w:w="1843"/>
        <w:gridCol w:w="2551"/>
      </w:tblGrid>
      <w:tr w:rsidR="00A91BEF" w:rsidRPr="00370AE5" w14:paraId="3BEADDFB" w14:textId="77777777" w:rsidTr="002247D1">
        <w:trPr>
          <w:trHeight w:val="680"/>
        </w:trPr>
        <w:tc>
          <w:tcPr>
            <w:tcW w:w="24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3DB37" w14:textId="77777777" w:rsidR="00A91BEF" w:rsidRPr="00370AE5" w:rsidRDefault="00A91BEF" w:rsidP="00A91BEF">
            <w:pPr>
              <w:jc w:val="center"/>
              <w:rPr>
                <w:rFonts w:asciiTheme="minorHAnsi" w:eastAsia="Times New Roman" w:hAnsiTheme="minorHAnsi"/>
                <w:color w:val="000000"/>
                <w:szCs w:val="20"/>
              </w:rPr>
            </w:pPr>
            <w:r w:rsidRPr="00370AE5">
              <w:rPr>
                <w:rFonts w:asciiTheme="minorHAnsi" w:eastAsia="Times New Roman" w:hAnsiTheme="minorHAnsi"/>
                <w:color w:val="000000"/>
                <w:szCs w:val="20"/>
              </w:rPr>
              <w:t>Local / Désignation</w:t>
            </w:r>
          </w:p>
        </w:tc>
        <w:tc>
          <w:tcPr>
            <w:tcW w:w="3118" w:type="dxa"/>
            <w:tcBorders>
              <w:top w:val="single" w:sz="4" w:space="0" w:color="auto"/>
              <w:left w:val="nil"/>
              <w:bottom w:val="single" w:sz="4" w:space="0" w:color="auto"/>
              <w:right w:val="single" w:sz="4" w:space="0" w:color="auto"/>
            </w:tcBorders>
            <w:shd w:val="clear" w:color="auto" w:fill="auto"/>
            <w:noWrap/>
            <w:vAlign w:val="center"/>
            <w:hideMark/>
          </w:tcPr>
          <w:p w14:paraId="295DBE93" w14:textId="77777777" w:rsidR="00A91BEF" w:rsidRPr="00370AE5" w:rsidRDefault="00A91BEF" w:rsidP="00A91BEF">
            <w:pPr>
              <w:jc w:val="center"/>
              <w:rPr>
                <w:rFonts w:asciiTheme="minorHAnsi" w:eastAsia="Times New Roman" w:hAnsiTheme="minorHAnsi"/>
                <w:color w:val="000000"/>
                <w:szCs w:val="20"/>
              </w:rPr>
            </w:pPr>
            <w:r w:rsidRPr="00370AE5">
              <w:rPr>
                <w:rFonts w:asciiTheme="minorHAnsi" w:eastAsia="Times New Roman" w:hAnsiTheme="minorHAnsi"/>
                <w:color w:val="000000"/>
                <w:szCs w:val="20"/>
              </w:rPr>
              <w:t>Utilisation principale</w:t>
            </w:r>
            <w:r w:rsidR="002247D1">
              <w:rPr>
                <w:rFonts w:asciiTheme="minorHAnsi" w:eastAsia="Times New Roman" w:hAnsiTheme="minorHAnsi"/>
                <w:color w:val="000000"/>
                <w:szCs w:val="20"/>
              </w:rPr>
              <w:t xml:space="preserve"> et nombre de personne</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C64CEF8" w14:textId="77777777" w:rsidR="00A91BEF" w:rsidRPr="00370AE5" w:rsidRDefault="00A91BEF" w:rsidP="002247D1">
            <w:pPr>
              <w:jc w:val="center"/>
              <w:rPr>
                <w:rFonts w:asciiTheme="minorHAnsi" w:eastAsia="Times New Roman" w:hAnsiTheme="minorHAnsi"/>
                <w:color w:val="000000"/>
                <w:szCs w:val="20"/>
              </w:rPr>
            </w:pPr>
            <w:r w:rsidRPr="00370AE5">
              <w:rPr>
                <w:rFonts w:asciiTheme="minorHAnsi" w:eastAsia="Times New Roman" w:hAnsiTheme="minorHAnsi"/>
                <w:color w:val="000000"/>
                <w:szCs w:val="20"/>
              </w:rPr>
              <w:t xml:space="preserve">Surface </w:t>
            </w:r>
            <w:r w:rsidR="002247D1">
              <w:rPr>
                <w:rFonts w:asciiTheme="minorHAnsi" w:eastAsia="Times New Roman" w:hAnsiTheme="minorHAnsi"/>
                <w:color w:val="000000"/>
                <w:szCs w:val="20"/>
              </w:rPr>
              <w:t>du local/pièce</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14:paraId="1264B11A" w14:textId="77777777" w:rsidR="00A91BEF" w:rsidRPr="00370AE5" w:rsidRDefault="00A91BEF" w:rsidP="00A91BEF">
            <w:pPr>
              <w:jc w:val="center"/>
              <w:rPr>
                <w:rFonts w:asciiTheme="minorHAnsi" w:eastAsia="Times New Roman" w:hAnsiTheme="minorHAnsi"/>
                <w:color w:val="000000"/>
                <w:szCs w:val="20"/>
              </w:rPr>
            </w:pPr>
            <w:r w:rsidRPr="00370AE5">
              <w:rPr>
                <w:rFonts w:asciiTheme="minorHAnsi" w:eastAsia="Times New Roman" w:hAnsiTheme="minorHAnsi"/>
                <w:color w:val="000000"/>
                <w:szCs w:val="20"/>
              </w:rPr>
              <w:t>Eléments</w:t>
            </w:r>
            <w:r w:rsidR="002247D1">
              <w:rPr>
                <w:rFonts w:asciiTheme="minorHAnsi" w:eastAsia="Times New Roman" w:hAnsiTheme="minorHAnsi"/>
                <w:color w:val="000000"/>
                <w:szCs w:val="20"/>
              </w:rPr>
              <w:t xml:space="preserve"> principaux</w:t>
            </w:r>
          </w:p>
        </w:tc>
      </w:tr>
      <w:tr w:rsidR="002247D1" w:rsidRPr="00370AE5" w14:paraId="0EBC6C69" w14:textId="77777777" w:rsidTr="002247D1">
        <w:trPr>
          <w:trHeight w:val="624"/>
        </w:trPr>
        <w:tc>
          <w:tcPr>
            <w:tcW w:w="2404" w:type="dxa"/>
            <w:tcBorders>
              <w:top w:val="nil"/>
              <w:left w:val="single" w:sz="4" w:space="0" w:color="auto"/>
              <w:bottom w:val="single" w:sz="4" w:space="0" w:color="auto"/>
              <w:right w:val="single" w:sz="4" w:space="0" w:color="auto"/>
            </w:tcBorders>
            <w:shd w:val="clear" w:color="auto" w:fill="auto"/>
            <w:noWrap/>
            <w:vAlign w:val="center"/>
          </w:tcPr>
          <w:p w14:paraId="3C52AE1E" w14:textId="77777777" w:rsidR="002247D1" w:rsidRPr="00370AE5" w:rsidRDefault="00FB6FFA" w:rsidP="002247D1">
            <w:pPr>
              <w:jc w:val="left"/>
              <w:rPr>
                <w:rFonts w:asciiTheme="minorHAnsi" w:eastAsia="Times New Roman" w:hAnsiTheme="minorHAnsi"/>
                <w:color w:val="000000"/>
                <w:szCs w:val="20"/>
              </w:rPr>
            </w:pPr>
            <w:r>
              <w:rPr>
                <w:rFonts w:asciiTheme="minorHAnsi" w:eastAsia="Times New Roman" w:hAnsiTheme="minorHAnsi"/>
                <w:color w:val="000000"/>
                <w:szCs w:val="20"/>
              </w:rPr>
              <w:t>…</w:t>
            </w:r>
          </w:p>
        </w:tc>
        <w:tc>
          <w:tcPr>
            <w:tcW w:w="3118" w:type="dxa"/>
            <w:tcBorders>
              <w:top w:val="nil"/>
              <w:left w:val="nil"/>
              <w:bottom w:val="single" w:sz="4" w:space="0" w:color="auto"/>
              <w:right w:val="single" w:sz="4" w:space="0" w:color="auto"/>
            </w:tcBorders>
            <w:shd w:val="clear" w:color="auto" w:fill="auto"/>
            <w:noWrap/>
            <w:vAlign w:val="center"/>
          </w:tcPr>
          <w:p w14:paraId="4AEE76C3" w14:textId="77777777" w:rsidR="002247D1" w:rsidRPr="00370AE5" w:rsidRDefault="002247D1" w:rsidP="00A91BEF">
            <w:pPr>
              <w:jc w:val="center"/>
              <w:rPr>
                <w:rFonts w:asciiTheme="minorHAnsi" w:eastAsia="Times New Roman" w:hAnsiTheme="minorHAnsi"/>
                <w:color w:val="000000"/>
                <w:szCs w:val="20"/>
              </w:rPr>
            </w:pPr>
          </w:p>
        </w:tc>
        <w:tc>
          <w:tcPr>
            <w:tcW w:w="1843" w:type="dxa"/>
            <w:tcBorders>
              <w:top w:val="nil"/>
              <w:left w:val="nil"/>
              <w:bottom w:val="single" w:sz="4" w:space="0" w:color="auto"/>
              <w:right w:val="single" w:sz="4" w:space="0" w:color="auto"/>
            </w:tcBorders>
            <w:shd w:val="clear" w:color="auto" w:fill="auto"/>
            <w:noWrap/>
            <w:vAlign w:val="center"/>
          </w:tcPr>
          <w:p w14:paraId="394EE3B8" w14:textId="77777777" w:rsidR="002247D1" w:rsidRPr="00370AE5" w:rsidRDefault="002247D1" w:rsidP="00A91BEF">
            <w:pPr>
              <w:jc w:val="center"/>
              <w:rPr>
                <w:rFonts w:asciiTheme="minorHAnsi" w:eastAsia="Times New Roman" w:hAnsiTheme="minorHAnsi"/>
                <w:color w:val="000000"/>
                <w:szCs w:val="20"/>
              </w:rPr>
            </w:pPr>
          </w:p>
        </w:tc>
        <w:tc>
          <w:tcPr>
            <w:tcW w:w="2551" w:type="dxa"/>
            <w:tcBorders>
              <w:top w:val="nil"/>
              <w:left w:val="nil"/>
              <w:bottom w:val="single" w:sz="4" w:space="0" w:color="auto"/>
              <w:right w:val="single" w:sz="4" w:space="0" w:color="auto"/>
            </w:tcBorders>
            <w:shd w:val="clear" w:color="auto" w:fill="auto"/>
            <w:vAlign w:val="center"/>
          </w:tcPr>
          <w:p w14:paraId="2282CB42" w14:textId="77777777" w:rsidR="002247D1" w:rsidRPr="00370AE5" w:rsidRDefault="002247D1" w:rsidP="00A91BEF">
            <w:pPr>
              <w:jc w:val="center"/>
              <w:rPr>
                <w:rFonts w:asciiTheme="minorHAnsi" w:eastAsia="Times New Roman" w:hAnsiTheme="minorHAnsi"/>
                <w:color w:val="000000"/>
                <w:szCs w:val="20"/>
              </w:rPr>
            </w:pPr>
          </w:p>
        </w:tc>
      </w:tr>
      <w:tr w:rsidR="00A91BEF" w:rsidRPr="00370AE5" w14:paraId="41A775A2" w14:textId="77777777" w:rsidTr="002247D1">
        <w:trPr>
          <w:trHeight w:val="624"/>
        </w:trPr>
        <w:tc>
          <w:tcPr>
            <w:tcW w:w="2404" w:type="dxa"/>
            <w:tcBorders>
              <w:top w:val="nil"/>
              <w:left w:val="single" w:sz="4" w:space="0" w:color="auto"/>
              <w:bottom w:val="single" w:sz="4" w:space="0" w:color="auto"/>
              <w:right w:val="single" w:sz="4" w:space="0" w:color="auto"/>
            </w:tcBorders>
            <w:shd w:val="clear" w:color="auto" w:fill="auto"/>
            <w:noWrap/>
            <w:vAlign w:val="center"/>
            <w:hideMark/>
          </w:tcPr>
          <w:p w14:paraId="6D97ABEB" w14:textId="77777777" w:rsidR="00A91BEF" w:rsidRPr="00370AE5" w:rsidRDefault="00A91BEF" w:rsidP="002247D1">
            <w:pPr>
              <w:jc w:val="left"/>
              <w:rPr>
                <w:rFonts w:asciiTheme="minorHAnsi" w:eastAsia="Times New Roman" w:hAnsiTheme="minorHAnsi"/>
                <w:color w:val="000000"/>
                <w:szCs w:val="20"/>
              </w:rPr>
            </w:pPr>
            <w:r w:rsidRPr="00370AE5">
              <w:rPr>
                <w:rFonts w:asciiTheme="minorHAnsi" w:eastAsia="Times New Roman" w:hAnsiTheme="minorHAnsi"/>
                <w:color w:val="000000"/>
                <w:szCs w:val="20"/>
              </w:rPr>
              <w:t>Local sanitaire</w:t>
            </w:r>
          </w:p>
        </w:tc>
        <w:tc>
          <w:tcPr>
            <w:tcW w:w="3118" w:type="dxa"/>
            <w:tcBorders>
              <w:top w:val="nil"/>
              <w:left w:val="nil"/>
              <w:bottom w:val="single" w:sz="4" w:space="0" w:color="auto"/>
              <w:right w:val="single" w:sz="4" w:space="0" w:color="auto"/>
            </w:tcBorders>
            <w:shd w:val="clear" w:color="auto" w:fill="auto"/>
            <w:noWrap/>
            <w:vAlign w:val="center"/>
            <w:hideMark/>
          </w:tcPr>
          <w:p w14:paraId="6EAB43EA" w14:textId="77777777" w:rsidR="00A91BEF" w:rsidRPr="00370AE5" w:rsidRDefault="00A91BEF" w:rsidP="00A91BEF">
            <w:pPr>
              <w:jc w:val="center"/>
              <w:rPr>
                <w:rFonts w:asciiTheme="minorHAnsi" w:eastAsia="Times New Roman" w:hAnsiTheme="minorHAnsi"/>
                <w:color w:val="000000"/>
                <w:szCs w:val="20"/>
              </w:rPr>
            </w:pPr>
            <w:r w:rsidRPr="004D2526">
              <w:rPr>
                <w:rFonts w:asciiTheme="minorHAnsi" w:eastAsia="Times New Roman" w:hAnsiTheme="minorHAnsi"/>
                <w:color w:val="000000"/>
                <w:szCs w:val="20"/>
              </w:rPr>
              <w:t>S</w:t>
            </w:r>
            <w:r w:rsidRPr="00370AE5">
              <w:rPr>
                <w:rFonts w:asciiTheme="minorHAnsi" w:eastAsia="Times New Roman" w:hAnsiTheme="minorHAnsi"/>
                <w:color w:val="000000"/>
                <w:szCs w:val="20"/>
              </w:rPr>
              <w:t>anitaire</w:t>
            </w:r>
          </w:p>
        </w:tc>
        <w:tc>
          <w:tcPr>
            <w:tcW w:w="1843" w:type="dxa"/>
            <w:tcBorders>
              <w:top w:val="nil"/>
              <w:left w:val="nil"/>
              <w:bottom w:val="single" w:sz="4" w:space="0" w:color="auto"/>
              <w:right w:val="single" w:sz="4" w:space="0" w:color="auto"/>
            </w:tcBorders>
            <w:shd w:val="clear" w:color="auto" w:fill="auto"/>
            <w:noWrap/>
            <w:vAlign w:val="center"/>
            <w:hideMark/>
          </w:tcPr>
          <w:p w14:paraId="3B59576D" w14:textId="77777777" w:rsidR="00A91BEF" w:rsidRPr="00370AE5" w:rsidRDefault="00A91BEF" w:rsidP="00A91BEF">
            <w:pPr>
              <w:jc w:val="center"/>
              <w:rPr>
                <w:rFonts w:asciiTheme="minorHAnsi" w:eastAsia="Times New Roman" w:hAnsiTheme="minorHAnsi"/>
                <w:color w:val="000000"/>
                <w:szCs w:val="20"/>
              </w:rPr>
            </w:pPr>
          </w:p>
        </w:tc>
        <w:tc>
          <w:tcPr>
            <w:tcW w:w="2551" w:type="dxa"/>
            <w:tcBorders>
              <w:top w:val="nil"/>
              <w:left w:val="nil"/>
              <w:bottom w:val="single" w:sz="4" w:space="0" w:color="auto"/>
              <w:right w:val="single" w:sz="4" w:space="0" w:color="auto"/>
            </w:tcBorders>
            <w:shd w:val="clear" w:color="auto" w:fill="auto"/>
            <w:noWrap/>
            <w:vAlign w:val="center"/>
            <w:hideMark/>
          </w:tcPr>
          <w:p w14:paraId="6D7BCE55" w14:textId="77777777" w:rsidR="00A91BEF" w:rsidRPr="00370AE5" w:rsidRDefault="00A91BEF" w:rsidP="00A91BEF">
            <w:pPr>
              <w:jc w:val="center"/>
              <w:rPr>
                <w:rFonts w:asciiTheme="minorHAnsi" w:eastAsia="Times New Roman" w:hAnsiTheme="minorHAnsi"/>
                <w:color w:val="000000"/>
                <w:szCs w:val="20"/>
              </w:rPr>
            </w:pPr>
            <w:r w:rsidRPr="00370AE5">
              <w:rPr>
                <w:rFonts w:asciiTheme="minorHAnsi" w:eastAsia="Times New Roman" w:hAnsiTheme="minorHAnsi"/>
                <w:color w:val="000000"/>
                <w:szCs w:val="20"/>
              </w:rPr>
              <w:t>Lavabos, Cabinet</w:t>
            </w:r>
          </w:p>
        </w:tc>
      </w:tr>
      <w:tr w:rsidR="002247D1" w:rsidRPr="00370AE5" w14:paraId="6B1063D2" w14:textId="77777777" w:rsidTr="002247D1">
        <w:trPr>
          <w:trHeight w:val="624"/>
        </w:trPr>
        <w:tc>
          <w:tcPr>
            <w:tcW w:w="2404" w:type="dxa"/>
            <w:tcBorders>
              <w:top w:val="nil"/>
              <w:left w:val="single" w:sz="4" w:space="0" w:color="auto"/>
              <w:bottom w:val="single" w:sz="4" w:space="0" w:color="auto"/>
              <w:right w:val="single" w:sz="4" w:space="0" w:color="auto"/>
            </w:tcBorders>
            <w:shd w:val="clear" w:color="auto" w:fill="auto"/>
            <w:vAlign w:val="center"/>
            <w:hideMark/>
          </w:tcPr>
          <w:p w14:paraId="5058B146" w14:textId="77777777" w:rsidR="002247D1" w:rsidRPr="00370AE5" w:rsidRDefault="002247D1" w:rsidP="002247D1">
            <w:pPr>
              <w:jc w:val="left"/>
              <w:rPr>
                <w:rFonts w:asciiTheme="minorHAnsi" w:eastAsia="Times New Roman" w:hAnsiTheme="minorHAnsi"/>
                <w:color w:val="000000"/>
                <w:szCs w:val="20"/>
              </w:rPr>
            </w:pPr>
            <w:r w:rsidRPr="00370AE5">
              <w:rPr>
                <w:rFonts w:asciiTheme="minorHAnsi" w:eastAsia="Times New Roman" w:hAnsiTheme="minorHAnsi"/>
                <w:color w:val="000000"/>
                <w:szCs w:val="20"/>
              </w:rPr>
              <w:t xml:space="preserve">Local technique </w:t>
            </w:r>
            <w:r>
              <w:rPr>
                <w:rFonts w:asciiTheme="minorHAnsi" w:eastAsia="Times New Roman" w:hAnsiTheme="minorHAnsi"/>
                <w:color w:val="000000"/>
                <w:szCs w:val="20"/>
              </w:rPr>
              <w:t>1</w:t>
            </w:r>
          </w:p>
        </w:tc>
        <w:tc>
          <w:tcPr>
            <w:tcW w:w="3118" w:type="dxa"/>
            <w:tcBorders>
              <w:top w:val="nil"/>
              <w:left w:val="single" w:sz="4" w:space="0" w:color="auto"/>
              <w:bottom w:val="single" w:sz="4" w:space="0" w:color="auto"/>
              <w:right w:val="single" w:sz="4" w:space="0" w:color="auto"/>
            </w:tcBorders>
            <w:shd w:val="clear" w:color="auto" w:fill="auto"/>
            <w:noWrap/>
            <w:vAlign w:val="center"/>
            <w:hideMark/>
          </w:tcPr>
          <w:p w14:paraId="7595BA12" w14:textId="77777777" w:rsidR="002247D1" w:rsidRPr="00370AE5" w:rsidRDefault="002247D1" w:rsidP="002247D1">
            <w:pPr>
              <w:jc w:val="center"/>
              <w:rPr>
                <w:rFonts w:asciiTheme="minorHAnsi" w:eastAsia="Times New Roman" w:hAnsiTheme="minorHAnsi"/>
                <w:color w:val="000000"/>
                <w:szCs w:val="20"/>
              </w:rPr>
            </w:pPr>
            <w:r w:rsidRPr="00370AE5">
              <w:rPr>
                <w:rFonts w:asciiTheme="minorHAnsi" w:eastAsia="Times New Roman" w:hAnsiTheme="minorHAnsi"/>
                <w:color w:val="000000"/>
                <w:szCs w:val="20"/>
              </w:rPr>
              <w:t>Installations techniques</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14:paraId="0C10371C" w14:textId="77777777" w:rsidR="002247D1" w:rsidRPr="00370AE5" w:rsidRDefault="002247D1" w:rsidP="002247D1">
            <w:pPr>
              <w:jc w:val="center"/>
              <w:rPr>
                <w:rFonts w:asciiTheme="minorHAnsi" w:eastAsia="Times New Roman" w:hAnsiTheme="minorHAnsi"/>
                <w:color w:val="000000"/>
                <w:szCs w:val="20"/>
              </w:rPr>
            </w:pPr>
          </w:p>
        </w:tc>
        <w:tc>
          <w:tcPr>
            <w:tcW w:w="2551" w:type="dxa"/>
            <w:tcBorders>
              <w:top w:val="nil"/>
              <w:left w:val="single" w:sz="4" w:space="0" w:color="auto"/>
              <w:bottom w:val="single" w:sz="4" w:space="0" w:color="auto"/>
              <w:right w:val="single" w:sz="4" w:space="0" w:color="auto"/>
            </w:tcBorders>
            <w:shd w:val="clear" w:color="auto" w:fill="auto"/>
            <w:vAlign w:val="center"/>
            <w:hideMark/>
          </w:tcPr>
          <w:p w14:paraId="651ED64E" w14:textId="77777777" w:rsidR="002247D1" w:rsidRPr="00370AE5" w:rsidRDefault="002247D1" w:rsidP="002247D1">
            <w:pPr>
              <w:jc w:val="center"/>
              <w:rPr>
                <w:rFonts w:asciiTheme="minorHAnsi" w:eastAsia="Times New Roman" w:hAnsiTheme="minorHAnsi"/>
                <w:color w:val="000000"/>
                <w:szCs w:val="20"/>
              </w:rPr>
            </w:pPr>
          </w:p>
        </w:tc>
      </w:tr>
    </w:tbl>
    <w:p w14:paraId="6ED2684C" w14:textId="77777777" w:rsidR="00A91BEF" w:rsidRDefault="00A91BEF" w:rsidP="00A91BEF"/>
    <w:p w14:paraId="18F812F0" w14:textId="77777777" w:rsidR="00A91BEF" w:rsidRPr="001E3E0E" w:rsidRDefault="00236072" w:rsidP="001E3E0E">
      <w:pPr>
        <w:pStyle w:val="Titre3"/>
        <w:ind w:left="908" w:hanging="454"/>
        <w:rPr>
          <w:rFonts w:ascii="Calibri" w:hAnsi="Calibri"/>
        </w:rPr>
      </w:pPr>
      <w:bookmarkStart w:id="133" w:name="_Toc29202684"/>
      <w:r>
        <w:rPr>
          <w:rFonts w:ascii="Calibri" w:hAnsi="Calibri"/>
        </w:rPr>
        <w:t>Descriptions des</w:t>
      </w:r>
      <w:r w:rsidR="00B807C9">
        <w:rPr>
          <w:rFonts w:ascii="Calibri" w:hAnsi="Calibri"/>
        </w:rPr>
        <w:t xml:space="preserve"> loca</w:t>
      </w:r>
      <w:r>
        <w:rPr>
          <w:rFonts w:ascii="Calibri" w:hAnsi="Calibri"/>
        </w:rPr>
        <w:t>ux</w:t>
      </w:r>
      <w:bookmarkEnd w:id="133"/>
    </w:p>
    <w:p w14:paraId="7FFB473E" w14:textId="77777777" w:rsidR="00FC11C3" w:rsidRPr="002247D1" w:rsidRDefault="002247D1" w:rsidP="00FC11C3">
      <w:pPr>
        <w:pStyle w:val="ParagrapheNiveau3"/>
        <w:rPr>
          <w:b/>
        </w:rPr>
      </w:pPr>
      <w:r>
        <w:rPr>
          <w:b/>
        </w:rPr>
        <w:t xml:space="preserve">Rem : </w:t>
      </w:r>
      <w:r w:rsidR="00B807C9" w:rsidRPr="002247D1">
        <w:rPr>
          <w:b/>
        </w:rPr>
        <w:t>Faire un paragraphe succin</w:t>
      </w:r>
      <w:r w:rsidR="00236072" w:rsidRPr="002247D1">
        <w:rPr>
          <w:b/>
        </w:rPr>
        <w:t xml:space="preserve"> par local</w:t>
      </w:r>
      <w:r w:rsidR="00B807C9" w:rsidRPr="002247D1">
        <w:rPr>
          <w:b/>
        </w:rPr>
        <w:t xml:space="preserve">, la description </w:t>
      </w:r>
      <w:r w:rsidR="00236072" w:rsidRPr="002247D1">
        <w:rPr>
          <w:b/>
        </w:rPr>
        <w:t>précise</w:t>
      </w:r>
      <w:r w:rsidR="00B807C9" w:rsidRPr="002247D1">
        <w:rPr>
          <w:b/>
        </w:rPr>
        <w:t xml:space="preserve"> sera faite dans la fiche locale jointe dans le cahier 2 </w:t>
      </w:r>
      <w:r w:rsidR="006C4136">
        <w:rPr>
          <w:b/>
        </w:rPr>
        <w:t>si nécessaire</w:t>
      </w:r>
    </w:p>
    <w:p w14:paraId="65E90F5B" w14:textId="77777777" w:rsidR="00FC11C3" w:rsidRDefault="00FC11C3" w:rsidP="00FC11C3">
      <w:pPr>
        <w:pStyle w:val="ParagrapheNiveau3"/>
      </w:pPr>
    </w:p>
    <w:p w14:paraId="38FEFD63" w14:textId="77777777" w:rsidR="00FC11C3" w:rsidRDefault="00FC11C3" w:rsidP="00BB6928">
      <w:pPr>
        <w:pStyle w:val="ParagrapheNiveau3"/>
        <w:numPr>
          <w:ilvl w:val="0"/>
          <w:numId w:val="10"/>
        </w:numPr>
      </w:pPr>
      <w:r>
        <w:t>Local xxx</w:t>
      </w:r>
    </w:p>
    <w:p w14:paraId="294B84F3" w14:textId="77777777" w:rsidR="00FC11C3" w:rsidRPr="00FC11C3" w:rsidRDefault="00FC11C3" w:rsidP="00FC11C3">
      <w:pPr>
        <w:pStyle w:val="ParagrapheNiveau3"/>
      </w:pPr>
    </w:p>
    <w:p w14:paraId="51382AC7" w14:textId="77777777" w:rsidR="00FC11C3" w:rsidRDefault="00FC11C3" w:rsidP="00BB6928">
      <w:pPr>
        <w:pStyle w:val="ParagrapheNiveau3"/>
        <w:numPr>
          <w:ilvl w:val="0"/>
          <w:numId w:val="10"/>
        </w:numPr>
      </w:pPr>
      <w:r>
        <w:t>Local xxx</w:t>
      </w:r>
    </w:p>
    <w:p w14:paraId="72CDFF96" w14:textId="77777777" w:rsidR="00FC11C3" w:rsidRDefault="00FC11C3" w:rsidP="00FC11C3">
      <w:pPr>
        <w:pStyle w:val="Paragraphedeliste"/>
      </w:pPr>
    </w:p>
    <w:p w14:paraId="63D321E3" w14:textId="77777777" w:rsidR="00FC11C3" w:rsidRDefault="00FC11C3" w:rsidP="00FC11C3">
      <w:pPr>
        <w:pStyle w:val="ParagrapheNiveau3"/>
        <w:numPr>
          <w:ilvl w:val="0"/>
          <w:numId w:val="10"/>
        </w:numPr>
      </w:pPr>
      <w:r>
        <w:t>Local technique</w:t>
      </w:r>
    </w:p>
    <w:p w14:paraId="35C8002B" w14:textId="77777777" w:rsidR="002247D1" w:rsidRDefault="002247D1" w:rsidP="002247D1">
      <w:pPr>
        <w:pStyle w:val="ParagrapheNiveau3"/>
        <w:ind w:left="814"/>
      </w:pPr>
    </w:p>
    <w:p w14:paraId="54BB5161" w14:textId="77777777" w:rsidR="002247D1" w:rsidRDefault="00FC11C3" w:rsidP="00FC11C3">
      <w:pPr>
        <w:pStyle w:val="ParagrapheNiveau3"/>
        <w:rPr>
          <w:i/>
        </w:rPr>
      </w:pPr>
      <w:r w:rsidRPr="00FC11C3">
        <w:rPr>
          <w:i/>
        </w:rPr>
        <w:t>Indiquer le nombre de local technique, leur surface, les éléments nécessaires, leurs accessibilités (personnel habilité, fermeture à clef etc.)</w:t>
      </w:r>
    </w:p>
    <w:p w14:paraId="312DD553" w14:textId="77777777" w:rsidR="002247D1" w:rsidRPr="00FC11C3" w:rsidRDefault="002247D1" w:rsidP="00FC11C3">
      <w:pPr>
        <w:pStyle w:val="ParagrapheNiveau3"/>
        <w:rPr>
          <w:i/>
        </w:rPr>
      </w:pPr>
    </w:p>
    <w:p w14:paraId="465D97E2" w14:textId="77777777" w:rsidR="00FC11C3" w:rsidRDefault="00FC11C3" w:rsidP="00BB6928">
      <w:pPr>
        <w:pStyle w:val="ParagrapheNiveau3"/>
        <w:numPr>
          <w:ilvl w:val="0"/>
          <w:numId w:val="10"/>
        </w:numPr>
      </w:pPr>
      <w:r>
        <w:t>Local sanitaire</w:t>
      </w:r>
    </w:p>
    <w:p w14:paraId="0F98A4ED" w14:textId="77777777" w:rsidR="002E0D10" w:rsidRPr="003E2796" w:rsidRDefault="002E0D10" w:rsidP="003E2796">
      <w:pPr>
        <w:ind w:left="454"/>
        <w:rPr>
          <w:rFonts w:ascii="Calibri" w:hAnsi="Calibri"/>
        </w:rPr>
      </w:pPr>
    </w:p>
    <w:p w14:paraId="6DFBDA2F" w14:textId="77777777" w:rsidR="003E2796" w:rsidRDefault="002247D1" w:rsidP="003E2796">
      <w:pPr>
        <w:ind w:left="454"/>
        <w:rPr>
          <w:rFonts w:asciiTheme="minorHAnsi" w:hAnsiTheme="minorHAnsi"/>
          <w:i/>
        </w:rPr>
      </w:pPr>
      <w:r>
        <w:rPr>
          <w:rFonts w:asciiTheme="minorHAnsi" w:hAnsiTheme="minorHAnsi"/>
          <w:i/>
        </w:rPr>
        <w:t>Préciser l’effectif hommes/femmes,</w:t>
      </w:r>
      <w:r w:rsidR="003E2796" w:rsidRPr="00340107">
        <w:rPr>
          <w:rFonts w:asciiTheme="minorHAnsi" w:hAnsiTheme="minorHAnsi"/>
          <w:i/>
        </w:rPr>
        <w:t xml:space="preserve"> le nombre pour les PMR…</w:t>
      </w:r>
    </w:p>
    <w:p w14:paraId="71EE1EDA" w14:textId="77777777" w:rsidR="003E2796" w:rsidRPr="002247D1" w:rsidRDefault="002247D1" w:rsidP="003E2796">
      <w:pPr>
        <w:ind w:left="454"/>
        <w:rPr>
          <w:rFonts w:asciiTheme="minorHAnsi" w:hAnsiTheme="minorHAnsi"/>
          <w:b/>
        </w:rPr>
      </w:pPr>
      <w:r w:rsidRPr="002247D1">
        <w:rPr>
          <w:rFonts w:asciiTheme="minorHAnsi" w:hAnsiTheme="minorHAnsi"/>
          <w:b/>
        </w:rPr>
        <w:t xml:space="preserve">Rem : </w:t>
      </w:r>
      <w:r w:rsidR="003E2796" w:rsidRPr="002247D1">
        <w:rPr>
          <w:rFonts w:asciiTheme="minorHAnsi" w:hAnsiTheme="minorHAnsi"/>
          <w:b/>
        </w:rPr>
        <w:t>le paragraphe suivant est destiné aux bâtiments c</w:t>
      </w:r>
      <w:r w:rsidRPr="002247D1">
        <w:rPr>
          <w:rFonts w:asciiTheme="minorHAnsi" w:hAnsiTheme="minorHAnsi"/>
          <w:b/>
        </w:rPr>
        <w:t>oncernés par le code du travail</w:t>
      </w:r>
    </w:p>
    <w:p w14:paraId="5722930C" w14:textId="77777777" w:rsidR="003E2796" w:rsidRDefault="002247D1" w:rsidP="003E2796">
      <w:pPr>
        <w:ind w:left="454"/>
        <w:rPr>
          <w:rFonts w:asciiTheme="minorHAnsi" w:hAnsiTheme="minorHAnsi"/>
        </w:rPr>
      </w:pPr>
      <w:r>
        <w:rPr>
          <w:rFonts w:asciiTheme="minorHAnsi" w:hAnsiTheme="minorHAnsi"/>
        </w:rPr>
        <w:t>Le local sanitaire</w:t>
      </w:r>
      <w:r w:rsidR="003E2796">
        <w:rPr>
          <w:rFonts w:asciiTheme="minorHAnsi" w:hAnsiTheme="minorHAnsi"/>
        </w:rPr>
        <w:t xml:space="preserve"> est dimensionné pour subvenir aux besoins de …, soit un effectif de … PAX. La parité se fera selon le ratio, …% d’hommes et …% de femmes. Le nombre d’équipements est inscrit dans </w:t>
      </w:r>
      <w:r w:rsidR="003E2796" w:rsidRPr="002D4058">
        <w:rPr>
          <w:rFonts w:asciiTheme="minorHAnsi" w:hAnsiTheme="minorHAnsi"/>
          <w:u w:val="single"/>
        </w:rPr>
        <w:t>le code du travail</w:t>
      </w:r>
      <w:r w:rsidR="003E2796">
        <w:rPr>
          <w:rFonts w:asciiTheme="minorHAnsi" w:hAnsiTheme="minorHAnsi"/>
        </w:rPr>
        <w:t xml:space="preserve"> qui stipule 1 cabinet et 1 urinoir pour 20 hommes, 2 cabinets pour 20 femmes, et 1 lavabo pour 10 personnels. Le tableau ci-dessous résume les besoins en équipement.</w:t>
      </w:r>
    </w:p>
    <w:p w14:paraId="647004F4" w14:textId="77777777" w:rsidR="003E2796" w:rsidRDefault="003E2796" w:rsidP="003E2796">
      <w:pPr>
        <w:ind w:left="454"/>
        <w:rPr>
          <w:rFonts w:asciiTheme="minorHAnsi" w:hAnsiTheme="minorHAnsi"/>
        </w:rPr>
      </w:pPr>
    </w:p>
    <w:tbl>
      <w:tblPr>
        <w:tblpPr w:leftFromText="141" w:rightFromText="141" w:vertAnchor="text" w:horzAnchor="margin" w:tblpXSpec="center" w:tblpY="5"/>
        <w:tblW w:w="0" w:type="auto"/>
        <w:tblCellMar>
          <w:left w:w="70" w:type="dxa"/>
          <w:right w:w="70" w:type="dxa"/>
        </w:tblCellMar>
        <w:tblLook w:val="04A0" w:firstRow="1" w:lastRow="0" w:firstColumn="1" w:lastColumn="0" w:noHBand="0" w:noVBand="1"/>
      </w:tblPr>
      <w:tblGrid>
        <w:gridCol w:w="1701"/>
        <w:gridCol w:w="1417"/>
        <w:gridCol w:w="1417"/>
        <w:gridCol w:w="2561"/>
      </w:tblGrid>
      <w:tr w:rsidR="002A5005" w:rsidRPr="00235EA6" w14:paraId="7282E182" w14:textId="77777777" w:rsidTr="002A5005">
        <w:trPr>
          <w:trHeight w:val="567"/>
        </w:trPr>
        <w:tc>
          <w:tcPr>
            <w:tcW w:w="1701"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hideMark/>
          </w:tcPr>
          <w:p w14:paraId="387AFD6D" w14:textId="77777777" w:rsidR="002A5005" w:rsidRPr="00235EA6" w:rsidRDefault="002A5005" w:rsidP="002A5005">
            <w:pPr>
              <w:jc w:val="left"/>
              <w:rPr>
                <w:rFonts w:asciiTheme="minorHAnsi" w:eastAsia="Times New Roman" w:hAnsiTheme="minorHAnsi"/>
                <w:color w:val="000000"/>
                <w:szCs w:val="20"/>
              </w:rPr>
            </w:pPr>
            <w:r w:rsidRPr="00235EA6">
              <w:rPr>
                <w:rFonts w:asciiTheme="minorHAnsi" w:eastAsia="Times New Roman" w:hAnsiTheme="minorHAnsi"/>
                <w:color w:val="000000"/>
                <w:szCs w:val="20"/>
              </w:rPr>
              <w:t> </w:t>
            </w:r>
          </w:p>
        </w:tc>
        <w:tc>
          <w:tcPr>
            <w:tcW w:w="1417" w:type="dxa"/>
            <w:tcBorders>
              <w:top w:val="single" w:sz="4" w:space="0" w:color="auto"/>
              <w:left w:val="nil"/>
              <w:bottom w:val="single" w:sz="4" w:space="0" w:color="auto"/>
              <w:right w:val="single" w:sz="4" w:space="0" w:color="auto"/>
            </w:tcBorders>
            <w:shd w:val="clear" w:color="auto" w:fill="BDD6EE" w:themeFill="accent1" w:themeFillTint="66"/>
            <w:vAlign w:val="center"/>
            <w:hideMark/>
          </w:tcPr>
          <w:p w14:paraId="615910F1" w14:textId="77777777" w:rsidR="002A5005" w:rsidRPr="00235EA6" w:rsidRDefault="002A5005" w:rsidP="002A5005">
            <w:pPr>
              <w:jc w:val="center"/>
              <w:rPr>
                <w:rFonts w:asciiTheme="minorHAnsi" w:eastAsia="Times New Roman" w:hAnsiTheme="minorHAnsi"/>
                <w:color w:val="000000"/>
                <w:szCs w:val="20"/>
              </w:rPr>
            </w:pPr>
            <w:r w:rsidRPr="00235EA6">
              <w:rPr>
                <w:rFonts w:asciiTheme="minorHAnsi" w:eastAsia="Times New Roman" w:hAnsiTheme="minorHAnsi"/>
                <w:color w:val="000000"/>
                <w:szCs w:val="20"/>
              </w:rPr>
              <w:t xml:space="preserve">Homme </w:t>
            </w:r>
            <w:r w:rsidRPr="00235EA6">
              <w:rPr>
                <w:rFonts w:asciiTheme="minorHAnsi" w:eastAsia="Times New Roman" w:hAnsiTheme="minorHAnsi"/>
                <w:color w:val="000000"/>
                <w:szCs w:val="20"/>
              </w:rPr>
              <w:br/>
              <w:t>(</w:t>
            </w:r>
            <w:r>
              <w:rPr>
                <w:rFonts w:asciiTheme="minorHAnsi" w:eastAsia="Times New Roman" w:hAnsiTheme="minorHAnsi"/>
                <w:color w:val="000000"/>
                <w:szCs w:val="20"/>
              </w:rPr>
              <w:t>..</w:t>
            </w:r>
            <w:r w:rsidRPr="00235EA6">
              <w:rPr>
                <w:rFonts w:asciiTheme="minorHAnsi" w:eastAsia="Times New Roman" w:hAnsiTheme="minorHAnsi"/>
                <w:color w:val="000000"/>
                <w:szCs w:val="20"/>
              </w:rPr>
              <w:t xml:space="preserve"> PAX)</w:t>
            </w:r>
          </w:p>
        </w:tc>
        <w:tc>
          <w:tcPr>
            <w:tcW w:w="1417" w:type="dxa"/>
            <w:tcBorders>
              <w:top w:val="single" w:sz="4" w:space="0" w:color="auto"/>
              <w:left w:val="nil"/>
              <w:bottom w:val="single" w:sz="4" w:space="0" w:color="auto"/>
              <w:right w:val="single" w:sz="4" w:space="0" w:color="auto"/>
            </w:tcBorders>
            <w:shd w:val="clear" w:color="auto" w:fill="BDD6EE" w:themeFill="accent1" w:themeFillTint="66"/>
            <w:vAlign w:val="center"/>
            <w:hideMark/>
          </w:tcPr>
          <w:p w14:paraId="30EBDF4B" w14:textId="77777777" w:rsidR="002A5005" w:rsidRPr="00235EA6" w:rsidRDefault="002A5005" w:rsidP="002A5005">
            <w:pPr>
              <w:jc w:val="center"/>
              <w:rPr>
                <w:rFonts w:asciiTheme="minorHAnsi" w:eastAsia="Times New Roman" w:hAnsiTheme="minorHAnsi"/>
                <w:color w:val="000000"/>
                <w:szCs w:val="20"/>
              </w:rPr>
            </w:pPr>
            <w:r w:rsidRPr="00235EA6">
              <w:rPr>
                <w:rFonts w:asciiTheme="minorHAnsi" w:eastAsia="Times New Roman" w:hAnsiTheme="minorHAnsi"/>
                <w:color w:val="000000"/>
                <w:szCs w:val="20"/>
              </w:rPr>
              <w:t xml:space="preserve">Femme </w:t>
            </w:r>
            <w:r w:rsidRPr="00235EA6">
              <w:rPr>
                <w:rFonts w:asciiTheme="minorHAnsi" w:eastAsia="Times New Roman" w:hAnsiTheme="minorHAnsi"/>
                <w:color w:val="000000"/>
                <w:szCs w:val="20"/>
              </w:rPr>
              <w:br/>
              <w:t>(</w:t>
            </w:r>
            <w:r>
              <w:rPr>
                <w:rFonts w:asciiTheme="minorHAnsi" w:eastAsia="Times New Roman" w:hAnsiTheme="minorHAnsi"/>
                <w:color w:val="000000"/>
                <w:szCs w:val="20"/>
              </w:rPr>
              <w:t>..</w:t>
            </w:r>
            <w:r w:rsidRPr="00235EA6">
              <w:rPr>
                <w:rFonts w:asciiTheme="minorHAnsi" w:eastAsia="Times New Roman" w:hAnsiTheme="minorHAnsi"/>
                <w:color w:val="000000"/>
                <w:szCs w:val="20"/>
              </w:rPr>
              <w:t xml:space="preserve"> PAX)</w:t>
            </w:r>
          </w:p>
        </w:tc>
        <w:tc>
          <w:tcPr>
            <w:tcW w:w="2561" w:type="dxa"/>
            <w:tcBorders>
              <w:top w:val="single" w:sz="4" w:space="0" w:color="auto"/>
              <w:left w:val="nil"/>
              <w:bottom w:val="single" w:sz="4" w:space="0" w:color="auto"/>
              <w:right w:val="single" w:sz="4" w:space="0" w:color="auto"/>
            </w:tcBorders>
            <w:shd w:val="clear" w:color="auto" w:fill="BDD6EE" w:themeFill="accent1" w:themeFillTint="66"/>
            <w:noWrap/>
            <w:vAlign w:val="center"/>
            <w:hideMark/>
          </w:tcPr>
          <w:p w14:paraId="63E20FBE" w14:textId="77777777" w:rsidR="002A5005" w:rsidRPr="00235EA6" w:rsidRDefault="002A5005" w:rsidP="002A5005">
            <w:pPr>
              <w:jc w:val="center"/>
              <w:rPr>
                <w:rFonts w:asciiTheme="minorHAnsi" w:eastAsia="Times New Roman" w:hAnsiTheme="minorHAnsi"/>
                <w:color w:val="000000"/>
                <w:szCs w:val="20"/>
              </w:rPr>
            </w:pPr>
            <w:r w:rsidRPr="00235EA6">
              <w:rPr>
                <w:rFonts w:asciiTheme="minorHAnsi" w:eastAsia="Times New Roman" w:hAnsiTheme="minorHAnsi"/>
                <w:color w:val="000000"/>
                <w:szCs w:val="20"/>
              </w:rPr>
              <w:t>Observations</w:t>
            </w:r>
          </w:p>
        </w:tc>
      </w:tr>
      <w:tr w:rsidR="002A5005" w:rsidRPr="00235EA6" w14:paraId="61A42F5B" w14:textId="77777777" w:rsidTr="002A5005">
        <w:trPr>
          <w:trHeight w:val="283"/>
        </w:trPr>
        <w:tc>
          <w:tcPr>
            <w:tcW w:w="1701" w:type="dxa"/>
            <w:tcBorders>
              <w:top w:val="nil"/>
              <w:left w:val="single" w:sz="4" w:space="0" w:color="auto"/>
              <w:bottom w:val="single" w:sz="4" w:space="0" w:color="auto"/>
              <w:right w:val="single" w:sz="4" w:space="0" w:color="auto"/>
            </w:tcBorders>
            <w:shd w:val="clear" w:color="auto" w:fill="BDD6EE" w:themeFill="accent1" w:themeFillTint="66"/>
            <w:noWrap/>
            <w:vAlign w:val="bottom"/>
            <w:hideMark/>
          </w:tcPr>
          <w:p w14:paraId="2212313D" w14:textId="77777777" w:rsidR="002A5005" w:rsidRPr="00235EA6" w:rsidRDefault="002A5005" w:rsidP="002A5005">
            <w:pPr>
              <w:jc w:val="left"/>
              <w:rPr>
                <w:rFonts w:asciiTheme="minorHAnsi" w:eastAsia="Times New Roman" w:hAnsiTheme="minorHAnsi"/>
                <w:color w:val="000000"/>
                <w:szCs w:val="20"/>
              </w:rPr>
            </w:pPr>
            <w:r w:rsidRPr="00235EA6">
              <w:rPr>
                <w:rFonts w:asciiTheme="minorHAnsi" w:eastAsia="Times New Roman" w:hAnsiTheme="minorHAnsi"/>
                <w:color w:val="000000"/>
                <w:szCs w:val="20"/>
              </w:rPr>
              <w:t>Lavabos</w:t>
            </w:r>
          </w:p>
        </w:tc>
        <w:tc>
          <w:tcPr>
            <w:tcW w:w="1417" w:type="dxa"/>
            <w:tcBorders>
              <w:top w:val="nil"/>
              <w:left w:val="nil"/>
              <w:bottom w:val="single" w:sz="4" w:space="0" w:color="auto"/>
              <w:right w:val="single" w:sz="4" w:space="0" w:color="auto"/>
            </w:tcBorders>
            <w:shd w:val="clear" w:color="auto" w:fill="auto"/>
            <w:noWrap/>
            <w:vAlign w:val="bottom"/>
            <w:hideMark/>
          </w:tcPr>
          <w:p w14:paraId="2EF7B220" w14:textId="77777777" w:rsidR="002A5005" w:rsidRPr="00235EA6" w:rsidRDefault="002A5005" w:rsidP="002A5005">
            <w:pPr>
              <w:jc w:val="center"/>
              <w:rPr>
                <w:rFonts w:asciiTheme="minorHAnsi" w:eastAsia="Times New Roman" w:hAnsiTheme="minorHAnsi"/>
                <w:color w:val="000000"/>
                <w:szCs w:val="20"/>
              </w:rPr>
            </w:pPr>
            <w:r>
              <w:rPr>
                <w:rFonts w:asciiTheme="minorHAnsi" w:eastAsia="Times New Roman" w:hAnsiTheme="minorHAnsi"/>
                <w:color w:val="00000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6F793B9B" w14:textId="77777777" w:rsidR="002A5005" w:rsidRPr="00235EA6" w:rsidRDefault="002A5005" w:rsidP="002A5005">
            <w:pPr>
              <w:jc w:val="center"/>
              <w:rPr>
                <w:rFonts w:asciiTheme="minorHAnsi" w:eastAsia="Times New Roman" w:hAnsiTheme="minorHAnsi"/>
                <w:color w:val="000000"/>
                <w:szCs w:val="20"/>
              </w:rPr>
            </w:pPr>
            <w:r>
              <w:rPr>
                <w:rFonts w:asciiTheme="minorHAnsi" w:eastAsia="Times New Roman" w:hAnsiTheme="minorHAnsi"/>
                <w:color w:val="000000"/>
                <w:szCs w:val="20"/>
              </w:rPr>
              <w:t>..</w:t>
            </w:r>
          </w:p>
        </w:tc>
        <w:tc>
          <w:tcPr>
            <w:tcW w:w="2561" w:type="dxa"/>
            <w:tcBorders>
              <w:top w:val="nil"/>
              <w:left w:val="nil"/>
              <w:bottom w:val="single" w:sz="4" w:space="0" w:color="auto"/>
              <w:right w:val="single" w:sz="4" w:space="0" w:color="auto"/>
            </w:tcBorders>
            <w:shd w:val="clear" w:color="auto" w:fill="auto"/>
            <w:noWrap/>
            <w:vAlign w:val="bottom"/>
            <w:hideMark/>
          </w:tcPr>
          <w:p w14:paraId="18F09C2D" w14:textId="77777777" w:rsidR="002A5005" w:rsidRPr="00235EA6" w:rsidRDefault="002A5005" w:rsidP="002A5005">
            <w:pPr>
              <w:jc w:val="center"/>
              <w:rPr>
                <w:rFonts w:asciiTheme="minorHAnsi" w:eastAsia="Times New Roman" w:hAnsiTheme="minorHAnsi"/>
                <w:color w:val="000000"/>
                <w:szCs w:val="20"/>
              </w:rPr>
            </w:pPr>
            <w:r w:rsidRPr="00235EA6">
              <w:rPr>
                <w:rFonts w:asciiTheme="minorHAnsi" w:eastAsia="Times New Roman" w:hAnsiTheme="minorHAnsi"/>
                <w:color w:val="000000"/>
                <w:szCs w:val="20"/>
              </w:rPr>
              <w:t>Dont</w:t>
            </w:r>
            <w:proofErr w:type="gramStart"/>
            <w:r w:rsidRPr="00235EA6">
              <w:rPr>
                <w:rFonts w:asciiTheme="minorHAnsi" w:eastAsia="Times New Roman" w:hAnsiTheme="minorHAnsi"/>
                <w:color w:val="000000"/>
                <w:szCs w:val="20"/>
              </w:rPr>
              <w:t xml:space="preserve"> </w:t>
            </w:r>
            <w:r>
              <w:rPr>
                <w:rFonts w:asciiTheme="minorHAnsi" w:eastAsia="Times New Roman" w:hAnsiTheme="minorHAnsi"/>
                <w:color w:val="000000"/>
                <w:szCs w:val="20"/>
              </w:rPr>
              <w:t>..</w:t>
            </w:r>
            <w:proofErr w:type="gramEnd"/>
            <w:r w:rsidRPr="00235EA6">
              <w:rPr>
                <w:rFonts w:asciiTheme="minorHAnsi" w:eastAsia="Times New Roman" w:hAnsiTheme="minorHAnsi"/>
                <w:color w:val="000000"/>
                <w:szCs w:val="20"/>
              </w:rPr>
              <w:t xml:space="preserve"> PMR </w:t>
            </w:r>
          </w:p>
        </w:tc>
      </w:tr>
      <w:tr w:rsidR="002A5005" w:rsidRPr="00235EA6" w14:paraId="3C5C177E" w14:textId="77777777" w:rsidTr="002A5005">
        <w:trPr>
          <w:trHeight w:val="283"/>
        </w:trPr>
        <w:tc>
          <w:tcPr>
            <w:tcW w:w="1701" w:type="dxa"/>
            <w:tcBorders>
              <w:top w:val="nil"/>
              <w:left w:val="single" w:sz="4" w:space="0" w:color="auto"/>
              <w:bottom w:val="single" w:sz="4" w:space="0" w:color="auto"/>
              <w:right w:val="single" w:sz="4" w:space="0" w:color="auto"/>
            </w:tcBorders>
            <w:shd w:val="clear" w:color="auto" w:fill="BDD6EE" w:themeFill="accent1" w:themeFillTint="66"/>
            <w:noWrap/>
            <w:vAlign w:val="bottom"/>
            <w:hideMark/>
          </w:tcPr>
          <w:p w14:paraId="72B99B0F" w14:textId="77777777" w:rsidR="002A5005" w:rsidRPr="00235EA6" w:rsidRDefault="002A5005" w:rsidP="002A5005">
            <w:pPr>
              <w:jc w:val="left"/>
              <w:rPr>
                <w:rFonts w:asciiTheme="minorHAnsi" w:eastAsia="Times New Roman" w:hAnsiTheme="minorHAnsi"/>
                <w:color w:val="000000"/>
                <w:szCs w:val="20"/>
              </w:rPr>
            </w:pPr>
            <w:r w:rsidRPr="00235EA6">
              <w:rPr>
                <w:rFonts w:asciiTheme="minorHAnsi" w:eastAsia="Times New Roman" w:hAnsiTheme="minorHAnsi"/>
                <w:color w:val="000000"/>
                <w:szCs w:val="20"/>
              </w:rPr>
              <w:t>WC Sièges</w:t>
            </w:r>
          </w:p>
        </w:tc>
        <w:tc>
          <w:tcPr>
            <w:tcW w:w="1417" w:type="dxa"/>
            <w:tcBorders>
              <w:top w:val="nil"/>
              <w:left w:val="nil"/>
              <w:bottom w:val="single" w:sz="4" w:space="0" w:color="auto"/>
              <w:right w:val="single" w:sz="4" w:space="0" w:color="auto"/>
            </w:tcBorders>
            <w:shd w:val="clear" w:color="auto" w:fill="auto"/>
            <w:noWrap/>
            <w:vAlign w:val="bottom"/>
            <w:hideMark/>
          </w:tcPr>
          <w:p w14:paraId="557E88F5" w14:textId="77777777" w:rsidR="002A5005" w:rsidRPr="00235EA6" w:rsidRDefault="002A5005" w:rsidP="002A5005">
            <w:pPr>
              <w:jc w:val="center"/>
              <w:rPr>
                <w:rFonts w:asciiTheme="minorHAnsi" w:eastAsia="Times New Roman" w:hAnsiTheme="minorHAnsi"/>
                <w:color w:val="000000"/>
                <w:szCs w:val="20"/>
              </w:rPr>
            </w:pPr>
            <w:r>
              <w:rPr>
                <w:rFonts w:asciiTheme="minorHAnsi" w:eastAsia="Times New Roman" w:hAnsiTheme="minorHAnsi"/>
                <w:color w:val="00000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7258F83E" w14:textId="77777777" w:rsidR="002A5005" w:rsidRPr="00235EA6" w:rsidRDefault="002A5005" w:rsidP="002A5005">
            <w:pPr>
              <w:jc w:val="center"/>
              <w:rPr>
                <w:rFonts w:asciiTheme="minorHAnsi" w:eastAsia="Times New Roman" w:hAnsiTheme="minorHAnsi"/>
                <w:color w:val="000000"/>
                <w:szCs w:val="20"/>
              </w:rPr>
            </w:pPr>
            <w:r>
              <w:rPr>
                <w:rFonts w:asciiTheme="minorHAnsi" w:eastAsia="Times New Roman" w:hAnsiTheme="minorHAnsi"/>
                <w:color w:val="000000"/>
                <w:szCs w:val="20"/>
              </w:rPr>
              <w:t>..</w:t>
            </w:r>
          </w:p>
        </w:tc>
        <w:tc>
          <w:tcPr>
            <w:tcW w:w="2561" w:type="dxa"/>
            <w:tcBorders>
              <w:top w:val="nil"/>
              <w:left w:val="nil"/>
              <w:bottom w:val="single" w:sz="4" w:space="0" w:color="auto"/>
              <w:right w:val="single" w:sz="4" w:space="0" w:color="auto"/>
            </w:tcBorders>
            <w:shd w:val="clear" w:color="auto" w:fill="auto"/>
            <w:noWrap/>
            <w:vAlign w:val="bottom"/>
            <w:hideMark/>
          </w:tcPr>
          <w:p w14:paraId="5A38492D" w14:textId="77777777" w:rsidR="002A5005" w:rsidRPr="00235EA6" w:rsidRDefault="002A5005" w:rsidP="002A5005">
            <w:pPr>
              <w:jc w:val="center"/>
              <w:rPr>
                <w:rFonts w:asciiTheme="minorHAnsi" w:eastAsia="Times New Roman" w:hAnsiTheme="minorHAnsi"/>
                <w:color w:val="000000"/>
                <w:szCs w:val="20"/>
              </w:rPr>
            </w:pPr>
            <w:r w:rsidRPr="00235EA6">
              <w:rPr>
                <w:rFonts w:asciiTheme="minorHAnsi" w:eastAsia="Times New Roman" w:hAnsiTheme="minorHAnsi"/>
                <w:color w:val="000000"/>
                <w:szCs w:val="20"/>
              </w:rPr>
              <w:t>Dont</w:t>
            </w:r>
            <w:proofErr w:type="gramStart"/>
            <w:r w:rsidRPr="00235EA6">
              <w:rPr>
                <w:rFonts w:asciiTheme="minorHAnsi" w:eastAsia="Times New Roman" w:hAnsiTheme="minorHAnsi"/>
                <w:color w:val="000000"/>
                <w:szCs w:val="20"/>
              </w:rPr>
              <w:t xml:space="preserve"> </w:t>
            </w:r>
            <w:r>
              <w:rPr>
                <w:rFonts w:asciiTheme="minorHAnsi" w:eastAsia="Times New Roman" w:hAnsiTheme="minorHAnsi"/>
                <w:color w:val="000000"/>
                <w:szCs w:val="20"/>
              </w:rPr>
              <w:t>..</w:t>
            </w:r>
            <w:proofErr w:type="gramEnd"/>
            <w:r>
              <w:rPr>
                <w:rFonts w:asciiTheme="minorHAnsi" w:eastAsia="Times New Roman" w:hAnsiTheme="minorHAnsi"/>
                <w:color w:val="000000"/>
                <w:szCs w:val="20"/>
              </w:rPr>
              <w:t xml:space="preserve"> </w:t>
            </w:r>
            <w:r w:rsidRPr="00235EA6">
              <w:rPr>
                <w:rFonts w:asciiTheme="minorHAnsi" w:eastAsia="Times New Roman" w:hAnsiTheme="minorHAnsi"/>
                <w:color w:val="000000"/>
                <w:szCs w:val="20"/>
              </w:rPr>
              <w:t xml:space="preserve">PMR </w:t>
            </w:r>
          </w:p>
        </w:tc>
      </w:tr>
      <w:tr w:rsidR="002A5005" w:rsidRPr="00235EA6" w14:paraId="6C565D8D" w14:textId="77777777" w:rsidTr="002A5005">
        <w:trPr>
          <w:trHeight w:val="283"/>
        </w:trPr>
        <w:tc>
          <w:tcPr>
            <w:tcW w:w="1701" w:type="dxa"/>
            <w:tcBorders>
              <w:top w:val="nil"/>
              <w:left w:val="single" w:sz="4" w:space="0" w:color="auto"/>
              <w:bottom w:val="single" w:sz="4" w:space="0" w:color="auto"/>
              <w:right w:val="single" w:sz="4" w:space="0" w:color="auto"/>
            </w:tcBorders>
            <w:shd w:val="clear" w:color="auto" w:fill="BDD6EE" w:themeFill="accent1" w:themeFillTint="66"/>
            <w:noWrap/>
            <w:vAlign w:val="bottom"/>
            <w:hideMark/>
          </w:tcPr>
          <w:p w14:paraId="33FE15F0" w14:textId="77777777" w:rsidR="002A5005" w:rsidRPr="00235EA6" w:rsidRDefault="002A5005" w:rsidP="002A5005">
            <w:pPr>
              <w:jc w:val="left"/>
              <w:rPr>
                <w:rFonts w:asciiTheme="minorHAnsi" w:eastAsia="Times New Roman" w:hAnsiTheme="minorHAnsi"/>
                <w:color w:val="000000"/>
                <w:szCs w:val="20"/>
              </w:rPr>
            </w:pPr>
            <w:r w:rsidRPr="00235EA6">
              <w:rPr>
                <w:rFonts w:asciiTheme="minorHAnsi" w:eastAsia="Times New Roman" w:hAnsiTheme="minorHAnsi"/>
                <w:color w:val="000000"/>
                <w:szCs w:val="20"/>
              </w:rPr>
              <w:t>Urinoirs</w:t>
            </w:r>
          </w:p>
        </w:tc>
        <w:tc>
          <w:tcPr>
            <w:tcW w:w="1417" w:type="dxa"/>
            <w:tcBorders>
              <w:top w:val="nil"/>
              <w:left w:val="nil"/>
              <w:bottom w:val="single" w:sz="4" w:space="0" w:color="auto"/>
              <w:right w:val="single" w:sz="4" w:space="0" w:color="auto"/>
            </w:tcBorders>
            <w:shd w:val="clear" w:color="auto" w:fill="auto"/>
            <w:noWrap/>
            <w:vAlign w:val="bottom"/>
            <w:hideMark/>
          </w:tcPr>
          <w:p w14:paraId="359C77DF" w14:textId="77777777" w:rsidR="002A5005" w:rsidRPr="00235EA6" w:rsidRDefault="002A5005" w:rsidP="002A5005">
            <w:pPr>
              <w:jc w:val="center"/>
              <w:rPr>
                <w:rFonts w:asciiTheme="minorHAnsi" w:eastAsia="Times New Roman" w:hAnsiTheme="minorHAnsi"/>
                <w:color w:val="000000"/>
                <w:szCs w:val="20"/>
              </w:rPr>
            </w:pPr>
            <w:r>
              <w:rPr>
                <w:rFonts w:asciiTheme="minorHAnsi" w:eastAsia="Times New Roman" w:hAnsiTheme="minorHAnsi"/>
                <w:color w:val="00000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4EAF7E20" w14:textId="77777777" w:rsidR="002A5005" w:rsidRPr="00235EA6" w:rsidRDefault="002A5005" w:rsidP="002A5005">
            <w:pPr>
              <w:jc w:val="center"/>
              <w:rPr>
                <w:rFonts w:asciiTheme="minorHAnsi" w:eastAsia="Times New Roman" w:hAnsiTheme="minorHAnsi"/>
                <w:color w:val="000000"/>
                <w:szCs w:val="20"/>
              </w:rPr>
            </w:pPr>
            <w:r w:rsidRPr="00235EA6">
              <w:rPr>
                <w:rFonts w:asciiTheme="minorHAnsi" w:eastAsia="Times New Roman" w:hAnsiTheme="minorHAnsi"/>
                <w:color w:val="000000"/>
                <w:szCs w:val="20"/>
              </w:rPr>
              <w:t>-</w:t>
            </w:r>
          </w:p>
        </w:tc>
        <w:tc>
          <w:tcPr>
            <w:tcW w:w="2561" w:type="dxa"/>
            <w:tcBorders>
              <w:top w:val="nil"/>
              <w:left w:val="nil"/>
              <w:bottom w:val="single" w:sz="4" w:space="0" w:color="auto"/>
              <w:right w:val="single" w:sz="4" w:space="0" w:color="auto"/>
            </w:tcBorders>
            <w:shd w:val="clear" w:color="auto" w:fill="auto"/>
            <w:noWrap/>
            <w:vAlign w:val="bottom"/>
            <w:hideMark/>
          </w:tcPr>
          <w:p w14:paraId="3D8682D8" w14:textId="77777777" w:rsidR="002A5005" w:rsidRPr="00235EA6" w:rsidRDefault="002A5005" w:rsidP="002A5005">
            <w:pPr>
              <w:jc w:val="center"/>
              <w:rPr>
                <w:rFonts w:asciiTheme="minorHAnsi" w:eastAsia="Times New Roman" w:hAnsiTheme="minorHAnsi"/>
                <w:color w:val="000000"/>
                <w:szCs w:val="20"/>
              </w:rPr>
            </w:pPr>
            <w:r w:rsidRPr="00235EA6">
              <w:rPr>
                <w:rFonts w:asciiTheme="minorHAnsi" w:eastAsia="Times New Roman" w:hAnsiTheme="minorHAnsi"/>
                <w:color w:val="000000"/>
                <w:szCs w:val="20"/>
              </w:rPr>
              <w:t> </w:t>
            </w:r>
          </w:p>
        </w:tc>
      </w:tr>
      <w:tr w:rsidR="002A5005" w:rsidRPr="00235EA6" w14:paraId="12ADB743" w14:textId="77777777" w:rsidTr="002A5005">
        <w:trPr>
          <w:trHeight w:val="283"/>
        </w:trPr>
        <w:tc>
          <w:tcPr>
            <w:tcW w:w="1701" w:type="dxa"/>
            <w:tcBorders>
              <w:top w:val="nil"/>
              <w:left w:val="single" w:sz="4" w:space="0" w:color="auto"/>
              <w:bottom w:val="single" w:sz="4" w:space="0" w:color="auto"/>
              <w:right w:val="single" w:sz="4" w:space="0" w:color="auto"/>
            </w:tcBorders>
            <w:shd w:val="clear" w:color="auto" w:fill="BDD6EE" w:themeFill="accent1" w:themeFillTint="66"/>
            <w:noWrap/>
            <w:vAlign w:val="bottom"/>
            <w:hideMark/>
          </w:tcPr>
          <w:p w14:paraId="484FD632" w14:textId="77777777" w:rsidR="002A5005" w:rsidRPr="00235EA6" w:rsidRDefault="002A5005" w:rsidP="002A5005">
            <w:pPr>
              <w:jc w:val="left"/>
              <w:rPr>
                <w:rFonts w:asciiTheme="minorHAnsi" w:eastAsia="Times New Roman" w:hAnsiTheme="minorHAnsi"/>
                <w:color w:val="000000"/>
                <w:szCs w:val="20"/>
              </w:rPr>
            </w:pPr>
            <w:r w:rsidRPr="00235EA6">
              <w:rPr>
                <w:rFonts w:asciiTheme="minorHAnsi" w:eastAsia="Times New Roman" w:hAnsiTheme="minorHAnsi"/>
                <w:color w:val="000000"/>
                <w:szCs w:val="20"/>
              </w:rPr>
              <w:t>Vidoir</w:t>
            </w:r>
          </w:p>
        </w:tc>
        <w:tc>
          <w:tcPr>
            <w:tcW w:w="1417" w:type="dxa"/>
            <w:tcBorders>
              <w:top w:val="nil"/>
              <w:left w:val="nil"/>
              <w:bottom w:val="single" w:sz="4" w:space="0" w:color="auto"/>
              <w:right w:val="single" w:sz="4" w:space="0" w:color="auto"/>
            </w:tcBorders>
            <w:shd w:val="clear" w:color="auto" w:fill="auto"/>
            <w:noWrap/>
            <w:vAlign w:val="bottom"/>
            <w:hideMark/>
          </w:tcPr>
          <w:p w14:paraId="39D90C43" w14:textId="77777777" w:rsidR="002A5005" w:rsidRPr="00235EA6" w:rsidRDefault="002A5005" w:rsidP="002A5005">
            <w:pPr>
              <w:jc w:val="center"/>
              <w:rPr>
                <w:rFonts w:asciiTheme="minorHAnsi" w:eastAsia="Times New Roman" w:hAnsiTheme="minorHAnsi"/>
                <w:color w:val="000000"/>
                <w:szCs w:val="20"/>
              </w:rPr>
            </w:pPr>
            <w:r>
              <w:rPr>
                <w:rFonts w:asciiTheme="minorHAnsi" w:eastAsia="Times New Roman" w:hAnsiTheme="minorHAnsi"/>
                <w:color w:val="00000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56B846D9" w14:textId="77777777" w:rsidR="002A5005" w:rsidRPr="00235EA6" w:rsidRDefault="002A5005" w:rsidP="002A5005">
            <w:pPr>
              <w:jc w:val="center"/>
              <w:rPr>
                <w:rFonts w:asciiTheme="minorHAnsi" w:eastAsia="Times New Roman" w:hAnsiTheme="minorHAnsi"/>
                <w:color w:val="000000"/>
                <w:szCs w:val="20"/>
              </w:rPr>
            </w:pPr>
            <w:r>
              <w:rPr>
                <w:rFonts w:asciiTheme="minorHAnsi" w:eastAsia="Times New Roman" w:hAnsiTheme="minorHAnsi"/>
                <w:color w:val="000000"/>
                <w:szCs w:val="20"/>
              </w:rPr>
              <w:t>..</w:t>
            </w:r>
          </w:p>
        </w:tc>
        <w:tc>
          <w:tcPr>
            <w:tcW w:w="2561" w:type="dxa"/>
            <w:tcBorders>
              <w:top w:val="nil"/>
              <w:left w:val="nil"/>
              <w:bottom w:val="single" w:sz="4" w:space="0" w:color="auto"/>
              <w:right w:val="single" w:sz="4" w:space="0" w:color="auto"/>
            </w:tcBorders>
            <w:shd w:val="clear" w:color="auto" w:fill="auto"/>
            <w:noWrap/>
            <w:vAlign w:val="bottom"/>
            <w:hideMark/>
          </w:tcPr>
          <w:p w14:paraId="7682CADF" w14:textId="77777777" w:rsidR="002A5005" w:rsidRPr="00235EA6" w:rsidRDefault="002A5005" w:rsidP="002A5005">
            <w:pPr>
              <w:jc w:val="center"/>
              <w:rPr>
                <w:rFonts w:asciiTheme="minorHAnsi" w:eastAsia="Times New Roman" w:hAnsiTheme="minorHAnsi"/>
                <w:color w:val="000000"/>
                <w:szCs w:val="20"/>
              </w:rPr>
            </w:pPr>
            <w:r>
              <w:rPr>
                <w:rFonts w:asciiTheme="minorHAnsi" w:eastAsia="Times New Roman" w:hAnsiTheme="minorHAnsi"/>
                <w:color w:val="000000"/>
                <w:szCs w:val="20"/>
              </w:rPr>
              <w:t>Permettre le nettoyage</w:t>
            </w:r>
            <w:r w:rsidRPr="00235EA6">
              <w:rPr>
                <w:rFonts w:asciiTheme="minorHAnsi" w:eastAsia="Times New Roman" w:hAnsiTheme="minorHAnsi"/>
                <w:color w:val="000000"/>
                <w:szCs w:val="20"/>
              </w:rPr>
              <w:t> </w:t>
            </w:r>
          </w:p>
        </w:tc>
      </w:tr>
    </w:tbl>
    <w:p w14:paraId="2D5C4EB2" w14:textId="77777777" w:rsidR="003E2796" w:rsidRDefault="003E2796" w:rsidP="003E2796">
      <w:pPr>
        <w:ind w:left="454"/>
        <w:rPr>
          <w:rFonts w:ascii="Calibri" w:hAnsi="Calibri"/>
          <w:color w:val="FF0000"/>
        </w:rPr>
      </w:pPr>
    </w:p>
    <w:p w14:paraId="4943D5D6" w14:textId="77777777" w:rsidR="002A5005" w:rsidRDefault="002A5005" w:rsidP="003E2796">
      <w:pPr>
        <w:ind w:left="454"/>
        <w:rPr>
          <w:rFonts w:ascii="Calibri" w:hAnsi="Calibri"/>
          <w:color w:val="FF0000"/>
        </w:rPr>
      </w:pPr>
    </w:p>
    <w:p w14:paraId="4A6F3E0B" w14:textId="77777777" w:rsidR="002A5005" w:rsidRDefault="002A5005" w:rsidP="003E2796">
      <w:pPr>
        <w:ind w:left="454"/>
        <w:rPr>
          <w:rFonts w:ascii="Calibri" w:hAnsi="Calibri"/>
          <w:color w:val="FF0000"/>
        </w:rPr>
      </w:pPr>
    </w:p>
    <w:p w14:paraId="28AC1AE4" w14:textId="77777777" w:rsidR="002A5005" w:rsidRDefault="002A5005" w:rsidP="003E2796">
      <w:pPr>
        <w:ind w:left="454"/>
        <w:rPr>
          <w:rFonts w:ascii="Calibri" w:hAnsi="Calibri"/>
          <w:color w:val="FF0000"/>
        </w:rPr>
      </w:pPr>
    </w:p>
    <w:p w14:paraId="6D907012" w14:textId="77777777" w:rsidR="002A5005" w:rsidRDefault="002A5005" w:rsidP="003E2796">
      <w:pPr>
        <w:ind w:left="454"/>
        <w:rPr>
          <w:rFonts w:ascii="Calibri" w:hAnsi="Calibri"/>
          <w:color w:val="FF0000"/>
        </w:rPr>
      </w:pPr>
    </w:p>
    <w:p w14:paraId="59285B2C" w14:textId="77777777" w:rsidR="002A5005" w:rsidRDefault="002A5005" w:rsidP="003E2796">
      <w:pPr>
        <w:ind w:left="454"/>
        <w:rPr>
          <w:rFonts w:ascii="Calibri" w:hAnsi="Calibri"/>
          <w:color w:val="FF0000"/>
        </w:rPr>
      </w:pPr>
    </w:p>
    <w:p w14:paraId="7C3E91E7" w14:textId="77777777" w:rsidR="00236072" w:rsidRPr="00236072" w:rsidRDefault="002A5005" w:rsidP="008A46D6">
      <w:pPr>
        <w:pStyle w:val="Titre2bis"/>
      </w:pPr>
      <w:bookmarkStart w:id="134" w:name="_Toc29202685"/>
      <w:r>
        <w:lastRenderedPageBreak/>
        <w:t>A</w:t>
      </w:r>
      <w:r w:rsidR="00FE6375">
        <w:t>M</w:t>
      </w:r>
      <w:r w:rsidR="00FE6375">
        <w:rPr>
          <w:rFonts w:cs="Calibri"/>
        </w:rPr>
        <w:t>É</w:t>
      </w:r>
      <w:r w:rsidR="008A46D6">
        <w:t>NAGEMENT DE L’</w:t>
      </w:r>
      <w:r w:rsidR="00FE6375">
        <w:t>AIRE EXT</w:t>
      </w:r>
      <w:r w:rsidR="00FE6375">
        <w:rPr>
          <w:rFonts w:cs="Calibri"/>
        </w:rPr>
        <w:t>É</w:t>
      </w:r>
      <w:r w:rsidR="0065045E">
        <w:t>RIEURE</w:t>
      </w:r>
      <w:bookmarkEnd w:id="134"/>
    </w:p>
    <w:p w14:paraId="077052D7" w14:textId="77777777" w:rsidR="00236072" w:rsidRPr="006515F7" w:rsidRDefault="00236072" w:rsidP="008A46D6">
      <w:pPr>
        <w:pStyle w:val="Titre3"/>
        <w:ind w:left="908" w:hanging="454"/>
        <w:rPr>
          <w:rFonts w:ascii="Calibri" w:hAnsi="Calibri"/>
        </w:rPr>
      </w:pPr>
      <w:bookmarkStart w:id="135" w:name="_Toc29202686"/>
      <w:r>
        <w:rPr>
          <w:rFonts w:ascii="Calibri" w:hAnsi="Calibri"/>
        </w:rPr>
        <w:t>Voie de circulation</w:t>
      </w:r>
      <w:bookmarkEnd w:id="135"/>
    </w:p>
    <w:p w14:paraId="7B26C8C2" w14:textId="77777777" w:rsidR="00236072" w:rsidRPr="006515F7" w:rsidRDefault="002A5005" w:rsidP="008A46D6">
      <w:pPr>
        <w:pStyle w:val="Titre3"/>
        <w:ind w:left="908" w:hanging="454"/>
        <w:rPr>
          <w:rFonts w:ascii="Calibri" w:hAnsi="Calibri"/>
        </w:rPr>
      </w:pPr>
      <w:bookmarkStart w:id="136" w:name="_Toc29202687"/>
      <w:r>
        <w:rPr>
          <w:rFonts w:ascii="Calibri" w:hAnsi="Calibri"/>
        </w:rPr>
        <w:t>Aire de stationnement</w:t>
      </w:r>
      <w:bookmarkEnd w:id="136"/>
    </w:p>
    <w:p w14:paraId="19F0C5B2" w14:textId="77777777" w:rsidR="002A5005" w:rsidRDefault="002A5005" w:rsidP="008A46D6">
      <w:pPr>
        <w:pStyle w:val="Titre3"/>
        <w:ind w:left="908" w:hanging="454"/>
        <w:rPr>
          <w:rFonts w:ascii="Calibri" w:hAnsi="Calibri"/>
        </w:rPr>
      </w:pPr>
      <w:bookmarkStart w:id="137" w:name="_Toc29202688"/>
      <w:r>
        <w:rPr>
          <w:rFonts w:ascii="Calibri" w:hAnsi="Calibri"/>
        </w:rPr>
        <w:t>Remisage</w:t>
      </w:r>
      <w:bookmarkEnd w:id="137"/>
    </w:p>
    <w:p w14:paraId="44DD0406" w14:textId="77777777" w:rsidR="006515F7" w:rsidRPr="006515F7" w:rsidRDefault="006515F7" w:rsidP="006515F7">
      <w:pPr>
        <w:pStyle w:val="Titre3bis"/>
      </w:pPr>
      <w:bookmarkStart w:id="138" w:name="_Toc29202689"/>
      <w:r>
        <w:t>Bassin d’orage</w:t>
      </w:r>
      <w:bookmarkEnd w:id="138"/>
    </w:p>
    <w:p w14:paraId="6DF02328" w14:textId="77777777" w:rsidR="00236072" w:rsidRPr="001E3E0E" w:rsidRDefault="00236072" w:rsidP="00236072">
      <w:pPr>
        <w:pStyle w:val="Titre3"/>
        <w:ind w:left="908" w:hanging="454"/>
        <w:rPr>
          <w:rFonts w:ascii="Calibri" w:hAnsi="Calibri"/>
        </w:rPr>
      </w:pPr>
      <w:bookmarkStart w:id="139" w:name="_Toc29202690"/>
      <w:r>
        <w:rPr>
          <w:rFonts w:ascii="Calibri" w:hAnsi="Calibri"/>
        </w:rPr>
        <w:t>Espace Vert</w:t>
      </w:r>
      <w:bookmarkEnd w:id="139"/>
    </w:p>
    <w:p w14:paraId="3081B296" w14:textId="77777777" w:rsidR="00AD59F7" w:rsidRPr="001E3E0E" w:rsidRDefault="00AD59F7" w:rsidP="00AD59F7">
      <w:pPr>
        <w:pStyle w:val="Titre3"/>
        <w:ind w:left="908" w:hanging="454"/>
        <w:rPr>
          <w:rFonts w:ascii="Calibri" w:hAnsi="Calibri"/>
        </w:rPr>
      </w:pPr>
      <w:bookmarkStart w:id="140" w:name="_Toc29202691"/>
      <w:r>
        <w:rPr>
          <w:rFonts w:ascii="Calibri" w:hAnsi="Calibri"/>
        </w:rPr>
        <w:t>Local poubelle</w:t>
      </w:r>
      <w:bookmarkEnd w:id="140"/>
    </w:p>
    <w:p w14:paraId="7AAD0479" w14:textId="77777777" w:rsidR="00236072" w:rsidRPr="00236072" w:rsidRDefault="00236072" w:rsidP="008A46D6">
      <w:pPr>
        <w:pStyle w:val="ParagrapheNiveau3"/>
      </w:pPr>
    </w:p>
    <w:p w14:paraId="5A9189F2" w14:textId="77777777" w:rsidR="00236072" w:rsidRDefault="00236072" w:rsidP="008A46D6">
      <w:pPr>
        <w:pStyle w:val="ParagrapheNiveau3"/>
      </w:pPr>
    </w:p>
    <w:p w14:paraId="1C65E9A6" w14:textId="77777777" w:rsidR="00A03E44" w:rsidRDefault="00A03E44" w:rsidP="008A46D6">
      <w:pPr>
        <w:pStyle w:val="ParagrapheNiveau3"/>
      </w:pPr>
    </w:p>
    <w:p w14:paraId="0CC14BE4" w14:textId="77777777" w:rsidR="00A03E44" w:rsidRDefault="00A03E44">
      <w:pPr>
        <w:rPr>
          <w:rFonts w:ascii="Calibri" w:hAnsi="Calibri"/>
        </w:rPr>
      </w:pPr>
      <w:r>
        <w:br w:type="page"/>
      </w:r>
    </w:p>
    <w:p w14:paraId="6E892159" w14:textId="77777777" w:rsidR="00C13577" w:rsidRPr="00DD6C01" w:rsidRDefault="00C13577" w:rsidP="00C13577">
      <w:pPr>
        <w:pStyle w:val="Titre1bis"/>
      </w:pPr>
      <w:bookmarkStart w:id="141" w:name="_Toc29202692"/>
      <w:r>
        <w:lastRenderedPageBreak/>
        <w:t>EXIGENCES DU PROGRAMME</w:t>
      </w:r>
      <w:bookmarkEnd w:id="141"/>
    </w:p>
    <w:p w14:paraId="1DD14407" w14:textId="77777777" w:rsidR="00C13577" w:rsidRDefault="00FE6375" w:rsidP="00C13577">
      <w:pPr>
        <w:pStyle w:val="Titre2bis"/>
      </w:pPr>
      <w:bookmarkStart w:id="142" w:name="_Toc29202693"/>
      <w:r>
        <w:t>EXIGENCES R</w:t>
      </w:r>
      <w:r>
        <w:rPr>
          <w:rFonts w:cs="Calibri"/>
        </w:rPr>
        <w:t>É</w:t>
      </w:r>
      <w:r w:rsidR="00C13577">
        <w:t>GLEMENTAIRES</w:t>
      </w:r>
      <w:bookmarkEnd w:id="142"/>
    </w:p>
    <w:p w14:paraId="002B7B37" w14:textId="77777777" w:rsidR="00C13577" w:rsidRPr="00F611D4" w:rsidRDefault="00C13577" w:rsidP="00C13577">
      <w:pPr>
        <w:pStyle w:val="Titre3"/>
        <w:ind w:left="908" w:hanging="454"/>
        <w:rPr>
          <w:rFonts w:ascii="Calibri" w:hAnsi="Calibri"/>
        </w:rPr>
      </w:pPr>
      <w:bookmarkStart w:id="143" w:name="_Toc29202694"/>
      <w:r w:rsidRPr="00DD6C01">
        <w:rPr>
          <w:rFonts w:ascii="Calibri" w:hAnsi="Calibri"/>
        </w:rPr>
        <w:t>Conditions de travail</w:t>
      </w:r>
      <w:bookmarkEnd w:id="143"/>
      <w:r w:rsidRPr="00DD6C01">
        <w:rPr>
          <w:rFonts w:ascii="Calibri" w:hAnsi="Calibri"/>
        </w:rPr>
        <w:t xml:space="preserve"> </w:t>
      </w:r>
    </w:p>
    <w:p w14:paraId="1F22A913" w14:textId="77777777" w:rsidR="00C13577" w:rsidRPr="00FB7B26" w:rsidRDefault="00C13577" w:rsidP="00FB7B26">
      <w:pPr>
        <w:pStyle w:val="ParagrapheNiveau3"/>
        <w:rPr>
          <w:i/>
        </w:rPr>
      </w:pPr>
      <w:r w:rsidRPr="00FB7B26">
        <w:rPr>
          <w:rFonts w:asciiTheme="minorHAnsi" w:hAnsiTheme="minorHAnsi"/>
          <w:i/>
        </w:rPr>
        <w:tab/>
      </w:r>
      <w:r w:rsidR="002247D1" w:rsidRPr="00FB7B26">
        <w:rPr>
          <w:i/>
        </w:rPr>
        <w:t>I</w:t>
      </w:r>
      <w:r w:rsidRPr="00FB7B26">
        <w:rPr>
          <w:i/>
        </w:rPr>
        <w:t>ndiquer codes, arrêtés, normes. Préciser les contraintes particulières, les objectifs.</w:t>
      </w:r>
    </w:p>
    <w:p w14:paraId="0FBD0B4F" w14:textId="77777777" w:rsidR="00C13577" w:rsidRDefault="00474A58" w:rsidP="00FB7B26">
      <w:pPr>
        <w:pStyle w:val="ParagrapheNiveau3"/>
      </w:pPr>
      <w:r w:rsidRPr="00FB7B26">
        <w:rPr>
          <w:i/>
        </w:rPr>
        <w:t>I</w:t>
      </w:r>
      <w:r w:rsidR="002247D1" w:rsidRPr="00FB7B26">
        <w:rPr>
          <w:i/>
        </w:rPr>
        <w:t>ndiquer la recommandation d’autres organismes (INRS…)</w:t>
      </w:r>
    </w:p>
    <w:p w14:paraId="6267898C" w14:textId="77777777" w:rsidR="00C13577" w:rsidRPr="00382B6F" w:rsidRDefault="00C13577" w:rsidP="00C13577">
      <w:pPr>
        <w:pStyle w:val="Titre3"/>
        <w:ind w:left="908" w:hanging="454"/>
        <w:rPr>
          <w:rFonts w:ascii="Calibri" w:hAnsi="Calibri"/>
        </w:rPr>
      </w:pPr>
      <w:bookmarkStart w:id="144" w:name="_Toc29202695"/>
      <w:r w:rsidRPr="00382B6F">
        <w:rPr>
          <w:rFonts w:ascii="Calibri" w:hAnsi="Calibri"/>
        </w:rPr>
        <w:t>Accessibilité PMR (Personnes à Mobilité Réduite)</w:t>
      </w:r>
      <w:bookmarkEnd w:id="144"/>
    </w:p>
    <w:p w14:paraId="3914B460" w14:textId="77777777" w:rsidR="00C13577" w:rsidRDefault="00C13577" w:rsidP="00C13577">
      <w:pPr>
        <w:ind w:left="454"/>
        <w:rPr>
          <w:rFonts w:ascii="Calibri" w:hAnsi="Calibri"/>
          <w:i/>
        </w:rPr>
      </w:pPr>
      <w:r>
        <w:rPr>
          <w:rFonts w:ascii="Calibri" w:hAnsi="Calibri"/>
        </w:rPr>
        <w:tab/>
      </w:r>
      <w:r>
        <w:rPr>
          <w:rFonts w:ascii="Calibri" w:hAnsi="Calibri"/>
          <w:i/>
        </w:rPr>
        <w:t>Sans objet ou indiquer le souhait de la maîtrise d’ouvrage et la réglementation afférente</w:t>
      </w:r>
    </w:p>
    <w:p w14:paraId="6A588BA8" w14:textId="77777777" w:rsidR="00BC449B" w:rsidRPr="002247D1" w:rsidRDefault="00BC449B" w:rsidP="00BC449B">
      <w:pPr>
        <w:ind w:left="454"/>
        <w:rPr>
          <w:rFonts w:ascii="Calibri" w:hAnsi="Calibri"/>
          <w:b/>
          <w:i/>
        </w:rPr>
      </w:pPr>
      <w:r w:rsidRPr="002247D1">
        <w:rPr>
          <w:rFonts w:ascii="Calibri" w:hAnsi="Calibri"/>
          <w:b/>
          <w:i/>
        </w:rPr>
        <w:t>ATTENTION : La dispense d’actes d’urbanisme (permis de construire) ne dispense pas des obligations portées par les autres codes et notamment celles concernant l’accessibilité des PMR</w:t>
      </w:r>
      <w:r w:rsidR="002247D1">
        <w:rPr>
          <w:rFonts w:ascii="Calibri" w:hAnsi="Calibri"/>
          <w:b/>
          <w:i/>
        </w:rPr>
        <w:t>.</w:t>
      </w:r>
      <w:r w:rsidRPr="002247D1">
        <w:rPr>
          <w:rFonts w:ascii="Calibri" w:hAnsi="Calibri"/>
          <w:b/>
          <w:i/>
        </w:rPr>
        <w:t xml:space="preserve"> (</w:t>
      </w:r>
      <w:r w:rsidR="002247D1" w:rsidRPr="002247D1">
        <w:rPr>
          <w:rFonts w:ascii="Calibri" w:hAnsi="Calibri"/>
          <w:b/>
          <w:i/>
        </w:rPr>
        <w:t>Note</w:t>
      </w:r>
      <w:r w:rsidRPr="002247D1">
        <w:rPr>
          <w:rFonts w:ascii="Calibri" w:hAnsi="Calibri"/>
          <w:b/>
          <w:i/>
        </w:rPr>
        <w:t xml:space="preserve"> n°503341 / DEF / SGA / DCSID</w:t>
      </w:r>
      <w:r w:rsidR="002247D1">
        <w:rPr>
          <w:rFonts w:ascii="Calibri" w:hAnsi="Calibri"/>
          <w:b/>
          <w:i/>
        </w:rPr>
        <w:t xml:space="preserve"> / STG / SDPSI du 29 sep 2017)</w:t>
      </w:r>
    </w:p>
    <w:p w14:paraId="61F2A27E" w14:textId="77777777" w:rsidR="00C13577" w:rsidRPr="008A3849" w:rsidRDefault="00C13577" w:rsidP="00C13577">
      <w:pPr>
        <w:pStyle w:val="Titre3"/>
        <w:ind w:left="908" w:hanging="454"/>
        <w:rPr>
          <w:rFonts w:ascii="Calibri" w:hAnsi="Calibri"/>
        </w:rPr>
      </w:pPr>
      <w:bookmarkStart w:id="145" w:name="_Toc29202696"/>
      <w:r w:rsidRPr="00DD6C01">
        <w:rPr>
          <w:rFonts w:ascii="Calibri" w:hAnsi="Calibri"/>
        </w:rPr>
        <w:t xml:space="preserve">Réglementation </w:t>
      </w:r>
      <w:r>
        <w:rPr>
          <w:rFonts w:ascii="Calibri" w:hAnsi="Calibri"/>
        </w:rPr>
        <w:t>T</w:t>
      </w:r>
      <w:r w:rsidRPr="00DD6C01">
        <w:rPr>
          <w:rFonts w:ascii="Calibri" w:hAnsi="Calibri"/>
        </w:rPr>
        <w:t xml:space="preserve">hermique </w:t>
      </w:r>
      <w:r>
        <w:rPr>
          <w:rFonts w:ascii="Calibri" w:hAnsi="Calibri"/>
        </w:rPr>
        <w:t>Applicable</w:t>
      </w:r>
      <w:bookmarkEnd w:id="145"/>
    </w:p>
    <w:p w14:paraId="34509C48" w14:textId="77777777" w:rsidR="00C13577" w:rsidRPr="008A3849" w:rsidRDefault="00C13577" w:rsidP="00C13577">
      <w:pPr>
        <w:pStyle w:val="ParagrapheNiveau3"/>
        <w:rPr>
          <w:i/>
        </w:rPr>
      </w:pPr>
      <w:r w:rsidRPr="008A3849">
        <w:rPr>
          <w:i/>
        </w:rPr>
        <w:t xml:space="preserve">Indiquer la réglementation (RT 2012, RT élément par élément, RT globale) </w:t>
      </w:r>
      <w:r w:rsidRPr="00BC449B">
        <w:rPr>
          <w:i/>
          <w:u w:val="single"/>
        </w:rPr>
        <w:t>applicable à chaque bâtiment</w:t>
      </w:r>
      <w:r w:rsidRPr="008A3849">
        <w:rPr>
          <w:i/>
        </w:rPr>
        <w:t xml:space="preserve">. </w:t>
      </w:r>
    </w:p>
    <w:p w14:paraId="13884E33" w14:textId="77777777" w:rsidR="00C13577" w:rsidRPr="00327F51" w:rsidRDefault="00C13577" w:rsidP="00C13577">
      <w:pPr>
        <w:pStyle w:val="Titre3"/>
        <w:ind w:left="908" w:hanging="454"/>
        <w:rPr>
          <w:rFonts w:ascii="Calibri" w:hAnsi="Calibri"/>
        </w:rPr>
      </w:pPr>
      <w:bookmarkStart w:id="146" w:name="_Toc29202697"/>
      <w:r w:rsidRPr="00327F51">
        <w:rPr>
          <w:rFonts w:ascii="Calibri" w:hAnsi="Calibri"/>
        </w:rPr>
        <w:t>Installations Classées (ICPE, IOTA)</w:t>
      </w:r>
      <w:bookmarkEnd w:id="146"/>
    </w:p>
    <w:p w14:paraId="6F2CBE69" w14:textId="77777777" w:rsidR="00C13577" w:rsidRDefault="00C13577" w:rsidP="00C13577">
      <w:pPr>
        <w:ind w:left="454"/>
        <w:rPr>
          <w:rFonts w:ascii="Calibri" w:hAnsi="Calibri"/>
        </w:rPr>
      </w:pPr>
      <w:r>
        <w:rPr>
          <w:rFonts w:ascii="Calibri" w:hAnsi="Calibri"/>
        </w:rPr>
        <w:tab/>
      </w:r>
      <w:r w:rsidR="00474A58">
        <w:rPr>
          <w:rFonts w:ascii="Calibri" w:hAnsi="Calibri"/>
          <w:i/>
        </w:rPr>
        <w:t>Indiquer</w:t>
      </w:r>
      <w:r>
        <w:rPr>
          <w:rFonts w:ascii="Calibri" w:hAnsi="Calibri"/>
          <w:i/>
        </w:rPr>
        <w:t xml:space="preserve"> le type de réglementation à appliquer. Joindre rapport d’audit éventuel</w:t>
      </w:r>
      <w:r>
        <w:rPr>
          <w:rFonts w:ascii="Calibri" w:hAnsi="Calibri"/>
        </w:rPr>
        <w:t>.</w:t>
      </w:r>
    </w:p>
    <w:p w14:paraId="2291B1B7" w14:textId="77777777" w:rsidR="00C13577" w:rsidRDefault="00C13577" w:rsidP="00C13577">
      <w:pPr>
        <w:ind w:left="454"/>
        <w:rPr>
          <w:rFonts w:ascii="Calibri" w:hAnsi="Calibri"/>
          <w:i/>
        </w:rPr>
      </w:pPr>
      <w:r>
        <w:rPr>
          <w:rFonts w:ascii="Calibri" w:hAnsi="Calibri"/>
          <w:i/>
        </w:rPr>
        <w:t>Indiquer les objectifs et contraintes par rapports aux dossiers existant</w:t>
      </w:r>
    </w:p>
    <w:p w14:paraId="4A5B7ECA" w14:textId="77777777" w:rsidR="00C13577" w:rsidRPr="00766C60" w:rsidRDefault="00C13577" w:rsidP="00C13577">
      <w:pPr>
        <w:pStyle w:val="Titre3"/>
        <w:ind w:left="908" w:hanging="454"/>
        <w:rPr>
          <w:rFonts w:ascii="Calibri" w:hAnsi="Calibri"/>
        </w:rPr>
      </w:pPr>
      <w:bookmarkStart w:id="147" w:name="_Toc29202698"/>
      <w:r w:rsidRPr="00327F51">
        <w:rPr>
          <w:rFonts w:ascii="Calibri" w:hAnsi="Calibri"/>
        </w:rPr>
        <w:t>Sécurité incendie</w:t>
      </w:r>
      <w:bookmarkEnd w:id="147"/>
    </w:p>
    <w:p w14:paraId="331BE5E6" w14:textId="77777777" w:rsidR="00474A58" w:rsidRPr="008C2DE9" w:rsidRDefault="00474A58" w:rsidP="008C2DE9">
      <w:pPr>
        <w:pStyle w:val="ParagrapheNiveau3"/>
        <w:rPr>
          <w:i/>
        </w:rPr>
      </w:pPr>
      <w:r>
        <w:rPr>
          <w:i/>
        </w:rPr>
        <w:t xml:space="preserve">Indiquer </w:t>
      </w:r>
      <w:r w:rsidR="00E00B20" w:rsidRPr="008C2DE9">
        <w:rPr>
          <w:i/>
        </w:rPr>
        <w:t>la catégorie du bâtiment dans le cas d’un ERP</w:t>
      </w:r>
      <w:r w:rsidR="00E00B20">
        <w:rPr>
          <w:i/>
        </w:rPr>
        <w:t xml:space="preserve">, </w:t>
      </w:r>
      <w:r w:rsidR="00C13577" w:rsidRPr="008C2DE9">
        <w:rPr>
          <w:i/>
        </w:rPr>
        <w:t xml:space="preserve">la réglementation liée aux prestations </w:t>
      </w:r>
      <w:r w:rsidR="00E00B20">
        <w:rPr>
          <w:i/>
        </w:rPr>
        <w:t>et</w:t>
      </w:r>
      <w:r>
        <w:rPr>
          <w:i/>
        </w:rPr>
        <w:t xml:space="preserve"> la détection incendie à mettre en œuvre </w:t>
      </w:r>
    </w:p>
    <w:p w14:paraId="504F6C37" w14:textId="77777777" w:rsidR="00C13577" w:rsidRPr="009E7C42" w:rsidRDefault="00C13577" w:rsidP="00C13577">
      <w:pPr>
        <w:pStyle w:val="Titre2bis"/>
      </w:pPr>
      <w:bookmarkStart w:id="148" w:name="_Toc29202699"/>
      <w:r>
        <w:t>EXIGENCES ENVIRONNEMENTALES</w:t>
      </w:r>
      <w:bookmarkEnd w:id="148"/>
    </w:p>
    <w:p w14:paraId="11F754A6" w14:textId="77777777" w:rsidR="00C13577" w:rsidRPr="003009E6" w:rsidRDefault="00C13577" w:rsidP="0011704B">
      <w:pPr>
        <w:pStyle w:val="Titre3bis"/>
      </w:pPr>
      <w:bookmarkStart w:id="149" w:name="_Toc29202700"/>
      <w:r w:rsidRPr="00DD6C01">
        <w:t>Démarche Haute Qualité Environnementale</w:t>
      </w:r>
      <w:bookmarkEnd w:id="149"/>
      <w:r w:rsidRPr="00DD6C01">
        <w:t> </w:t>
      </w:r>
    </w:p>
    <w:p w14:paraId="58770F8A" w14:textId="77777777" w:rsidR="00C13577" w:rsidRPr="0005383E" w:rsidRDefault="00C13577" w:rsidP="0005383E">
      <w:pPr>
        <w:pStyle w:val="ParagrapheNiveau3"/>
        <w:rPr>
          <w:i/>
        </w:rPr>
      </w:pPr>
      <w:r w:rsidRPr="0005383E">
        <w:rPr>
          <w:rFonts w:asciiTheme="minorHAnsi" w:hAnsiTheme="minorHAnsi"/>
          <w:i/>
        </w:rPr>
        <w:tab/>
      </w:r>
      <w:r w:rsidRPr="0005383E">
        <w:rPr>
          <w:i/>
        </w:rPr>
        <w:t>Sans objet ou indiquer les exigences de la maîtrise d’ouvrage</w:t>
      </w:r>
    </w:p>
    <w:p w14:paraId="6A9BF38D" w14:textId="77777777" w:rsidR="00C13577" w:rsidRDefault="00C13577" w:rsidP="0011704B">
      <w:pPr>
        <w:pStyle w:val="Titre3bis"/>
      </w:pPr>
      <w:bookmarkStart w:id="150" w:name="_Toc29202701"/>
      <w:r>
        <w:t>Performance énergétique</w:t>
      </w:r>
      <w:bookmarkEnd w:id="150"/>
    </w:p>
    <w:p w14:paraId="7BDB60EE" w14:textId="77777777" w:rsidR="009E7767" w:rsidRDefault="009E7767" w:rsidP="009E7767">
      <w:pPr>
        <w:pStyle w:val="ParagrapheNiveau3"/>
      </w:pPr>
      <w:r>
        <w:tab/>
      </w:r>
      <w:r>
        <w:tab/>
        <w:t>P</w:t>
      </w:r>
      <w:r w:rsidRPr="0014454E">
        <w:t xml:space="preserve">our toutes les opérations d’infrastructure conduites par le SID, </w:t>
      </w:r>
      <w:r w:rsidRPr="0014454E">
        <w:rPr>
          <w:b/>
        </w:rPr>
        <w:t>une directive fixe les modalités d’application de la RT2012 aux spécificités du MINARM</w:t>
      </w:r>
      <w:r>
        <w:t>,</w:t>
      </w:r>
      <w:r w:rsidRPr="0014454E">
        <w:t xml:space="preserve"> ainsi que les performances minimales à atteindre y compris pour les bâtiments neufs qui n’y sont pas réglementairement soumis, traduisant ainsi la volonté d’exemplarité du service d’infrastructure en matière de performance énergétique.</w:t>
      </w:r>
    </w:p>
    <w:p w14:paraId="2A227C34" w14:textId="77777777" w:rsidR="009E7767" w:rsidRDefault="009E7767" w:rsidP="009E7767">
      <w:pPr>
        <w:pStyle w:val="Titre4bis"/>
      </w:pPr>
      <w:bookmarkStart w:id="151" w:name="_Toc29202702"/>
      <w:r>
        <w:t>Scénario conventionnel</w:t>
      </w:r>
      <w:bookmarkEnd w:id="151"/>
    </w:p>
    <w:p w14:paraId="0803A68B" w14:textId="77777777" w:rsidR="009E7767" w:rsidRDefault="009E7767" w:rsidP="009E7767">
      <w:pPr>
        <w:pStyle w:val="ParagrapheNiveau4"/>
        <w:rPr>
          <w:i/>
        </w:rPr>
      </w:pPr>
      <w:r w:rsidRPr="009E7767">
        <w:rPr>
          <w:i/>
        </w:rPr>
        <w:t>Indiquer le scénario conventionnel de la RT 2012</w:t>
      </w:r>
    </w:p>
    <w:bookmarkStart w:id="152" w:name="_Toc29202703"/>
    <w:p w14:paraId="0F18D932" w14:textId="77777777" w:rsidR="009E7767" w:rsidRDefault="009E7767" w:rsidP="009E7767">
      <w:pPr>
        <w:pStyle w:val="Titre4bis"/>
      </w:pPr>
      <w:r w:rsidRPr="00F53C7F">
        <w:rPr>
          <w:i w:val="0"/>
          <w:noProof/>
        </w:rPr>
        <w:lastRenderedPageBreak/>
        <mc:AlternateContent>
          <mc:Choice Requires="wps">
            <w:drawing>
              <wp:anchor distT="0" distB="0" distL="114300" distR="114300" simplePos="0" relativeHeight="251709952" behindDoc="1" locked="0" layoutInCell="1" allowOverlap="1" wp14:anchorId="261E7C65" wp14:editId="5FF5B747">
                <wp:simplePos x="0" y="0"/>
                <wp:positionH relativeFrom="margin">
                  <wp:align>right</wp:align>
                </wp:positionH>
                <wp:positionV relativeFrom="paragraph">
                  <wp:posOffset>8388985</wp:posOffset>
                </wp:positionV>
                <wp:extent cx="6113780" cy="163830"/>
                <wp:effectExtent l="0" t="0" r="1270" b="7620"/>
                <wp:wrapTight wrapText="bothSides">
                  <wp:wrapPolygon edited="0">
                    <wp:start x="0" y="0"/>
                    <wp:lineTo x="0" y="20093"/>
                    <wp:lineTo x="21537" y="20093"/>
                    <wp:lineTo x="21537" y="0"/>
                    <wp:lineTo x="0" y="0"/>
                  </wp:wrapPolygon>
                </wp:wrapTight>
                <wp:docPr id="28" name="Zone de texte 28"/>
                <wp:cNvGraphicFramePr/>
                <a:graphic xmlns:a="http://schemas.openxmlformats.org/drawingml/2006/main">
                  <a:graphicData uri="http://schemas.microsoft.com/office/word/2010/wordprocessingShape">
                    <wps:wsp>
                      <wps:cNvSpPr txBox="1"/>
                      <wps:spPr>
                        <a:xfrm>
                          <a:off x="0" y="0"/>
                          <a:ext cx="6113780" cy="163830"/>
                        </a:xfrm>
                        <a:prstGeom prst="rect">
                          <a:avLst/>
                        </a:prstGeom>
                        <a:solidFill>
                          <a:prstClr val="white"/>
                        </a:solidFill>
                        <a:ln>
                          <a:noFill/>
                        </a:ln>
                      </wps:spPr>
                      <wps:txbx>
                        <w:txbxContent>
                          <w:p w14:paraId="45C0F826" w14:textId="77777777" w:rsidR="00BC2C69" w:rsidRPr="005636B4" w:rsidRDefault="00BC2C69" w:rsidP="009E7767">
                            <w:pPr>
                              <w:jc w:val="center"/>
                              <w:rPr>
                                <w:rFonts w:asciiTheme="minorHAnsi" w:hAnsiTheme="minorHAnsi"/>
                                <w:noProof/>
                                <w:sz w:val="20"/>
                              </w:rPr>
                            </w:pPr>
                            <w:r>
                              <w:rPr>
                                <w:rFonts w:asciiTheme="minorHAnsi" w:hAnsiTheme="minorHAnsi"/>
                                <w:sz w:val="20"/>
                              </w:rPr>
                              <w:t>Tableau</w:t>
                            </w:r>
                            <w:r w:rsidRPr="005636B4">
                              <w:rPr>
                                <w:rFonts w:asciiTheme="minorHAnsi" w:hAnsiTheme="minorHAnsi"/>
                                <w:sz w:val="20"/>
                              </w:rPr>
                              <w:t xml:space="preserve"> </w:t>
                            </w:r>
                            <w:r>
                              <w:rPr>
                                <w:rFonts w:asciiTheme="minorHAnsi" w:hAnsiTheme="minorHAnsi"/>
                                <w:sz w:val="20"/>
                              </w:rPr>
                              <w:t>xx : Prestation à réaliser en fonction de l’avancée des études (bouger le cadre en fonction du cas)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1E7C65" id="Zone de texte 28" o:spid="_x0000_s1046" type="#_x0000_t202" style="position:absolute;left:0;text-align:left;margin-left:430.2pt;margin-top:660.55pt;width:481.4pt;height:12.9pt;z-index:-251606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" stroked="f">
                <v:textbox inset="0,0,0,0">
                  <w:txbxContent>
                    <w:p w14:paraId="45C0F826" w14:textId="77777777" w:rsidR="00BC2C69" w:rsidRPr="005636B4" w:rsidRDefault="00BC2C69" w:rsidP="009E7767">
                      <w:pPr>
                        <w:jc w:val="center"/>
                        <w:rPr>
                          <w:rFonts w:asciiTheme="minorHAnsi" w:hAnsiTheme="minorHAnsi"/>
                          <w:noProof/>
                          <w:sz w:val="20"/>
                        </w:rPr>
                      </w:pPr>
                      <w:r>
                        <w:rPr>
                          <w:rFonts w:asciiTheme="minorHAnsi" w:hAnsiTheme="minorHAnsi"/>
                          <w:sz w:val="20"/>
                        </w:rPr>
                        <w:t>Tableau</w:t>
                      </w:r>
                      <w:r w:rsidRPr="005636B4">
                        <w:rPr>
                          <w:rFonts w:asciiTheme="minorHAnsi" w:hAnsiTheme="minorHAnsi"/>
                          <w:sz w:val="20"/>
                        </w:rPr>
                        <w:t xml:space="preserve"> </w:t>
                      </w:r>
                      <w:r>
                        <w:rPr>
                          <w:rFonts w:asciiTheme="minorHAnsi" w:hAnsiTheme="minorHAnsi"/>
                          <w:sz w:val="20"/>
                        </w:rPr>
                        <w:t>xx : Prestation à réaliser en fonction de l’avancée des études (bouger le cadre en fonction du cas)</w:t>
                      </w:r>
                    </w:p>
                  </w:txbxContent>
                </v:textbox>
                <w10:wrap type="tight" anchorx="margin"/>
              </v:shape>
            </w:pict>
          </mc:Fallback>
        </mc:AlternateContent>
      </w:r>
      <w:r>
        <w:rPr>
          <w:noProof/>
        </w:rPr>
        <mc:AlternateContent>
          <mc:Choice Requires="wpg">
            <w:drawing>
              <wp:anchor distT="0" distB="0" distL="114300" distR="114300" simplePos="0" relativeHeight="251705856" behindDoc="1" locked="0" layoutInCell="1" allowOverlap="1" wp14:anchorId="0B74C605" wp14:editId="7084F6FB">
                <wp:simplePos x="0" y="0"/>
                <wp:positionH relativeFrom="margin">
                  <wp:posOffset>16180</wp:posOffset>
                </wp:positionH>
                <wp:positionV relativeFrom="paragraph">
                  <wp:posOffset>357282</wp:posOffset>
                </wp:positionV>
                <wp:extent cx="6475089" cy="7910195"/>
                <wp:effectExtent l="0" t="38100" r="40640" b="0"/>
                <wp:wrapTight wrapText="bothSides">
                  <wp:wrapPolygon edited="0">
                    <wp:start x="20337" y="-104"/>
                    <wp:lineTo x="0" y="-104"/>
                    <wp:lineTo x="0" y="21536"/>
                    <wp:lineTo x="20401" y="21536"/>
                    <wp:lineTo x="20401" y="16542"/>
                    <wp:lineTo x="21672" y="16386"/>
                    <wp:lineTo x="21672" y="-104"/>
                    <wp:lineTo x="20337" y="-104"/>
                  </wp:wrapPolygon>
                </wp:wrapTight>
                <wp:docPr id="287" name="Groupe 287"/>
                <wp:cNvGraphicFramePr/>
                <a:graphic xmlns:a="http://schemas.openxmlformats.org/drawingml/2006/main">
                  <a:graphicData uri="http://schemas.microsoft.com/office/word/2010/wordprocessingGroup">
                    <wpg:wgp>
                      <wpg:cNvGrpSpPr/>
                      <wpg:grpSpPr>
                        <a:xfrm>
                          <a:off x="0" y="0"/>
                          <a:ext cx="6475089" cy="7910195"/>
                          <a:chOff x="0" y="0"/>
                          <a:chExt cx="6475089" cy="7910195"/>
                        </a:xfrm>
                      </wpg:grpSpPr>
                      <pic:pic xmlns:pic="http://schemas.openxmlformats.org/drawingml/2006/picture">
                        <pic:nvPicPr>
                          <pic:cNvPr id="32" name="Image 32"/>
                          <pic:cNvPicPr>
                            <a:picLocks noChangeAspect="1"/>
                          </pic:cNvPicPr>
                        </pic:nvPicPr>
                        <pic:blipFill rotWithShape="1">
                          <a:blip r:embed="rId19">
                            <a:extLst>
                              <a:ext uri="{28A0092B-C50C-407E-A947-70E740481C1C}">
                                <a14:useLocalDpi xmlns:a14="http://schemas.microsoft.com/office/drawing/2010/main" val="0"/>
                              </a:ext>
                            </a:extLst>
                          </a:blip>
                          <a:srcRect l="2531" t="1237" r="1479"/>
                          <a:stretch/>
                        </pic:blipFill>
                        <pic:spPr bwMode="auto">
                          <a:xfrm>
                            <a:off x="0" y="0"/>
                            <a:ext cx="6102350" cy="7910195"/>
                          </a:xfrm>
                          <a:prstGeom prst="rect">
                            <a:avLst/>
                          </a:prstGeom>
                          <a:ln>
                            <a:noFill/>
                          </a:ln>
                          <a:extLst>
                            <a:ext uri="{53640926-AAD7-44D8-BBD7-CCE9431645EC}">
                              <a14:shadowObscured xmlns:a14="http://schemas.microsoft.com/office/drawing/2010/main"/>
                            </a:ext>
                          </a:extLst>
                        </pic:spPr>
                      </pic:pic>
                      <wps:wsp>
                        <wps:cNvPr id="286" name="Rectangle 286"/>
                        <wps:cNvSpPr/>
                        <wps:spPr>
                          <a:xfrm>
                            <a:off x="6166744" y="0"/>
                            <a:ext cx="308345" cy="5996763"/>
                          </a:xfrm>
                          <a:prstGeom prst="rect">
                            <a:avLst/>
                          </a:prstGeom>
                          <a:noFill/>
                          <a:ln w="762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39DE18E7" id="Groupe 287" o:spid="_x0000_s1026" style="position:absolute;margin-left:1.25pt;margin-top:28.15pt;width:509.85pt;height:622.85pt;z-index:-251610624;mso-position-horizontal-relative:margin;mso-width-relative:margin" coordsize="64750,791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2" o:spid="_x0000_s1027" type="#_x0000_t75" style="position:absolute;width:61023;height:791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">
                  <v:imagedata r:id="rId22" o:title="" croptop="811f" cropleft="1659f" cropright="969f"/>
                  <v:path arrowok="t"/>
                </v:shape>
                <v:rect id="Rectangle 286" o:spid="_x0000_s1028" style="position:absolute;left:61667;width:3083;height:5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" filled="f" strokecolor="black [3213]" strokeweight="6pt"/>
                <w10:wrap type="tight" anchorx="margin"/>
              </v:group>
            </w:pict>
          </mc:Fallback>
        </mc:AlternateContent>
      </w:r>
      <w:r>
        <w:t>Prestation à réaliser</w:t>
      </w:r>
      <w:bookmarkEnd w:id="152"/>
    </w:p>
    <w:p w14:paraId="47511D91" w14:textId="77777777" w:rsidR="009E7767" w:rsidRPr="009E7767" w:rsidRDefault="009E7767" w:rsidP="009E7767">
      <w:pPr>
        <w:pStyle w:val="ParagrapheNiveau4"/>
      </w:pPr>
    </w:p>
    <w:p w14:paraId="0DE82BAE" w14:textId="77777777" w:rsidR="00C13577" w:rsidRPr="003009E6" w:rsidRDefault="00C13577" w:rsidP="0011704B">
      <w:pPr>
        <w:pStyle w:val="Titre3bis"/>
      </w:pPr>
      <w:bookmarkStart w:id="153" w:name="_Toc29202704"/>
      <w:r>
        <w:lastRenderedPageBreak/>
        <w:t>Certificat d’Economie d’Energie (CEE)</w:t>
      </w:r>
      <w:bookmarkEnd w:id="153"/>
    </w:p>
    <w:p w14:paraId="1EE06A2F" w14:textId="77777777" w:rsidR="00C13577" w:rsidRDefault="00C13577" w:rsidP="00E8066A">
      <w:pPr>
        <w:pStyle w:val="ParagrapheNiveau3"/>
      </w:pPr>
      <w:r>
        <w:tab/>
      </w:r>
      <w:r>
        <w:tab/>
        <w:t>Dans le but d’obtenir un optimum économique entre investissement</w:t>
      </w:r>
      <w:r w:rsidR="00F405BB">
        <w:t>s</w:t>
      </w:r>
      <w:r>
        <w:t xml:space="preserve"> et coûts opératifs, les travaux réalisés</w:t>
      </w:r>
      <w:r w:rsidR="00E8066A">
        <w:t xml:space="preserve">, </w:t>
      </w:r>
      <w:r w:rsidR="00E8066A" w:rsidRPr="00E8066A">
        <w:rPr>
          <w:u w:val="single"/>
        </w:rPr>
        <w:t>neufs ou réhabilitation</w:t>
      </w:r>
      <w:r w:rsidR="00E8066A">
        <w:t>,</w:t>
      </w:r>
      <w:r>
        <w:t xml:space="preserve"> devront répondre</w:t>
      </w:r>
      <w:r w:rsidR="00E8066A">
        <w:t>,</w:t>
      </w:r>
      <w:r w:rsidR="00E8066A" w:rsidRPr="00E8066A">
        <w:t xml:space="preserve"> </w:t>
      </w:r>
      <w:r w:rsidR="00E8066A">
        <w:t>dans la mesure du possible,</w:t>
      </w:r>
      <w:r>
        <w:t xml:space="preserve"> aux niveaux d’exigence CEE </w:t>
      </w:r>
      <w:r w:rsidRPr="00FE3A97">
        <w:t>exprimé</w:t>
      </w:r>
      <w:r w:rsidR="006C4136">
        <w:t>s</w:t>
      </w:r>
      <w:r w:rsidRPr="00FE3A97">
        <w:t xml:space="preserve"> dans les fiches standardisées disponibles sur le site du ministère de la transition énergétique et solidaire.</w:t>
      </w:r>
    </w:p>
    <w:p w14:paraId="22565ADA" w14:textId="77777777" w:rsidR="00C13577" w:rsidRDefault="00C13577" w:rsidP="00C13577">
      <w:pPr>
        <w:ind w:left="680"/>
        <w:rPr>
          <w:rFonts w:ascii="Calibri" w:hAnsi="Calibri"/>
        </w:rPr>
      </w:pPr>
    </w:p>
    <w:p w14:paraId="65E82580" w14:textId="77777777" w:rsidR="00C13577" w:rsidRDefault="00C13577" w:rsidP="00E8066A">
      <w:pPr>
        <w:pStyle w:val="ParagrapheNiveau3"/>
      </w:pPr>
      <w:r>
        <w:tab/>
      </w:r>
      <w:r>
        <w:tab/>
        <w:t xml:space="preserve">Afin de simplifier les démarches administratives, </w:t>
      </w:r>
      <w:r w:rsidRPr="0011704B">
        <w:rPr>
          <w:b/>
        </w:rPr>
        <w:t>les travaux réalisés</w:t>
      </w:r>
      <w:r>
        <w:t xml:space="preserve"> dans le cadre de l’obtention du CEE </w:t>
      </w:r>
      <w:r w:rsidRPr="0011704B">
        <w:rPr>
          <w:b/>
          <w:u w:val="single"/>
        </w:rPr>
        <w:t>devront être indiqués dans le mémoire technique rendu par l’entreprise</w:t>
      </w:r>
      <w:r>
        <w:t xml:space="preserve">. </w:t>
      </w:r>
    </w:p>
    <w:p w14:paraId="15F38435" w14:textId="77777777" w:rsidR="00C13577" w:rsidRDefault="00C13577" w:rsidP="00E8066A">
      <w:pPr>
        <w:pStyle w:val="ParagrapheNiveau3"/>
      </w:pPr>
    </w:p>
    <w:p w14:paraId="3A239D87" w14:textId="77777777" w:rsidR="00C13577" w:rsidRDefault="00C13577" w:rsidP="00E8066A">
      <w:pPr>
        <w:pStyle w:val="ParagrapheNiveau3"/>
      </w:pPr>
      <w:r>
        <w:tab/>
      </w:r>
      <w:r>
        <w:tab/>
        <w:t xml:space="preserve">Les CEE restent la propriété du Ministère des Armées et ne devront en aucun cas être cédées aux entreprises réalisant les travaux. </w:t>
      </w:r>
    </w:p>
    <w:p w14:paraId="035F0755" w14:textId="77777777" w:rsidR="00C13577" w:rsidRDefault="00C13577" w:rsidP="0011704B">
      <w:pPr>
        <w:pStyle w:val="Titre3bis"/>
      </w:pPr>
      <w:bookmarkStart w:id="154" w:name="_Toc29202705"/>
      <w:r>
        <w:t>Qualité et certificats des produits et matériaux mis en œuvre</w:t>
      </w:r>
      <w:bookmarkEnd w:id="154"/>
    </w:p>
    <w:p w14:paraId="6FA8FFB3" w14:textId="77777777" w:rsidR="00C13577" w:rsidRPr="00E8066A" w:rsidRDefault="00C13577" w:rsidP="00E8066A">
      <w:pPr>
        <w:pStyle w:val="ParagrapheNiveau3"/>
        <w:rPr>
          <w:i/>
        </w:rPr>
      </w:pPr>
      <w:r w:rsidRPr="00E8066A">
        <w:rPr>
          <w:i/>
        </w:rPr>
        <w:tab/>
      </w:r>
      <w:r w:rsidRPr="00E8066A">
        <w:rPr>
          <w:i/>
        </w:rPr>
        <w:tab/>
        <w:t>Préciser les exigences sanitaires éventuelles en fonction de la destination des bâtiments (petite enfance, ERP, salle de jeux, etc.). Indiquer les différents types de certifications souhaitées pour les matériaux et équipements mis en place</w:t>
      </w:r>
    </w:p>
    <w:p w14:paraId="41665C3B" w14:textId="77777777" w:rsidR="0011704B" w:rsidRDefault="0011704B" w:rsidP="0011704B">
      <w:pPr>
        <w:pStyle w:val="Titre3bis"/>
      </w:pPr>
      <w:bookmarkStart w:id="155" w:name="_Toc29202706"/>
      <w:r w:rsidRPr="00122DFF">
        <w:t>Exemplarité énergétique et environnementale</w:t>
      </w:r>
      <w:bookmarkEnd w:id="155"/>
    </w:p>
    <w:p w14:paraId="0EED13FC" w14:textId="77777777" w:rsidR="00E921A7" w:rsidRPr="00E921A7" w:rsidRDefault="00E921A7" w:rsidP="00E921A7">
      <w:pPr>
        <w:pStyle w:val="ParagrapheNiveau3"/>
        <w:rPr>
          <w:b/>
        </w:rPr>
      </w:pPr>
      <w:r w:rsidRPr="00E921A7">
        <w:rPr>
          <w:b/>
        </w:rPr>
        <w:t xml:space="preserve">Rem : ce paragraphe est à supprimer pour une opération de réhabilitation </w:t>
      </w:r>
    </w:p>
    <w:p w14:paraId="38246824" w14:textId="77777777" w:rsidR="00E921A7" w:rsidRPr="00E921A7" w:rsidRDefault="00E921A7" w:rsidP="00E921A7">
      <w:pPr>
        <w:pStyle w:val="ParagrapheNiveau3"/>
      </w:pPr>
    </w:p>
    <w:p w14:paraId="67BBEC64" w14:textId="77777777" w:rsidR="00B6753A" w:rsidRDefault="00DA587C" w:rsidP="00B6753A">
      <w:pPr>
        <w:pStyle w:val="ParagrapheNiveau3"/>
      </w:pPr>
      <w:r>
        <w:tab/>
      </w:r>
      <w:r w:rsidR="00B6753A">
        <w:tab/>
      </w:r>
      <w:r w:rsidR="00B6753A" w:rsidRPr="000233C6">
        <w:t xml:space="preserve">D’après l’article 8 de la loi n°2015-992 du 17 août 2015, </w:t>
      </w:r>
      <w:r w:rsidR="00B6753A">
        <w:t>« </w:t>
      </w:r>
      <w:r w:rsidR="00B6753A" w:rsidRPr="003A0BE4">
        <w:rPr>
          <w:i/>
          <w:u w:val="single"/>
        </w:rPr>
        <w:t>toutes les nouvelles constructions sous maîtrise d'ouvrage de l'Etat</w:t>
      </w:r>
      <w:r w:rsidR="00B6753A" w:rsidRPr="000233C6">
        <w:rPr>
          <w:i/>
        </w:rPr>
        <w:t xml:space="preserve">, de ses établissements publics ou des collectivités territoriales </w:t>
      </w:r>
      <w:r w:rsidR="00B6753A" w:rsidRPr="003A0BE4">
        <w:rPr>
          <w:i/>
          <w:u w:val="single"/>
        </w:rPr>
        <w:t>font preuve d'exemplarité énergétique et environnementale</w:t>
      </w:r>
      <w:r w:rsidR="00B6753A" w:rsidRPr="000233C6">
        <w:rPr>
          <w:i/>
        </w:rPr>
        <w:t xml:space="preserve"> et sont, chaque fois que possible, à </w:t>
      </w:r>
      <w:r w:rsidR="00B6753A" w:rsidRPr="00162786">
        <w:rPr>
          <w:b/>
          <w:i/>
        </w:rPr>
        <w:t>énergie positive</w:t>
      </w:r>
      <w:r w:rsidR="00B6753A" w:rsidRPr="000233C6">
        <w:rPr>
          <w:i/>
        </w:rPr>
        <w:t xml:space="preserve"> et à </w:t>
      </w:r>
      <w:r w:rsidR="00B6753A" w:rsidRPr="00162786">
        <w:rPr>
          <w:b/>
          <w:i/>
        </w:rPr>
        <w:t>haute performance environnementale</w:t>
      </w:r>
      <w:r w:rsidR="00B6753A" w:rsidRPr="000233C6">
        <w:rPr>
          <w:i/>
        </w:rPr>
        <w:t>.</w:t>
      </w:r>
      <w:r w:rsidR="00B6753A">
        <w:t> »</w:t>
      </w:r>
    </w:p>
    <w:p w14:paraId="2F68A4D3" w14:textId="77777777" w:rsidR="00B6753A" w:rsidRDefault="00B6753A" w:rsidP="00B6753A">
      <w:pPr>
        <w:pStyle w:val="ParagrapheNiveau3"/>
      </w:pPr>
    </w:p>
    <w:p w14:paraId="5C880D17" w14:textId="77777777" w:rsidR="00B6753A" w:rsidRDefault="00B6753A" w:rsidP="00B6753A">
      <w:pPr>
        <w:pStyle w:val="ParagrapheNiveau3"/>
      </w:pPr>
      <w:r>
        <w:tab/>
      </w:r>
      <w:r w:rsidRPr="00162786">
        <w:rPr>
          <w:szCs w:val="24"/>
        </w:rPr>
        <w:tab/>
        <w:t>L’article 1</w:t>
      </w:r>
      <w:r w:rsidRPr="00162786">
        <w:rPr>
          <w:szCs w:val="24"/>
          <w:vertAlign w:val="superscript"/>
        </w:rPr>
        <w:t>er</w:t>
      </w:r>
      <w:r w:rsidRPr="00162786">
        <w:rPr>
          <w:szCs w:val="24"/>
        </w:rPr>
        <w:t xml:space="preserve"> du décret n°2016-1821 du 21 décembre 2016, considère les bâtiments neufs à </w:t>
      </w:r>
      <w:r w:rsidRPr="00162786">
        <w:rPr>
          <w:b/>
          <w:szCs w:val="24"/>
        </w:rPr>
        <w:t>haute performance environnementale</w:t>
      </w:r>
      <w:r w:rsidRPr="00162786">
        <w:rPr>
          <w:szCs w:val="24"/>
        </w:rPr>
        <w:t xml:space="preserve"> dès lors qu’ils respectent</w:t>
      </w:r>
      <w:r>
        <w:rPr>
          <w:szCs w:val="24"/>
        </w:rPr>
        <w:t xml:space="preserve"> </w:t>
      </w:r>
      <w:r w:rsidRPr="00162786">
        <w:rPr>
          <w:szCs w:val="24"/>
        </w:rPr>
        <w:t>d’une part les exigences de performance du 1</w:t>
      </w:r>
      <w:r>
        <w:rPr>
          <w:szCs w:val="24"/>
        </w:rPr>
        <w:t xml:space="preserve">°, </w:t>
      </w:r>
      <w:r w:rsidRPr="00162786">
        <w:rPr>
          <w:szCs w:val="24"/>
        </w:rPr>
        <w:t>et d’autre part, deux des critères énumérés aux 2</w:t>
      </w:r>
      <w:r>
        <w:rPr>
          <w:szCs w:val="24"/>
        </w:rPr>
        <w:t>°</w:t>
      </w:r>
      <w:r w:rsidRPr="00162786">
        <w:rPr>
          <w:szCs w:val="24"/>
        </w:rPr>
        <w:t>, 3</w:t>
      </w:r>
      <w:r>
        <w:rPr>
          <w:szCs w:val="24"/>
        </w:rPr>
        <w:t>°</w:t>
      </w:r>
      <w:r w:rsidRPr="00162786">
        <w:rPr>
          <w:szCs w:val="24"/>
        </w:rPr>
        <w:t xml:space="preserve"> et 4</w:t>
      </w:r>
      <w:r>
        <w:rPr>
          <w:szCs w:val="24"/>
        </w:rPr>
        <w:t>°</w:t>
      </w:r>
      <w:r w:rsidRPr="00162786">
        <w:rPr>
          <w:szCs w:val="24"/>
        </w:rPr>
        <w:t xml:space="preserve"> </w:t>
      </w:r>
      <w:r>
        <w:rPr>
          <w:szCs w:val="24"/>
        </w:rPr>
        <w:t>cités dans l’article 1</w:t>
      </w:r>
      <w:r w:rsidRPr="00162786">
        <w:rPr>
          <w:szCs w:val="24"/>
          <w:vertAlign w:val="superscript"/>
        </w:rPr>
        <w:t>er</w:t>
      </w:r>
      <w:r>
        <w:rPr>
          <w:szCs w:val="24"/>
        </w:rPr>
        <w:t xml:space="preserve"> de</w:t>
      </w:r>
      <w:r>
        <w:t xml:space="preserve"> l’arrêté du 10 avril 2017.</w:t>
      </w:r>
    </w:p>
    <w:p w14:paraId="6A6B0E69" w14:textId="77777777" w:rsidR="00B6753A" w:rsidRDefault="00B6753A" w:rsidP="00B6753A">
      <w:pPr>
        <w:pStyle w:val="ParagrapheNiveau4"/>
      </w:pPr>
      <w:r>
        <w:t>1°</w:t>
      </w:r>
      <w:r w:rsidRPr="00162786">
        <w:t xml:space="preserve"> </w:t>
      </w:r>
      <w:r>
        <w:t>Les bâtiments seront classés au minimum E3 C1 ;</w:t>
      </w:r>
    </w:p>
    <w:p w14:paraId="2814B0EE" w14:textId="77777777" w:rsidR="00B6753A" w:rsidRDefault="00B6753A" w:rsidP="00B6753A">
      <w:pPr>
        <w:pStyle w:val="ParagrapheNiveau4"/>
      </w:pPr>
      <w:r w:rsidRPr="00162786">
        <w:t>2</w:t>
      </w:r>
      <w:r>
        <w:t>°</w:t>
      </w:r>
      <w:r w:rsidRPr="00162786">
        <w:t xml:space="preserve"> La quantité de déchets de chantier valorisés pour sa construction, hors déchets de terrassement, est supérieure, en masse, à 50 % de la m</w:t>
      </w:r>
      <w:r>
        <w:t>asse totale des déchets générés ;</w:t>
      </w:r>
      <w:r w:rsidRPr="00162786">
        <w:t xml:space="preserve"> </w:t>
      </w:r>
    </w:p>
    <w:p w14:paraId="3CD46BAF" w14:textId="77777777" w:rsidR="00B6753A" w:rsidRDefault="00B6753A" w:rsidP="00B6753A">
      <w:pPr>
        <w:pStyle w:val="ParagrapheNiveau4"/>
      </w:pPr>
      <w:r w:rsidRPr="00162786">
        <w:t>3</w:t>
      </w:r>
      <w:r>
        <w:t>°</w:t>
      </w:r>
      <w:r w:rsidRPr="00162786">
        <w:t xml:space="preserve"> Les produits et matériaux de construction, revêtements de mur ou de sol, peintures et vernis, sont</w:t>
      </w:r>
      <w:r>
        <w:t xml:space="preserve"> étiquetés A+ </w:t>
      </w:r>
      <w:r w:rsidR="00BC449B">
        <w:t xml:space="preserve">(au sens de l’arrêté du 19 avril 2011) </w:t>
      </w:r>
      <w:r>
        <w:t>et</w:t>
      </w:r>
      <w:r w:rsidRPr="00162786">
        <w:t xml:space="preserve"> </w:t>
      </w:r>
      <w:r>
        <w:t>l</w:t>
      </w:r>
      <w:r w:rsidRPr="00162786">
        <w:t xml:space="preserve">es installations de ventilation font l’objet d’un diagnostic technique </w:t>
      </w:r>
      <w:r>
        <w:t>;</w:t>
      </w:r>
    </w:p>
    <w:p w14:paraId="3C33EE84" w14:textId="77777777" w:rsidR="00B6753A" w:rsidRPr="00162786" w:rsidRDefault="00B6753A" w:rsidP="00B6753A">
      <w:pPr>
        <w:pStyle w:val="ParagrapheNiveau4"/>
      </w:pPr>
      <w:r w:rsidRPr="00162786">
        <w:t>4</w:t>
      </w:r>
      <w:r>
        <w:t>°</w:t>
      </w:r>
      <w:r w:rsidRPr="00162786">
        <w:t xml:space="preserve"> La construction comprend un taux minimal de matériaux </w:t>
      </w:r>
      <w:proofErr w:type="spellStart"/>
      <w:r w:rsidRPr="00162786">
        <w:t>biosourcés</w:t>
      </w:r>
      <w:proofErr w:type="spellEnd"/>
      <w:r w:rsidRPr="00162786">
        <w:t xml:space="preserve"> correspondant au </w:t>
      </w:r>
      <w:r>
        <w:tab/>
      </w:r>
      <w:r w:rsidRPr="00162786">
        <w:t>«</w:t>
      </w:r>
      <w:r>
        <w:t xml:space="preserve"> 1</w:t>
      </w:r>
      <w:r w:rsidRPr="003A0BE4">
        <w:rPr>
          <w:vertAlign w:val="superscript"/>
        </w:rPr>
        <w:t>er</w:t>
      </w:r>
      <w:r w:rsidRPr="00162786">
        <w:t xml:space="preserve"> niveau » du label « bâtiment </w:t>
      </w:r>
      <w:proofErr w:type="spellStart"/>
      <w:r w:rsidRPr="00162786">
        <w:t>biosourcé</w:t>
      </w:r>
      <w:proofErr w:type="spellEnd"/>
      <w:r w:rsidRPr="00162786">
        <w:t xml:space="preserve"> »</w:t>
      </w:r>
      <w:r>
        <w:t xml:space="preserve"> </w:t>
      </w:r>
      <w:r w:rsidR="00BC449B" w:rsidRPr="00BC449B">
        <w:t>(au sens de l’</w:t>
      </w:r>
      <w:r w:rsidR="00BC449B">
        <w:t>arrêté du 19 décembre 2012)</w:t>
      </w:r>
    </w:p>
    <w:p w14:paraId="2F5224E8" w14:textId="77777777" w:rsidR="00B6753A" w:rsidRDefault="00B6753A" w:rsidP="00B6753A">
      <w:pPr>
        <w:pStyle w:val="ParagrapheNiveau3"/>
      </w:pPr>
    </w:p>
    <w:p w14:paraId="7D5EA1C8" w14:textId="77777777" w:rsidR="00B6753A" w:rsidRDefault="00B6753A" w:rsidP="00B6753A">
      <w:pPr>
        <w:pStyle w:val="ParagrapheNiveau3"/>
        <w:rPr>
          <w:szCs w:val="24"/>
        </w:rPr>
      </w:pPr>
      <w:r>
        <w:rPr>
          <w:szCs w:val="24"/>
        </w:rPr>
        <w:tab/>
      </w:r>
      <w:r>
        <w:rPr>
          <w:szCs w:val="24"/>
        </w:rPr>
        <w:tab/>
      </w:r>
      <w:r w:rsidRPr="00162786">
        <w:rPr>
          <w:szCs w:val="24"/>
        </w:rPr>
        <w:t xml:space="preserve">L’article </w:t>
      </w:r>
      <w:r>
        <w:rPr>
          <w:szCs w:val="24"/>
        </w:rPr>
        <w:t>2</w:t>
      </w:r>
      <w:r w:rsidRPr="00162786">
        <w:rPr>
          <w:szCs w:val="24"/>
        </w:rPr>
        <w:t xml:space="preserve"> du décret n°2016-1821 du 21 décembre 2016, considère les bâtiments neufs à </w:t>
      </w:r>
      <w:r>
        <w:rPr>
          <w:b/>
          <w:szCs w:val="24"/>
        </w:rPr>
        <w:t>énergie positive</w:t>
      </w:r>
      <w:r w:rsidRPr="00162786">
        <w:rPr>
          <w:szCs w:val="24"/>
        </w:rPr>
        <w:t xml:space="preserve"> dès lors qu’ils respectent</w:t>
      </w:r>
      <w:r>
        <w:rPr>
          <w:szCs w:val="24"/>
        </w:rPr>
        <w:t xml:space="preserve"> le critère de l’article 2 de</w:t>
      </w:r>
      <w:r>
        <w:t xml:space="preserve"> l’arrêté du 10 avril 2017, c’est-à-dire « </w:t>
      </w:r>
      <w:r w:rsidRPr="00A63509">
        <w:rPr>
          <w:szCs w:val="24"/>
        </w:rPr>
        <w:t xml:space="preserve">un bilan énergétique </w:t>
      </w:r>
      <w:proofErr w:type="spellStart"/>
      <w:r w:rsidRPr="00A63509">
        <w:rPr>
          <w:i/>
          <w:iCs/>
          <w:szCs w:val="24"/>
        </w:rPr>
        <w:t>Bilan</w:t>
      </w:r>
      <w:r w:rsidRPr="00A63509">
        <w:rPr>
          <w:i/>
          <w:iCs/>
          <w:szCs w:val="24"/>
          <w:vertAlign w:val="subscript"/>
        </w:rPr>
        <w:t>BEPOS</w:t>
      </w:r>
      <w:proofErr w:type="spellEnd"/>
      <w:r w:rsidRPr="00A63509">
        <w:rPr>
          <w:i/>
          <w:iCs/>
          <w:szCs w:val="24"/>
        </w:rPr>
        <w:t xml:space="preserve"> </w:t>
      </w:r>
      <w:r w:rsidRPr="00A63509">
        <w:rPr>
          <w:szCs w:val="24"/>
        </w:rPr>
        <w:t xml:space="preserve">inférieur ou égal au bilan énergétique maximal, </w:t>
      </w:r>
      <w:proofErr w:type="spellStart"/>
      <w:r>
        <w:rPr>
          <w:i/>
          <w:iCs/>
          <w:szCs w:val="24"/>
        </w:rPr>
        <w:t>Bilan</w:t>
      </w:r>
      <w:r w:rsidRPr="00A63509">
        <w:rPr>
          <w:i/>
          <w:iCs/>
          <w:szCs w:val="24"/>
          <w:vertAlign w:val="subscript"/>
        </w:rPr>
        <w:t>BEPO</w:t>
      </w:r>
      <w:r>
        <w:rPr>
          <w:i/>
          <w:iCs/>
          <w:szCs w:val="24"/>
          <w:vertAlign w:val="subscript"/>
        </w:rPr>
        <w:t>S</w:t>
      </w:r>
      <w:r w:rsidRPr="00A63509">
        <w:rPr>
          <w:szCs w:val="24"/>
          <w:vertAlign w:val="subscript"/>
        </w:rPr>
        <w:t>max</w:t>
      </w:r>
      <w:proofErr w:type="spellEnd"/>
      <w:r w:rsidRPr="00A63509">
        <w:rPr>
          <w:szCs w:val="24"/>
        </w:rPr>
        <w:t xml:space="preserve">, correspondant aux niveaux de performance </w:t>
      </w:r>
      <w:r>
        <w:rPr>
          <w:szCs w:val="24"/>
        </w:rPr>
        <w:t>E3 ou E4 »</w:t>
      </w:r>
    </w:p>
    <w:p w14:paraId="32717D21" w14:textId="77777777" w:rsidR="004657BA" w:rsidRDefault="004657BA" w:rsidP="00B6753A">
      <w:pPr>
        <w:pStyle w:val="ParagrapheNiveau3"/>
        <w:rPr>
          <w:szCs w:val="24"/>
        </w:rPr>
      </w:pPr>
    </w:p>
    <w:p w14:paraId="46DA1E0D" w14:textId="77777777" w:rsidR="00E8066A" w:rsidRDefault="00E8066A" w:rsidP="00B6753A">
      <w:pPr>
        <w:pStyle w:val="ParagrapheNiveau3"/>
      </w:pPr>
      <w:r>
        <w:rPr>
          <w:szCs w:val="24"/>
        </w:rPr>
        <w:tab/>
      </w:r>
      <w:r>
        <w:rPr>
          <w:szCs w:val="24"/>
        </w:rPr>
        <w:tab/>
        <w:t>Les définitions des niveaux de performance énergétique (E1 à E4) et de performance environnementale (C1 à C2) sont décrites dans le « </w:t>
      </w:r>
      <w:r w:rsidRPr="00E8066A">
        <w:rPr>
          <w:b/>
          <w:szCs w:val="24"/>
        </w:rPr>
        <w:t xml:space="preserve">référentiel Energie-Carbone pour les </w:t>
      </w:r>
      <w:r w:rsidRPr="00E8066A">
        <w:rPr>
          <w:b/>
          <w:szCs w:val="24"/>
        </w:rPr>
        <w:lastRenderedPageBreak/>
        <w:t>bâtiments neufs, Niveaux de performance</w:t>
      </w:r>
      <w:r>
        <w:rPr>
          <w:szCs w:val="24"/>
        </w:rPr>
        <w:t xml:space="preserve"> » établis par le ministère de l’environnement, de l’énergie et de la mer et du ministère du logement et de l’habitat durable en octobre 2016. </w:t>
      </w:r>
    </w:p>
    <w:p w14:paraId="38BFA201" w14:textId="77777777" w:rsidR="00AD31A6" w:rsidRDefault="00AD31A6" w:rsidP="0005383E">
      <w:pPr>
        <w:pStyle w:val="Titre2bis"/>
      </w:pPr>
      <w:bookmarkStart w:id="156" w:name="_Toc29202707"/>
      <w:r>
        <w:t xml:space="preserve">EXIGENCES </w:t>
      </w:r>
      <w:r w:rsidR="00DA587C">
        <w:t>SURFACIQUES</w:t>
      </w:r>
      <w:bookmarkEnd w:id="156"/>
    </w:p>
    <w:p w14:paraId="2AB6CC91" w14:textId="77777777" w:rsidR="00AD31A6" w:rsidRDefault="00AD31A6" w:rsidP="00AD31A6">
      <w:pPr>
        <w:pStyle w:val="Titre3bis"/>
      </w:pPr>
      <w:bookmarkStart w:id="157" w:name="_Toc29202708"/>
      <w:r>
        <w:t>Réhabilitation</w:t>
      </w:r>
      <w:bookmarkEnd w:id="157"/>
    </w:p>
    <w:p w14:paraId="41D2A61A" w14:textId="77777777" w:rsidR="00C87E8E" w:rsidRPr="00C87E8E" w:rsidRDefault="00C87E8E" w:rsidP="00C87E8E">
      <w:pPr>
        <w:pStyle w:val="Titre4bis"/>
      </w:pPr>
      <w:bookmarkStart w:id="158" w:name="_Toc29202709"/>
      <w:r>
        <w:t>Description</w:t>
      </w:r>
      <w:bookmarkEnd w:id="158"/>
    </w:p>
    <w:p w14:paraId="493AFB9A" w14:textId="77777777" w:rsidR="00C87E8E" w:rsidRDefault="00C87E8E" w:rsidP="00C87E8E">
      <w:pPr>
        <w:pStyle w:val="ParagrapheNiveau4"/>
        <w:rPr>
          <w:i/>
        </w:rPr>
      </w:pPr>
      <w:r>
        <w:rPr>
          <w:i/>
        </w:rPr>
        <w:t>Sans objet ou f</w:t>
      </w:r>
      <w:r w:rsidR="00AD31A6" w:rsidRPr="00C87E8E">
        <w:rPr>
          <w:i/>
        </w:rPr>
        <w:t>aire un descriptif du bâtiment existant (année de construction, état global, état des réseaux, ancienne et nouvelle destination, joindre plans en annexe si nécessaire…)</w:t>
      </w:r>
    </w:p>
    <w:p w14:paraId="76D319B6" w14:textId="77777777" w:rsidR="00C87E8E" w:rsidRDefault="00C87E8E" w:rsidP="00C87E8E">
      <w:pPr>
        <w:pStyle w:val="Titre4bis"/>
      </w:pPr>
      <w:bookmarkStart w:id="159" w:name="_Toc29202710"/>
      <w:r>
        <w:t>Amiante et Plomb</w:t>
      </w:r>
      <w:bookmarkEnd w:id="159"/>
    </w:p>
    <w:p w14:paraId="1B8E41FF" w14:textId="77777777" w:rsidR="00AD31A6" w:rsidRDefault="00C87E8E" w:rsidP="00C87E8E">
      <w:pPr>
        <w:pStyle w:val="ParagrapheNiveau4"/>
        <w:rPr>
          <w:i/>
        </w:rPr>
      </w:pPr>
      <w:r>
        <w:rPr>
          <w:i/>
        </w:rPr>
        <w:t>Sans objet ou p</w:t>
      </w:r>
      <w:r w:rsidR="00AD31A6" w:rsidRPr="00C87E8E">
        <w:rPr>
          <w:i/>
        </w:rPr>
        <w:t>récise</w:t>
      </w:r>
      <w:r>
        <w:rPr>
          <w:i/>
        </w:rPr>
        <w:t>r</w:t>
      </w:r>
      <w:r w:rsidR="00AD31A6" w:rsidRPr="00C87E8E">
        <w:rPr>
          <w:i/>
        </w:rPr>
        <w:t xml:space="preserve"> si des mesures sont à prendre pour l’amiante et le plomb </w:t>
      </w:r>
    </w:p>
    <w:p w14:paraId="3B869640" w14:textId="77777777" w:rsidR="00AD31A6" w:rsidRDefault="00AD31A6" w:rsidP="00AD31A6">
      <w:pPr>
        <w:pStyle w:val="Titre3bis"/>
      </w:pPr>
      <w:bookmarkStart w:id="160" w:name="_Toc29202711"/>
      <w:r>
        <w:t>Démolition</w:t>
      </w:r>
      <w:bookmarkEnd w:id="160"/>
    </w:p>
    <w:p w14:paraId="353EDB16" w14:textId="77777777" w:rsidR="00C87E8E" w:rsidRDefault="00C87E8E" w:rsidP="00C87E8E">
      <w:pPr>
        <w:pStyle w:val="Titre4bis"/>
      </w:pPr>
      <w:bookmarkStart w:id="161" w:name="_Toc29202712"/>
      <w:r>
        <w:t>Description</w:t>
      </w:r>
      <w:bookmarkEnd w:id="161"/>
    </w:p>
    <w:p w14:paraId="4767998F" w14:textId="77777777" w:rsidR="00C87E8E" w:rsidRPr="00C87E8E" w:rsidRDefault="00C87E8E" w:rsidP="00C87E8E">
      <w:pPr>
        <w:pStyle w:val="ParagrapheNiveau4"/>
        <w:rPr>
          <w:i/>
        </w:rPr>
      </w:pPr>
      <w:r>
        <w:rPr>
          <w:i/>
        </w:rPr>
        <w:t>Sans objet ou f</w:t>
      </w:r>
      <w:r w:rsidRPr="00C87E8E">
        <w:rPr>
          <w:i/>
        </w:rPr>
        <w:t>aire un descriptif du bâtiment existant (année de construction, état global, état des réseaux, joindre plans en annexe si nécessaire…)</w:t>
      </w:r>
    </w:p>
    <w:p w14:paraId="6C7AD01F" w14:textId="77777777" w:rsidR="00C87E8E" w:rsidRDefault="00C87E8E" w:rsidP="00C87E8E">
      <w:pPr>
        <w:pStyle w:val="Titre4bis"/>
      </w:pPr>
      <w:bookmarkStart w:id="162" w:name="_Toc29202713"/>
      <w:r>
        <w:t>Amiante et Plomb</w:t>
      </w:r>
      <w:bookmarkEnd w:id="162"/>
    </w:p>
    <w:p w14:paraId="3E8F38E9" w14:textId="77777777" w:rsidR="00C87E8E" w:rsidRPr="00C87E8E" w:rsidRDefault="00C87E8E" w:rsidP="00C87E8E">
      <w:pPr>
        <w:pStyle w:val="ParagrapheNiveau4"/>
      </w:pPr>
      <w:r>
        <w:rPr>
          <w:i/>
        </w:rPr>
        <w:t>Sans objet ou préciser</w:t>
      </w:r>
      <w:r w:rsidRPr="00AD31A6">
        <w:rPr>
          <w:i/>
        </w:rPr>
        <w:t xml:space="preserve"> si des mesures sont à prendre pour l’amiante et le plomb</w:t>
      </w:r>
    </w:p>
    <w:p w14:paraId="17872208" w14:textId="77777777" w:rsidR="00C87E8E" w:rsidRPr="00C87E8E" w:rsidRDefault="00C87E8E" w:rsidP="00C87E8E">
      <w:pPr>
        <w:pStyle w:val="Titre4bis"/>
      </w:pPr>
      <w:bookmarkStart w:id="163" w:name="_Toc29202714"/>
      <w:r>
        <w:t>Diagnostic de déchets préalable à la déconstruction</w:t>
      </w:r>
      <w:bookmarkEnd w:id="163"/>
    </w:p>
    <w:p w14:paraId="36314926" w14:textId="77777777" w:rsidR="00E8066A" w:rsidRPr="00BE53F9" w:rsidRDefault="00C87E8E" w:rsidP="00C87E8E">
      <w:pPr>
        <w:pStyle w:val="ParagrapheNiveau4"/>
        <w:rPr>
          <w:i/>
        </w:rPr>
      </w:pPr>
      <w:r w:rsidRPr="00C87E8E">
        <w:rPr>
          <w:i/>
        </w:rPr>
        <w:t>Sans objet ou i</w:t>
      </w:r>
      <w:r w:rsidR="00BE53F9" w:rsidRPr="00C87E8E">
        <w:rPr>
          <w:i/>
        </w:rPr>
        <w:t>ndiquer si un diagnostic de déchets préalable à la déconstruction est à faire (surface &gt; 1000m²)</w:t>
      </w:r>
    </w:p>
    <w:p w14:paraId="1BD01225" w14:textId="77777777" w:rsidR="00C13577" w:rsidRDefault="00C13577" w:rsidP="00C13577">
      <w:pPr>
        <w:pStyle w:val="Titre2bis"/>
      </w:pPr>
      <w:bookmarkStart w:id="164" w:name="_Toc401063122"/>
      <w:bookmarkStart w:id="165" w:name="_Toc401063289"/>
      <w:bookmarkStart w:id="166" w:name="_Toc401063457"/>
      <w:bookmarkStart w:id="167" w:name="_Toc401063124"/>
      <w:bookmarkStart w:id="168" w:name="_Toc401063291"/>
      <w:bookmarkStart w:id="169" w:name="_Toc401063459"/>
      <w:bookmarkStart w:id="170" w:name="_Toc400355073"/>
      <w:bookmarkStart w:id="171" w:name="_Toc401063127"/>
      <w:bookmarkStart w:id="172" w:name="_Toc401063294"/>
      <w:bookmarkStart w:id="173" w:name="_Toc401063462"/>
      <w:bookmarkStart w:id="174" w:name="_Toc400626568"/>
      <w:bookmarkStart w:id="175" w:name="_Toc400626746"/>
      <w:bookmarkStart w:id="176" w:name="_Toc400626925"/>
      <w:bookmarkStart w:id="177" w:name="_Toc400627105"/>
      <w:bookmarkStart w:id="178" w:name="_Toc400627790"/>
      <w:bookmarkStart w:id="179" w:name="_Toc29202715"/>
      <w:bookmarkStart w:id="180" w:name="_Toc413308916"/>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t>PRISE EN COMPTE DES RISQUES ET DES MENACES</w:t>
      </w:r>
      <w:bookmarkEnd w:id="179"/>
    </w:p>
    <w:p w14:paraId="1854D908" w14:textId="77777777" w:rsidR="00C13577" w:rsidRPr="00DF50A0" w:rsidRDefault="00C13577" w:rsidP="008C2DE9">
      <w:pPr>
        <w:pStyle w:val="ParagrapheNiveau2"/>
        <w:rPr>
          <w:sz w:val="22"/>
        </w:rPr>
      </w:pPr>
      <w:r>
        <w:tab/>
        <w:t>L</w:t>
      </w:r>
      <w:r w:rsidRPr="00DF50A0">
        <w:t>a prise en compte des risques et menaces doit se faire d’u</w:t>
      </w:r>
      <w:r>
        <w:t xml:space="preserve">n point de vue global avec pour </w:t>
      </w:r>
      <w:r w:rsidRPr="00DF50A0">
        <w:t xml:space="preserve">objectifs </w:t>
      </w:r>
      <w:r>
        <w:t xml:space="preserve">de définir le plus précisément </w:t>
      </w:r>
      <w:r w:rsidRPr="00DF50A0">
        <w:t>le niveau de service</w:t>
      </w:r>
      <w:r>
        <w:t xml:space="preserve"> à atteindre en fonction des besoins et de la réglementation. </w:t>
      </w:r>
    </w:p>
    <w:p w14:paraId="0A16B53E" w14:textId="77777777" w:rsidR="00C13577" w:rsidRPr="00DD6C01" w:rsidRDefault="00BE53F9" w:rsidP="00C13577">
      <w:pPr>
        <w:pStyle w:val="Titre3"/>
        <w:ind w:left="908" w:hanging="454"/>
        <w:rPr>
          <w:rFonts w:ascii="Calibri" w:hAnsi="Calibri"/>
        </w:rPr>
      </w:pPr>
      <w:bookmarkStart w:id="181" w:name="_Toc413308903"/>
      <w:bookmarkStart w:id="182" w:name="_Toc29202716"/>
      <w:bookmarkStart w:id="183" w:name="_Toc386186179"/>
      <w:r w:rsidRPr="00DD6C01">
        <w:rPr>
          <w:rFonts w:ascii="Calibri" w:hAnsi="Calibri"/>
        </w:rPr>
        <w:t>Prise en compte du</w:t>
      </w:r>
      <w:r>
        <w:rPr>
          <w:rFonts w:ascii="Calibri" w:hAnsi="Calibri"/>
        </w:rPr>
        <w:t xml:space="preserve"> risque de</w:t>
      </w:r>
      <w:r w:rsidR="00C13577" w:rsidRPr="00DD6C01">
        <w:rPr>
          <w:rFonts w:ascii="Calibri" w:hAnsi="Calibri"/>
        </w:rPr>
        <w:t xml:space="preserve"> foudre</w:t>
      </w:r>
      <w:bookmarkEnd w:id="181"/>
      <w:bookmarkEnd w:id="182"/>
    </w:p>
    <w:p w14:paraId="2433BAE1" w14:textId="77777777" w:rsidR="00176F12" w:rsidRDefault="00C13577" w:rsidP="00176F12">
      <w:pPr>
        <w:ind w:left="454"/>
        <w:rPr>
          <w:rFonts w:asciiTheme="minorHAnsi" w:hAnsiTheme="minorHAnsi"/>
          <w:b/>
        </w:rPr>
      </w:pPr>
      <w:r>
        <w:rPr>
          <w:rFonts w:ascii="Calibri" w:hAnsi="Calibri"/>
        </w:rPr>
        <w:tab/>
      </w:r>
      <w:r w:rsidR="00176F12" w:rsidRPr="002247D1">
        <w:rPr>
          <w:rFonts w:asciiTheme="minorHAnsi" w:hAnsiTheme="minorHAnsi"/>
          <w:b/>
        </w:rPr>
        <w:t xml:space="preserve">Rem : le paragraphe suivant est destiné </w:t>
      </w:r>
      <w:r w:rsidR="00176F12">
        <w:rPr>
          <w:rFonts w:asciiTheme="minorHAnsi" w:hAnsiTheme="minorHAnsi"/>
          <w:b/>
        </w:rPr>
        <w:t>aux régions ou la densité de foudroiement est &gt; 2.5</w:t>
      </w:r>
    </w:p>
    <w:p w14:paraId="6F951BC8" w14:textId="77777777" w:rsidR="008C2DE9" w:rsidRPr="00176F12" w:rsidRDefault="008C2DE9" w:rsidP="00176F12">
      <w:pPr>
        <w:ind w:left="454"/>
        <w:rPr>
          <w:rFonts w:asciiTheme="minorHAnsi" w:hAnsiTheme="minorHAnsi"/>
          <w:b/>
        </w:rPr>
      </w:pPr>
    </w:p>
    <w:p w14:paraId="4657C3E3" w14:textId="77777777" w:rsidR="00176F12" w:rsidRPr="00DB26E1" w:rsidRDefault="00176F12" w:rsidP="00176F12">
      <w:pPr>
        <w:pStyle w:val="ParagrapheNiveau3"/>
      </w:pPr>
      <w:r>
        <w:t xml:space="preserve">Au vu du niveau </w:t>
      </w:r>
      <w:proofErr w:type="spellStart"/>
      <w:r>
        <w:t>kéraunique</w:t>
      </w:r>
      <w:proofErr w:type="spellEnd"/>
      <w:r>
        <w:t xml:space="preserve"> de la région</w:t>
      </w:r>
      <w:r w:rsidRPr="00D62C99">
        <w:t xml:space="preserve">, </w:t>
      </w:r>
      <w:r w:rsidRPr="00D62C99">
        <w:rPr>
          <w:b/>
        </w:rPr>
        <w:t>la norme NF C 15-100 impose</w:t>
      </w:r>
      <w:r>
        <w:rPr>
          <w:b/>
        </w:rPr>
        <w:t>, au minimum,</w:t>
      </w:r>
      <w:r w:rsidRPr="00D62C99">
        <w:rPr>
          <w:b/>
        </w:rPr>
        <w:t xml:space="preserve"> la protection contre les surtensions du réseau électrique.</w:t>
      </w:r>
      <w:r w:rsidRPr="00D62C99">
        <w:t xml:space="preserve"> La mise en place d’une protection contre les impacts directs et indirects </w:t>
      </w:r>
      <w:r>
        <w:t>peut-être envisagée</w:t>
      </w:r>
      <w:r w:rsidRPr="00D62C99">
        <w:t xml:space="preserve"> dans le cadre de la présente opération.</w:t>
      </w:r>
    </w:p>
    <w:p w14:paraId="3002BB99" w14:textId="77777777" w:rsidR="00786E88" w:rsidRPr="00FB7B26" w:rsidRDefault="00C13577" w:rsidP="00176F12">
      <w:pPr>
        <w:pStyle w:val="Titre3"/>
        <w:ind w:left="908" w:hanging="454"/>
        <w:rPr>
          <w:rFonts w:ascii="Calibri" w:hAnsi="Calibri"/>
        </w:rPr>
      </w:pPr>
      <w:bookmarkStart w:id="184" w:name="_Toc413308904"/>
      <w:bookmarkStart w:id="185" w:name="_Toc29202717"/>
      <w:r w:rsidRPr="00DD6C01">
        <w:rPr>
          <w:rFonts w:ascii="Calibri" w:hAnsi="Calibri"/>
        </w:rPr>
        <w:lastRenderedPageBreak/>
        <w:t>Prise en compte du risque sismique</w:t>
      </w:r>
      <w:bookmarkEnd w:id="184"/>
      <w:bookmarkEnd w:id="185"/>
    </w:p>
    <w:p w14:paraId="73E3B824" w14:textId="77777777" w:rsidR="00176F12" w:rsidRDefault="00FB7B26" w:rsidP="00176F12">
      <w:pPr>
        <w:pStyle w:val="ParagrapheNiveau3"/>
      </w:pPr>
      <w:r>
        <w:rPr>
          <w:bCs/>
          <w:i/>
        </w:rPr>
        <w:tab/>
      </w:r>
      <w:r w:rsidR="00176F12">
        <w:rPr>
          <w:bCs/>
          <w:i/>
        </w:rPr>
        <w:tab/>
      </w:r>
      <w:r w:rsidR="00786E88">
        <w:rPr>
          <w:bCs/>
        </w:rPr>
        <w:t>Le</w:t>
      </w:r>
      <w:r w:rsidR="00176F12">
        <w:t xml:space="preserve"> </w:t>
      </w:r>
      <w:r w:rsidR="00176F12" w:rsidRPr="00336479">
        <w:t>b</w:t>
      </w:r>
      <w:r w:rsidR="00786E88">
        <w:t>âtiment peut</w:t>
      </w:r>
      <w:r w:rsidR="00176F12" w:rsidRPr="00336479">
        <w:t xml:space="preserve"> être classé</w:t>
      </w:r>
      <w:r w:rsidR="00176F12">
        <w:t xml:space="preserve"> </w:t>
      </w:r>
      <w:r w:rsidR="00786E88">
        <w:rPr>
          <w:b/>
        </w:rPr>
        <w:t>bâtiment</w:t>
      </w:r>
      <w:r w:rsidR="00176F12" w:rsidRPr="00ED02B4">
        <w:rPr>
          <w:b/>
        </w:rPr>
        <w:t xml:space="preserve"> </w:t>
      </w:r>
      <w:r w:rsidR="00176F12">
        <w:rPr>
          <w:b/>
        </w:rPr>
        <w:t>« </w:t>
      </w:r>
      <w:r w:rsidR="00176F12" w:rsidRPr="00ED02B4">
        <w:rPr>
          <w:b/>
        </w:rPr>
        <w:t>à risque normal</w:t>
      </w:r>
      <w:r w:rsidR="00176F12">
        <w:rPr>
          <w:b/>
        </w:rPr>
        <w:t> »</w:t>
      </w:r>
      <w:r w:rsidR="00176F12" w:rsidRPr="00C82E82">
        <w:t>,</w:t>
      </w:r>
      <w:r w:rsidR="00176F12">
        <w:rPr>
          <w:b/>
        </w:rPr>
        <w:t xml:space="preserve"> </w:t>
      </w:r>
      <w:r w:rsidR="00176F12" w:rsidRPr="00336479">
        <w:t>au sens de l’article R.563-3 du code de l'environnement</w:t>
      </w:r>
      <w:r w:rsidR="00176F12">
        <w:t xml:space="preserve">, et de </w:t>
      </w:r>
      <w:r w:rsidR="00176F12" w:rsidRPr="00C82E82">
        <w:rPr>
          <w:b/>
        </w:rPr>
        <w:t xml:space="preserve">catégorie d’importance </w:t>
      </w:r>
      <w:r w:rsidR="00FD7A27">
        <w:rPr>
          <w:b/>
        </w:rPr>
        <w:t>I/II/III/IV</w:t>
      </w:r>
      <w:r w:rsidR="00176F12">
        <w:t xml:space="preserve"> </w:t>
      </w:r>
      <w:r w:rsidR="00176F12" w:rsidRPr="00336479">
        <w:t>(</w:t>
      </w:r>
      <w:r w:rsidR="008C2DE9" w:rsidRPr="008C2DE9">
        <w:rPr>
          <w:i/>
        </w:rPr>
        <w:t>justification</w:t>
      </w:r>
      <w:r w:rsidR="00176F12" w:rsidRPr="00336479">
        <w:t>)</w:t>
      </w:r>
      <w:r w:rsidR="00176F12">
        <w:t xml:space="preserve"> au sens de </w:t>
      </w:r>
      <w:r w:rsidR="00176F12" w:rsidRPr="00336479">
        <w:t>l’arrêté du 22 octobre 2010 relatif à la classification et aux règles de construction parasismique.</w:t>
      </w:r>
    </w:p>
    <w:p w14:paraId="021C3BF0" w14:textId="77777777" w:rsidR="00786E88" w:rsidRDefault="00786E88" w:rsidP="00176F12">
      <w:pPr>
        <w:pStyle w:val="ParagrapheNiveau3"/>
      </w:pPr>
    </w:p>
    <w:p w14:paraId="1034073C" w14:textId="77777777" w:rsidR="00786E88" w:rsidRPr="00786E88" w:rsidRDefault="00786E88" w:rsidP="00176F12">
      <w:pPr>
        <w:pStyle w:val="ParagrapheNiveau3"/>
        <w:rPr>
          <w:b/>
          <w:bCs/>
        </w:rPr>
      </w:pPr>
      <w:r w:rsidRPr="00786E88">
        <w:rPr>
          <w:b/>
          <w:bCs/>
        </w:rPr>
        <w:t>Rem : les ouvrages à « risque spécial » regroupent notamment les barrages, les installations nucléaires de base et certaines ICPE.</w:t>
      </w:r>
    </w:p>
    <w:p w14:paraId="3706403F" w14:textId="77777777" w:rsidR="007B4716" w:rsidRPr="00F405BB" w:rsidRDefault="007B4716" w:rsidP="00176F12">
      <w:pPr>
        <w:pStyle w:val="ParagrapheNiveau3"/>
        <w:rPr>
          <w:b/>
        </w:rPr>
      </w:pPr>
      <w:r w:rsidRPr="00F405BB">
        <w:rPr>
          <w:b/>
        </w:rPr>
        <w:t xml:space="preserve">Les installations nucléaires de base font l’objet de recommandation et de règles de sûreté spécifiques, dites règles fondamentales de sûreté, établies par l’autorité de sureté nucléaire. </w:t>
      </w:r>
    </w:p>
    <w:p w14:paraId="05DB8B41" w14:textId="77777777" w:rsidR="00786E88" w:rsidRPr="00F405BB" w:rsidRDefault="007B4716" w:rsidP="00176F12">
      <w:pPr>
        <w:pStyle w:val="ParagrapheNiveau3"/>
        <w:rPr>
          <w:b/>
        </w:rPr>
      </w:pPr>
      <w:r w:rsidRPr="00F405BB">
        <w:rPr>
          <w:b/>
        </w:rPr>
        <w:t xml:space="preserve">Le guide « risque sismique et sécurité des ouvrages hydrauliques » a été établi sous l’égide du ministère en charge du développement durable pour servir de référentiel technique pour les ouvrages hydraulique barrages et digues. </w:t>
      </w:r>
    </w:p>
    <w:p w14:paraId="5279F256" w14:textId="77777777" w:rsidR="00C13577" w:rsidRPr="00DD6C01" w:rsidRDefault="00C13577" w:rsidP="00C13577">
      <w:pPr>
        <w:pStyle w:val="Titre3"/>
        <w:ind w:left="908" w:hanging="454"/>
        <w:rPr>
          <w:rFonts w:ascii="Calibri" w:hAnsi="Calibri"/>
        </w:rPr>
      </w:pPr>
      <w:bookmarkStart w:id="186" w:name="_Toc413308905"/>
      <w:bookmarkStart w:id="187" w:name="_Toc29202718"/>
      <w:r w:rsidRPr="00DD6C01">
        <w:rPr>
          <w:rFonts w:ascii="Calibri" w:hAnsi="Calibri"/>
        </w:rPr>
        <w:t>Prise en compte des autres risques</w:t>
      </w:r>
      <w:bookmarkEnd w:id="186"/>
      <w:bookmarkEnd w:id="187"/>
    </w:p>
    <w:p w14:paraId="2B52B026" w14:textId="77777777" w:rsidR="00C13577" w:rsidRPr="00517EDC" w:rsidRDefault="00C13577" w:rsidP="00C13577">
      <w:pPr>
        <w:ind w:left="454"/>
        <w:rPr>
          <w:rFonts w:ascii="Calibri" w:hAnsi="Calibri"/>
          <w:i/>
        </w:rPr>
      </w:pPr>
      <w:r>
        <w:rPr>
          <w:rFonts w:ascii="Calibri" w:hAnsi="Calibri"/>
        </w:rPr>
        <w:tab/>
      </w:r>
      <w:r>
        <w:rPr>
          <w:rFonts w:ascii="Calibri" w:hAnsi="Calibri"/>
          <w:i/>
        </w:rPr>
        <w:t>Sans objet ou indiquer les réglementations (liste des risques : § 2.2.</w:t>
      </w:r>
      <w:r w:rsidR="006703E9">
        <w:rPr>
          <w:rFonts w:ascii="Calibri" w:hAnsi="Calibri"/>
          <w:i/>
        </w:rPr>
        <w:t>10</w:t>
      </w:r>
      <w:r>
        <w:rPr>
          <w:rFonts w:ascii="Calibri" w:hAnsi="Calibri"/>
          <w:i/>
        </w:rPr>
        <w:t>)</w:t>
      </w:r>
    </w:p>
    <w:p w14:paraId="1E3C72A8" w14:textId="77777777" w:rsidR="00C13577" w:rsidRDefault="00C13577" w:rsidP="00C13577">
      <w:pPr>
        <w:pStyle w:val="Titre3"/>
        <w:ind w:left="908" w:hanging="454"/>
        <w:rPr>
          <w:rFonts w:ascii="Calibri" w:hAnsi="Calibri"/>
        </w:rPr>
      </w:pPr>
      <w:bookmarkStart w:id="188" w:name="_Toc413308909"/>
      <w:bookmarkStart w:id="189" w:name="_Toc29202719"/>
      <w:r w:rsidRPr="00DD6C01">
        <w:rPr>
          <w:rFonts w:ascii="Calibri" w:hAnsi="Calibri"/>
        </w:rPr>
        <w:t>Protection</w:t>
      </w:r>
      <w:bookmarkEnd w:id="188"/>
      <w:r>
        <w:rPr>
          <w:rFonts w:ascii="Calibri" w:hAnsi="Calibri"/>
        </w:rPr>
        <w:t xml:space="preserve"> </w:t>
      </w:r>
      <w:r w:rsidR="00BE53F9">
        <w:rPr>
          <w:rFonts w:ascii="Calibri" w:hAnsi="Calibri"/>
        </w:rPr>
        <w:t>du secret, anti-compromission</w:t>
      </w:r>
      <w:bookmarkEnd w:id="189"/>
    </w:p>
    <w:p w14:paraId="10074A23" w14:textId="77777777" w:rsidR="00474A58" w:rsidRDefault="00560016" w:rsidP="00560016">
      <w:pPr>
        <w:pStyle w:val="Titre4bis"/>
      </w:pPr>
      <w:bookmarkStart w:id="190" w:name="_Toc29202720"/>
      <w:r>
        <w:t>B</w:t>
      </w:r>
      <w:r w:rsidR="00BE53F9" w:rsidRPr="00474A58">
        <w:t>arrières de protection physique</w:t>
      </w:r>
      <w:bookmarkEnd w:id="190"/>
      <w:r w:rsidR="00474A58" w:rsidRPr="00474A58">
        <w:t xml:space="preserve"> </w:t>
      </w:r>
    </w:p>
    <w:p w14:paraId="02B3CF8D" w14:textId="77777777" w:rsidR="00560016" w:rsidRDefault="007954B2" w:rsidP="00560016">
      <w:pPr>
        <w:pStyle w:val="ParagrapheNiveau4"/>
        <w:rPr>
          <w:i/>
        </w:rPr>
      </w:pPr>
      <w:r>
        <w:rPr>
          <w:i/>
        </w:rPr>
        <w:t>Sans objet ou i</w:t>
      </w:r>
      <w:r w:rsidR="00560016" w:rsidRPr="00560016">
        <w:rPr>
          <w:i/>
        </w:rPr>
        <w:t xml:space="preserve">ndiquez si des barrières de protection physique sont nécessaires </w:t>
      </w:r>
      <w:r>
        <w:rPr>
          <w:i/>
        </w:rPr>
        <w:t>ainsi que</w:t>
      </w:r>
      <w:r w:rsidR="00560016" w:rsidRPr="00560016">
        <w:rPr>
          <w:i/>
        </w:rPr>
        <w:t xml:space="preserve"> leurs caractéristiques</w:t>
      </w:r>
    </w:p>
    <w:p w14:paraId="472DF57E" w14:textId="77777777" w:rsidR="00560016" w:rsidRPr="00560016" w:rsidRDefault="00560016" w:rsidP="00560016">
      <w:pPr>
        <w:pStyle w:val="Titre4bis"/>
      </w:pPr>
      <w:bookmarkStart w:id="191" w:name="_Toc29202721"/>
      <w:r>
        <w:t>Dispositions pour les locaux classés CD</w:t>
      </w:r>
      <w:bookmarkEnd w:id="191"/>
    </w:p>
    <w:p w14:paraId="492FAF21" w14:textId="77777777" w:rsidR="00474A58" w:rsidRDefault="007954B2" w:rsidP="00560016">
      <w:pPr>
        <w:pStyle w:val="ParagrapheNiveau4"/>
        <w:rPr>
          <w:i/>
        </w:rPr>
      </w:pPr>
      <w:r>
        <w:rPr>
          <w:i/>
        </w:rPr>
        <w:t xml:space="preserve">Sans objet ou </w:t>
      </w:r>
      <w:r w:rsidR="00620482">
        <w:rPr>
          <w:i/>
        </w:rPr>
        <w:t>i</w:t>
      </w:r>
      <w:r w:rsidR="00474A58" w:rsidRPr="00560016">
        <w:rPr>
          <w:i/>
        </w:rPr>
        <w:t>ndiquez les d</w:t>
      </w:r>
      <w:r w:rsidR="00BE53F9" w:rsidRPr="00560016">
        <w:rPr>
          <w:i/>
        </w:rPr>
        <w:t>ispositions à mettre en œuvre pour les locaux classés Confidentiel Défense (CD)</w:t>
      </w:r>
    </w:p>
    <w:p w14:paraId="455E52FD" w14:textId="77777777" w:rsidR="00560016" w:rsidRPr="00560016" w:rsidRDefault="00560016" w:rsidP="00560016">
      <w:pPr>
        <w:pStyle w:val="Titre4bis"/>
      </w:pPr>
      <w:bookmarkStart w:id="192" w:name="_Toc29202722"/>
      <w:r>
        <w:t>Dispositions contre les IEM</w:t>
      </w:r>
      <w:bookmarkEnd w:id="192"/>
    </w:p>
    <w:p w14:paraId="4EA2911F" w14:textId="77777777" w:rsidR="00474A58" w:rsidRDefault="00620482" w:rsidP="007954B2">
      <w:pPr>
        <w:pStyle w:val="ParagrapheNiveau4"/>
        <w:rPr>
          <w:i/>
        </w:rPr>
      </w:pPr>
      <w:r>
        <w:rPr>
          <w:i/>
        </w:rPr>
        <w:t>Sans objet ou i</w:t>
      </w:r>
      <w:r w:rsidR="00474A58" w:rsidRPr="00560016">
        <w:rPr>
          <w:i/>
        </w:rPr>
        <w:t>ndiquez les dispositions à prendre contre</w:t>
      </w:r>
      <w:r w:rsidR="00BE53F9" w:rsidRPr="00560016">
        <w:rPr>
          <w:i/>
        </w:rPr>
        <w:t xml:space="preserve"> les Impulsions électromagnétiques (IEM)</w:t>
      </w:r>
      <w:r>
        <w:rPr>
          <w:i/>
        </w:rPr>
        <w:t xml:space="preserve"> (cage de Faraday…)</w:t>
      </w:r>
    </w:p>
    <w:p w14:paraId="4DA62A9A" w14:textId="77777777" w:rsidR="007954B2" w:rsidRPr="00474A58" w:rsidRDefault="007954B2" w:rsidP="007954B2">
      <w:pPr>
        <w:pStyle w:val="Titre4bis"/>
      </w:pPr>
      <w:bookmarkStart w:id="193" w:name="_Toc29202723"/>
      <w:r>
        <w:t>Dispositions contre les SPC</w:t>
      </w:r>
      <w:bookmarkEnd w:id="193"/>
    </w:p>
    <w:p w14:paraId="7ABD35B3" w14:textId="77777777" w:rsidR="00794AC1" w:rsidRPr="00620482" w:rsidRDefault="00620482" w:rsidP="00620482">
      <w:pPr>
        <w:pStyle w:val="ParagrapheNiveau4"/>
        <w:rPr>
          <w:i/>
        </w:rPr>
      </w:pPr>
      <w:r w:rsidRPr="00620482">
        <w:rPr>
          <w:i/>
        </w:rPr>
        <w:t>Sans objet ou i</w:t>
      </w:r>
      <w:r w:rsidR="00474A58" w:rsidRPr="00620482">
        <w:rPr>
          <w:i/>
        </w:rPr>
        <w:t>ndiquez les dispositions à prendre co</w:t>
      </w:r>
      <w:r w:rsidR="00794AC1" w:rsidRPr="00620482">
        <w:rPr>
          <w:i/>
        </w:rPr>
        <w:t xml:space="preserve">ntre les Signaux Parasites Compromettant (SPC) </w:t>
      </w:r>
    </w:p>
    <w:p w14:paraId="47C21979" w14:textId="77777777" w:rsidR="004F3D3F" w:rsidRDefault="004F3D3F" w:rsidP="004F3D3F">
      <w:pPr>
        <w:pStyle w:val="Titre3"/>
        <w:ind w:left="908" w:hanging="454"/>
        <w:rPr>
          <w:rFonts w:ascii="Calibri" w:hAnsi="Calibri"/>
        </w:rPr>
      </w:pPr>
      <w:bookmarkStart w:id="194" w:name="_Toc29202724"/>
      <w:r>
        <w:rPr>
          <w:rFonts w:ascii="Calibri" w:hAnsi="Calibri"/>
        </w:rPr>
        <w:t>Anti-intrusion, gestion des accès</w:t>
      </w:r>
      <w:bookmarkEnd w:id="194"/>
    </w:p>
    <w:p w14:paraId="7C582420" w14:textId="77777777" w:rsidR="00620482" w:rsidRPr="00620482" w:rsidRDefault="00620482" w:rsidP="00620482">
      <w:pPr>
        <w:pStyle w:val="Titre4bis"/>
      </w:pPr>
      <w:bookmarkStart w:id="195" w:name="_Toc29202725"/>
      <w:r>
        <w:t>Niveau de protection</w:t>
      </w:r>
      <w:bookmarkEnd w:id="195"/>
    </w:p>
    <w:p w14:paraId="5C6ED26A" w14:textId="77777777" w:rsidR="004F3D3F" w:rsidRDefault="00620482" w:rsidP="00620482">
      <w:pPr>
        <w:pStyle w:val="ParagrapheNiveau4"/>
        <w:rPr>
          <w:i/>
        </w:rPr>
      </w:pPr>
      <w:r>
        <w:rPr>
          <w:i/>
        </w:rPr>
        <w:t>Sans objet ou indique</w:t>
      </w:r>
      <w:r w:rsidR="00474A58" w:rsidRPr="00620482">
        <w:rPr>
          <w:i/>
        </w:rPr>
        <w:t xml:space="preserve">z le </w:t>
      </w:r>
      <w:r w:rsidR="004F3D3F" w:rsidRPr="00620482">
        <w:rPr>
          <w:i/>
        </w:rPr>
        <w:t>niveau de protection</w:t>
      </w:r>
      <w:r w:rsidR="00474A58" w:rsidRPr="00620482">
        <w:rPr>
          <w:i/>
        </w:rPr>
        <w:t xml:space="preserve"> (périmétrique, par bâtiment, par local)</w:t>
      </w:r>
    </w:p>
    <w:p w14:paraId="228B10D7" w14:textId="77777777" w:rsidR="00620482" w:rsidRPr="00620482" w:rsidRDefault="00620482" w:rsidP="00620482">
      <w:pPr>
        <w:pStyle w:val="Titre4bis"/>
      </w:pPr>
      <w:bookmarkStart w:id="196" w:name="_Toc29202726"/>
      <w:r>
        <w:t>Locaux à protéger</w:t>
      </w:r>
      <w:bookmarkEnd w:id="196"/>
    </w:p>
    <w:p w14:paraId="4C11C3E6" w14:textId="77777777" w:rsidR="00620482" w:rsidRDefault="00620482" w:rsidP="00620482">
      <w:pPr>
        <w:pStyle w:val="ParagrapheNiveau4"/>
        <w:rPr>
          <w:i/>
        </w:rPr>
      </w:pPr>
      <w:r w:rsidRPr="00620482">
        <w:rPr>
          <w:i/>
        </w:rPr>
        <w:t xml:space="preserve">Sans objet ou </w:t>
      </w:r>
      <w:r>
        <w:rPr>
          <w:i/>
        </w:rPr>
        <w:t>i</w:t>
      </w:r>
      <w:r w:rsidR="00474A58" w:rsidRPr="00620482">
        <w:rPr>
          <w:i/>
        </w:rPr>
        <w:t>ndiquez les l</w:t>
      </w:r>
      <w:r w:rsidR="004F3D3F" w:rsidRPr="00620482">
        <w:rPr>
          <w:i/>
        </w:rPr>
        <w:t>ocaux à protéger</w:t>
      </w:r>
    </w:p>
    <w:p w14:paraId="60952672" w14:textId="77777777" w:rsidR="00620482" w:rsidRPr="00620482" w:rsidRDefault="00620482" w:rsidP="00620482">
      <w:pPr>
        <w:pStyle w:val="Titre4bis"/>
      </w:pPr>
      <w:bookmarkStart w:id="197" w:name="_Toc29202727"/>
      <w:r>
        <w:lastRenderedPageBreak/>
        <w:t>Sécurité des accès</w:t>
      </w:r>
      <w:bookmarkEnd w:id="197"/>
    </w:p>
    <w:p w14:paraId="54F0BFBA" w14:textId="77777777" w:rsidR="00620482" w:rsidRDefault="00620482" w:rsidP="00620482">
      <w:pPr>
        <w:pStyle w:val="ParagrapheNiveau4"/>
      </w:pPr>
      <w:r w:rsidRPr="00620482">
        <w:rPr>
          <w:i/>
        </w:rPr>
        <w:t>Sans objet ou indiquez les dispositions à prendre concernant le contrôle d’accès</w:t>
      </w:r>
      <w:r>
        <w:t xml:space="preserve">  </w:t>
      </w:r>
    </w:p>
    <w:p w14:paraId="32F81405" w14:textId="77777777" w:rsidR="00620482" w:rsidRDefault="00620482" w:rsidP="00620482">
      <w:pPr>
        <w:pStyle w:val="Titre4bis"/>
      </w:pPr>
      <w:bookmarkStart w:id="198" w:name="_Toc29202728"/>
      <w:r>
        <w:t>Reports des alarmes</w:t>
      </w:r>
      <w:bookmarkEnd w:id="198"/>
    </w:p>
    <w:p w14:paraId="7224C84C" w14:textId="77777777" w:rsidR="00620482" w:rsidRPr="00620482" w:rsidRDefault="00620482" w:rsidP="00620482">
      <w:pPr>
        <w:pStyle w:val="ParagrapheNiveau4"/>
        <w:rPr>
          <w:i/>
        </w:rPr>
      </w:pPr>
      <w:r w:rsidRPr="00620482">
        <w:rPr>
          <w:i/>
        </w:rPr>
        <w:t>Sans objet ou indiquer les dispositions à prendre pour le report des alarmes</w:t>
      </w:r>
    </w:p>
    <w:p w14:paraId="08250C91" w14:textId="77777777" w:rsidR="00C13577" w:rsidRDefault="00C13577" w:rsidP="00FE296C">
      <w:pPr>
        <w:pStyle w:val="Titre3"/>
        <w:ind w:left="908" w:hanging="454"/>
        <w:rPr>
          <w:rFonts w:ascii="Calibri" w:hAnsi="Calibri"/>
        </w:rPr>
      </w:pPr>
      <w:bookmarkStart w:id="199" w:name="_Toc29202729"/>
      <w:bookmarkEnd w:id="183"/>
      <w:r>
        <w:rPr>
          <w:rFonts w:ascii="Calibri" w:hAnsi="Calibri"/>
        </w:rPr>
        <w:t>Sécurité des systèmes industriels d’infrastructure (SSII) et homologation</w:t>
      </w:r>
      <w:bookmarkEnd w:id="199"/>
      <w:r>
        <w:rPr>
          <w:rFonts w:ascii="Calibri" w:hAnsi="Calibri"/>
        </w:rPr>
        <w:t xml:space="preserve"> </w:t>
      </w:r>
    </w:p>
    <w:p w14:paraId="105FBB05" w14:textId="77777777" w:rsidR="00C13577" w:rsidRPr="003D7814" w:rsidRDefault="00C13577" w:rsidP="00F405BB">
      <w:pPr>
        <w:pStyle w:val="ParagrapheNiveau3"/>
        <w:rPr>
          <w:i/>
        </w:rPr>
      </w:pPr>
      <w:r w:rsidRPr="003D7814">
        <w:rPr>
          <w:i/>
        </w:rPr>
        <w:tab/>
        <w:t>Sans objet ou indiquer la démarche éventuellement déjà entreprise (à l’EIF ou pendant le programme) et le niveau d’homologation (sommaire, simplifié ou standard) exigé par l’autorité cliente.</w:t>
      </w:r>
      <w:r w:rsidR="00F405BB" w:rsidRPr="003D7814">
        <w:rPr>
          <w:i/>
        </w:rPr>
        <w:t xml:space="preserve"> </w:t>
      </w:r>
    </w:p>
    <w:p w14:paraId="439665F7" w14:textId="77777777" w:rsidR="001A59C4" w:rsidRPr="001A59C4" w:rsidRDefault="00FE6375" w:rsidP="001A59C4">
      <w:pPr>
        <w:pStyle w:val="Titre2bis"/>
      </w:pPr>
      <w:bookmarkStart w:id="200" w:name="_Toc29202730"/>
      <w:bookmarkEnd w:id="180"/>
      <w:r>
        <w:t>EXIGENCES PARTICULI</w:t>
      </w:r>
      <w:r>
        <w:rPr>
          <w:rFonts w:cs="Calibri"/>
        </w:rPr>
        <w:t>È</w:t>
      </w:r>
      <w:r w:rsidR="00C13577">
        <w:t xml:space="preserve">RES </w:t>
      </w:r>
      <w:r w:rsidR="00BC449B">
        <w:t>EN PHASE DE REALISATION</w:t>
      </w:r>
      <w:bookmarkEnd w:id="200"/>
      <w:r w:rsidR="00C13577" w:rsidRPr="00B46CA3">
        <w:t xml:space="preserve"> </w:t>
      </w:r>
    </w:p>
    <w:p w14:paraId="7BD28294" w14:textId="77777777" w:rsidR="001A59C4" w:rsidRDefault="001A59C4" w:rsidP="00BC449B">
      <w:pPr>
        <w:pStyle w:val="ParagrapheNiveau2"/>
      </w:pPr>
      <w:r w:rsidRPr="00BC449B">
        <w:rPr>
          <w:i/>
        </w:rPr>
        <w:t>Préciser les contraintes particulières durant les travaux : accès à conserver, travaux connexes à d’autres travaux, travaux de nuit, caractère opérationnel, raccordements, installations provisoires</w:t>
      </w:r>
      <w:r w:rsidR="00BC449B">
        <w:t>.</w:t>
      </w:r>
    </w:p>
    <w:p w14:paraId="55E85D67" w14:textId="77777777" w:rsidR="00BC449B" w:rsidRPr="001A59C4" w:rsidRDefault="00BC449B" w:rsidP="00BC449B">
      <w:pPr>
        <w:pStyle w:val="ParagrapheNiveau2"/>
      </w:pPr>
      <w:r w:rsidRPr="00BC449B">
        <w:rPr>
          <w:i/>
        </w:rPr>
        <w:t>Phasage éventuel des travaux</w:t>
      </w:r>
    </w:p>
    <w:p w14:paraId="4E541926" w14:textId="77777777" w:rsidR="00C13577" w:rsidRDefault="00C13577" w:rsidP="00C13577">
      <w:pPr>
        <w:pStyle w:val="Titre2bis"/>
      </w:pPr>
      <w:bookmarkStart w:id="201" w:name="_Toc29202731"/>
      <w:r>
        <w:t>EXIGENCES CONCERNANT LA MAINTENANCE ET L’ENTRETIEN</w:t>
      </w:r>
      <w:bookmarkEnd w:id="201"/>
    </w:p>
    <w:p w14:paraId="0B55B3C1" w14:textId="77777777" w:rsidR="00C13577" w:rsidRPr="008840A7" w:rsidRDefault="00C13577" w:rsidP="00C13577">
      <w:pPr>
        <w:ind w:left="227"/>
        <w:rPr>
          <w:rFonts w:ascii="Calibri" w:hAnsi="Calibri"/>
          <w:i/>
        </w:rPr>
      </w:pPr>
      <w:r w:rsidRPr="008840A7">
        <w:rPr>
          <w:rFonts w:ascii="Calibri" w:hAnsi="Calibri"/>
          <w:i/>
        </w:rPr>
        <w:t>Indiquer les différents souhaits de la maîtrise d’ouvrage et/ou les directives en vigueur</w:t>
      </w:r>
    </w:p>
    <w:p w14:paraId="71DDAAA2" w14:textId="77777777" w:rsidR="005E3256" w:rsidRPr="00A64238" w:rsidRDefault="005E3256" w:rsidP="005E3256">
      <w:pPr>
        <w:pStyle w:val="Titre3bis"/>
      </w:pPr>
      <w:bookmarkStart w:id="202" w:name="_Toc535583027"/>
      <w:bookmarkStart w:id="203" w:name="_Toc29202732"/>
      <w:r w:rsidRPr="00A64238">
        <w:t>Exploitation</w:t>
      </w:r>
      <w:bookmarkEnd w:id="202"/>
      <w:bookmarkEnd w:id="203"/>
      <w:r w:rsidRPr="00A64238">
        <w:t xml:space="preserve"> </w:t>
      </w:r>
    </w:p>
    <w:p w14:paraId="5FE7F98B" w14:textId="77777777" w:rsidR="005E3256" w:rsidRPr="00A64238" w:rsidRDefault="005E3256" w:rsidP="005E3256">
      <w:pPr>
        <w:pStyle w:val="Titre4bis"/>
      </w:pPr>
      <w:bookmarkStart w:id="204" w:name="_Toc535583028"/>
      <w:bookmarkStart w:id="205" w:name="_Toc29202733"/>
      <w:r w:rsidRPr="00A64238">
        <w:t>Généralités</w:t>
      </w:r>
      <w:bookmarkEnd w:id="204"/>
      <w:bookmarkEnd w:id="205"/>
      <w:r w:rsidRPr="00A64238">
        <w:t xml:space="preserve"> </w:t>
      </w:r>
    </w:p>
    <w:p w14:paraId="615D2A87" w14:textId="77777777" w:rsidR="005E3256" w:rsidRPr="00A64238" w:rsidRDefault="005E3256" w:rsidP="005E3256">
      <w:pPr>
        <w:pStyle w:val="ParagrapheNiveau4"/>
      </w:pPr>
      <w:r w:rsidRPr="00A64238">
        <w:t xml:space="preserve">L’exploitation technique du bâtiment représente l’ensemble des actions permettant d’assurer les tâches liées à l’administration ou aux activités. Elle comprend les seules actions attachées directement au bâtiment et ses abords telles que : </w:t>
      </w:r>
    </w:p>
    <w:p w14:paraId="4E355F80" w14:textId="77777777" w:rsidR="005E3256" w:rsidRPr="00A64238" w:rsidRDefault="005E3256" w:rsidP="005E3256">
      <w:pPr>
        <w:pStyle w:val="ParagrapheNiveau4"/>
        <w:numPr>
          <w:ilvl w:val="0"/>
          <w:numId w:val="17"/>
        </w:numPr>
        <w:ind w:left="907" w:hanging="227"/>
      </w:pPr>
      <w:r w:rsidRPr="00A64238">
        <w:t xml:space="preserve">Le nettoyage intérieur et extérieur ; </w:t>
      </w:r>
    </w:p>
    <w:p w14:paraId="709D7EE6" w14:textId="77777777" w:rsidR="005E3256" w:rsidRPr="00A64238" w:rsidRDefault="005E3256" w:rsidP="005E3256">
      <w:pPr>
        <w:pStyle w:val="ParagrapheNiveau4"/>
        <w:numPr>
          <w:ilvl w:val="0"/>
          <w:numId w:val="17"/>
        </w:numPr>
        <w:ind w:left="907" w:hanging="227"/>
      </w:pPr>
      <w:r w:rsidRPr="00A64238">
        <w:t xml:space="preserve">Les consommations de fluides (électricité, eau, gaz, fioul, …) ; </w:t>
      </w:r>
    </w:p>
    <w:p w14:paraId="651A2FBE" w14:textId="77777777" w:rsidR="005E3256" w:rsidRPr="00A64238" w:rsidRDefault="005E3256" w:rsidP="005E3256">
      <w:pPr>
        <w:pStyle w:val="ParagrapheNiveau4"/>
        <w:numPr>
          <w:ilvl w:val="0"/>
          <w:numId w:val="17"/>
        </w:numPr>
        <w:ind w:left="907" w:hanging="227"/>
      </w:pPr>
      <w:r w:rsidRPr="00A64238">
        <w:t xml:space="preserve">La conduite et l’entretien courant des installations techniques ; </w:t>
      </w:r>
    </w:p>
    <w:p w14:paraId="38A68555" w14:textId="77777777" w:rsidR="005E3256" w:rsidRDefault="005E3256" w:rsidP="005E3256">
      <w:pPr>
        <w:pStyle w:val="ParagrapheNiveau4"/>
        <w:numPr>
          <w:ilvl w:val="0"/>
          <w:numId w:val="17"/>
        </w:numPr>
        <w:ind w:left="907" w:hanging="227"/>
      </w:pPr>
      <w:r w:rsidRPr="00A64238">
        <w:t xml:space="preserve">L’entretien des espaces verts. </w:t>
      </w:r>
    </w:p>
    <w:p w14:paraId="6755EAA3" w14:textId="77777777" w:rsidR="005E3256" w:rsidRDefault="005E3256" w:rsidP="005E3256">
      <w:pPr>
        <w:pStyle w:val="Titre4bis"/>
      </w:pPr>
      <w:bookmarkStart w:id="206" w:name="_Toc527476313"/>
      <w:bookmarkStart w:id="207" w:name="_Toc535583029"/>
      <w:bookmarkStart w:id="208" w:name="_Toc29202734"/>
      <w:r>
        <w:t>Installations techniques</w:t>
      </w:r>
      <w:bookmarkEnd w:id="206"/>
      <w:bookmarkEnd w:id="207"/>
      <w:bookmarkEnd w:id="208"/>
    </w:p>
    <w:p w14:paraId="66176A78" w14:textId="77777777" w:rsidR="005E3256" w:rsidRDefault="005E3256" w:rsidP="005E3256">
      <w:pPr>
        <w:pStyle w:val="ParagrapheNiveau4"/>
      </w:pPr>
      <w:r>
        <w:tab/>
      </w:r>
      <w:r>
        <w:tab/>
        <w:t>Les points développés ci-dessous concernent des installations qui engendrent de forte dépenses d’exploitation. Le concepteur doit porter attention aux points suivants.</w:t>
      </w:r>
    </w:p>
    <w:p w14:paraId="2B5C7614" w14:textId="77777777" w:rsidR="005E3256" w:rsidRDefault="005E3256" w:rsidP="005E3256">
      <w:pPr>
        <w:pStyle w:val="Titre4bis"/>
      </w:pPr>
      <w:bookmarkStart w:id="209" w:name="_Toc527476314"/>
      <w:bookmarkStart w:id="210" w:name="_Toc535583030"/>
      <w:bookmarkStart w:id="211" w:name="_Toc29202735"/>
      <w:r>
        <w:t>Le chauffage et l’eau chaude sanitaire</w:t>
      </w:r>
      <w:bookmarkEnd w:id="209"/>
      <w:bookmarkEnd w:id="210"/>
      <w:bookmarkEnd w:id="211"/>
    </w:p>
    <w:p w14:paraId="152ABA1B" w14:textId="77777777" w:rsidR="005E3256" w:rsidRDefault="005E3256" w:rsidP="005E3256">
      <w:pPr>
        <w:pStyle w:val="Paragrapheniveau5"/>
        <w:ind w:left="680"/>
      </w:pPr>
      <w:r>
        <w:tab/>
      </w:r>
      <w:r>
        <w:tab/>
        <w:t xml:space="preserve">Le choix de l’énergie concerne essentiellement le chauffage des locaux et la production d’eau chaude, pour lesquels il y a lieu d’étudier au niveau de l’APS une solution technique alternative. Dans tous les cas, la maîtrise d'œuvre doit, pour justifier sa proposition de chauffage et de production ECS, annoncer les dispositions fonctionnelles et techniques </w:t>
      </w:r>
      <w:r>
        <w:lastRenderedPageBreak/>
        <w:t xml:space="preserve">relatives à l’exploitation-maintenance, notamment des conditions de faisabilité (accessibilité, </w:t>
      </w:r>
      <w:proofErr w:type="spellStart"/>
      <w:r>
        <w:t>démontabilité</w:t>
      </w:r>
      <w:proofErr w:type="spellEnd"/>
      <w:r>
        <w:t>, technicité...).</w:t>
      </w:r>
    </w:p>
    <w:p w14:paraId="2332534F" w14:textId="77777777" w:rsidR="005E3256" w:rsidRDefault="005E3256" w:rsidP="005E3256">
      <w:pPr>
        <w:pStyle w:val="Paragrapheniveau5"/>
        <w:ind w:left="680"/>
      </w:pPr>
      <w:r>
        <w:t xml:space="preserve">Les équipements de chauffage doivent être en adéquation avec l’occupation et l’utilisation des locaux. Les notions de durabilité des composants et de fiabilité de l’installation sont des points important à rappeler. </w:t>
      </w:r>
    </w:p>
    <w:p w14:paraId="5CB2CBB3" w14:textId="77777777" w:rsidR="005E3256" w:rsidRDefault="005E3256" w:rsidP="005E3256">
      <w:pPr>
        <w:pStyle w:val="Paragrapheniveau5"/>
        <w:ind w:left="680"/>
      </w:pPr>
      <w:r>
        <w:tab/>
        <w:t>Le chauffage des locaux doit pouvoir se moduler en fonction de l’occupation des locaux, même s’il vaut mieux limiter les interventions des usagers.</w:t>
      </w:r>
    </w:p>
    <w:p w14:paraId="523D6F3D" w14:textId="77777777" w:rsidR="005E3256" w:rsidRPr="00A41947" w:rsidRDefault="005E3256" w:rsidP="005E3256">
      <w:pPr>
        <w:pStyle w:val="Paragrapheniveau5"/>
        <w:ind w:left="680"/>
      </w:pPr>
      <w:r>
        <w:t>Des dispositions sont prises pour limiter au mieux les pertes caloriques dans les circuits.</w:t>
      </w:r>
    </w:p>
    <w:p w14:paraId="19E14F81" w14:textId="77777777" w:rsidR="005E3256" w:rsidRDefault="005E3256" w:rsidP="005E3256">
      <w:pPr>
        <w:pStyle w:val="Titre4bis"/>
      </w:pPr>
      <w:bookmarkStart w:id="212" w:name="_Toc527476315"/>
      <w:bookmarkStart w:id="213" w:name="_Toc535583031"/>
      <w:bookmarkStart w:id="214" w:name="_Toc29202736"/>
      <w:r>
        <w:t>L’électricité, courants faibles et courants forts</w:t>
      </w:r>
      <w:bookmarkEnd w:id="212"/>
      <w:bookmarkEnd w:id="213"/>
      <w:bookmarkEnd w:id="214"/>
    </w:p>
    <w:p w14:paraId="73B3C141" w14:textId="77777777" w:rsidR="005E3256" w:rsidRDefault="005E3256" w:rsidP="005E3256">
      <w:pPr>
        <w:pStyle w:val="Paragrapheniveau5"/>
        <w:ind w:left="680"/>
      </w:pPr>
      <w:r>
        <w:tab/>
      </w:r>
      <w:r>
        <w:tab/>
        <w:t>Les principaux objectifs à atteindre doivent permettre d'assurer au moindre coût et de la meilleure façon :</w:t>
      </w:r>
    </w:p>
    <w:p w14:paraId="5209E00F" w14:textId="77777777" w:rsidR="005E3256" w:rsidRDefault="005E3256" w:rsidP="005E3256">
      <w:pPr>
        <w:pStyle w:val="ParagrapheNiveau3"/>
        <w:numPr>
          <w:ilvl w:val="0"/>
          <w:numId w:val="19"/>
        </w:numPr>
        <w:ind w:left="680" w:firstLine="0"/>
      </w:pPr>
      <w:r>
        <w:t>La satisfaction des besoins ;</w:t>
      </w:r>
    </w:p>
    <w:p w14:paraId="5FE58C9E" w14:textId="77777777" w:rsidR="005E3256" w:rsidRDefault="005E3256" w:rsidP="005E3256">
      <w:pPr>
        <w:pStyle w:val="ParagrapheNiveau3"/>
        <w:numPr>
          <w:ilvl w:val="0"/>
          <w:numId w:val="19"/>
        </w:numPr>
        <w:ind w:left="680" w:firstLine="0"/>
      </w:pPr>
      <w:r>
        <w:t>La sécurité des personnes et des biens ;</w:t>
      </w:r>
    </w:p>
    <w:p w14:paraId="04507C31" w14:textId="77777777" w:rsidR="005E3256" w:rsidRDefault="005E3256" w:rsidP="005E3256">
      <w:pPr>
        <w:pStyle w:val="ParagrapheNiveau3"/>
        <w:numPr>
          <w:ilvl w:val="0"/>
          <w:numId w:val="19"/>
        </w:numPr>
        <w:ind w:left="680" w:firstLine="0"/>
      </w:pPr>
      <w:r>
        <w:t>Les facilités d'entretien des installations.</w:t>
      </w:r>
    </w:p>
    <w:p w14:paraId="1EB921C5" w14:textId="77777777" w:rsidR="005E3256" w:rsidRDefault="005E3256" w:rsidP="005E3256">
      <w:pPr>
        <w:pStyle w:val="Paragrapheniveau5"/>
      </w:pPr>
    </w:p>
    <w:p w14:paraId="3F513E5C" w14:textId="77777777" w:rsidR="005E3256" w:rsidRDefault="005E3256" w:rsidP="005E3256">
      <w:pPr>
        <w:pStyle w:val="ParagrapheNiveau4"/>
      </w:pPr>
      <w:r>
        <w:tab/>
        <w:t>L’installation électrique doit être conçue de façon à pouvoir isoler les différentes parties du bâtiment occupé. Le zonage permettra également de limiter l’incidence d’un défaut ou d’une coupure sur l’ensemble du réseau.</w:t>
      </w:r>
    </w:p>
    <w:p w14:paraId="2AD22750" w14:textId="77777777" w:rsidR="005E3256" w:rsidRDefault="005E3256" w:rsidP="005E3256">
      <w:pPr>
        <w:pStyle w:val="ParagrapheNiveau4"/>
      </w:pPr>
      <w:r>
        <w:t>Dans un contexte où tous les usages de l'électricité se développent (courants forts et courants faibles), la nécessité d'une véritable ingénierie de l'électricité devient évidente.</w:t>
      </w:r>
    </w:p>
    <w:p w14:paraId="5B3B045F" w14:textId="77777777" w:rsidR="005E3256" w:rsidRDefault="005E3256" w:rsidP="005E3256">
      <w:pPr>
        <w:pStyle w:val="Titre4bis"/>
      </w:pPr>
      <w:bookmarkStart w:id="215" w:name="_Toc527476316"/>
      <w:bookmarkStart w:id="216" w:name="_Toc535583032"/>
      <w:bookmarkStart w:id="217" w:name="_Toc29202737"/>
      <w:r>
        <w:t>Les ascenseurs et monte-charges.</w:t>
      </w:r>
      <w:bookmarkEnd w:id="215"/>
      <w:bookmarkEnd w:id="216"/>
      <w:bookmarkEnd w:id="217"/>
    </w:p>
    <w:p w14:paraId="0223A853" w14:textId="77777777" w:rsidR="005E3256" w:rsidRDefault="005E3256" w:rsidP="005E3256">
      <w:pPr>
        <w:pStyle w:val="ParagrapheNiveau4"/>
      </w:pPr>
      <w:r>
        <w:tab/>
      </w:r>
      <w:r>
        <w:tab/>
        <w:t>L'installation d'ascenseurs est le résultat d'une étude spécifique dont les bases sont les critères de performance à satisfaire, les données géométriques du projet et les caractéristiques des appareils envisagés.</w:t>
      </w:r>
    </w:p>
    <w:p w14:paraId="2CFD3CA3" w14:textId="77777777" w:rsidR="005E3256" w:rsidRDefault="005E3256" w:rsidP="005E3256">
      <w:pPr>
        <w:pStyle w:val="ParagrapheNiveau4"/>
      </w:pPr>
      <w:r>
        <w:t>Cette étude conduit en général à une ou plusieurs solutions de desserte par ascenseur répondant aux critères de performance. Le choix définitif s'effectue ensuite sur des considérations de coût d'investissement, de volume nécessaire et d'intégration architecturale.</w:t>
      </w:r>
    </w:p>
    <w:p w14:paraId="0A0C13CF" w14:textId="77777777" w:rsidR="005E3256" w:rsidRDefault="005E3256" w:rsidP="005E3256">
      <w:pPr>
        <w:pStyle w:val="ParagrapheNiveau4"/>
      </w:pPr>
    </w:p>
    <w:p w14:paraId="0C60A779" w14:textId="77777777" w:rsidR="005E3256" w:rsidRDefault="005E3256" w:rsidP="005E3256">
      <w:pPr>
        <w:pStyle w:val="ParagrapheNiveau4"/>
      </w:pPr>
      <w:r>
        <w:t>La recherche d'une conception énergétique performante porte sur les éléments suivants :</w:t>
      </w:r>
    </w:p>
    <w:p w14:paraId="73057411" w14:textId="77777777" w:rsidR="005E3256" w:rsidRDefault="005E3256" w:rsidP="005E3256">
      <w:pPr>
        <w:pStyle w:val="ParagrapheNiveau4"/>
        <w:numPr>
          <w:ilvl w:val="0"/>
          <w:numId w:val="20"/>
        </w:numPr>
        <w:ind w:left="907" w:hanging="227"/>
      </w:pPr>
      <w:r>
        <w:t>La capacité des appareils : attention au surdimensionnement qui entraîne des consommations plus élevées dans les parcours à vide ;</w:t>
      </w:r>
    </w:p>
    <w:p w14:paraId="3342A956" w14:textId="77777777" w:rsidR="005E3256" w:rsidRDefault="005E3256" w:rsidP="005E3256">
      <w:pPr>
        <w:pStyle w:val="ParagrapheNiveau4"/>
        <w:numPr>
          <w:ilvl w:val="0"/>
          <w:numId w:val="20"/>
        </w:numPr>
        <w:ind w:left="907" w:hanging="227"/>
      </w:pPr>
      <w:r>
        <w:t>Le système de motorisation et d'équilibrage de la cabine : les ascenseurs électriques ont des rendements supérieurs aux ascenseurs hydrauliques ;</w:t>
      </w:r>
    </w:p>
    <w:p w14:paraId="1F671725" w14:textId="77777777" w:rsidR="005E3256" w:rsidRDefault="005E3256" w:rsidP="005E3256">
      <w:pPr>
        <w:pStyle w:val="ParagrapheNiveau4"/>
        <w:numPr>
          <w:ilvl w:val="0"/>
          <w:numId w:val="20"/>
        </w:numPr>
        <w:ind w:left="907" w:hanging="227"/>
      </w:pPr>
      <w:r>
        <w:t>Le temps moyen d'attente, en évitant de provoquer des gênes ;</w:t>
      </w:r>
    </w:p>
    <w:p w14:paraId="50EFA42E" w14:textId="77777777" w:rsidR="005E3256" w:rsidRDefault="005E3256" w:rsidP="005E3256">
      <w:pPr>
        <w:pStyle w:val="ParagrapheNiveau4"/>
        <w:numPr>
          <w:ilvl w:val="0"/>
          <w:numId w:val="20"/>
        </w:numPr>
        <w:ind w:left="907" w:hanging="227"/>
      </w:pPr>
      <w:r w:rsidRPr="0025352F">
        <w:t>La mise en place d'automatisme de manœuvre collective permettant de gérer au mieux les appels et de limiter les démarrages fréquents, ces derniers étant la principale source de consommation.</w:t>
      </w:r>
    </w:p>
    <w:p w14:paraId="147A6C54" w14:textId="77777777" w:rsidR="005E3256" w:rsidRDefault="005E3256" w:rsidP="005E3256">
      <w:pPr>
        <w:pStyle w:val="Titre4bis"/>
      </w:pPr>
      <w:bookmarkStart w:id="218" w:name="_Toc535583033"/>
      <w:bookmarkStart w:id="219" w:name="_Toc29202738"/>
      <w:r>
        <w:t>Politique de comptage</w:t>
      </w:r>
      <w:bookmarkEnd w:id="218"/>
      <w:bookmarkEnd w:id="219"/>
    </w:p>
    <w:p w14:paraId="379A9068" w14:textId="77777777" w:rsidR="005E3256" w:rsidRPr="00E679E6" w:rsidRDefault="005E3256" w:rsidP="005E3256">
      <w:pPr>
        <w:pStyle w:val="ParagrapheNiveau4"/>
      </w:pPr>
      <w:r>
        <w:tab/>
      </w:r>
      <w:r>
        <w:tab/>
      </w:r>
      <w:r w:rsidRPr="002D3036">
        <w:t xml:space="preserve">Tous les dispositifs de comptage mis en place dans le cadre de la présente opération seront compatibles avec un système de télé relevage et notamment le système OSF (Outil de Suivi </w:t>
      </w:r>
      <w:r w:rsidRPr="002D3036">
        <w:lastRenderedPageBreak/>
        <w:t xml:space="preserve">des Fluides), futur standard adopté </w:t>
      </w:r>
      <w:r>
        <w:t xml:space="preserve">par le SID </w:t>
      </w:r>
      <w:r w:rsidRPr="002D3036">
        <w:t>(NE n° 5000738 / DEF / SGA / DCSID / RLT / SDGP / BME /</w:t>
      </w:r>
      <w:r>
        <w:t xml:space="preserve"> </w:t>
      </w:r>
      <w:r w:rsidRPr="002D3036">
        <w:t>SME du 19 /02/2013)</w:t>
      </w:r>
      <w:r>
        <w:t>.</w:t>
      </w:r>
    </w:p>
    <w:p w14:paraId="3FA2C0F8" w14:textId="77777777" w:rsidR="005E3256" w:rsidRPr="00C55711" w:rsidRDefault="005E3256" w:rsidP="005E3256">
      <w:pPr>
        <w:pStyle w:val="Titre3bis"/>
      </w:pPr>
      <w:bookmarkStart w:id="220" w:name="_Toc527476317"/>
      <w:bookmarkStart w:id="221" w:name="_Toc535583034"/>
      <w:bookmarkStart w:id="222" w:name="_Toc29202739"/>
      <w:r>
        <w:t>M</w:t>
      </w:r>
      <w:r w:rsidRPr="00C55711">
        <w:t>aintenance</w:t>
      </w:r>
      <w:bookmarkEnd w:id="220"/>
      <w:bookmarkEnd w:id="221"/>
      <w:bookmarkEnd w:id="222"/>
    </w:p>
    <w:p w14:paraId="61D1C61B" w14:textId="77777777" w:rsidR="005E3256" w:rsidRPr="00C55711" w:rsidRDefault="005E3256" w:rsidP="005E3256">
      <w:pPr>
        <w:pStyle w:val="Titre4bis"/>
      </w:pPr>
      <w:bookmarkStart w:id="223" w:name="_Toc527476318"/>
      <w:bookmarkStart w:id="224" w:name="_Toc535583035"/>
      <w:bookmarkStart w:id="225" w:name="_Toc29202740"/>
      <w:r w:rsidRPr="00C55711">
        <w:t>Généralité</w:t>
      </w:r>
      <w:bookmarkEnd w:id="223"/>
      <w:bookmarkEnd w:id="224"/>
      <w:bookmarkEnd w:id="225"/>
    </w:p>
    <w:p w14:paraId="47A9D5BF" w14:textId="77777777" w:rsidR="005E3256" w:rsidRPr="00D62C99" w:rsidRDefault="005E3256" w:rsidP="005E3256">
      <w:pPr>
        <w:pStyle w:val="ParagrapheNiveau4"/>
      </w:pPr>
      <w:r>
        <w:rPr>
          <w:spacing w:val="-1"/>
        </w:rPr>
        <w:tab/>
      </w:r>
      <w:r>
        <w:rPr>
          <w:spacing w:val="-1"/>
        </w:rPr>
        <w:tab/>
      </w:r>
      <w:r w:rsidRPr="00D62C99">
        <w:rPr>
          <w:spacing w:val="-1"/>
        </w:rPr>
        <w:t>L</w:t>
      </w:r>
      <w:r w:rsidRPr="00D62C99">
        <w:t>a</w:t>
      </w:r>
      <w:r w:rsidRPr="00D62C99">
        <w:rPr>
          <w:spacing w:val="4"/>
        </w:rPr>
        <w:t xml:space="preserve"> </w:t>
      </w:r>
      <w:r w:rsidRPr="00D62C99">
        <w:t>main</w:t>
      </w:r>
      <w:r w:rsidRPr="00D62C99">
        <w:rPr>
          <w:spacing w:val="1"/>
        </w:rPr>
        <w:t>t</w:t>
      </w:r>
      <w:r w:rsidRPr="00D62C99">
        <w:t>enance</w:t>
      </w:r>
      <w:r w:rsidRPr="00D62C99">
        <w:rPr>
          <w:spacing w:val="4"/>
        </w:rPr>
        <w:t xml:space="preserve"> </w:t>
      </w:r>
      <w:r w:rsidRPr="00D62C99">
        <w:rPr>
          <w:spacing w:val="-3"/>
        </w:rPr>
        <w:t>v</w:t>
      </w:r>
      <w:r w:rsidRPr="00D62C99">
        <w:t>ise</w:t>
      </w:r>
      <w:r w:rsidRPr="00D62C99">
        <w:rPr>
          <w:spacing w:val="4"/>
        </w:rPr>
        <w:t xml:space="preserve"> </w:t>
      </w:r>
      <w:r w:rsidRPr="00D62C99">
        <w:t>le</w:t>
      </w:r>
      <w:r w:rsidRPr="00D62C99">
        <w:rPr>
          <w:spacing w:val="1"/>
        </w:rPr>
        <w:t xml:space="preserve"> </w:t>
      </w:r>
      <w:r w:rsidRPr="00D62C99">
        <w:t>c</w:t>
      </w:r>
      <w:r w:rsidRPr="00D62C99">
        <w:rPr>
          <w:spacing w:val="-1"/>
        </w:rPr>
        <w:t>o</w:t>
      </w:r>
      <w:r w:rsidRPr="00D62C99">
        <w:t>nf</w:t>
      </w:r>
      <w:r w:rsidRPr="00D62C99">
        <w:rPr>
          <w:spacing w:val="-1"/>
        </w:rPr>
        <w:t>o</w:t>
      </w:r>
      <w:r w:rsidRPr="00D62C99">
        <w:t>rt</w:t>
      </w:r>
      <w:r w:rsidRPr="00D62C99">
        <w:rPr>
          <w:spacing w:val="10"/>
        </w:rPr>
        <w:t xml:space="preserve"> </w:t>
      </w:r>
      <w:r w:rsidRPr="00D62C99">
        <w:t>des</w:t>
      </w:r>
      <w:r w:rsidRPr="00D62C99">
        <w:rPr>
          <w:spacing w:val="5"/>
        </w:rPr>
        <w:t xml:space="preserve"> </w:t>
      </w:r>
      <w:r w:rsidRPr="00D62C99">
        <w:rPr>
          <w:spacing w:val="-2"/>
        </w:rPr>
        <w:t>u</w:t>
      </w:r>
      <w:r w:rsidRPr="00D62C99">
        <w:t>sa</w:t>
      </w:r>
      <w:r w:rsidRPr="00D62C99">
        <w:rPr>
          <w:spacing w:val="2"/>
        </w:rPr>
        <w:t>g</w:t>
      </w:r>
      <w:r w:rsidRPr="00D62C99">
        <w:t>er</w:t>
      </w:r>
      <w:r w:rsidRPr="00D62C99">
        <w:rPr>
          <w:spacing w:val="1"/>
        </w:rPr>
        <w:t>s</w:t>
      </w:r>
      <w:r w:rsidRPr="00D62C99">
        <w:t>,</w:t>
      </w:r>
      <w:r w:rsidRPr="00D62C99">
        <w:rPr>
          <w:spacing w:val="1"/>
        </w:rPr>
        <w:t xml:space="preserve"> </w:t>
      </w:r>
      <w:r w:rsidRPr="00D62C99">
        <w:t>le</w:t>
      </w:r>
      <w:r w:rsidRPr="00D62C99">
        <w:rPr>
          <w:spacing w:val="5"/>
        </w:rPr>
        <w:t xml:space="preserve"> </w:t>
      </w:r>
      <w:r w:rsidRPr="00D62C99">
        <w:t>main</w:t>
      </w:r>
      <w:r w:rsidRPr="00D62C99">
        <w:rPr>
          <w:spacing w:val="1"/>
        </w:rPr>
        <w:t>t</w:t>
      </w:r>
      <w:r w:rsidRPr="00D62C99">
        <w:t>ien</w:t>
      </w:r>
      <w:r w:rsidRPr="00D62C99">
        <w:rPr>
          <w:spacing w:val="2"/>
        </w:rPr>
        <w:t xml:space="preserve"> </w:t>
      </w:r>
      <w:r w:rsidRPr="00D62C99">
        <w:t>des</w:t>
      </w:r>
      <w:r w:rsidRPr="00D62C99">
        <w:rPr>
          <w:spacing w:val="4"/>
        </w:rPr>
        <w:t xml:space="preserve"> </w:t>
      </w:r>
      <w:r w:rsidRPr="00D62C99">
        <w:t>f</w:t>
      </w:r>
      <w:r w:rsidRPr="00D62C99">
        <w:rPr>
          <w:spacing w:val="-1"/>
        </w:rPr>
        <w:t>o</w:t>
      </w:r>
      <w:r w:rsidRPr="00D62C99">
        <w:t>nc</w:t>
      </w:r>
      <w:r w:rsidRPr="00D62C99">
        <w:rPr>
          <w:spacing w:val="1"/>
        </w:rPr>
        <w:t>t</w:t>
      </w:r>
      <w:r w:rsidRPr="00D62C99">
        <w:t>i</w:t>
      </w:r>
      <w:r w:rsidRPr="00D62C99">
        <w:rPr>
          <w:spacing w:val="-5"/>
        </w:rPr>
        <w:t>o</w:t>
      </w:r>
      <w:r w:rsidRPr="00D62C99">
        <w:t>ns</w:t>
      </w:r>
      <w:r>
        <w:t xml:space="preserve"> et </w:t>
      </w:r>
      <w:r w:rsidRPr="00D62C99">
        <w:rPr>
          <w:w w:val="99"/>
        </w:rPr>
        <w:t>l’optimisation</w:t>
      </w:r>
      <w:r w:rsidRPr="00D62C99">
        <w:rPr>
          <w:spacing w:val="14"/>
        </w:rPr>
        <w:t xml:space="preserve"> </w:t>
      </w:r>
      <w:r w:rsidRPr="00D62C99">
        <w:t>du</w:t>
      </w:r>
      <w:r w:rsidRPr="00D62C99">
        <w:rPr>
          <w:spacing w:val="12"/>
        </w:rPr>
        <w:t xml:space="preserve"> </w:t>
      </w:r>
      <w:r w:rsidRPr="00D62C99">
        <w:t>n</w:t>
      </w:r>
      <w:r w:rsidRPr="00D62C99">
        <w:rPr>
          <w:spacing w:val="-1"/>
        </w:rPr>
        <w:t>o</w:t>
      </w:r>
      <w:r w:rsidRPr="00D62C99">
        <w:t>m</w:t>
      </w:r>
      <w:r w:rsidRPr="00D62C99">
        <w:rPr>
          <w:spacing w:val="1"/>
        </w:rPr>
        <w:t>b</w:t>
      </w:r>
      <w:r w:rsidRPr="00D62C99">
        <w:t>re</w:t>
      </w:r>
      <w:r w:rsidRPr="00D62C99">
        <w:rPr>
          <w:spacing w:val="13"/>
        </w:rPr>
        <w:t xml:space="preserve"> </w:t>
      </w:r>
      <w:r w:rsidRPr="00D62C99">
        <w:t>de</w:t>
      </w:r>
      <w:r w:rsidRPr="00D62C99">
        <w:rPr>
          <w:spacing w:val="13"/>
        </w:rPr>
        <w:t xml:space="preserve"> </w:t>
      </w:r>
      <w:r w:rsidRPr="00D62C99">
        <w:t>pannes</w:t>
      </w:r>
      <w:r w:rsidRPr="00D62C99">
        <w:rPr>
          <w:spacing w:val="13"/>
        </w:rPr>
        <w:t xml:space="preserve"> </w:t>
      </w:r>
      <w:r w:rsidRPr="00D62C99">
        <w:t>et</w:t>
      </w:r>
      <w:r w:rsidRPr="00D62C99">
        <w:rPr>
          <w:spacing w:val="15"/>
        </w:rPr>
        <w:t xml:space="preserve"> </w:t>
      </w:r>
      <w:r w:rsidRPr="00D62C99">
        <w:t>de</w:t>
      </w:r>
      <w:r w:rsidRPr="00D62C99">
        <w:rPr>
          <w:spacing w:val="13"/>
        </w:rPr>
        <w:t xml:space="preserve"> </w:t>
      </w:r>
      <w:r w:rsidRPr="00D62C99">
        <w:t>dés</w:t>
      </w:r>
      <w:r w:rsidRPr="00D62C99">
        <w:rPr>
          <w:spacing w:val="-1"/>
        </w:rPr>
        <w:t>o</w:t>
      </w:r>
      <w:r w:rsidRPr="00D62C99">
        <w:t>rdres</w:t>
      </w:r>
      <w:r>
        <w:t xml:space="preserve"> </w:t>
      </w:r>
      <w:r w:rsidRPr="00D62C99">
        <w:rPr>
          <w:spacing w:val="2"/>
        </w:rPr>
        <w:t>d</w:t>
      </w:r>
      <w:r w:rsidRPr="00D62C99">
        <w:t>u</w:t>
      </w:r>
      <w:r w:rsidRPr="00D62C99">
        <w:rPr>
          <w:w w:val="99"/>
        </w:rPr>
        <w:t xml:space="preserve"> </w:t>
      </w:r>
      <w:r w:rsidRPr="00D62C99">
        <w:t>bâ</w:t>
      </w:r>
      <w:r w:rsidRPr="00D62C99">
        <w:rPr>
          <w:spacing w:val="1"/>
        </w:rPr>
        <w:t>t</w:t>
      </w:r>
      <w:r w:rsidRPr="00D62C99">
        <w:t>ime</w:t>
      </w:r>
      <w:r w:rsidRPr="00D62C99">
        <w:rPr>
          <w:spacing w:val="-1"/>
        </w:rPr>
        <w:t>n</w:t>
      </w:r>
      <w:r w:rsidRPr="00D62C99">
        <w:t>t</w:t>
      </w:r>
      <w:r w:rsidRPr="00D62C99">
        <w:rPr>
          <w:spacing w:val="-7"/>
        </w:rPr>
        <w:t xml:space="preserve"> </w:t>
      </w:r>
      <w:r w:rsidRPr="00D62C99">
        <w:t>et</w:t>
      </w:r>
      <w:r w:rsidRPr="00D62C99">
        <w:rPr>
          <w:spacing w:val="-7"/>
        </w:rPr>
        <w:t xml:space="preserve"> </w:t>
      </w:r>
      <w:r w:rsidRPr="00D62C99">
        <w:t>de</w:t>
      </w:r>
      <w:r w:rsidRPr="00D62C99">
        <w:rPr>
          <w:spacing w:val="-8"/>
        </w:rPr>
        <w:t xml:space="preserve"> </w:t>
      </w:r>
      <w:r w:rsidRPr="00D62C99">
        <w:t>ses</w:t>
      </w:r>
      <w:r w:rsidRPr="00D62C99">
        <w:rPr>
          <w:spacing w:val="-8"/>
        </w:rPr>
        <w:t xml:space="preserve"> </w:t>
      </w:r>
      <w:r w:rsidRPr="00D62C99">
        <w:t>éq</w:t>
      </w:r>
      <w:r w:rsidRPr="00D62C99">
        <w:rPr>
          <w:spacing w:val="-2"/>
        </w:rPr>
        <w:t>u</w:t>
      </w:r>
      <w:r w:rsidRPr="00D62C99">
        <w:t>ipeme</w:t>
      </w:r>
      <w:r w:rsidRPr="00D62C99">
        <w:rPr>
          <w:spacing w:val="1"/>
        </w:rPr>
        <w:t>nt</w:t>
      </w:r>
      <w:r>
        <w:t>s, a</w:t>
      </w:r>
      <w:r w:rsidRPr="00D62C99">
        <w:t>insi que la pérennité des performances environnementales.</w:t>
      </w:r>
    </w:p>
    <w:p w14:paraId="5979D55B" w14:textId="77777777" w:rsidR="005E3256" w:rsidRDefault="005E3256" w:rsidP="005E3256">
      <w:pPr>
        <w:pStyle w:val="ParagrapheNiveau4"/>
      </w:pPr>
      <w:r w:rsidRPr="00D62C99">
        <w:rPr>
          <w:spacing w:val="-1"/>
        </w:rPr>
        <w:t>L</w:t>
      </w:r>
      <w:r w:rsidRPr="00D62C99">
        <w:t>e</w:t>
      </w:r>
      <w:r w:rsidRPr="00D62C99">
        <w:rPr>
          <w:spacing w:val="48"/>
        </w:rPr>
        <w:t xml:space="preserve"> </w:t>
      </w:r>
      <w:r w:rsidRPr="00D62C99">
        <w:t>b</w:t>
      </w:r>
      <w:r w:rsidRPr="00D62C99">
        <w:rPr>
          <w:spacing w:val="-1"/>
        </w:rPr>
        <w:t>o</w:t>
      </w:r>
      <w:r w:rsidRPr="00D62C99">
        <w:t>n</w:t>
      </w:r>
      <w:r w:rsidRPr="00D62C99">
        <w:rPr>
          <w:spacing w:val="52"/>
        </w:rPr>
        <w:t xml:space="preserve"> </w:t>
      </w:r>
      <w:r w:rsidRPr="00D62C99">
        <w:t>en</w:t>
      </w:r>
      <w:r w:rsidRPr="00D62C99">
        <w:rPr>
          <w:spacing w:val="1"/>
        </w:rPr>
        <w:t>t</w:t>
      </w:r>
      <w:r w:rsidRPr="00D62C99">
        <w:t>re</w:t>
      </w:r>
      <w:r w:rsidRPr="00D62C99">
        <w:rPr>
          <w:spacing w:val="2"/>
        </w:rPr>
        <w:t>t</w:t>
      </w:r>
      <w:r w:rsidRPr="00D62C99">
        <w:t>ien</w:t>
      </w:r>
      <w:r w:rsidRPr="00D62C99">
        <w:rPr>
          <w:spacing w:val="50"/>
        </w:rPr>
        <w:t xml:space="preserve"> </w:t>
      </w:r>
      <w:r w:rsidRPr="00D62C99">
        <w:t>du</w:t>
      </w:r>
      <w:r w:rsidRPr="00D62C99">
        <w:rPr>
          <w:spacing w:val="48"/>
        </w:rPr>
        <w:t xml:space="preserve"> </w:t>
      </w:r>
      <w:r w:rsidRPr="00D62C99">
        <w:t>bâ</w:t>
      </w:r>
      <w:r w:rsidRPr="00D62C99">
        <w:rPr>
          <w:spacing w:val="1"/>
        </w:rPr>
        <w:t>t</w:t>
      </w:r>
      <w:r w:rsidRPr="00D62C99">
        <w:t>ime</w:t>
      </w:r>
      <w:r w:rsidRPr="00D62C99">
        <w:rPr>
          <w:spacing w:val="-1"/>
        </w:rPr>
        <w:t>n</w:t>
      </w:r>
      <w:r w:rsidRPr="00D62C99">
        <w:t>t</w:t>
      </w:r>
      <w:r w:rsidRPr="00D62C99">
        <w:rPr>
          <w:spacing w:val="51"/>
        </w:rPr>
        <w:t xml:space="preserve"> </w:t>
      </w:r>
      <w:r>
        <w:t>est</w:t>
      </w:r>
      <w:r w:rsidRPr="00D62C99">
        <w:rPr>
          <w:spacing w:val="49"/>
        </w:rPr>
        <w:t xml:space="preserve"> </w:t>
      </w:r>
      <w:r w:rsidRPr="00D62C99">
        <w:rPr>
          <w:spacing w:val="-1"/>
        </w:rPr>
        <w:t>o</w:t>
      </w:r>
      <w:r w:rsidRPr="00D62C99">
        <w:t>p</w:t>
      </w:r>
      <w:r w:rsidRPr="00D62C99">
        <w:rPr>
          <w:spacing w:val="1"/>
        </w:rPr>
        <w:t>t</w:t>
      </w:r>
      <w:r w:rsidRPr="00D62C99">
        <w:rPr>
          <w:spacing w:val="5"/>
        </w:rPr>
        <w:t>i</w:t>
      </w:r>
      <w:r w:rsidRPr="00D62C99">
        <w:t>m</w:t>
      </w:r>
      <w:r w:rsidRPr="00D62C99">
        <w:rPr>
          <w:spacing w:val="1"/>
        </w:rPr>
        <w:t>i</w:t>
      </w:r>
      <w:r w:rsidRPr="00D62C99">
        <w:t>sé</w:t>
      </w:r>
      <w:r w:rsidRPr="00D62C99">
        <w:rPr>
          <w:spacing w:val="48"/>
        </w:rPr>
        <w:t xml:space="preserve"> </w:t>
      </w:r>
      <w:r w:rsidRPr="00D62C99">
        <w:t>par</w:t>
      </w:r>
      <w:r w:rsidRPr="00D62C99">
        <w:rPr>
          <w:spacing w:val="49"/>
        </w:rPr>
        <w:t xml:space="preserve"> </w:t>
      </w:r>
      <w:r w:rsidRPr="00D62C99">
        <w:rPr>
          <w:b/>
        </w:rPr>
        <w:t>la</w:t>
      </w:r>
      <w:r w:rsidRPr="00D62C99">
        <w:rPr>
          <w:b/>
          <w:spacing w:val="49"/>
        </w:rPr>
        <w:t xml:space="preserve"> </w:t>
      </w:r>
      <w:r w:rsidRPr="00D62C99">
        <w:rPr>
          <w:b/>
        </w:rPr>
        <w:t>b</w:t>
      </w:r>
      <w:r w:rsidRPr="00D62C99">
        <w:rPr>
          <w:b/>
          <w:spacing w:val="-1"/>
        </w:rPr>
        <w:t>o</w:t>
      </w:r>
      <w:r w:rsidRPr="00D62C99">
        <w:rPr>
          <w:b/>
        </w:rPr>
        <w:t>nne</w:t>
      </w:r>
      <w:r w:rsidRPr="00D62C99">
        <w:rPr>
          <w:b/>
          <w:spacing w:val="49"/>
        </w:rPr>
        <w:t xml:space="preserve"> </w:t>
      </w:r>
      <w:r w:rsidRPr="00D62C99">
        <w:rPr>
          <w:b/>
        </w:rPr>
        <w:t>adé</w:t>
      </w:r>
      <w:r w:rsidRPr="00D62C99">
        <w:rPr>
          <w:b/>
          <w:spacing w:val="3"/>
        </w:rPr>
        <w:t>q</w:t>
      </w:r>
      <w:r w:rsidRPr="00D62C99">
        <w:rPr>
          <w:b/>
          <w:spacing w:val="-2"/>
        </w:rPr>
        <w:t>u</w:t>
      </w:r>
      <w:r w:rsidRPr="00D62C99">
        <w:rPr>
          <w:b/>
        </w:rPr>
        <w:t>a</w:t>
      </w:r>
      <w:r w:rsidRPr="00D62C99">
        <w:rPr>
          <w:b/>
          <w:spacing w:val="1"/>
        </w:rPr>
        <w:t>t</w:t>
      </w:r>
      <w:r w:rsidRPr="00D62C99">
        <w:rPr>
          <w:b/>
        </w:rPr>
        <w:t>i</w:t>
      </w:r>
      <w:r w:rsidRPr="00D62C99">
        <w:rPr>
          <w:b/>
          <w:spacing w:val="-1"/>
        </w:rPr>
        <w:t>o</w:t>
      </w:r>
      <w:r w:rsidRPr="00D62C99">
        <w:rPr>
          <w:b/>
        </w:rPr>
        <w:t>n</w:t>
      </w:r>
      <w:r w:rsidRPr="00D62C99">
        <w:rPr>
          <w:b/>
          <w:spacing w:val="50"/>
        </w:rPr>
        <w:t xml:space="preserve"> </w:t>
      </w:r>
      <w:r w:rsidRPr="00D62C99">
        <w:rPr>
          <w:b/>
        </w:rPr>
        <w:t>de</w:t>
      </w:r>
      <w:r w:rsidRPr="00D62C99">
        <w:rPr>
          <w:b/>
          <w:spacing w:val="48"/>
        </w:rPr>
        <w:t xml:space="preserve"> </w:t>
      </w:r>
      <w:r w:rsidRPr="00D62C99">
        <w:rPr>
          <w:b/>
        </w:rPr>
        <w:t>la</w:t>
      </w:r>
      <w:r w:rsidRPr="00D62C99">
        <w:rPr>
          <w:b/>
          <w:spacing w:val="49"/>
        </w:rPr>
        <w:t xml:space="preserve"> </w:t>
      </w:r>
      <w:r w:rsidRPr="00D62C99">
        <w:rPr>
          <w:b/>
        </w:rPr>
        <w:t>c</w:t>
      </w:r>
      <w:r w:rsidRPr="00D62C99">
        <w:rPr>
          <w:b/>
          <w:spacing w:val="-1"/>
        </w:rPr>
        <w:t>o</w:t>
      </w:r>
      <w:r w:rsidRPr="00D62C99">
        <w:rPr>
          <w:b/>
        </w:rPr>
        <w:t>ncep</w:t>
      </w:r>
      <w:r w:rsidRPr="00D62C99">
        <w:rPr>
          <w:b/>
          <w:spacing w:val="1"/>
        </w:rPr>
        <w:t>t</w:t>
      </w:r>
      <w:r w:rsidRPr="00D62C99">
        <w:rPr>
          <w:b/>
        </w:rPr>
        <w:t>i</w:t>
      </w:r>
      <w:r w:rsidRPr="00D62C99">
        <w:rPr>
          <w:b/>
          <w:spacing w:val="-1"/>
        </w:rPr>
        <w:t>o</w:t>
      </w:r>
      <w:r w:rsidRPr="00D62C99">
        <w:rPr>
          <w:b/>
        </w:rPr>
        <w:t>n</w:t>
      </w:r>
      <w:r w:rsidRPr="00D62C99">
        <w:rPr>
          <w:b/>
          <w:spacing w:val="50"/>
        </w:rPr>
        <w:t xml:space="preserve"> </w:t>
      </w:r>
      <w:r w:rsidRPr="00D62C99">
        <w:rPr>
          <w:b/>
        </w:rPr>
        <w:t>d</w:t>
      </w:r>
      <w:r w:rsidRPr="00D62C99">
        <w:rPr>
          <w:b/>
          <w:spacing w:val="2"/>
        </w:rPr>
        <w:t>e</w:t>
      </w:r>
      <w:r w:rsidRPr="00D62C99">
        <w:rPr>
          <w:b/>
        </w:rPr>
        <w:t>s</w:t>
      </w:r>
      <w:r w:rsidRPr="00D62C99">
        <w:rPr>
          <w:b/>
          <w:w w:val="99"/>
        </w:rPr>
        <w:t xml:space="preserve"> </w:t>
      </w:r>
      <w:r w:rsidRPr="00D62C99">
        <w:rPr>
          <w:b/>
        </w:rPr>
        <w:t>ins</w:t>
      </w:r>
      <w:r w:rsidRPr="00D62C99">
        <w:rPr>
          <w:b/>
          <w:spacing w:val="1"/>
        </w:rPr>
        <w:t>t</w:t>
      </w:r>
      <w:r w:rsidRPr="00D62C99">
        <w:rPr>
          <w:b/>
        </w:rPr>
        <w:t>a</w:t>
      </w:r>
      <w:r w:rsidRPr="00D62C99">
        <w:rPr>
          <w:b/>
          <w:spacing w:val="-2"/>
        </w:rPr>
        <w:t>l</w:t>
      </w:r>
      <w:r w:rsidRPr="00D62C99">
        <w:rPr>
          <w:b/>
        </w:rPr>
        <w:t>lati</w:t>
      </w:r>
      <w:r w:rsidRPr="00D62C99">
        <w:rPr>
          <w:b/>
          <w:spacing w:val="-1"/>
        </w:rPr>
        <w:t>o</w:t>
      </w:r>
      <w:r w:rsidRPr="00D62C99">
        <w:rPr>
          <w:b/>
        </w:rPr>
        <w:t>ns,</w:t>
      </w:r>
      <w:r w:rsidRPr="00D62C99">
        <w:rPr>
          <w:b/>
          <w:spacing w:val="-9"/>
        </w:rPr>
        <w:t xml:space="preserve"> </w:t>
      </w:r>
      <w:r w:rsidRPr="00D62C99">
        <w:rPr>
          <w:b/>
        </w:rPr>
        <w:t>de</w:t>
      </w:r>
      <w:r w:rsidRPr="00D62C99">
        <w:rPr>
          <w:b/>
          <w:spacing w:val="-7"/>
        </w:rPr>
        <w:t xml:space="preserve"> </w:t>
      </w:r>
      <w:r w:rsidRPr="00D62C99">
        <w:rPr>
          <w:b/>
          <w:spacing w:val="1"/>
        </w:rPr>
        <w:t>l</w:t>
      </w:r>
      <w:r w:rsidRPr="00D62C99">
        <w:rPr>
          <w:b/>
        </w:rPr>
        <w:t>a</w:t>
      </w:r>
      <w:r w:rsidRPr="00D62C99">
        <w:rPr>
          <w:b/>
          <w:spacing w:val="-6"/>
        </w:rPr>
        <w:t xml:space="preserve"> </w:t>
      </w:r>
      <w:r w:rsidRPr="00D62C99">
        <w:rPr>
          <w:b/>
          <w:spacing w:val="3"/>
        </w:rPr>
        <w:t>q</w:t>
      </w:r>
      <w:r w:rsidRPr="00D62C99">
        <w:rPr>
          <w:b/>
          <w:spacing w:val="-2"/>
        </w:rPr>
        <w:t>u</w:t>
      </w:r>
      <w:r w:rsidRPr="00D62C99">
        <w:rPr>
          <w:b/>
        </w:rPr>
        <w:t>ali</w:t>
      </w:r>
      <w:r w:rsidRPr="00D62C99">
        <w:rPr>
          <w:b/>
          <w:spacing w:val="1"/>
        </w:rPr>
        <w:t>t</w:t>
      </w:r>
      <w:r w:rsidRPr="00D62C99">
        <w:rPr>
          <w:b/>
        </w:rPr>
        <w:t>é</w:t>
      </w:r>
      <w:r w:rsidRPr="00D62C99">
        <w:rPr>
          <w:b/>
          <w:spacing w:val="-9"/>
        </w:rPr>
        <w:t xml:space="preserve"> </w:t>
      </w:r>
      <w:r w:rsidRPr="00D62C99">
        <w:rPr>
          <w:b/>
        </w:rPr>
        <w:t>des</w:t>
      </w:r>
      <w:r w:rsidRPr="00D62C99">
        <w:rPr>
          <w:b/>
          <w:spacing w:val="-7"/>
        </w:rPr>
        <w:t xml:space="preserve"> </w:t>
      </w:r>
      <w:r w:rsidRPr="00D62C99">
        <w:rPr>
          <w:b/>
        </w:rPr>
        <w:t>ins</w:t>
      </w:r>
      <w:r w:rsidRPr="00D62C99">
        <w:rPr>
          <w:b/>
          <w:spacing w:val="1"/>
        </w:rPr>
        <w:t>t</w:t>
      </w:r>
      <w:r w:rsidRPr="00D62C99">
        <w:rPr>
          <w:b/>
        </w:rPr>
        <w:t>all</w:t>
      </w:r>
      <w:r w:rsidRPr="00D62C99">
        <w:rPr>
          <w:b/>
          <w:spacing w:val="-2"/>
        </w:rPr>
        <w:t>a</w:t>
      </w:r>
      <w:r w:rsidRPr="00D62C99">
        <w:rPr>
          <w:b/>
          <w:spacing w:val="1"/>
        </w:rPr>
        <w:t>t</w:t>
      </w:r>
      <w:r w:rsidRPr="00D62C99">
        <w:rPr>
          <w:b/>
        </w:rPr>
        <w:t>i</w:t>
      </w:r>
      <w:r w:rsidRPr="00D62C99">
        <w:rPr>
          <w:b/>
          <w:spacing w:val="-1"/>
        </w:rPr>
        <w:t>o</w:t>
      </w:r>
      <w:r w:rsidRPr="00D62C99">
        <w:rPr>
          <w:b/>
        </w:rPr>
        <w:t>ns</w:t>
      </w:r>
      <w:r w:rsidRPr="00D62C99">
        <w:rPr>
          <w:b/>
          <w:spacing w:val="-7"/>
        </w:rPr>
        <w:t xml:space="preserve"> </w:t>
      </w:r>
      <w:r w:rsidRPr="00D62C99">
        <w:rPr>
          <w:b/>
        </w:rPr>
        <w:t>mises</w:t>
      </w:r>
      <w:r w:rsidRPr="00D62C99">
        <w:rPr>
          <w:b/>
          <w:spacing w:val="-7"/>
        </w:rPr>
        <w:t xml:space="preserve"> </w:t>
      </w:r>
      <w:r w:rsidRPr="00D62C99">
        <w:rPr>
          <w:b/>
        </w:rPr>
        <w:t>en</w:t>
      </w:r>
      <w:r w:rsidRPr="00D62C99">
        <w:rPr>
          <w:b/>
          <w:spacing w:val="-5"/>
        </w:rPr>
        <w:t xml:space="preserve"> </w:t>
      </w:r>
      <w:r w:rsidRPr="00D62C99">
        <w:rPr>
          <w:b/>
          <w:spacing w:val="1"/>
        </w:rPr>
        <w:t>œ</w:t>
      </w:r>
      <w:r w:rsidRPr="00D62C99">
        <w:rPr>
          <w:b/>
          <w:spacing w:val="-2"/>
        </w:rPr>
        <w:t>u</w:t>
      </w:r>
      <w:r w:rsidRPr="00D62C99">
        <w:rPr>
          <w:b/>
        </w:rPr>
        <w:t>vre</w:t>
      </w:r>
      <w:r w:rsidRPr="00D62C99">
        <w:rPr>
          <w:b/>
          <w:spacing w:val="-7"/>
        </w:rPr>
        <w:t xml:space="preserve"> </w:t>
      </w:r>
      <w:r w:rsidRPr="00D62C99">
        <w:rPr>
          <w:b/>
        </w:rPr>
        <w:t>et</w:t>
      </w:r>
      <w:r w:rsidRPr="00D62C99">
        <w:rPr>
          <w:b/>
          <w:spacing w:val="-5"/>
        </w:rPr>
        <w:t xml:space="preserve"> </w:t>
      </w:r>
      <w:r w:rsidRPr="00D62C99">
        <w:rPr>
          <w:b/>
        </w:rPr>
        <w:t>de</w:t>
      </w:r>
      <w:r w:rsidRPr="00D62C99">
        <w:rPr>
          <w:b/>
          <w:spacing w:val="-7"/>
        </w:rPr>
        <w:t xml:space="preserve"> </w:t>
      </w:r>
      <w:r w:rsidRPr="00D62C99">
        <w:rPr>
          <w:b/>
          <w:spacing w:val="1"/>
          <w:u w:val="single"/>
        </w:rPr>
        <w:t>l</w:t>
      </w:r>
      <w:r w:rsidRPr="00D62C99">
        <w:rPr>
          <w:b/>
          <w:u w:val="single"/>
        </w:rPr>
        <w:t>e</w:t>
      </w:r>
      <w:r w:rsidRPr="00D62C99">
        <w:rPr>
          <w:b/>
          <w:spacing w:val="-1"/>
          <w:u w:val="single"/>
        </w:rPr>
        <w:t>u</w:t>
      </w:r>
      <w:r w:rsidRPr="00D62C99">
        <w:rPr>
          <w:b/>
          <w:spacing w:val="2"/>
          <w:u w:val="single"/>
        </w:rPr>
        <w:t>r</w:t>
      </w:r>
      <w:r w:rsidRPr="00D62C99">
        <w:rPr>
          <w:b/>
          <w:spacing w:val="-7"/>
          <w:u w:val="single"/>
        </w:rPr>
        <w:t xml:space="preserve"> </w:t>
      </w:r>
      <w:r w:rsidRPr="00D62C99">
        <w:rPr>
          <w:b/>
          <w:spacing w:val="-1"/>
          <w:u w:val="single"/>
        </w:rPr>
        <w:t>f</w:t>
      </w:r>
      <w:r>
        <w:rPr>
          <w:b/>
          <w:u w:val="single"/>
        </w:rPr>
        <w:t>acilité</w:t>
      </w:r>
      <w:r w:rsidRPr="00D62C99">
        <w:rPr>
          <w:b/>
          <w:spacing w:val="-7"/>
          <w:u w:val="single"/>
        </w:rPr>
        <w:t xml:space="preserve"> </w:t>
      </w:r>
      <w:r w:rsidRPr="00D62C99">
        <w:rPr>
          <w:b/>
          <w:u w:val="single"/>
        </w:rPr>
        <w:t>d</w:t>
      </w:r>
      <w:r w:rsidRPr="00D62C99">
        <w:rPr>
          <w:b/>
          <w:spacing w:val="-1"/>
          <w:u w:val="single"/>
        </w:rPr>
        <w:t>'</w:t>
      </w:r>
      <w:r w:rsidRPr="00D62C99">
        <w:rPr>
          <w:b/>
          <w:u w:val="single"/>
        </w:rPr>
        <w:t>en</w:t>
      </w:r>
      <w:r w:rsidRPr="00D62C99">
        <w:rPr>
          <w:b/>
          <w:spacing w:val="1"/>
          <w:u w:val="single"/>
        </w:rPr>
        <w:t>t</w:t>
      </w:r>
      <w:r w:rsidRPr="00D62C99">
        <w:rPr>
          <w:b/>
          <w:u w:val="single"/>
        </w:rPr>
        <w:t>re</w:t>
      </w:r>
      <w:r w:rsidRPr="00D62C99">
        <w:rPr>
          <w:b/>
          <w:spacing w:val="2"/>
          <w:u w:val="single"/>
        </w:rPr>
        <w:t>t</w:t>
      </w:r>
      <w:r w:rsidRPr="00D62C99">
        <w:rPr>
          <w:b/>
          <w:u w:val="single"/>
        </w:rPr>
        <w:t>ien</w:t>
      </w:r>
      <w:r w:rsidRPr="00D62C99">
        <w:t>.</w:t>
      </w:r>
    </w:p>
    <w:p w14:paraId="31FADD26" w14:textId="77777777" w:rsidR="005E3256" w:rsidRPr="00D62C99" w:rsidRDefault="005E3256" w:rsidP="005E3256">
      <w:pPr>
        <w:pStyle w:val="ParagrapheNiveau4"/>
      </w:pPr>
    </w:p>
    <w:p w14:paraId="0002D386" w14:textId="77777777" w:rsidR="005E3256" w:rsidRPr="00D62C99" w:rsidRDefault="005E3256" w:rsidP="005E3256">
      <w:pPr>
        <w:pStyle w:val="ParagrapheNiveau4"/>
      </w:pPr>
      <w:r w:rsidRPr="00D62C99">
        <w:rPr>
          <w:spacing w:val="-1"/>
        </w:rPr>
        <w:t>L</w:t>
      </w:r>
      <w:r w:rsidRPr="00D62C99">
        <w:t>e</w:t>
      </w:r>
      <w:r w:rsidRPr="00D62C99">
        <w:rPr>
          <w:spacing w:val="-7"/>
        </w:rPr>
        <w:t xml:space="preserve"> </w:t>
      </w:r>
      <w:r w:rsidRPr="00D62C99">
        <w:t>ch</w:t>
      </w:r>
      <w:r w:rsidRPr="00D62C99">
        <w:rPr>
          <w:spacing w:val="-1"/>
        </w:rPr>
        <w:t>o</w:t>
      </w:r>
      <w:r w:rsidRPr="00D62C99">
        <w:t>ix</w:t>
      </w:r>
      <w:r w:rsidRPr="00D62C99">
        <w:rPr>
          <w:spacing w:val="-7"/>
        </w:rPr>
        <w:t xml:space="preserve"> </w:t>
      </w:r>
      <w:r w:rsidRPr="00D62C99">
        <w:t>des</w:t>
      </w:r>
      <w:r w:rsidRPr="00D62C99">
        <w:rPr>
          <w:spacing w:val="-5"/>
        </w:rPr>
        <w:t xml:space="preserve"> </w:t>
      </w:r>
      <w:r w:rsidRPr="00D62C99">
        <w:t>ma</w:t>
      </w:r>
      <w:r w:rsidRPr="00D62C99">
        <w:rPr>
          <w:spacing w:val="1"/>
        </w:rPr>
        <w:t>t</w:t>
      </w:r>
      <w:r w:rsidRPr="00D62C99">
        <w:t>ér</w:t>
      </w:r>
      <w:r w:rsidRPr="00D62C99">
        <w:rPr>
          <w:spacing w:val="1"/>
        </w:rPr>
        <w:t>i</w:t>
      </w:r>
      <w:r w:rsidRPr="00D62C99">
        <w:t>a</w:t>
      </w:r>
      <w:r w:rsidRPr="00D62C99">
        <w:rPr>
          <w:spacing w:val="-2"/>
        </w:rPr>
        <w:t>u</w:t>
      </w:r>
      <w:r w:rsidRPr="00D62C99">
        <w:t>x</w:t>
      </w:r>
      <w:r w:rsidRPr="00D62C99">
        <w:rPr>
          <w:spacing w:val="-7"/>
        </w:rPr>
        <w:t xml:space="preserve"> </w:t>
      </w:r>
      <w:r w:rsidRPr="00D62C99">
        <w:rPr>
          <w:spacing w:val="2"/>
        </w:rPr>
        <w:t>e</w:t>
      </w:r>
      <w:r w:rsidRPr="00D62C99">
        <w:t>t</w:t>
      </w:r>
      <w:r w:rsidRPr="00D62C99">
        <w:rPr>
          <w:spacing w:val="-5"/>
        </w:rPr>
        <w:t xml:space="preserve"> </w:t>
      </w:r>
      <w:r w:rsidRPr="00D62C99">
        <w:t>des</w:t>
      </w:r>
      <w:r w:rsidRPr="00D62C99">
        <w:rPr>
          <w:spacing w:val="-7"/>
        </w:rPr>
        <w:t xml:space="preserve"> </w:t>
      </w:r>
      <w:r w:rsidRPr="00D62C99">
        <w:t>éq</w:t>
      </w:r>
      <w:r w:rsidRPr="00D62C99">
        <w:rPr>
          <w:spacing w:val="-2"/>
        </w:rPr>
        <w:t>u</w:t>
      </w:r>
      <w:r w:rsidRPr="00D62C99">
        <w:t>ipe</w:t>
      </w:r>
      <w:r w:rsidRPr="00D62C99">
        <w:rPr>
          <w:spacing w:val="3"/>
        </w:rPr>
        <w:t>m</w:t>
      </w:r>
      <w:r w:rsidRPr="00D62C99">
        <w:t>en</w:t>
      </w:r>
      <w:r w:rsidRPr="00D62C99">
        <w:rPr>
          <w:spacing w:val="1"/>
        </w:rPr>
        <w:t>t</w:t>
      </w:r>
      <w:r w:rsidRPr="00D62C99">
        <w:t>s</w:t>
      </w:r>
      <w:r w:rsidRPr="00D62C99">
        <w:rPr>
          <w:spacing w:val="-7"/>
        </w:rPr>
        <w:t xml:space="preserve"> </w:t>
      </w:r>
      <w:r w:rsidRPr="00D62C99">
        <w:t>prop</w:t>
      </w:r>
      <w:r w:rsidRPr="00D62C99">
        <w:rPr>
          <w:spacing w:val="2"/>
        </w:rPr>
        <w:t>o</w:t>
      </w:r>
      <w:r w:rsidRPr="00D62C99">
        <w:t>sés</w:t>
      </w:r>
      <w:r w:rsidRPr="00D62C99">
        <w:rPr>
          <w:spacing w:val="-7"/>
        </w:rPr>
        <w:t xml:space="preserve"> </w:t>
      </w:r>
      <w:r w:rsidRPr="00D62C99">
        <w:t>par</w:t>
      </w:r>
      <w:r w:rsidRPr="00D62C99">
        <w:rPr>
          <w:spacing w:val="-7"/>
        </w:rPr>
        <w:t xml:space="preserve"> </w:t>
      </w:r>
      <w:r w:rsidRPr="00D62C99">
        <w:t>le</w:t>
      </w:r>
      <w:r w:rsidRPr="00D62C99">
        <w:rPr>
          <w:spacing w:val="-7"/>
        </w:rPr>
        <w:t xml:space="preserve"> </w:t>
      </w:r>
      <w:r w:rsidRPr="00D62C99">
        <w:t>c</w:t>
      </w:r>
      <w:r w:rsidRPr="00D62C99">
        <w:rPr>
          <w:spacing w:val="-1"/>
        </w:rPr>
        <w:t>o</w:t>
      </w:r>
      <w:r w:rsidRPr="00D62C99">
        <w:t>ncep</w:t>
      </w:r>
      <w:r w:rsidRPr="00D62C99">
        <w:rPr>
          <w:spacing w:val="1"/>
        </w:rPr>
        <w:t>t</w:t>
      </w:r>
      <w:r w:rsidRPr="00D62C99">
        <w:t>e</w:t>
      </w:r>
      <w:r w:rsidRPr="00D62C99">
        <w:rPr>
          <w:spacing w:val="-1"/>
        </w:rPr>
        <w:t>u</w:t>
      </w:r>
      <w:r w:rsidRPr="00D62C99">
        <w:t>r</w:t>
      </w:r>
      <w:r w:rsidRPr="00D62C99">
        <w:rPr>
          <w:spacing w:val="-3"/>
        </w:rPr>
        <w:t xml:space="preserve"> </w:t>
      </w:r>
      <w:r>
        <w:t>doit</w:t>
      </w:r>
      <w:r w:rsidRPr="00D62C99">
        <w:rPr>
          <w:spacing w:val="-6"/>
        </w:rPr>
        <w:t> </w:t>
      </w:r>
      <w:r w:rsidRPr="00D62C99">
        <w:t>:</w:t>
      </w:r>
    </w:p>
    <w:p w14:paraId="0779718F" w14:textId="77777777" w:rsidR="005E3256" w:rsidRDefault="005E3256" w:rsidP="005E3256">
      <w:pPr>
        <w:pStyle w:val="ParagrapheNiveau4"/>
        <w:numPr>
          <w:ilvl w:val="0"/>
          <w:numId w:val="18"/>
        </w:numPr>
        <w:ind w:left="907" w:hanging="227"/>
      </w:pPr>
      <w:r w:rsidRPr="00D62C99">
        <w:t>Répondre</w:t>
      </w:r>
      <w:r w:rsidRPr="00D62C99">
        <w:rPr>
          <w:spacing w:val="4"/>
        </w:rPr>
        <w:t xml:space="preserve"> </w:t>
      </w:r>
      <w:r w:rsidRPr="00D62C99">
        <w:t>a</w:t>
      </w:r>
      <w:r w:rsidRPr="00D62C99">
        <w:rPr>
          <w:spacing w:val="-2"/>
        </w:rPr>
        <w:t>u</w:t>
      </w:r>
      <w:r w:rsidRPr="00D62C99">
        <w:t>x</w:t>
      </w:r>
      <w:r w:rsidRPr="00D62C99">
        <w:rPr>
          <w:spacing w:val="8"/>
        </w:rPr>
        <w:t xml:space="preserve"> </w:t>
      </w:r>
      <w:r w:rsidRPr="00D62C99">
        <w:rPr>
          <w:spacing w:val="-2"/>
        </w:rPr>
        <w:t>u</w:t>
      </w:r>
      <w:r w:rsidRPr="00D62C99">
        <w:t>sag</w:t>
      </w:r>
      <w:r w:rsidRPr="00D62C99">
        <w:rPr>
          <w:spacing w:val="2"/>
        </w:rPr>
        <w:t>e</w:t>
      </w:r>
      <w:r w:rsidRPr="00D62C99">
        <w:t>s</w:t>
      </w:r>
      <w:r w:rsidRPr="00D62C99">
        <w:rPr>
          <w:spacing w:val="7"/>
        </w:rPr>
        <w:t xml:space="preserve"> </w:t>
      </w:r>
      <w:r w:rsidRPr="00D62C99">
        <w:t>spécifiq</w:t>
      </w:r>
      <w:r w:rsidRPr="00D62C99">
        <w:rPr>
          <w:spacing w:val="-2"/>
        </w:rPr>
        <w:t>u</w:t>
      </w:r>
      <w:r w:rsidRPr="00D62C99">
        <w:t>es</w:t>
      </w:r>
      <w:r w:rsidRPr="00D62C99">
        <w:rPr>
          <w:spacing w:val="8"/>
        </w:rPr>
        <w:t xml:space="preserve"> </w:t>
      </w:r>
      <w:r w:rsidRPr="00D62C99">
        <w:t>défin</w:t>
      </w:r>
      <w:r w:rsidRPr="00D62C99">
        <w:rPr>
          <w:spacing w:val="-2"/>
        </w:rPr>
        <w:t>i</w:t>
      </w:r>
      <w:r w:rsidRPr="00D62C99">
        <w:t>s</w:t>
      </w:r>
      <w:r w:rsidRPr="00D62C99">
        <w:rPr>
          <w:spacing w:val="4"/>
        </w:rPr>
        <w:t xml:space="preserve"> </w:t>
      </w:r>
      <w:r w:rsidRPr="00D62C99">
        <w:t xml:space="preserve">dans </w:t>
      </w:r>
      <w:r w:rsidRPr="00D62C99">
        <w:rPr>
          <w:spacing w:val="3"/>
        </w:rPr>
        <w:t>le</w:t>
      </w:r>
      <w:r w:rsidRPr="00D62C99">
        <w:rPr>
          <w:w w:val="99"/>
        </w:rPr>
        <w:t xml:space="preserve"> </w:t>
      </w:r>
      <w:r w:rsidRPr="00D62C99">
        <w:t>pr</w:t>
      </w:r>
      <w:r w:rsidRPr="00D62C99">
        <w:rPr>
          <w:spacing w:val="-1"/>
        </w:rPr>
        <w:t>o</w:t>
      </w:r>
      <w:r w:rsidRPr="00D62C99">
        <w:t>gr</w:t>
      </w:r>
      <w:r w:rsidRPr="00D62C99">
        <w:rPr>
          <w:spacing w:val="1"/>
        </w:rPr>
        <w:t>a</w:t>
      </w:r>
      <w:r w:rsidRPr="00D62C99">
        <w:t>mme</w:t>
      </w:r>
      <w:r w:rsidRPr="00D62C99">
        <w:rPr>
          <w:spacing w:val="-10"/>
        </w:rPr>
        <w:t> </w:t>
      </w:r>
      <w:r w:rsidRPr="00D62C99">
        <w:t>;</w:t>
      </w:r>
    </w:p>
    <w:p w14:paraId="59061F11" w14:textId="77777777" w:rsidR="005E3256" w:rsidRDefault="005E3256" w:rsidP="005E3256">
      <w:pPr>
        <w:pStyle w:val="ParagrapheNiveau4"/>
        <w:numPr>
          <w:ilvl w:val="0"/>
          <w:numId w:val="18"/>
        </w:numPr>
        <w:ind w:left="907" w:hanging="227"/>
      </w:pPr>
      <w:r w:rsidRPr="00D62C99">
        <w:t>Permettre</w:t>
      </w:r>
      <w:r w:rsidRPr="00D62C99">
        <w:rPr>
          <w:spacing w:val="6"/>
        </w:rPr>
        <w:t xml:space="preserve"> </w:t>
      </w:r>
      <w:r w:rsidRPr="00D62C99">
        <w:t>l</w:t>
      </w:r>
      <w:r w:rsidRPr="00D62C99">
        <w:rPr>
          <w:spacing w:val="-1"/>
        </w:rPr>
        <w:t>'o</w:t>
      </w:r>
      <w:r w:rsidRPr="00D62C99">
        <w:t>p</w:t>
      </w:r>
      <w:r w:rsidRPr="00D62C99">
        <w:rPr>
          <w:spacing w:val="1"/>
        </w:rPr>
        <w:t>t</w:t>
      </w:r>
      <w:r w:rsidRPr="00D62C99">
        <w:t>im</w:t>
      </w:r>
      <w:r w:rsidRPr="00D62C99">
        <w:rPr>
          <w:spacing w:val="1"/>
        </w:rPr>
        <w:t>i</w:t>
      </w:r>
      <w:r w:rsidRPr="00D62C99">
        <w:t>s</w:t>
      </w:r>
      <w:r w:rsidRPr="00D62C99">
        <w:rPr>
          <w:spacing w:val="-3"/>
        </w:rPr>
        <w:t>a</w:t>
      </w:r>
      <w:r w:rsidRPr="00D62C99">
        <w:rPr>
          <w:spacing w:val="1"/>
        </w:rPr>
        <w:t>t</w:t>
      </w:r>
      <w:r w:rsidRPr="00D62C99">
        <w:t>i</w:t>
      </w:r>
      <w:r w:rsidRPr="00D62C99">
        <w:rPr>
          <w:spacing w:val="-1"/>
        </w:rPr>
        <w:t>o</w:t>
      </w:r>
      <w:r w:rsidRPr="00D62C99">
        <w:t>n</w:t>
      </w:r>
      <w:r w:rsidRPr="00D62C99">
        <w:rPr>
          <w:spacing w:val="6"/>
        </w:rPr>
        <w:t xml:space="preserve"> </w:t>
      </w:r>
      <w:r w:rsidRPr="00D62C99">
        <w:t>de</w:t>
      </w:r>
      <w:r w:rsidRPr="00D62C99">
        <w:rPr>
          <w:spacing w:val="7"/>
        </w:rPr>
        <w:t xml:space="preserve"> </w:t>
      </w:r>
      <w:r w:rsidRPr="00D62C99">
        <w:t>l’ex</w:t>
      </w:r>
      <w:r w:rsidRPr="00D62C99">
        <w:rPr>
          <w:spacing w:val="1"/>
        </w:rPr>
        <w:t>p</w:t>
      </w:r>
      <w:r w:rsidRPr="00D62C99">
        <w:t>l</w:t>
      </w:r>
      <w:r w:rsidRPr="00D62C99">
        <w:rPr>
          <w:spacing w:val="-1"/>
        </w:rPr>
        <w:t>o</w:t>
      </w:r>
      <w:r w:rsidRPr="00D62C99">
        <w:t>i</w:t>
      </w:r>
      <w:r w:rsidRPr="00D62C99">
        <w:rPr>
          <w:spacing w:val="1"/>
        </w:rPr>
        <w:t>t</w:t>
      </w:r>
      <w:r w:rsidRPr="00D62C99">
        <w:t>a</w:t>
      </w:r>
      <w:r w:rsidRPr="00D62C99">
        <w:rPr>
          <w:spacing w:val="1"/>
        </w:rPr>
        <w:t>t</w:t>
      </w:r>
      <w:r w:rsidRPr="00D62C99">
        <w:t>i</w:t>
      </w:r>
      <w:r w:rsidRPr="00D62C99">
        <w:rPr>
          <w:spacing w:val="-1"/>
        </w:rPr>
        <w:t>o</w:t>
      </w:r>
      <w:r w:rsidRPr="00D62C99">
        <w:t>n</w:t>
      </w:r>
      <w:r w:rsidRPr="00D62C99">
        <w:rPr>
          <w:spacing w:val="12"/>
        </w:rPr>
        <w:t xml:space="preserve"> </w:t>
      </w:r>
      <w:r w:rsidRPr="00D62C99">
        <w:t>–</w:t>
      </w:r>
      <w:r w:rsidRPr="00D62C99">
        <w:rPr>
          <w:spacing w:val="9"/>
        </w:rPr>
        <w:t xml:space="preserve"> </w:t>
      </w:r>
      <w:r w:rsidRPr="00D62C99">
        <w:t>m</w:t>
      </w:r>
      <w:r w:rsidRPr="00D62C99">
        <w:rPr>
          <w:spacing w:val="-2"/>
        </w:rPr>
        <w:t>a</w:t>
      </w:r>
      <w:r w:rsidRPr="00D62C99">
        <w:t>in</w:t>
      </w:r>
      <w:r w:rsidRPr="00D62C99">
        <w:rPr>
          <w:spacing w:val="1"/>
        </w:rPr>
        <w:t>t</w:t>
      </w:r>
      <w:r w:rsidRPr="00D62C99">
        <w:t>en</w:t>
      </w:r>
      <w:r w:rsidRPr="00D62C99">
        <w:rPr>
          <w:spacing w:val="-2"/>
        </w:rPr>
        <w:t>a</w:t>
      </w:r>
      <w:r w:rsidRPr="00D62C99">
        <w:t>nce</w:t>
      </w:r>
      <w:r w:rsidRPr="00D62C99">
        <w:rPr>
          <w:spacing w:val="6"/>
        </w:rPr>
        <w:t xml:space="preserve"> </w:t>
      </w:r>
      <w:r w:rsidRPr="00D62C99">
        <w:t>du</w:t>
      </w:r>
      <w:r w:rsidRPr="00D62C99">
        <w:rPr>
          <w:spacing w:val="6"/>
        </w:rPr>
        <w:t xml:space="preserve"> </w:t>
      </w:r>
      <w:r w:rsidRPr="00D62C99">
        <w:t>p</w:t>
      </w:r>
      <w:r w:rsidRPr="00D62C99">
        <w:rPr>
          <w:spacing w:val="-1"/>
        </w:rPr>
        <w:t>o</w:t>
      </w:r>
      <w:r w:rsidRPr="00D62C99">
        <w:t>int</w:t>
      </w:r>
      <w:r w:rsidRPr="00D62C99">
        <w:rPr>
          <w:spacing w:val="9"/>
        </w:rPr>
        <w:t xml:space="preserve"> </w:t>
      </w:r>
      <w:r w:rsidRPr="00D62C99">
        <w:t>de</w:t>
      </w:r>
      <w:r w:rsidRPr="00D62C99">
        <w:rPr>
          <w:spacing w:val="7"/>
        </w:rPr>
        <w:t xml:space="preserve"> </w:t>
      </w:r>
      <w:r w:rsidRPr="00D62C99">
        <w:t>v</w:t>
      </w:r>
      <w:r w:rsidRPr="00D62C99">
        <w:rPr>
          <w:spacing w:val="-1"/>
        </w:rPr>
        <w:t>u</w:t>
      </w:r>
      <w:r w:rsidRPr="00D62C99">
        <w:t>e</w:t>
      </w:r>
      <w:r w:rsidRPr="00D62C99">
        <w:rPr>
          <w:w w:val="99"/>
        </w:rPr>
        <w:t xml:space="preserve"> </w:t>
      </w:r>
      <w:r w:rsidRPr="00D62C99">
        <w:t>d</w:t>
      </w:r>
      <w:r w:rsidRPr="00D62C99">
        <w:rPr>
          <w:spacing w:val="-1"/>
        </w:rPr>
        <w:t>u</w:t>
      </w:r>
      <w:r w:rsidRPr="00D62C99">
        <w:t>rabili</w:t>
      </w:r>
      <w:r w:rsidRPr="00D62C99">
        <w:rPr>
          <w:spacing w:val="1"/>
        </w:rPr>
        <w:t>t</w:t>
      </w:r>
      <w:r w:rsidRPr="00D62C99">
        <w:t>é</w:t>
      </w:r>
      <w:r w:rsidRPr="00D62C99">
        <w:rPr>
          <w:spacing w:val="28"/>
        </w:rPr>
        <w:t xml:space="preserve"> </w:t>
      </w:r>
      <w:r>
        <w:t>et</w:t>
      </w:r>
      <w:r w:rsidRPr="00C55711">
        <w:rPr>
          <w:spacing w:val="28"/>
        </w:rPr>
        <w:t xml:space="preserve"> </w:t>
      </w:r>
      <w:r w:rsidRPr="00D62C99">
        <w:t>réalisati</w:t>
      </w:r>
      <w:r w:rsidRPr="00C55711">
        <w:rPr>
          <w:spacing w:val="-1"/>
        </w:rPr>
        <w:t>o</w:t>
      </w:r>
      <w:r w:rsidRPr="00D62C99">
        <w:t>n</w:t>
      </w:r>
      <w:r w:rsidRPr="00C55711">
        <w:rPr>
          <w:spacing w:val="31"/>
        </w:rPr>
        <w:t xml:space="preserve"> </w:t>
      </w:r>
      <w:r w:rsidRPr="00C55711">
        <w:rPr>
          <w:spacing w:val="-5"/>
        </w:rPr>
        <w:t>(</w:t>
      </w:r>
      <w:r w:rsidRPr="00D62C99">
        <w:t>acces</w:t>
      </w:r>
      <w:r w:rsidRPr="00C55711">
        <w:rPr>
          <w:spacing w:val="-1"/>
        </w:rPr>
        <w:t>s</w:t>
      </w:r>
      <w:r w:rsidRPr="00D62C99">
        <w:t>ibili</w:t>
      </w:r>
      <w:r w:rsidRPr="00C55711">
        <w:rPr>
          <w:spacing w:val="1"/>
        </w:rPr>
        <w:t>t</w:t>
      </w:r>
      <w:r w:rsidRPr="00D62C99">
        <w:t>é,</w:t>
      </w:r>
      <w:r w:rsidRPr="00C55711">
        <w:rPr>
          <w:spacing w:val="26"/>
        </w:rPr>
        <w:t xml:space="preserve"> </w:t>
      </w:r>
      <w:r w:rsidRPr="00D62C99">
        <w:t>fréq</w:t>
      </w:r>
      <w:r w:rsidRPr="00C55711">
        <w:rPr>
          <w:spacing w:val="-2"/>
        </w:rPr>
        <w:t>u</w:t>
      </w:r>
      <w:r w:rsidRPr="00C55711">
        <w:rPr>
          <w:spacing w:val="2"/>
        </w:rPr>
        <w:t>e</w:t>
      </w:r>
      <w:r w:rsidRPr="00D62C99">
        <w:t>nce</w:t>
      </w:r>
      <w:r w:rsidRPr="00C55711">
        <w:rPr>
          <w:spacing w:val="28"/>
        </w:rPr>
        <w:t xml:space="preserve"> </w:t>
      </w:r>
      <w:r w:rsidRPr="00C55711">
        <w:rPr>
          <w:spacing w:val="2"/>
        </w:rPr>
        <w:t>…</w:t>
      </w:r>
      <w:r w:rsidRPr="00C55711">
        <w:rPr>
          <w:spacing w:val="-2"/>
        </w:rPr>
        <w:t>)</w:t>
      </w:r>
      <w:r w:rsidRPr="00D62C99">
        <w:t>,</w:t>
      </w:r>
      <w:r w:rsidRPr="00C55711">
        <w:rPr>
          <w:spacing w:val="25"/>
        </w:rPr>
        <w:t xml:space="preserve"> </w:t>
      </w:r>
      <w:r w:rsidRPr="00C55711">
        <w:rPr>
          <w:spacing w:val="1"/>
        </w:rPr>
        <w:t>to</w:t>
      </w:r>
      <w:r w:rsidRPr="00C55711">
        <w:rPr>
          <w:spacing w:val="-2"/>
        </w:rPr>
        <w:t>u</w:t>
      </w:r>
      <w:r w:rsidRPr="00D62C99">
        <w:t>t</w:t>
      </w:r>
      <w:r w:rsidRPr="00C55711">
        <w:rPr>
          <w:spacing w:val="30"/>
        </w:rPr>
        <w:t xml:space="preserve"> </w:t>
      </w:r>
      <w:r w:rsidRPr="00D62C99">
        <w:t>en</w:t>
      </w:r>
      <w:r w:rsidRPr="00C55711">
        <w:rPr>
          <w:spacing w:val="28"/>
        </w:rPr>
        <w:t xml:space="preserve"> </w:t>
      </w:r>
      <w:r w:rsidRPr="00D62C99">
        <w:t>respec</w:t>
      </w:r>
      <w:r w:rsidRPr="00C55711">
        <w:rPr>
          <w:spacing w:val="1"/>
        </w:rPr>
        <w:t>t</w:t>
      </w:r>
      <w:r w:rsidRPr="00D62C99">
        <w:t>a</w:t>
      </w:r>
      <w:r w:rsidRPr="00C55711">
        <w:rPr>
          <w:spacing w:val="-2"/>
        </w:rPr>
        <w:t>n</w:t>
      </w:r>
      <w:r w:rsidRPr="00D62C99">
        <w:t>t</w:t>
      </w:r>
      <w:r w:rsidRPr="00C55711">
        <w:rPr>
          <w:spacing w:val="29"/>
        </w:rPr>
        <w:t xml:space="preserve"> </w:t>
      </w:r>
      <w:r w:rsidRPr="00D62C99">
        <w:t>les</w:t>
      </w:r>
      <w:r w:rsidRPr="00C55711">
        <w:rPr>
          <w:w w:val="99"/>
        </w:rPr>
        <w:t xml:space="preserve"> d</w:t>
      </w:r>
      <w:r w:rsidRPr="00C55711">
        <w:rPr>
          <w:spacing w:val="1"/>
        </w:rPr>
        <w:t>i</w:t>
      </w:r>
      <w:r w:rsidRPr="00D62C99">
        <w:t>fféren</w:t>
      </w:r>
      <w:r w:rsidRPr="00C55711">
        <w:rPr>
          <w:spacing w:val="1"/>
        </w:rPr>
        <w:t>t</w:t>
      </w:r>
      <w:r w:rsidRPr="00D62C99">
        <w:t>es</w:t>
      </w:r>
      <w:r w:rsidRPr="00C55711">
        <w:rPr>
          <w:spacing w:val="34"/>
        </w:rPr>
        <w:t xml:space="preserve"> </w:t>
      </w:r>
      <w:r w:rsidRPr="00D62C99">
        <w:t>c</w:t>
      </w:r>
      <w:r w:rsidRPr="00C55711">
        <w:rPr>
          <w:spacing w:val="-1"/>
        </w:rPr>
        <w:t>o</w:t>
      </w:r>
      <w:r w:rsidRPr="00D62C99">
        <w:t>n</w:t>
      </w:r>
      <w:r w:rsidRPr="00C55711">
        <w:rPr>
          <w:spacing w:val="1"/>
        </w:rPr>
        <w:t>t</w:t>
      </w:r>
      <w:r w:rsidRPr="00D62C99">
        <w:t>rai</w:t>
      </w:r>
      <w:r w:rsidRPr="00C55711">
        <w:rPr>
          <w:spacing w:val="-2"/>
        </w:rPr>
        <w:t>n</w:t>
      </w:r>
      <w:r w:rsidRPr="00C55711">
        <w:rPr>
          <w:spacing w:val="1"/>
        </w:rPr>
        <w:t>t</w:t>
      </w:r>
      <w:r w:rsidRPr="00D62C99">
        <w:t>es</w:t>
      </w:r>
      <w:r>
        <w:t>.</w:t>
      </w:r>
    </w:p>
    <w:p w14:paraId="5AE2A59D" w14:textId="77777777" w:rsidR="005E3256" w:rsidRPr="00D62C99" w:rsidRDefault="005E3256" w:rsidP="005E3256">
      <w:pPr>
        <w:pStyle w:val="ParagrapheNiveau4"/>
        <w:ind w:left="907"/>
      </w:pPr>
    </w:p>
    <w:p w14:paraId="43F861FC" w14:textId="77777777" w:rsidR="005E3256" w:rsidRPr="00D62C99" w:rsidRDefault="005E3256" w:rsidP="005E3256">
      <w:pPr>
        <w:pStyle w:val="ParagrapheNiveau4"/>
      </w:pPr>
      <w:r w:rsidRPr="00D62C99">
        <w:rPr>
          <w:spacing w:val="-1"/>
        </w:rPr>
        <w:t>L</w:t>
      </w:r>
      <w:r w:rsidRPr="00D62C99">
        <w:t>e</w:t>
      </w:r>
      <w:r w:rsidRPr="00D62C99">
        <w:rPr>
          <w:spacing w:val="7"/>
        </w:rPr>
        <w:t xml:space="preserve"> </w:t>
      </w:r>
      <w:r w:rsidRPr="00D62C99">
        <w:t>c</w:t>
      </w:r>
      <w:r w:rsidRPr="00D62C99">
        <w:rPr>
          <w:spacing w:val="-1"/>
        </w:rPr>
        <w:t>o</w:t>
      </w:r>
      <w:r w:rsidRPr="00D62C99">
        <w:t>ncep</w:t>
      </w:r>
      <w:r w:rsidRPr="00D62C99">
        <w:rPr>
          <w:spacing w:val="1"/>
        </w:rPr>
        <w:t>t</w:t>
      </w:r>
      <w:r w:rsidRPr="00D62C99">
        <w:t>e</w:t>
      </w:r>
      <w:r w:rsidRPr="00D62C99">
        <w:rPr>
          <w:spacing w:val="-1"/>
        </w:rPr>
        <w:t>u</w:t>
      </w:r>
      <w:r w:rsidRPr="00D62C99">
        <w:t>r</w:t>
      </w:r>
      <w:r w:rsidRPr="00D62C99">
        <w:rPr>
          <w:spacing w:val="7"/>
        </w:rPr>
        <w:t xml:space="preserve"> </w:t>
      </w:r>
      <w:r>
        <w:t>doit</w:t>
      </w:r>
      <w:r w:rsidRPr="00D62C99">
        <w:rPr>
          <w:spacing w:val="8"/>
        </w:rPr>
        <w:t xml:space="preserve"> </w:t>
      </w:r>
      <w:r w:rsidRPr="00D62C99">
        <w:t>s</w:t>
      </w:r>
      <w:r w:rsidRPr="00D62C99">
        <w:rPr>
          <w:spacing w:val="-1"/>
        </w:rPr>
        <w:t>’</w:t>
      </w:r>
      <w:r w:rsidRPr="00D62C99">
        <w:rPr>
          <w:spacing w:val="3"/>
        </w:rPr>
        <w:t>i</w:t>
      </w:r>
      <w:r w:rsidRPr="00D62C99">
        <w:t>n</w:t>
      </w:r>
      <w:r w:rsidRPr="00D62C99">
        <w:rPr>
          <w:spacing w:val="1"/>
        </w:rPr>
        <w:t>t</w:t>
      </w:r>
      <w:r w:rsidRPr="00D62C99">
        <w:t>err</w:t>
      </w:r>
      <w:r w:rsidRPr="00D62C99">
        <w:rPr>
          <w:spacing w:val="-1"/>
        </w:rPr>
        <w:t>o</w:t>
      </w:r>
      <w:r w:rsidRPr="00D62C99">
        <w:t>ger</w:t>
      </w:r>
      <w:r w:rsidRPr="00D62C99">
        <w:rPr>
          <w:spacing w:val="7"/>
        </w:rPr>
        <w:t xml:space="preserve"> </w:t>
      </w:r>
      <w:r w:rsidRPr="00D62C99">
        <w:t>s</w:t>
      </w:r>
      <w:r w:rsidRPr="00D62C99">
        <w:rPr>
          <w:spacing w:val="-2"/>
        </w:rPr>
        <w:t>u</w:t>
      </w:r>
      <w:r w:rsidRPr="00D62C99">
        <w:t>r</w:t>
      </w:r>
      <w:r w:rsidRPr="00D62C99">
        <w:rPr>
          <w:spacing w:val="7"/>
        </w:rPr>
        <w:t xml:space="preserve"> </w:t>
      </w:r>
      <w:r w:rsidRPr="00D62C99">
        <w:t>l</w:t>
      </w:r>
      <w:r w:rsidRPr="00D62C99">
        <w:rPr>
          <w:spacing w:val="2"/>
        </w:rPr>
        <w:t>e</w:t>
      </w:r>
      <w:r w:rsidRPr="00D62C99">
        <w:t>s</w:t>
      </w:r>
      <w:r w:rsidRPr="00D62C99">
        <w:rPr>
          <w:spacing w:val="7"/>
        </w:rPr>
        <w:t xml:space="preserve"> </w:t>
      </w:r>
      <w:r w:rsidRPr="00D62C99">
        <w:t>c</w:t>
      </w:r>
      <w:r w:rsidRPr="00D62C99">
        <w:rPr>
          <w:spacing w:val="-1"/>
        </w:rPr>
        <w:t>o</w:t>
      </w:r>
      <w:r w:rsidRPr="00D62C99">
        <w:t>nsé</w:t>
      </w:r>
      <w:r w:rsidRPr="00D62C99">
        <w:rPr>
          <w:spacing w:val="2"/>
        </w:rPr>
        <w:t>q</w:t>
      </w:r>
      <w:r w:rsidRPr="00D62C99">
        <w:rPr>
          <w:spacing w:val="-2"/>
        </w:rPr>
        <w:t>u</w:t>
      </w:r>
      <w:r w:rsidRPr="00D62C99">
        <w:t>ences</w:t>
      </w:r>
      <w:r w:rsidRPr="00D62C99">
        <w:rPr>
          <w:spacing w:val="6"/>
        </w:rPr>
        <w:t xml:space="preserve"> </w:t>
      </w:r>
      <w:r w:rsidRPr="00D62C99">
        <w:t>de</w:t>
      </w:r>
      <w:r w:rsidRPr="00D62C99">
        <w:rPr>
          <w:spacing w:val="9"/>
        </w:rPr>
        <w:t xml:space="preserve"> </w:t>
      </w:r>
      <w:r w:rsidRPr="00D62C99">
        <w:t>ses</w:t>
      </w:r>
      <w:r w:rsidRPr="00D62C99">
        <w:rPr>
          <w:spacing w:val="7"/>
        </w:rPr>
        <w:t xml:space="preserve"> </w:t>
      </w:r>
      <w:r w:rsidRPr="00D62C99">
        <w:t>c</w:t>
      </w:r>
      <w:r w:rsidRPr="00D62C99">
        <w:rPr>
          <w:spacing w:val="3"/>
        </w:rPr>
        <w:t>h</w:t>
      </w:r>
      <w:r w:rsidRPr="00D62C99">
        <w:rPr>
          <w:spacing w:val="-1"/>
        </w:rPr>
        <w:t>o</w:t>
      </w:r>
      <w:r w:rsidRPr="00D62C99">
        <w:t>ix</w:t>
      </w:r>
      <w:r w:rsidRPr="00D62C99">
        <w:rPr>
          <w:spacing w:val="7"/>
        </w:rPr>
        <w:t xml:space="preserve"> </w:t>
      </w:r>
      <w:r w:rsidRPr="00D62C99">
        <w:t>archi</w:t>
      </w:r>
      <w:r w:rsidRPr="00D62C99">
        <w:rPr>
          <w:spacing w:val="1"/>
        </w:rPr>
        <w:t>t</w:t>
      </w:r>
      <w:r w:rsidRPr="00D62C99">
        <w:t>e</w:t>
      </w:r>
      <w:r w:rsidRPr="00D62C99">
        <w:rPr>
          <w:spacing w:val="-2"/>
        </w:rPr>
        <w:t>c</w:t>
      </w:r>
      <w:r w:rsidRPr="00D62C99">
        <w:rPr>
          <w:spacing w:val="1"/>
        </w:rPr>
        <w:t>t</w:t>
      </w:r>
      <w:r w:rsidRPr="00D62C99">
        <w:rPr>
          <w:spacing w:val="-2"/>
        </w:rPr>
        <w:t>u</w:t>
      </w:r>
      <w:r w:rsidRPr="00D62C99">
        <w:t>ra</w:t>
      </w:r>
      <w:r w:rsidRPr="00D62C99">
        <w:rPr>
          <w:spacing w:val="-2"/>
        </w:rPr>
        <w:t>u</w:t>
      </w:r>
      <w:r w:rsidRPr="00D62C99">
        <w:t>x</w:t>
      </w:r>
      <w:r w:rsidRPr="00D62C99">
        <w:rPr>
          <w:spacing w:val="7"/>
        </w:rPr>
        <w:t xml:space="preserve"> </w:t>
      </w:r>
      <w:r w:rsidRPr="00D62C99">
        <w:t>et</w:t>
      </w:r>
      <w:r w:rsidRPr="00D62C99">
        <w:rPr>
          <w:spacing w:val="9"/>
        </w:rPr>
        <w:t xml:space="preserve"> </w:t>
      </w:r>
      <w:r w:rsidRPr="00D62C99">
        <w:rPr>
          <w:spacing w:val="1"/>
        </w:rPr>
        <w:t>t</w:t>
      </w:r>
      <w:r w:rsidRPr="00D62C99">
        <w:t>echn</w:t>
      </w:r>
      <w:r w:rsidRPr="00D62C99">
        <w:rPr>
          <w:spacing w:val="-2"/>
        </w:rPr>
        <w:t>i</w:t>
      </w:r>
      <w:r w:rsidRPr="00D62C99">
        <w:t>q</w:t>
      </w:r>
      <w:r w:rsidRPr="00D62C99">
        <w:rPr>
          <w:spacing w:val="-2"/>
        </w:rPr>
        <w:t>u</w:t>
      </w:r>
      <w:r w:rsidRPr="00D62C99">
        <w:t>e</w:t>
      </w:r>
      <w:r w:rsidRPr="00D62C99">
        <w:rPr>
          <w:spacing w:val="1"/>
        </w:rPr>
        <w:t>s</w:t>
      </w:r>
      <w:r w:rsidRPr="00D62C99">
        <w:t>,</w:t>
      </w:r>
      <w:r w:rsidRPr="00D62C99">
        <w:rPr>
          <w:w w:val="99"/>
        </w:rPr>
        <w:t xml:space="preserve"> </w:t>
      </w:r>
      <w:r w:rsidRPr="00D62C99">
        <w:t>en m</w:t>
      </w:r>
      <w:r w:rsidRPr="00D62C99">
        <w:rPr>
          <w:spacing w:val="1"/>
        </w:rPr>
        <w:t>at</w:t>
      </w:r>
      <w:r w:rsidRPr="00D62C99">
        <w:t>ière</w:t>
      </w:r>
      <w:r w:rsidRPr="00D62C99">
        <w:rPr>
          <w:spacing w:val="-8"/>
        </w:rPr>
        <w:t xml:space="preserve"> </w:t>
      </w:r>
      <w:r w:rsidRPr="00D62C99">
        <w:t>de</w:t>
      </w:r>
      <w:r w:rsidRPr="00D62C99">
        <w:rPr>
          <w:spacing w:val="-9"/>
        </w:rPr>
        <w:t xml:space="preserve"> </w:t>
      </w:r>
      <w:r w:rsidRPr="00D62C99">
        <w:t>m</w:t>
      </w:r>
      <w:r w:rsidRPr="00D62C99">
        <w:rPr>
          <w:spacing w:val="1"/>
        </w:rPr>
        <w:t>a</w:t>
      </w:r>
      <w:r w:rsidRPr="00D62C99">
        <w:t>in</w:t>
      </w:r>
      <w:r w:rsidRPr="00D62C99">
        <w:rPr>
          <w:spacing w:val="1"/>
        </w:rPr>
        <w:t>t</w:t>
      </w:r>
      <w:r w:rsidRPr="00D62C99">
        <w:t>en</w:t>
      </w:r>
      <w:r w:rsidRPr="00D62C99">
        <w:rPr>
          <w:spacing w:val="-2"/>
        </w:rPr>
        <w:t>a</w:t>
      </w:r>
      <w:r w:rsidRPr="00D62C99">
        <w:t>nce</w:t>
      </w:r>
      <w:r w:rsidRPr="00D62C99">
        <w:rPr>
          <w:spacing w:val="-8"/>
        </w:rPr>
        <w:t xml:space="preserve"> </w:t>
      </w:r>
      <w:r w:rsidRPr="00D62C99">
        <w:t>et</w:t>
      </w:r>
      <w:r w:rsidRPr="00D62C99">
        <w:rPr>
          <w:spacing w:val="-7"/>
        </w:rPr>
        <w:t xml:space="preserve"> </w:t>
      </w:r>
      <w:r w:rsidRPr="00D62C99">
        <w:t>d’en</w:t>
      </w:r>
      <w:r w:rsidRPr="00D62C99">
        <w:rPr>
          <w:spacing w:val="1"/>
        </w:rPr>
        <w:t>t</w:t>
      </w:r>
      <w:r w:rsidRPr="00D62C99">
        <w:t>retien</w:t>
      </w:r>
      <w:r w:rsidRPr="00D62C99">
        <w:rPr>
          <w:spacing w:val="-7"/>
        </w:rPr>
        <w:t xml:space="preserve"> </w:t>
      </w:r>
      <w:r w:rsidRPr="00D62C99">
        <w:t>des</w:t>
      </w:r>
      <w:r w:rsidRPr="00D62C99">
        <w:rPr>
          <w:spacing w:val="-9"/>
        </w:rPr>
        <w:t xml:space="preserve"> </w:t>
      </w:r>
      <w:r w:rsidRPr="00D62C99">
        <w:t>bâ</w:t>
      </w:r>
      <w:r w:rsidRPr="00D62C99">
        <w:rPr>
          <w:spacing w:val="1"/>
        </w:rPr>
        <w:t>t</w:t>
      </w:r>
      <w:r w:rsidRPr="00D62C99">
        <w:t>ime</w:t>
      </w:r>
      <w:r w:rsidRPr="00D62C99">
        <w:rPr>
          <w:spacing w:val="-1"/>
        </w:rPr>
        <w:t>n</w:t>
      </w:r>
      <w:r w:rsidRPr="00D62C99">
        <w:rPr>
          <w:spacing w:val="1"/>
        </w:rPr>
        <w:t>t</w:t>
      </w:r>
      <w:r w:rsidRPr="00D62C99">
        <w:t>s</w:t>
      </w:r>
      <w:r w:rsidRPr="00D62C99">
        <w:rPr>
          <w:spacing w:val="-8"/>
        </w:rPr>
        <w:t xml:space="preserve"> </w:t>
      </w:r>
      <w:r w:rsidRPr="00D62C99">
        <w:t>et</w:t>
      </w:r>
      <w:r w:rsidRPr="00D62C99">
        <w:rPr>
          <w:spacing w:val="-7"/>
        </w:rPr>
        <w:t xml:space="preserve"> </w:t>
      </w:r>
      <w:r w:rsidRPr="00D62C99">
        <w:t>éq</w:t>
      </w:r>
      <w:r w:rsidRPr="00D62C99">
        <w:rPr>
          <w:spacing w:val="-2"/>
        </w:rPr>
        <w:t>u</w:t>
      </w:r>
      <w:r w:rsidRPr="00D62C99">
        <w:t>ipeme</w:t>
      </w:r>
      <w:r w:rsidRPr="00D62C99">
        <w:rPr>
          <w:spacing w:val="1"/>
        </w:rPr>
        <w:t>nt</w:t>
      </w:r>
      <w:r w:rsidRPr="00D62C99">
        <w:rPr>
          <w:spacing w:val="-3"/>
        </w:rPr>
        <w:t>s</w:t>
      </w:r>
      <w:r w:rsidRPr="00D62C99">
        <w:t>.</w:t>
      </w:r>
    </w:p>
    <w:p w14:paraId="2AD3D43E" w14:textId="77777777" w:rsidR="005E3256" w:rsidRDefault="005E3256" w:rsidP="005E3256">
      <w:pPr>
        <w:pStyle w:val="Titre4bis"/>
      </w:pPr>
      <w:bookmarkStart w:id="226" w:name="_Toc527476319"/>
      <w:bookmarkStart w:id="227" w:name="_Toc535583036"/>
      <w:bookmarkStart w:id="228" w:name="_Toc29202741"/>
      <w:r w:rsidRPr="00A016FF">
        <w:t>Facilité d’entretien</w:t>
      </w:r>
      <w:bookmarkEnd w:id="226"/>
      <w:bookmarkEnd w:id="227"/>
      <w:bookmarkEnd w:id="228"/>
    </w:p>
    <w:p w14:paraId="1B82243E" w14:textId="77777777" w:rsidR="005E3256" w:rsidRDefault="005E3256" w:rsidP="005E3256">
      <w:pPr>
        <w:pStyle w:val="ParagrapheNiveau4"/>
      </w:pPr>
      <w:r>
        <w:tab/>
      </w:r>
      <w:r>
        <w:tab/>
      </w:r>
      <w:r w:rsidRPr="00D62C99">
        <w:t>Les travaux de</w:t>
      </w:r>
      <w:r w:rsidRPr="00D62C99">
        <w:rPr>
          <w:b/>
        </w:rPr>
        <w:t xml:space="preserve"> maintenance courante </w:t>
      </w:r>
      <w:r w:rsidRPr="00D62C99">
        <w:t>destinés à assurer la pérennité du bâtiment</w:t>
      </w:r>
      <w:r w:rsidRPr="00D62C99">
        <w:rPr>
          <w:b/>
        </w:rPr>
        <w:t xml:space="preserve"> </w:t>
      </w:r>
      <w:r>
        <w:rPr>
          <w:b/>
        </w:rPr>
        <w:t>doivent</w:t>
      </w:r>
      <w:r w:rsidRPr="00D62C99">
        <w:rPr>
          <w:b/>
        </w:rPr>
        <w:t xml:space="preserve"> être aussi réduits que possible</w:t>
      </w:r>
      <w:r w:rsidRPr="00D62C99">
        <w:t xml:space="preserve"> et pouvoir être réalisés facilement.</w:t>
      </w:r>
      <w:r>
        <w:t xml:space="preserve"> </w:t>
      </w:r>
      <w:r w:rsidRPr="00A016FF">
        <w:t xml:space="preserve">L’accessibilité à tous les composants nécessitant des interventions de nettoyage et/ou de maintenance courante (centrales de traitement d’air, gaines techniques, etc.) </w:t>
      </w:r>
      <w:r>
        <w:t>doit</w:t>
      </w:r>
      <w:r w:rsidRPr="00A016FF">
        <w:t xml:space="preserve"> être assurée.</w:t>
      </w:r>
      <w:r>
        <w:t xml:space="preserve"> </w:t>
      </w:r>
    </w:p>
    <w:p w14:paraId="6AB53091" w14:textId="77777777" w:rsidR="005E3256" w:rsidRPr="00D62C99" w:rsidRDefault="005E3256" w:rsidP="005E3256">
      <w:pPr>
        <w:pStyle w:val="ParagrapheNiveau4"/>
        <w:rPr>
          <w:b/>
        </w:rPr>
      </w:pPr>
      <w:r w:rsidRPr="00D62C99">
        <w:t xml:space="preserve">Le matériel et les équipements courants tels que l’appareillage électrique, la robinetterie, la quincaillerie et les appareils sanitaires devront être conçus dans un </w:t>
      </w:r>
      <w:r w:rsidRPr="00D62C99">
        <w:rPr>
          <w:b/>
        </w:rPr>
        <w:t xml:space="preserve">souci </w:t>
      </w:r>
      <w:r>
        <w:rPr>
          <w:b/>
        </w:rPr>
        <w:t xml:space="preserve">constant </w:t>
      </w:r>
      <w:r w:rsidRPr="00D62C99">
        <w:rPr>
          <w:b/>
        </w:rPr>
        <w:t>d’accessibilité et de standardisation.</w:t>
      </w:r>
    </w:p>
    <w:p w14:paraId="441526E8" w14:textId="77777777" w:rsidR="005E3256" w:rsidRDefault="005E3256" w:rsidP="005E3256">
      <w:pPr>
        <w:ind w:left="851"/>
        <w:rPr>
          <w:rFonts w:ascii="Century Gothic" w:hAnsi="Century Gothic"/>
          <w:sz w:val="20"/>
          <w:szCs w:val="20"/>
        </w:rPr>
      </w:pPr>
    </w:p>
    <w:p w14:paraId="7A827243" w14:textId="77777777" w:rsidR="005E3256" w:rsidRDefault="005E3256" w:rsidP="005E3256">
      <w:pPr>
        <w:pStyle w:val="ParagrapheNiveau4"/>
      </w:pPr>
      <w:r>
        <w:tab/>
        <w:t xml:space="preserve">La </w:t>
      </w:r>
      <w:r w:rsidRPr="00A016FF">
        <w:rPr>
          <w:b/>
        </w:rPr>
        <w:t>maintenance technique</w:t>
      </w:r>
      <w:r w:rsidRPr="00D62C99">
        <w:t xml:space="preserve"> </w:t>
      </w:r>
      <w:r>
        <w:t>doit</w:t>
      </w:r>
      <w:r w:rsidRPr="00D62C99">
        <w:t xml:space="preserve"> pouvoir s’effectuer uniquement à partir des circulations ou des locaux techniques.</w:t>
      </w:r>
      <w:r>
        <w:t xml:space="preserve"> </w:t>
      </w:r>
      <w:r w:rsidRPr="00A016FF">
        <w:t>L’accessibilité à l’ensemble des équipements techniques est facilitée par la simplicité des systèmes mis en œuvre, un bon repérage des équipements et des dégagements suffisants pour permettre toutes les opérations de maintenance. En particulier, l’implantation des centrales de traitement d‘air est étudiée de façon à pouvoir intervenir facilement pour l’entretien des moteurs, le changement des filtres, le changement de courroies, l’entretien des échangeurs et des batteries.</w:t>
      </w:r>
    </w:p>
    <w:p w14:paraId="79666853" w14:textId="77777777" w:rsidR="005E3256" w:rsidRDefault="005E3256" w:rsidP="005E3256">
      <w:pPr>
        <w:pStyle w:val="ParagrapheNiveau4"/>
      </w:pPr>
    </w:p>
    <w:p w14:paraId="68BD3F3F" w14:textId="77777777" w:rsidR="005E3256" w:rsidRPr="00D62C99" w:rsidRDefault="005E3256" w:rsidP="005E3256">
      <w:pPr>
        <w:pStyle w:val="ParagrapheNiveau4"/>
      </w:pPr>
      <w:r>
        <w:tab/>
      </w:r>
      <w:r w:rsidRPr="00A016FF">
        <w:rPr>
          <w:b/>
        </w:rPr>
        <w:t>Les réseaux de distribution</w:t>
      </w:r>
      <w:r w:rsidRPr="00D62C99">
        <w:t xml:space="preserve"> à l'intérieur des bâtiments </w:t>
      </w:r>
      <w:r>
        <w:t>doivent</w:t>
      </w:r>
      <w:r w:rsidRPr="00D62C99">
        <w:t xml:space="preserve"> être accessibles sur l'ensemble de leur longueur </w:t>
      </w:r>
      <w:r>
        <w:t>afin</w:t>
      </w:r>
      <w:r w:rsidRPr="00D62C99">
        <w:t xml:space="preserve"> faciliter les opérations de maintenance et de nettoyage. Les réseaux et organes devront être </w:t>
      </w:r>
      <w:r w:rsidRPr="00D62C99">
        <w:rPr>
          <w:b/>
        </w:rPr>
        <w:t>facilement identifiables</w:t>
      </w:r>
      <w:r w:rsidRPr="00D62C99">
        <w:t xml:space="preserve"> sur tout leur parcours avec un repérage et une signalétique appropriée</w:t>
      </w:r>
      <w:r>
        <w:t xml:space="preserve">. </w:t>
      </w:r>
      <w:r w:rsidRPr="00D62C99">
        <w:t xml:space="preserve">La distribution de l’ensemble des réseaux et fluides </w:t>
      </w:r>
      <w:r>
        <w:t>doit être</w:t>
      </w:r>
      <w:r w:rsidRPr="00D62C99">
        <w:t xml:space="preserve"> sectorisée. En cas d’intervention sur un réseau </w:t>
      </w:r>
      <w:r>
        <w:t xml:space="preserve">de </w:t>
      </w:r>
      <w:r w:rsidRPr="00D62C99">
        <w:t xml:space="preserve">fluides pour une opération ponctuelle, il </w:t>
      </w:r>
      <w:r>
        <w:t>doit</w:t>
      </w:r>
      <w:r w:rsidRPr="00D62C99">
        <w:t xml:space="preserve"> être possible </w:t>
      </w:r>
      <w:r w:rsidRPr="00D62C99">
        <w:rPr>
          <w:b/>
        </w:rPr>
        <w:t>d’intervenir en n’isolant qu’une partie du réseau</w:t>
      </w:r>
      <w:r w:rsidRPr="00D62C99">
        <w:t xml:space="preserve"> concerné tout en laissant l’alimentation des autres parties du réseau.</w:t>
      </w:r>
    </w:p>
    <w:p w14:paraId="3F3040E8" w14:textId="77777777" w:rsidR="005E3256" w:rsidRDefault="005E3256" w:rsidP="005E3256">
      <w:pPr>
        <w:ind w:left="851"/>
        <w:rPr>
          <w:rFonts w:ascii="Century Gothic" w:hAnsi="Century Gothic"/>
          <w:sz w:val="20"/>
          <w:szCs w:val="20"/>
        </w:rPr>
      </w:pPr>
    </w:p>
    <w:p w14:paraId="3936E923" w14:textId="77777777" w:rsidR="005E3256" w:rsidRDefault="005E3256" w:rsidP="005E3256">
      <w:pPr>
        <w:pStyle w:val="ParagrapheNiveau4"/>
      </w:pPr>
      <w:r>
        <w:rPr>
          <w:rFonts w:ascii="Century Gothic" w:hAnsi="Century Gothic"/>
          <w:sz w:val="20"/>
          <w:szCs w:val="20"/>
        </w:rPr>
        <w:lastRenderedPageBreak/>
        <w:tab/>
      </w:r>
      <w:r w:rsidRPr="00D62C99">
        <w:t xml:space="preserve">La </w:t>
      </w:r>
      <w:r w:rsidRPr="00D62C99">
        <w:rPr>
          <w:b/>
        </w:rPr>
        <w:t>robustesse et la simplicité</w:t>
      </w:r>
      <w:r>
        <w:t xml:space="preserve"> des matériels sont</w:t>
      </w:r>
      <w:r w:rsidRPr="00D62C99">
        <w:t xml:space="preserve"> prioritaires et les équipe</w:t>
      </w:r>
      <w:r>
        <w:t>ments et technologies proposés sont fiables, éprouvés et assurent</w:t>
      </w:r>
      <w:r w:rsidRPr="00D62C99">
        <w:t xml:space="preserve"> une efficacité totale.</w:t>
      </w:r>
    </w:p>
    <w:p w14:paraId="0A9AA9ED" w14:textId="77777777" w:rsidR="005E3256" w:rsidRPr="005302E5" w:rsidRDefault="005E3256" w:rsidP="005E3256">
      <w:pPr>
        <w:pStyle w:val="Titre3bis"/>
      </w:pPr>
      <w:bookmarkStart w:id="229" w:name="_Toc527476320"/>
      <w:bookmarkStart w:id="230" w:name="_Toc535583037"/>
      <w:bookmarkStart w:id="231" w:name="_Toc29202742"/>
      <w:r w:rsidRPr="005302E5">
        <w:t>Coût exploitation-maintenance</w:t>
      </w:r>
      <w:bookmarkEnd w:id="229"/>
      <w:bookmarkEnd w:id="230"/>
      <w:bookmarkEnd w:id="231"/>
    </w:p>
    <w:p w14:paraId="6A75A424" w14:textId="77777777" w:rsidR="005E3256" w:rsidRDefault="005E3256" w:rsidP="005E3256">
      <w:pPr>
        <w:ind w:left="454"/>
        <w:rPr>
          <w:rFonts w:ascii="Calibri" w:hAnsi="Calibri"/>
          <w:i/>
          <w:u w:val="single"/>
        </w:rPr>
      </w:pPr>
      <w:r w:rsidRPr="001718E9">
        <w:rPr>
          <w:rFonts w:ascii="Calibri" w:hAnsi="Calibri"/>
          <w:i/>
          <w:u w:val="single"/>
        </w:rPr>
        <w:t>Estimer le coût annuel de l’</w:t>
      </w:r>
      <w:r>
        <w:rPr>
          <w:rFonts w:ascii="Calibri" w:hAnsi="Calibri"/>
          <w:i/>
          <w:u w:val="single"/>
        </w:rPr>
        <w:t>exploitation-maintenance</w:t>
      </w:r>
    </w:p>
    <w:p w14:paraId="3E26D803" w14:textId="77777777" w:rsidR="005E3256" w:rsidRDefault="005E3256" w:rsidP="005E3256">
      <w:pPr>
        <w:ind w:left="454"/>
        <w:rPr>
          <w:rFonts w:ascii="Calibri" w:hAnsi="Calibri"/>
          <w:i/>
          <w:u w:val="single"/>
        </w:rPr>
      </w:pPr>
    </w:p>
    <w:p w14:paraId="7339CA3F" w14:textId="77777777" w:rsidR="00543258" w:rsidRPr="00543258" w:rsidRDefault="00543258" w:rsidP="00543258">
      <w:pPr>
        <w:pStyle w:val="ParagrapheNiveau3"/>
        <w:rPr>
          <w:rFonts w:cs="Calibri"/>
        </w:rPr>
      </w:pPr>
      <w:r>
        <w:rPr>
          <w:rFonts w:cs="Calibri"/>
        </w:rPr>
        <w:tab/>
      </w:r>
      <w:r>
        <w:rPr>
          <w:rFonts w:cs="Calibri"/>
        </w:rPr>
        <w:tab/>
      </w:r>
      <w:r w:rsidRPr="00543258">
        <w:rPr>
          <w:rFonts w:cs="Calibri"/>
        </w:rPr>
        <w:t xml:space="preserve">Le coût d’exploitation – maintenance dépend des installations techniques retenues et de la conception globale de l’installation. </w:t>
      </w:r>
    </w:p>
    <w:p w14:paraId="0B10C6F4" w14:textId="77777777" w:rsidR="005E3256" w:rsidRPr="00543258" w:rsidRDefault="00543258" w:rsidP="00543258">
      <w:pPr>
        <w:ind w:left="454"/>
        <w:rPr>
          <w:rFonts w:ascii="Calibri" w:hAnsi="Calibri" w:cs="Calibri"/>
          <w:i/>
          <w:u w:val="single"/>
        </w:rPr>
      </w:pPr>
      <w:r w:rsidRPr="00543258">
        <w:rPr>
          <w:rFonts w:ascii="Calibri" w:hAnsi="Calibri" w:cs="Calibri"/>
        </w:rPr>
        <w:t>Dans le but d’obtenir une première évaluation du coût de l’exploitation-maintenance, nous utilisons les chiffres mentionnées dans le calcul du coût global, explicité par le Ministère de l’Ecologie, de l’Energie, du développement durable et de l’Aménagement du territoire.</w:t>
      </w:r>
    </w:p>
    <w:p w14:paraId="1DAD400E" w14:textId="77777777" w:rsidR="005E3256" w:rsidRPr="001718E9" w:rsidRDefault="005E3256" w:rsidP="005E3256">
      <w:pPr>
        <w:ind w:left="227"/>
        <w:rPr>
          <w:rFonts w:ascii="Calibri" w:hAnsi="Calibri"/>
          <w:i/>
          <w:u w:val="single"/>
        </w:rPr>
      </w:pPr>
    </w:p>
    <w:tbl>
      <w:tblPr>
        <w:tblW w:w="5000" w:type="pct"/>
        <w:tblCellMar>
          <w:left w:w="0" w:type="dxa"/>
          <w:right w:w="0" w:type="dxa"/>
        </w:tblCellMar>
        <w:tblLook w:val="04A0" w:firstRow="1" w:lastRow="0" w:firstColumn="1" w:lastColumn="0" w:noHBand="0" w:noVBand="1"/>
      </w:tblPr>
      <w:tblGrid>
        <w:gridCol w:w="2750"/>
        <w:gridCol w:w="2957"/>
        <w:gridCol w:w="1818"/>
        <w:gridCol w:w="964"/>
        <w:gridCol w:w="1149"/>
      </w:tblGrid>
      <w:tr w:rsidR="00543258" w:rsidRPr="00543258" w14:paraId="1A5BFC18" w14:textId="77777777" w:rsidTr="00543258">
        <w:trPr>
          <w:trHeight w:val="270"/>
        </w:trPr>
        <w:tc>
          <w:tcPr>
            <w:tcW w:w="5000" w:type="pct"/>
            <w:gridSpan w:val="5"/>
            <w:tcBorders>
              <w:top w:val="nil"/>
              <w:left w:val="nil"/>
              <w:bottom w:val="nil"/>
              <w:right w:val="nil"/>
            </w:tcBorders>
            <w:shd w:val="clear" w:color="000000" w:fill="BFBFBF"/>
            <w:noWrap/>
            <w:tcMar>
              <w:top w:w="15" w:type="dxa"/>
              <w:left w:w="15" w:type="dxa"/>
              <w:bottom w:w="0" w:type="dxa"/>
              <w:right w:w="15" w:type="dxa"/>
            </w:tcMar>
            <w:vAlign w:val="bottom"/>
            <w:hideMark/>
          </w:tcPr>
          <w:p w14:paraId="1A7F2285"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Exploitation</w:t>
            </w:r>
          </w:p>
        </w:tc>
      </w:tr>
      <w:tr w:rsidR="00543258" w:rsidRPr="00543258" w14:paraId="7C2D8FAF" w14:textId="77777777" w:rsidTr="00543258">
        <w:trPr>
          <w:trHeight w:val="270"/>
        </w:trPr>
        <w:tc>
          <w:tcPr>
            <w:tcW w:w="1427" w:type="pct"/>
            <w:tcBorders>
              <w:top w:val="nil"/>
              <w:left w:val="nil"/>
              <w:bottom w:val="nil"/>
              <w:right w:val="nil"/>
            </w:tcBorders>
            <w:shd w:val="clear" w:color="auto" w:fill="auto"/>
            <w:noWrap/>
            <w:tcMar>
              <w:top w:w="15" w:type="dxa"/>
              <w:left w:w="15" w:type="dxa"/>
              <w:bottom w:w="0" w:type="dxa"/>
              <w:right w:w="15" w:type="dxa"/>
            </w:tcMar>
            <w:vAlign w:val="bottom"/>
            <w:hideMark/>
          </w:tcPr>
          <w:p w14:paraId="55E2EBE6" w14:textId="77777777" w:rsidR="00543258" w:rsidRPr="00543258" w:rsidRDefault="00543258">
            <w:pPr>
              <w:jc w:val="center"/>
              <w:rPr>
                <w:rFonts w:ascii="Calibri" w:hAnsi="Calibri" w:cs="Calibri"/>
                <w:color w:val="000000"/>
                <w:sz w:val="22"/>
              </w:rPr>
            </w:pPr>
          </w:p>
        </w:tc>
        <w:tc>
          <w:tcPr>
            <w:tcW w:w="1534" w:type="pct"/>
            <w:tcBorders>
              <w:top w:val="nil"/>
              <w:left w:val="nil"/>
              <w:bottom w:val="nil"/>
              <w:right w:val="nil"/>
            </w:tcBorders>
            <w:shd w:val="clear" w:color="auto" w:fill="auto"/>
            <w:noWrap/>
            <w:tcMar>
              <w:top w:w="15" w:type="dxa"/>
              <w:left w:w="15" w:type="dxa"/>
              <w:bottom w:w="0" w:type="dxa"/>
              <w:right w:w="15" w:type="dxa"/>
            </w:tcMar>
            <w:vAlign w:val="bottom"/>
            <w:hideMark/>
          </w:tcPr>
          <w:p w14:paraId="7D80C5D2" w14:textId="77777777" w:rsidR="00543258" w:rsidRPr="00543258" w:rsidRDefault="00543258">
            <w:pPr>
              <w:rPr>
                <w:rFonts w:ascii="Calibri" w:hAnsi="Calibri" w:cs="Calibri"/>
                <w:sz w:val="22"/>
              </w:rPr>
            </w:pPr>
          </w:p>
        </w:tc>
        <w:tc>
          <w:tcPr>
            <w:tcW w:w="943" w:type="pct"/>
            <w:tcBorders>
              <w:top w:val="nil"/>
              <w:left w:val="nil"/>
              <w:bottom w:val="nil"/>
              <w:right w:val="nil"/>
            </w:tcBorders>
            <w:shd w:val="clear" w:color="auto" w:fill="auto"/>
            <w:noWrap/>
            <w:tcMar>
              <w:top w:w="15" w:type="dxa"/>
              <w:left w:w="15" w:type="dxa"/>
              <w:bottom w:w="0" w:type="dxa"/>
              <w:right w:w="15" w:type="dxa"/>
            </w:tcMar>
            <w:vAlign w:val="bottom"/>
            <w:hideMark/>
          </w:tcPr>
          <w:p w14:paraId="5031FF60" w14:textId="77777777" w:rsidR="00543258" w:rsidRPr="00543258" w:rsidRDefault="00543258">
            <w:pPr>
              <w:rPr>
                <w:rFonts w:ascii="Calibri" w:hAnsi="Calibri" w:cs="Calibri"/>
                <w:sz w:val="22"/>
              </w:rPr>
            </w:pPr>
          </w:p>
        </w:tc>
        <w:tc>
          <w:tcPr>
            <w:tcW w:w="500" w:type="pct"/>
            <w:tcBorders>
              <w:top w:val="nil"/>
              <w:left w:val="nil"/>
              <w:bottom w:val="nil"/>
              <w:right w:val="nil"/>
            </w:tcBorders>
            <w:shd w:val="clear" w:color="auto" w:fill="auto"/>
            <w:noWrap/>
            <w:tcMar>
              <w:top w:w="15" w:type="dxa"/>
              <w:left w:w="15" w:type="dxa"/>
              <w:bottom w:w="0" w:type="dxa"/>
              <w:right w:w="15" w:type="dxa"/>
            </w:tcMar>
            <w:vAlign w:val="bottom"/>
            <w:hideMark/>
          </w:tcPr>
          <w:p w14:paraId="291EE9E8" w14:textId="77777777" w:rsidR="00543258" w:rsidRPr="00543258" w:rsidRDefault="00543258">
            <w:pPr>
              <w:rPr>
                <w:rFonts w:ascii="Calibri" w:hAnsi="Calibri" w:cs="Calibri"/>
                <w:sz w:val="22"/>
              </w:rPr>
            </w:pPr>
          </w:p>
        </w:tc>
        <w:tc>
          <w:tcPr>
            <w:tcW w:w="596" w:type="pct"/>
            <w:tcBorders>
              <w:top w:val="nil"/>
              <w:left w:val="nil"/>
              <w:bottom w:val="nil"/>
              <w:right w:val="nil"/>
            </w:tcBorders>
            <w:shd w:val="clear" w:color="auto" w:fill="auto"/>
            <w:noWrap/>
            <w:tcMar>
              <w:top w:w="15" w:type="dxa"/>
              <w:left w:w="15" w:type="dxa"/>
              <w:bottom w:w="0" w:type="dxa"/>
              <w:right w:w="15" w:type="dxa"/>
            </w:tcMar>
            <w:vAlign w:val="bottom"/>
            <w:hideMark/>
          </w:tcPr>
          <w:p w14:paraId="22002F91" w14:textId="77777777" w:rsidR="00543258" w:rsidRPr="00543258" w:rsidRDefault="00543258">
            <w:pPr>
              <w:rPr>
                <w:rFonts w:ascii="Calibri" w:hAnsi="Calibri" w:cs="Calibri"/>
                <w:sz w:val="22"/>
              </w:rPr>
            </w:pPr>
          </w:p>
        </w:tc>
      </w:tr>
      <w:tr w:rsidR="00543258" w:rsidRPr="00543258" w14:paraId="1E5DFE49" w14:textId="77777777" w:rsidTr="00543258">
        <w:trPr>
          <w:trHeight w:val="270"/>
        </w:trPr>
        <w:tc>
          <w:tcPr>
            <w:tcW w:w="5000" w:type="pct"/>
            <w:gridSpan w:val="5"/>
            <w:tcBorders>
              <w:top w:val="nil"/>
              <w:left w:val="nil"/>
              <w:bottom w:val="nil"/>
              <w:right w:val="nil"/>
            </w:tcBorders>
            <w:shd w:val="clear" w:color="auto" w:fill="auto"/>
            <w:noWrap/>
            <w:tcMar>
              <w:top w:w="15" w:type="dxa"/>
              <w:left w:w="15" w:type="dxa"/>
              <w:bottom w:w="0" w:type="dxa"/>
              <w:right w:w="15" w:type="dxa"/>
            </w:tcMar>
            <w:vAlign w:val="bottom"/>
            <w:hideMark/>
          </w:tcPr>
          <w:p w14:paraId="7AEE2DBF"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fluides énergies</w:t>
            </w:r>
          </w:p>
        </w:tc>
      </w:tr>
      <w:tr w:rsidR="00543258" w:rsidRPr="00543258" w14:paraId="49FD4DA3" w14:textId="77777777" w:rsidTr="00543258">
        <w:trPr>
          <w:trHeight w:val="270"/>
        </w:trPr>
        <w:tc>
          <w:tcPr>
            <w:tcW w:w="1427"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6F100C7" w14:textId="77777777" w:rsidR="00543258" w:rsidRPr="00543258" w:rsidRDefault="00543258">
            <w:pPr>
              <w:jc w:val="left"/>
              <w:rPr>
                <w:rFonts w:ascii="Calibri" w:hAnsi="Calibri" w:cs="Calibri"/>
                <w:color w:val="000000"/>
                <w:sz w:val="22"/>
              </w:rPr>
            </w:pPr>
            <w:r w:rsidRPr="00543258">
              <w:rPr>
                <w:rFonts w:ascii="Calibri" w:hAnsi="Calibri" w:cs="Calibri"/>
                <w:color w:val="000000"/>
                <w:sz w:val="22"/>
              </w:rPr>
              <w:t>Habitation</w:t>
            </w:r>
          </w:p>
        </w:tc>
        <w:tc>
          <w:tcPr>
            <w:tcW w:w="1534"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6B785FF" w14:textId="77777777" w:rsidR="00543258" w:rsidRPr="00543258" w:rsidRDefault="00543258">
            <w:pPr>
              <w:rPr>
                <w:rFonts w:ascii="Calibri" w:hAnsi="Calibri" w:cs="Calibri"/>
                <w:color w:val="000000"/>
                <w:sz w:val="22"/>
              </w:rPr>
            </w:pPr>
            <w:r w:rsidRPr="00543258">
              <w:rPr>
                <w:rFonts w:ascii="Calibri" w:hAnsi="Calibri" w:cs="Calibri"/>
                <w:color w:val="000000"/>
                <w:sz w:val="22"/>
              </w:rPr>
              <w:t>5 à 10 € HT/m²</w:t>
            </w:r>
          </w:p>
        </w:tc>
        <w:tc>
          <w:tcPr>
            <w:tcW w:w="943"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99C47DA"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HT/m²</w:t>
            </w:r>
          </w:p>
        </w:tc>
        <w:tc>
          <w:tcPr>
            <w:tcW w:w="500"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B7D4339"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m²</w:t>
            </w:r>
          </w:p>
        </w:tc>
        <w:tc>
          <w:tcPr>
            <w:tcW w:w="596"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F88B10E" w14:textId="77777777" w:rsidR="00543258" w:rsidRPr="00543258" w:rsidRDefault="00543258">
            <w:pPr>
              <w:jc w:val="right"/>
              <w:rPr>
                <w:rFonts w:ascii="Calibri" w:hAnsi="Calibri" w:cs="Calibri"/>
                <w:color w:val="000000"/>
                <w:sz w:val="22"/>
              </w:rPr>
            </w:pPr>
            <w:r w:rsidRPr="00543258">
              <w:rPr>
                <w:rFonts w:ascii="Calibri" w:hAnsi="Calibri" w:cs="Calibri"/>
                <w:color w:val="000000"/>
                <w:sz w:val="22"/>
              </w:rPr>
              <w:t>0 € HT</w:t>
            </w:r>
          </w:p>
        </w:tc>
      </w:tr>
      <w:tr w:rsidR="00543258" w:rsidRPr="00543258" w14:paraId="377532A8" w14:textId="77777777" w:rsidTr="00543258">
        <w:trPr>
          <w:trHeight w:val="270"/>
        </w:trPr>
        <w:tc>
          <w:tcPr>
            <w:tcW w:w="1427"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598411B" w14:textId="77777777" w:rsidR="00543258" w:rsidRPr="00543258" w:rsidRDefault="00543258">
            <w:pPr>
              <w:jc w:val="left"/>
              <w:rPr>
                <w:rFonts w:ascii="Calibri" w:hAnsi="Calibri" w:cs="Calibri"/>
                <w:color w:val="000000"/>
                <w:sz w:val="22"/>
              </w:rPr>
            </w:pPr>
            <w:r w:rsidRPr="00543258">
              <w:rPr>
                <w:rFonts w:ascii="Calibri" w:hAnsi="Calibri" w:cs="Calibri"/>
                <w:color w:val="000000"/>
                <w:sz w:val="22"/>
              </w:rPr>
              <w:t>Bureau</w:t>
            </w:r>
          </w:p>
        </w:tc>
        <w:tc>
          <w:tcPr>
            <w:tcW w:w="153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D0668F3" w14:textId="77777777" w:rsidR="00543258" w:rsidRPr="00543258" w:rsidRDefault="00543258">
            <w:pPr>
              <w:rPr>
                <w:rFonts w:ascii="Calibri" w:hAnsi="Calibri" w:cs="Calibri"/>
                <w:color w:val="000000"/>
                <w:sz w:val="22"/>
              </w:rPr>
            </w:pPr>
            <w:r w:rsidRPr="00543258">
              <w:rPr>
                <w:rFonts w:ascii="Calibri" w:hAnsi="Calibri" w:cs="Calibri"/>
                <w:color w:val="000000"/>
                <w:sz w:val="22"/>
              </w:rPr>
              <w:t>4 à 8 € HT/m²</w:t>
            </w:r>
          </w:p>
        </w:tc>
        <w:tc>
          <w:tcPr>
            <w:tcW w:w="94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9F4F856"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HT/m²</w:t>
            </w:r>
          </w:p>
        </w:tc>
        <w:tc>
          <w:tcPr>
            <w:tcW w:w="50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5E7CEB6"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m²</w:t>
            </w:r>
          </w:p>
        </w:tc>
        <w:tc>
          <w:tcPr>
            <w:tcW w:w="59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8F2034B" w14:textId="77777777" w:rsidR="00543258" w:rsidRPr="00543258" w:rsidRDefault="00543258">
            <w:pPr>
              <w:jc w:val="right"/>
              <w:rPr>
                <w:rFonts w:ascii="Calibri" w:hAnsi="Calibri" w:cs="Calibri"/>
                <w:color w:val="000000"/>
                <w:sz w:val="22"/>
              </w:rPr>
            </w:pPr>
            <w:r w:rsidRPr="00543258">
              <w:rPr>
                <w:rFonts w:ascii="Calibri" w:hAnsi="Calibri" w:cs="Calibri"/>
                <w:color w:val="000000"/>
                <w:sz w:val="22"/>
              </w:rPr>
              <w:t>0 € HT</w:t>
            </w:r>
          </w:p>
        </w:tc>
      </w:tr>
      <w:tr w:rsidR="00543258" w:rsidRPr="00543258" w14:paraId="075C9BB6" w14:textId="77777777" w:rsidTr="00543258">
        <w:trPr>
          <w:trHeight w:val="270"/>
        </w:trPr>
        <w:tc>
          <w:tcPr>
            <w:tcW w:w="1427"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6252BC7" w14:textId="77777777" w:rsidR="00543258" w:rsidRPr="00543258" w:rsidRDefault="00543258">
            <w:pPr>
              <w:jc w:val="left"/>
              <w:rPr>
                <w:rFonts w:ascii="Calibri" w:hAnsi="Calibri" w:cs="Calibri"/>
                <w:color w:val="000000"/>
                <w:sz w:val="22"/>
              </w:rPr>
            </w:pPr>
            <w:r w:rsidRPr="00543258">
              <w:rPr>
                <w:rFonts w:ascii="Calibri" w:hAnsi="Calibri" w:cs="Calibri"/>
                <w:color w:val="000000"/>
                <w:sz w:val="22"/>
              </w:rPr>
              <w:t>Enseignement</w:t>
            </w:r>
          </w:p>
        </w:tc>
        <w:tc>
          <w:tcPr>
            <w:tcW w:w="153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B0D3579" w14:textId="77777777" w:rsidR="00543258" w:rsidRPr="00543258" w:rsidRDefault="00543258">
            <w:pPr>
              <w:rPr>
                <w:rFonts w:ascii="Calibri" w:hAnsi="Calibri" w:cs="Calibri"/>
                <w:color w:val="000000"/>
                <w:sz w:val="22"/>
              </w:rPr>
            </w:pPr>
            <w:r w:rsidRPr="00543258">
              <w:rPr>
                <w:rFonts w:ascii="Calibri" w:hAnsi="Calibri" w:cs="Calibri"/>
                <w:color w:val="000000"/>
                <w:sz w:val="22"/>
              </w:rPr>
              <w:t>3 à 5 € HT/m²</w:t>
            </w:r>
          </w:p>
        </w:tc>
        <w:tc>
          <w:tcPr>
            <w:tcW w:w="94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4C96E66"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HT/m²</w:t>
            </w:r>
          </w:p>
        </w:tc>
        <w:tc>
          <w:tcPr>
            <w:tcW w:w="50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E9D1A3D"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m²</w:t>
            </w:r>
          </w:p>
        </w:tc>
        <w:tc>
          <w:tcPr>
            <w:tcW w:w="59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C049888" w14:textId="77777777" w:rsidR="00543258" w:rsidRPr="00543258" w:rsidRDefault="00543258">
            <w:pPr>
              <w:jc w:val="right"/>
              <w:rPr>
                <w:rFonts w:ascii="Calibri" w:hAnsi="Calibri" w:cs="Calibri"/>
                <w:color w:val="000000"/>
                <w:sz w:val="22"/>
              </w:rPr>
            </w:pPr>
            <w:r w:rsidRPr="00543258">
              <w:rPr>
                <w:rFonts w:ascii="Calibri" w:hAnsi="Calibri" w:cs="Calibri"/>
                <w:color w:val="000000"/>
                <w:sz w:val="22"/>
              </w:rPr>
              <w:t>0 € HT</w:t>
            </w:r>
          </w:p>
        </w:tc>
      </w:tr>
      <w:tr w:rsidR="00543258" w:rsidRPr="00543258" w14:paraId="7D640FB5" w14:textId="77777777" w:rsidTr="00543258">
        <w:trPr>
          <w:trHeight w:val="270"/>
        </w:trPr>
        <w:tc>
          <w:tcPr>
            <w:tcW w:w="1427"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6CE43CD" w14:textId="77777777" w:rsidR="00543258" w:rsidRPr="00543258" w:rsidRDefault="00543258">
            <w:pPr>
              <w:jc w:val="left"/>
              <w:rPr>
                <w:rFonts w:ascii="Calibri" w:hAnsi="Calibri" w:cs="Calibri"/>
                <w:color w:val="000000"/>
                <w:sz w:val="22"/>
              </w:rPr>
            </w:pPr>
            <w:r w:rsidRPr="00543258">
              <w:rPr>
                <w:rFonts w:ascii="Calibri" w:hAnsi="Calibri" w:cs="Calibri"/>
                <w:color w:val="000000"/>
                <w:sz w:val="22"/>
              </w:rPr>
              <w:t>Santé</w:t>
            </w:r>
          </w:p>
        </w:tc>
        <w:tc>
          <w:tcPr>
            <w:tcW w:w="153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20BC92B" w14:textId="77777777" w:rsidR="00543258" w:rsidRPr="00543258" w:rsidRDefault="00543258">
            <w:pPr>
              <w:rPr>
                <w:rFonts w:ascii="Calibri" w:hAnsi="Calibri" w:cs="Calibri"/>
                <w:color w:val="000000"/>
                <w:sz w:val="22"/>
              </w:rPr>
            </w:pPr>
            <w:r w:rsidRPr="00543258">
              <w:rPr>
                <w:rFonts w:ascii="Calibri" w:hAnsi="Calibri" w:cs="Calibri"/>
                <w:color w:val="000000"/>
                <w:sz w:val="22"/>
              </w:rPr>
              <w:t xml:space="preserve">5 à 12 € HT/m² </w:t>
            </w:r>
          </w:p>
        </w:tc>
        <w:tc>
          <w:tcPr>
            <w:tcW w:w="94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9314B38"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HT/m²</w:t>
            </w:r>
          </w:p>
        </w:tc>
        <w:tc>
          <w:tcPr>
            <w:tcW w:w="50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31F5998"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m²</w:t>
            </w:r>
          </w:p>
        </w:tc>
        <w:tc>
          <w:tcPr>
            <w:tcW w:w="59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4BCE32E" w14:textId="77777777" w:rsidR="00543258" w:rsidRPr="00543258" w:rsidRDefault="00543258">
            <w:pPr>
              <w:jc w:val="right"/>
              <w:rPr>
                <w:rFonts w:ascii="Calibri" w:hAnsi="Calibri" w:cs="Calibri"/>
                <w:color w:val="000000"/>
                <w:sz w:val="22"/>
              </w:rPr>
            </w:pPr>
            <w:r w:rsidRPr="00543258">
              <w:rPr>
                <w:rFonts w:ascii="Calibri" w:hAnsi="Calibri" w:cs="Calibri"/>
                <w:color w:val="000000"/>
                <w:sz w:val="22"/>
              </w:rPr>
              <w:t>0 € HT</w:t>
            </w:r>
          </w:p>
        </w:tc>
      </w:tr>
      <w:tr w:rsidR="00543258" w:rsidRPr="00543258" w14:paraId="6BC902B5" w14:textId="77777777" w:rsidTr="00543258">
        <w:trPr>
          <w:trHeight w:val="285"/>
        </w:trPr>
        <w:tc>
          <w:tcPr>
            <w:tcW w:w="1427" w:type="pct"/>
            <w:tcBorders>
              <w:top w:val="nil"/>
              <w:left w:val="nil"/>
              <w:bottom w:val="nil"/>
              <w:right w:val="nil"/>
            </w:tcBorders>
            <w:shd w:val="clear" w:color="auto" w:fill="auto"/>
            <w:noWrap/>
            <w:tcMar>
              <w:top w:w="15" w:type="dxa"/>
              <w:left w:w="15" w:type="dxa"/>
              <w:bottom w:w="0" w:type="dxa"/>
              <w:right w:w="15" w:type="dxa"/>
            </w:tcMar>
            <w:vAlign w:val="bottom"/>
            <w:hideMark/>
          </w:tcPr>
          <w:p w14:paraId="02BB9535" w14:textId="77777777" w:rsidR="00543258" w:rsidRPr="00543258" w:rsidRDefault="00543258">
            <w:pPr>
              <w:jc w:val="right"/>
              <w:rPr>
                <w:rFonts w:ascii="Calibri" w:hAnsi="Calibri" w:cs="Calibri"/>
                <w:color w:val="000000"/>
                <w:sz w:val="22"/>
              </w:rPr>
            </w:pPr>
          </w:p>
        </w:tc>
        <w:tc>
          <w:tcPr>
            <w:tcW w:w="1534" w:type="pct"/>
            <w:tcBorders>
              <w:top w:val="nil"/>
              <w:left w:val="nil"/>
              <w:bottom w:val="nil"/>
              <w:right w:val="nil"/>
            </w:tcBorders>
            <w:shd w:val="clear" w:color="auto" w:fill="auto"/>
            <w:noWrap/>
            <w:tcMar>
              <w:top w:w="15" w:type="dxa"/>
              <w:left w:w="15" w:type="dxa"/>
              <w:bottom w:w="0" w:type="dxa"/>
              <w:right w:w="15" w:type="dxa"/>
            </w:tcMar>
            <w:vAlign w:val="bottom"/>
            <w:hideMark/>
          </w:tcPr>
          <w:p w14:paraId="7157CEDE" w14:textId="77777777" w:rsidR="00543258" w:rsidRPr="00543258" w:rsidRDefault="00543258">
            <w:pPr>
              <w:rPr>
                <w:rFonts w:ascii="Calibri" w:hAnsi="Calibri" w:cs="Calibri"/>
                <w:sz w:val="22"/>
              </w:rPr>
            </w:pPr>
          </w:p>
        </w:tc>
        <w:tc>
          <w:tcPr>
            <w:tcW w:w="943" w:type="pct"/>
            <w:tcBorders>
              <w:top w:val="nil"/>
              <w:left w:val="nil"/>
              <w:bottom w:val="nil"/>
              <w:right w:val="nil"/>
            </w:tcBorders>
            <w:shd w:val="clear" w:color="auto" w:fill="auto"/>
            <w:noWrap/>
            <w:tcMar>
              <w:top w:w="15" w:type="dxa"/>
              <w:left w:w="15" w:type="dxa"/>
              <w:bottom w:w="0" w:type="dxa"/>
              <w:right w:w="15" w:type="dxa"/>
            </w:tcMar>
            <w:vAlign w:val="center"/>
            <w:hideMark/>
          </w:tcPr>
          <w:p w14:paraId="50A818D4" w14:textId="77777777" w:rsidR="00543258" w:rsidRPr="00543258" w:rsidRDefault="00543258">
            <w:pPr>
              <w:rPr>
                <w:rFonts w:ascii="Calibri" w:hAnsi="Calibri" w:cs="Calibri"/>
                <w:sz w:val="22"/>
              </w:rPr>
            </w:pPr>
          </w:p>
        </w:tc>
        <w:tc>
          <w:tcPr>
            <w:tcW w:w="500" w:type="pct"/>
            <w:tcBorders>
              <w:top w:val="nil"/>
              <w:left w:val="nil"/>
              <w:bottom w:val="nil"/>
              <w:right w:val="nil"/>
            </w:tcBorders>
            <w:shd w:val="clear" w:color="auto" w:fill="auto"/>
            <w:noWrap/>
            <w:tcMar>
              <w:top w:w="15" w:type="dxa"/>
              <w:left w:w="15" w:type="dxa"/>
              <w:bottom w:w="0" w:type="dxa"/>
              <w:right w:w="15" w:type="dxa"/>
            </w:tcMar>
            <w:vAlign w:val="center"/>
            <w:hideMark/>
          </w:tcPr>
          <w:p w14:paraId="5BCD696F" w14:textId="77777777" w:rsidR="00543258" w:rsidRPr="00543258" w:rsidRDefault="00543258">
            <w:pPr>
              <w:jc w:val="center"/>
              <w:rPr>
                <w:rFonts w:ascii="Calibri" w:hAnsi="Calibri" w:cs="Calibri"/>
                <w:sz w:val="22"/>
              </w:rPr>
            </w:pPr>
          </w:p>
        </w:tc>
        <w:tc>
          <w:tcPr>
            <w:tcW w:w="596" w:type="pct"/>
            <w:tcBorders>
              <w:top w:val="nil"/>
              <w:left w:val="nil"/>
              <w:bottom w:val="nil"/>
              <w:right w:val="nil"/>
            </w:tcBorders>
            <w:shd w:val="clear" w:color="auto" w:fill="auto"/>
            <w:noWrap/>
            <w:tcMar>
              <w:top w:w="15" w:type="dxa"/>
              <w:left w:w="15" w:type="dxa"/>
              <w:bottom w:w="0" w:type="dxa"/>
              <w:right w:w="15" w:type="dxa"/>
            </w:tcMar>
            <w:vAlign w:val="center"/>
            <w:hideMark/>
          </w:tcPr>
          <w:p w14:paraId="7252C128" w14:textId="77777777" w:rsidR="00543258" w:rsidRPr="00543258" w:rsidRDefault="00543258">
            <w:pPr>
              <w:jc w:val="center"/>
              <w:rPr>
                <w:rFonts w:ascii="Calibri" w:hAnsi="Calibri" w:cs="Calibri"/>
                <w:sz w:val="22"/>
              </w:rPr>
            </w:pPr>
          </w:p>
        </w:tc>
      </w:tr>
      <w:tr w:rsidR="00543258" w:rsidRPr="00543258" w14:paraId="0B9FE44C" w14:textId="77777777" w:rsidTr="00543258">
        <w:trPr>
          <w:trHeight w:val="285"/>
        </w:trPr>
        <w:tc>
          <w:tcPr>
            <w:tcW w:w="1427" w:type="pct"/>
            <w:tcBorders>
              <w:top w:val="nil"/>
              <w:left w:val="nil"/>
              <w:bottom w:val="nil"/>
              <w:right w:val="nil"/>
            </w:tcBorders>
            <w:shd w:val="clear" w:color="auto" w:fill="auto"/>
            <w:noWrap/>
            <w:tcMar>
              <w:top w:w="15" w:type="dxa"/>
              <w:left w:w="15" w:type="dxa"/>
              <w:bottom w:w="0" w:type="dxa"/>
              <w:right w:w="15" w:type="dxa"/>
            </w:tcMar>
            <w:vAlign w:val="bottom"/>
            <w:hideMark/>
          </w:tcPr>
          <w:p w14:paraId="1979B83E" w14:textId="77777777" w:rsidR="00543258" w:rsidRPr="00543258" w:rsidRDefault="00543258">
            <w:pPr>
              <w:jc w:val="center"/>
              <w:rPr>
                <w:rFonts w:ascii="Calibri" w:hAnsi="Calibri" w:cs="Calibri"/>
                <w:sz w:val="22"/>
              </w:rPr>
            </w:pPr>
          </w:p>
        </w:tc>
        <w:tc>
          <w:tcPr>
            <w:tcW w:w="1534" w:type="pct"/>
            <w:tcBorders>
              <w:top w:val="nil"/>
              <w:left w:val="nil"/>
              <w:bottom w:val="nil"/>
              <w:right w:val="nil"/>
            </w:tcBorders>
            <w:shd w:val="clear" w:color="auto" w:fill="auto"/>
            <w:noWrap/>
            <w:tcMar>
              <w:top w:w="15" w:type="dxa"/>
              <w:left w:w="15" w:type="dxa"/>
              <w:bottom w:w="0" w:type="dxa"/>
              <w:right w:w="15" w:type="dxa"/>
            </w:tcMar>
            <w:vAlign w:val="bottom"/>
            <w:hideMark/>
          </w:tcPr>
          <w:p w14:paraId="6D9DD7F2" w14:textId="77777777" w:rsidR="00543258" w:rsidRPr="00543258" w:rsidRDefault="00543258">
            <w:pPr>
              <w:rPr>
                <w:rFonts w:ascii="Calibri" w:hAnsi="Calibri" w:cs="Calibri"/>
                <w:sz w:val="22"/>
              </w:rPr>
            </w:pPr>
          </w:p>
        </w:tc>
        <w:tc>
          <w:tcPr>
            <w:tcW w:w="943" w:type="pct"/>
            <w:tcBorders>
              <w:top w:val="nil"/>
              <w:left w:val="nil"/>
              <w:bottom w:val="nil"/>
              <w:right w:val="nil"/>
            </w:tcBorders>
            <w:shd w:val="clear" w:color="auto" w:fill="auto"/>
            <w:noWrap/>
            <w:tcMar>
              <w:top w:w="15" w:type="dxa"/>
              <w:left w:w="15" w:type="dxa"/>
              <w:bottom w:w="0" w:type="dxa"/>
              <w:right w:w="15" w:type="dxa"/>
            </w:tcMar>
            <w:vAlign w:val="bottom"/>
            <w:hideMark/>
          </w:tcPr>
          <w:p w14:paraId="5B724C4F" w14:textId="77777777" w:rsidR="00543258" w:rsidRPr="00543258" w:rsidRDefault="00543258">
            <w:pPr>
              <w:rPr>
                <w:rFonts w:ascii="Calibri" w:hAnsi="Calibri" w:cs="Calibri"/>
                <w:sz w:val="22"/>
              </w:rPr>
            </w:pPr>
          </w:p>
        </w:tc>
        <w:tc>
          <w:tcPr>
            <w:tcW w:w="500" w:type="pct"/>
            <w:tcBorders>
              <w:top w:val="nil"/>
              <w:left w:val="nil"/>
              <w:bottom w:val="nil"/>
              <w:right w:val="nil"/>
            </w:tcBorders>
            <w:shd w:val="clear" w:color="auto" w:fill="auto"/>
            <w:noWrap/>
            <w:tcMar>
              <w:top w:w="15" w:type="dxa"/>
              <w:left w:w="15" w:type="dxa"/>
              <w:bottom w:w="0" w:type="dxa"/>
              <w:right w:w="15" w:type="dxa"/>
            </w:tcMar>
            <w:vAlign w:val="center"/>
            <w:hideMark/>
          </w:tcPr>
          <w:p w14:paraId="4AE65408"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Total</w:t>
            </w:r>
          </w:p>
        </w:tc>
        <w:tc>
          <w:tcPr>
            <w:tcW w:w="596" w:type="pct"/>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01328EE0"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w:t>
            </w:r>
          </w:p>
        </w:tc>
      </w:tr>
      <w:tr w:rsidR="00543258" w:rsidRPr="00543258" w14:paraId="72070930" w14:textId="77777777" w:rsidTr="00543258">
        <w:trPr>
          <w:trHeight w:val="270"/>
        </w:trPr>
        <w:tc>
          <w:tcPr>
            <w:tcW w:w="1427" w:type="pct"/>
            <w:tcBorders>
              <w:top w:val="nil"/>
              <w:left w:val="nil"/>
              <w:bottom w:val="nil"/>
              <w:right w:val="nil"/>
            </w:tcBorders>
            <w:shd w:val="clear" w:color="auto" w:fill="auto"/>
            <w:noWrap/>
            <w:tcMar>
              <w:top w:w="15" w:type="dxa"/>
              <w:left w:w="15" w:type="dxa"/>
              <w:bottom w:w="0" w:type="dxa"/>
              <w:right w:w="15" w:type="dxa"/>
            </w:tcMar>
            <w:vAlign w:val="bottom"/>
            <w:hideMark/>
          </w:tcPr>
          <w:p w14:paraId="1005DE94" w14:textId="77777777" w:rsidR="00543258" w:rsidRPr="00543258" w:rsidRDefault="00543258">
            <w:pPr>
              <w:jc w:val="center"/>
              <w:rPr>
                <w:rFonts w:ascii="Calibri" w:hAnsi="Calibri" w:cs="Calibri"/>
                <w:color w:val="000000"/>
                <w:sz w:val="22"/>
              </w:rPr>
            </w:pPr>
          </w:p>
        </w:tc>
        <w:tc>
          <w:tcPr>
            <w:tcW w:w="1534" w:type="pct"/>
            <w:tcBorders>
              <w:top w:val="nil"/>
              <w:left w:val="nil"/>
              <w:bottom w:val="nil"/>
              <w:right w:val="nil"/>
            </w:tcBorders>
            <w:shd w:val="clear" w:color="auto" w:fill="auto"/>
            <w:noWrap/>
            <w:tcMar>
              <w:top w:w="15" w:type="dxa"/>
              <w:left w:w="15" w:type="dxa"/>
              <w:bottom w:w="0" w:type="dxa"/>
              <w:right w:w="15" w:type="dxa"/>
            </w:tcMar>
            <w:vAlign w:val="bottom"/>
            <w:hideMark/>
          </w:tcPr>
          <w:p w14:paraId="4C387DC3" w14:textId="77777777" w:rsidR="00543258" w:rsidRPr="00543258" w:rsidRDefault="00543258">
            <w:pPr>
              <w:rPr>
                <w:rFonts w:ascii="Calibri" w:hAnsi="Calibri" w:cs="Calibri"/>
                <w:sz w:val="22"/>
              </w:rPr>
            </w:pPr>
          </w:p>
        </w:tc>
        <w:tc>
          <w:tcPr>
            <w:tcW w:w="943" w:type="pct"/>
            <w:tcBorders>
              <w:top w:val="nil"/>
              <w:left w:val="nil"/>
              <w:bottom w:val="nil"/>
              <w:right w:val="nil"/>
            </w:tcBorders>
            <w:shd w:val="clear" w:color="auto" w:fill="auto"/>
            <w:noWrap/>
            <w:tcMar>
              <w:top w:w="15" w:type="dxa"/>
              <w:left w:w="15" w:type="dxa"/>
              <w:bottom w:w="0" w:type="dxa"/>
              <w:right w:w="15" w:type="dxa"/>
            </w:tcMar>
            <w:vAlign w:val="bottom"/>
            <w:hideMark/>
          </w:tcPr>
          <w:p w14:paraId="2E3D878E" w14:textId="77777777" w:rsidR="00543258" w:rsidRPr="00543258" w:rsidRDefault="00543258">
            <w:pPr>
              <w:rPr>
                <w:rFonts w:ascii="Calibri" w:hAnsi="Calibri" w:cs="Calibri"/>
                <w:sz w:val="22"/>
              </w:rPr>
            </w:pPr>
          </w:p>
        </w:tc>
        <w:tc>
          <w:tcPr>
            <w:tcW w:w="500" w:type="pct"/>
            <w:tcBorders>
              <w:top w:val="nil"/>
              <w:left w:val="nil"/>
              <w:bottom w:val="nil"/>
              <w:right w:val="nil"/>
            </w:tcBorders>
            <w:shd w:val="clear" w:color="auto" w:fill="auto"/>
            <w:noWrap/>
            <w:tcMar>
              <w:top w:w="15" w:type="dxa"/>
              <w:left w:w="15" w:type="dxa"/>
              <w:bottom w:w="0" w:type="dxa"/>
              <w:right w:w="15" w:type="dxa"/>
            </w:tcMar>
            <w:vAlign w:val="bottom"/>
            <w:hideMark/>
          </w:tcPr>
          <w:p w14:paraId="09862F5A" w14:textId="77777777" w:rsidR="00543258" w:rsidRPr="00543258" w:rsidRDefault="00543258">
            <w:pPr>
              <w:rPr>
                <w:rFonts w:ascii="Calibri" w:hAnsi="Calibri" w:cs="Calibri"/>
                <w:sz w:val="22"/>
              </w:rPr>
            </w:pPr>
          </w:p>
        </w:tc>
        <w:tc>
          <w:tcPr>
            <w:tcW w:w="596" w:type="pct"/>
            <w:tcBorders>
              <w:top w:val="nil"/>
              <w:left w:val="nil"/>
              <w:bottom w:val="nil"/>
              <w:right w:val="nil"/>
            </w:tcBorders>
            <w:shd w:val="clear" w:color="auto" w:fill="auto"/>
            <w:noWrap/>
            <w:tcMar>
              <w:top w:w="15" w:type="dxa"/>
              <w:left w:w="15" w:type="dxa"/>
              <w:bottom w:w="0" w:type="dxa"/>
              <w:right w:w="15" w:type="dxa"/>
            </w:tcMar>
            <w:vAlign w:val="bottom"/>
            <w:hideMark/>
          </w:tcPr>
          <w:p w14:paraId="7BD33E39" w14:textId="77777777" w:rsidR="00543258" w:rsidRPr="00543258" w:rsidRDefault="00543258">
            <w:pPr>
              <w:rPr>
                <w:rFonts w:ascii="Calibri" w:hAnsi="Calibri" w:cs="Calibri"/>
                <w:sz w:val="22"/>
              </w:rPr>
            </w:pPr>
          </w:p>
        </w:tc>
      </w:tr>
      <w:tr w:rsidR="00543258" w:rsidRPr="00543258" w14:paraId="615F3E26" w14:textId="77777777" w:rsidTr="00543258">
        <w:trPr>
          <w:trHeight w:val="270"/>
        </w:trPr>
        <w:tc>
          <w:tcPr>
            <w:tcW w:w="5000" w:type="pct"/>
            <w:gridSpan w:val="5"/>
            <w:tcBorders>
              <w:top w:val="nil"/>
              <w:left w:val="nil"/>
              <w:bottom w:val="nil"/>
              <w:right w:val="nil"/>
            </w:tcBorders>
            <w:shd w:val="clear" w:color="000000" w:fill="BFBFBF"/>
            <w:noWrap/>
            <w:tcMar>
              <w:top w:w="15" w:type="dxa"/>
              <w:left w:w="15" w:type="dxa"/>
              <w:bottom w:w="0" w:type="dxa"/>
              <w:right w:w="15" w:type="dxa"/>
            </w:tcMar>
            <w:vAlign w:val="bottom"/>
            <w:hideMark/>
          </w:tcPr>
          <w:p w14:paraId="12F879A4"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Maintenance</w:t>
            </w:r>
          </w:p>
        </w:tc>
      </w:tr>
      <w:tr w:rsidR="00543258" w:rsidRPr="00543258" w14:paraId="607649F0" w14:textId="77777777" w:rsidTr="00543258">
        <w:trPr>
          <w:trHeight w:val="270"/>
        </w:trPr>
        <w:tc>
          <w:tcPr>
            <w:tcW w:w="1427" w:type="pct"/>
            <w:tcBorders>
              <w:top w:val="nil"/>
              <w:left w:val="nil"/>
              <w:bottom w:val="nil"/>
              <w:right w:val="nil"/>
            </w:tcBorders>
            <w:shd w:val="clear" w:color="auto" w:fill="auto"/>
            <w:noWrap/>
            <w:tcMar>
              <w:top w:w="15" w:type="dxa"/>
              <w:left w:w="15" w:type="dxa"/>
              <w:bottom w:w="0" w:type="dxa"/>
              <w:right w:w="15" w:type="dxa"/>
            </w:tcMar>
            <w:vAlign w:val="bottom"/>
            <w:hideMark/>
          </w:tcPr>
          <w:p w14:paraId="1DE03324" w14:textId="77777777" w:rsidR="00543258" w:rsidRPr="00543258" w:rsidRDefault="00543258">
            <w:pPr>
              <w:jc w:val="center"/>
              <w:rPr>
                <w:rFonts w:ascii="Calibri" w:hAnsi="Calibri" w:cs="Calibri"/>
                <w:color w:val="000000"/>
                <w:sz w:val="22"/>
              </w:rPr>
            </w:pPr>
          </w:p>
        </w:tc>
        <w:tc>
          <w:tcPr>
            <w:tcW w:w="1534" w:type="pct"/>
            <w:tcBorders>
              <w:top w:val="nil"/>
              <w:left w:val="nil"/>
              <w:bottom w:val="nil"/>
              <w:right w:val="nil"/>
            </w:tcBorders>
            <w:shd w:val="clear" w:color="auto" w:fill="auto"/>
            <w:noWrap/>
            <w:tcMar>
              <w:top w:w="15" w:type="dxa"/>
              <w:left w:w="15" w:type="dxa"/>
              <w:bottom w:w="0" w:type="dxa"/>
              <w:right w:w="15" w:type="dxa"/>
            </w:tcMar>
            <w:vAlign w:val="bottom"/>
            <w:hideMark/>
          </w:tcPr>
          <w:p w14:paraId="3D169ECE" w14:textId="77777777" w:rsidR="00543258" w:rsidRPr="00543258" w:rsidRDefault="00543258">
            <w:pPr>
              <w:rPr>
                <w:rFonts w:ascii="Calibri" w:hAnsi="Calibri" w:cs="Calibri"/>
                <w:sz w:val="22"/>
              </w:rPr>
            </w:pPr>
          </w:p>
        </w:tc>
        <w:tc>
          <w:tcPr>
            <w:tcW w:w="943" w:type="pct"/>
            <w:tcBorders>
              <w:top w:val="nil"/>
              <w:left w:val="nil"/>
              <w:bottom w:val="nil"/>
              <w:right w:val="nil"/>
            </w:tcBorders>
            <w:shd w:val="clear" w:color="auto" w:fill="auto"/>
            <w:noWrap/>
            <w:tcMar>
              <w:top w:w="15" w:type="dxa"/>
              <w:left w:w="15" w:type="dxa"/>
              <w:bottom w:w="0" w:type="dxa"/>
              <w:right w:w="15" w:type="dxa"/>
            </w:tcMar>
            <w:vAlign w:val="bottom"/>
            <w:hideMark/>
          </w:tcPr>
          <w:p w14:paraId="27D71D8E" w14:textId="77777777" w:rsidR="00543258" w:rsidRPr="00543258" w:rsidRDefault="00543258">
            <w:pPr>
              <w:rPr>
                <w:rFonts w:ascii="Calibri" w:hAnsi="Calibri" w:cs="Calibri"/>
                <w:sz w:val="22"/>
              </w:rPr>
            </w:pPr>
          </w:p>
        </w:tc>
        <w:tc>
          <w:tcPr>
            <w:tcW w:w="500" w:type="pct"/>
            <w:tcBorders>
              <w:top w:val="nil"/>
              <w:left w:val="nil"/>
              <w:bottom w:val="nil"/>
              <w:right w:val="nil"/>
            </w:tcBorders>
            <w:shd w:val="clear" w:color="auto" w:fill="auto"/>
            <w:noWrap/>
            <w:tcMar>
              <w:top w:w="15" w:type="dxa"/>
              <w:left w:w="15" w:type="dxa"/>
              <w:bottom w:w="0" w:type="dxa"/>
              <w:right w:w="15" w:type="dxa"/>
            </w:tcMar>
            <w:vAlign w:val="bottom"/>
            <w:hideMark/>
          </w:tcPr>
          <w:p w14:paraId="02958677" w14:textId="77777777" w:rsidR="00543258" w:rsidRPr="00543258" w:rsidRDefault="00543258">
            <w:pPr>
              <w:rPr>
                <w:rFonts w:ascii="Calibri" w:hAnsi="Calibri" w:cs="Calibri"/>
                <w:sz w:val="22"/>
              </w:rPr>
            </w:pPr>
          </w:p>
        </w:tc>
        <w:tc>
          <w:tcPr>
            <w:tcW w:w="596" w:type="pct"/>
            <w:tcBorders>
              <w:top w:val="nil"/>
              <w:left w:val="nil"/>
              <w:bottom w:val="nil"/>
              <w:right w:val="nil"/>
            </w:tcBorders>
            <w:shd w:val="clear" w:color="auto" w:fill="auto"/>
            <w:noWrap/>
            <w:tcMar>
              <w:top w:w="15" w:type="dxa"/>
              <w:left w:w="15" w:type="dxa"/>
              <w:bottom w:w="0" w:type="dxa"/>
              <w:right w:w="15" w:type="dxa"/>
            </w:tcMar>
            <w:vAlign w:val="bottom"/>
            <w:hideMark/>
          </w:tcPr>
          <w:p w14:paraId="3D542759" w14:textId="77777777" w:rsidR="00543258" w:rsidRPr="00543258" w:rsidRDefault="00543258">
            <w:pPr>
              <w:rPr>
                <w:rFonts w:ascii="Calibri" w:hAnsi="Calibri" w:cs="Calibri"/>
                <w:sz w:val="22"/>
              </w:rPr>
            </w:pPr>
          </w:p>
        </w:tc>
      </w:tr>
      <w:tr w:rsidR="00543258" w:rsidRPr="00543258" w14:paraId="4614F3DD" w14:textId="77777777" w:rsidTr="00543258">
        <w:trPr>
          <w:trHeight w:val="270"/>
        </w:trPr>
        <w:tc>
          <w:tcPr>
            <w:tcW w:w="5000" w:type="pct"/>
            <w:gridSpan w:val="5"/>
            <w:tcBorders>
              <w:top w:val="nil"/>
              <w:left w:val="nil"/>
              <w:bottom w:val="nil"/>
              <w:right w:val="nil"/>
            </w:tcBorders>
            <w:shd w:val="clear" w:color="auto" w:fill="auto"/>
            <w:noWrap/>
            <w:tcMar>
              <w:top w:w="15" w:type="dxa"/>
              <w:left w:w="15" w:type="dxa"/>
              <w:bottom w:w="0" w:type="dxa"/>
              <w:right w:w="15" w:type="dxa"/>
            </w:tcMar>
            <w:vAlign w:val="bottom"/>
            <w:hideMark/>
          </w:tcPr>
          <w:p w14:paraId="34FF6D68"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Gestion</w:t>
            </w:r>
          </w:p>
        </w:tc>
      </w:tr>
      <w:tr w:rsidR="00543258" w:rsidRPr="00543258" w14:paraId="1C092511" w14:textId="77777777" w:rsidTr="00543258">
        <w:trPr>
          <w:trHeight w:val="270"/>
        </w:trPr>
        <w:tc>
          <w:tcPr>
            <w:tcW w:w="1427"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CDC5142" w14:textId="77777777" w:rsidR="00543258" w:rsidRPr="00543258" w:rsidRDefault="00543258">
            <w:pPr>
              <w:jc w:val="left"/>
              <w:rPr>
                <w:rFonts w:ascii="Calibri" w:hAnsi="Calibri" w:cs="Calibri"/>
                <w:color w:val="000000"/>
                <w:sz w:val="22"/>
              </w:rPr>
            </w:pPr>
            <w:r w:rsidRPr="00543258">
              <w:rPr>
                <w:rFonts w:ascii="Calibri" w:hAnsi="Calibri" w:cs="Calibri"/>
                <w:color w:val="000000"/>
                <w:sz w:val="22"/>
              </w:rPr>
              <w:t>Habitation</w:t>
            </w:r>
          </w:p>
        </w:tc>
        <w:tc>
          <w:tcPr>
            <w:tcW w:w="1534"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B262101" w14:textId="77777777" w:rsidR="00543258" w:rsidRPr="00543258" w:rsidRDefault="00543258">
            <w:pPr>
              <w:rPr>
                <w:rFonts w:ascii="Calibri" w:hAnsi="Calibri" w:cs="Calibri"/>
                <w:color w:val="000000"/>
                <w:sz w:val="22"/>
              </w:rPr>
            </w:pPr>
            <w:r w:rsidRPr="00543258">
              <w:rPr>
                <w:rFonts w:ascii="Calibri" w:hAnsi="Calibri" w:cs="Calibri"/>
                <w:color w:val="000000"/>
                <w:sz w:val="22"/>
              </w:rPr>
              <w:t>1 à 2 € HT/m²</w:t>
            </w:r>
          </w:p>
        </w:tc>
        <w:tc>
          <w:tcPr>
            <w:tcW w:w="943"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0CCD68B"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HT/m²</w:t>
            </w:r>
          </w:p>
        </w:tc>
        <w:tc>
          <w:tcPr>
            <w:tcW w:w="500"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D4F484B"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m²</w:t>
            </w:r>
          </w:p>
        </w:tc>
        <w:tc>
          <w:tcPr>
            <w:tcW w:w="596"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5954F1F" w14:textId="77777777" w:rsidR="00543258" w:rsidRPr="00543258" w:rsidRDefault="00543258">
            <w:pPr>
              <w:jc w:val="right"/>
              <w:rPr>
                <w:rFonts w:ascii="Calibri" w:hAnsi="Calibri" w:cs="Calibri"/>
                <w:color w:val="000000"/>
                <w:sz w:val="22"/>
              </w:rPr>
            </w:pPr>
            <w:r w:rsidRPr="00543258">
              <w:rPr>
                <w:rFonts w:ascii="Calibri" w:hAnsi="Calibri" w:cs="Calibri"/>
                <w:color w:val="000000"/>
                <w:sz w:val="22"/>
              </w:rPr>
              <w:t>0 € HT</w:t>
            </w:r>
          </w:p>
        </w:tc>
      </w:tr>
      <w:tr w:rsidR="00543258" w:rsidRPr="00543258" w14:paraId="78D571E8" w14:textId="77777777" w:rsidTr="00543258">
        <w:trPr>
          <w:trHeight w:val="270"/>
        </w:trPr>
        <w:tc>
          <w:tcPr>
            <w:tcW w:w="1427"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5DFB79F" w14:textId="77777777" w:rsidR="00543258" w:rsidRPr="00543258" w:rsidRDefault="00543258">
            <w:pPr>
              <w:jc w:val="left"/>
              <w:rPr>
                <w:rFonts w:ascii="Calibri" w:hAnsi="Calibri" w:cs="Calibri"/>
                <w:color w:val="000000"/>
                <w:sz w:val="22"/>
              </w:rPr>
            </w:pPr>
            <w:r w:rsidRPr="00543258">
              <w:rPr>
                <w:rFonts w:ascii="Calibri" w:hAnsi="Calibri" w:cs="Calibri"/>
                <w:color w:val="000000"/>
                <w:sz w:val="22"/>
              </w:rPr>
              <w:t>Bureau</w:t>
            </w:r>
          </w:p>
        </w:tc>
        <w:tc>
          <w:tcPr>
            <w:tcW w:w="153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2941C51" w14:textId="77777777" w:rsidR="00543258" w:rsidRPr="00543258" w:rsidRDefault="00543258">
            <w:pPr>
              <w:rPr>
                <w:rFonts w:ascii="Calibri" w:hAnsi="Calibri" w:cs="Calibri"/>
                <w:color w:val="000000"/>
                <w:sz w:val="22"/>
              </w:rPr>
            </w:pPr>
            <w:r w:rsidRPr="00543258">
              <w:rPr>
                <w:rFonts w:ascii="Calibri" w:hAnsi="Calibri" w:cs="Calibri"/>
                <w:color w:val="000000"/>
                <w:sz w:val="22"/>
              </w:rPr>
              <w:t>2 à 4 € HT/m²</w:t>
            </w:r>
          </w:p>
        </w:tc>
        <w:tc>
          <w:tcPr>
            <w:tcW w:w="94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70F02D3"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HT/m²</w:t>
            </w:r>
          </w:p>
        </w:tc>
        <w:tc>
          <w:tcPr>
            <w:tcW w:w="50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5EC49B7"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m²</w:t>
            </w:r>
          </w:p>
        </w:tc>
        <w:tc>
          <w:tcPr>
            <w:tcW w:w="59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4D4F55C" w14:textId="77777777" w:rsidR="00543258" w:rsidRPr="00543258" w:rsidRDefault="00543258">
            <w:pPr>
              <w:jc w:val="right"/>
              <w:rPr>
                <w:rFonts w:ascii="Calibri" w:hAnsi="Calibri" w:cs="Calibri"/>
                <w:color w:val="000000"/>
                <w:sz w:val="22"/>
              </w:rPr>
            </w:pPr>
            <w:r w:rsidRPr="00543258">
              <w:rPr>
                <w:rFonts w:ascii="Calibri" w:hAnsi="Calibri" w:cs="Calibri"/>
                <w:color w:val="000000"/>
                <w:sz w:val="22"/>
              </w:rPr>
              <w:t>0 € HT</w:t>
            </w:r>
          </w:p>
        </w:tc>
      </w:tr>
      <w:tr w:rsidR="00543258" w:rsidRPr="00543258" w14:paraId="3FC1A99A" w14:textId="77777777" w:rsidTr="00543258">
        <w:trPr>
          <w:trHeight w:val="270"/>
        </w:trPr>
        <w:tc>
          <w:tcPr>
            <w:tcW w:w="1427"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F7FC6EC" w14:textId="77777777" w:rsidR="00543258" w:rsidRPr="00543258" w:rsidRDefault="00543258">
            <w:pPr>
              <w:jc w:val="left"/>
              <w:rPr>
                <w:rFonts w:ascii="Calibri" w:hAnsi="Calibri" w:cs="Calibri"/>
                <w:color w:val="000000"/>
                <w:sz w:val="22"/>
              </w:rPr>
            </w:pPr>
            <w:r w:rsidRPr="00543258">
              <w:rPr>
                <w:rFonts w:ascii="Calibri" w:hAnsi="Calibri" w:cs="Calibri"/>
                <w:color w:val="000000"/>
                <w:sz w:val="22"/>
              </w:rPr>
              <w:t>Enseignement</w:t>
            </w:r>
          </w:p>
        </w:tc>
        <w:tc>
          <w:tcPr>
            <w:tcW w:w="153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3FF061A" w14:textId="77777777" w:rsidR="00543258" w:rsidRPr="00543258" w:rsidRDefault="00543258">
            <w:pPr>
              <w:rPr>
                <w:rFonts w:ascii="Calibri" w:hAnsi="Calibri" w:cs="Calibri"/>
                <w:color w:val="000000"/>
                <w:sz w:val="22"/>
              </w:rPr>
            </w:pPr>
            <w:r w:rsidRPr="00543258">
              <w:rPr>
                <w:rFonts w:ascii="Calibri" w:hAnsi="Calibri" w:cs="Calibri"/>
                <w:color w:val="000000"/>
                <w:sz w:val="22"/>
              </w:rPr>
              <w:t>2 à 4 € HT/m²</w:t>
            </w:r>
          </w:p>
        </w:tc>
        <w:tc>
          <w:tcPr>
            <w:tcW w:w="94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99A0063"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HT/m²</w:t>
            </w:r>
          </w:p>
        </w:tc>
        <w:tc>
          <w:tcPr>
            <w:tcW w:w="50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40DDA37"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m²</w:t>
            </w:r>
          </w:p>
        </w:tc>
        <w:tc>
          <w:tcPr>
            <w:tcW w:w="59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2793A62" w14:textId="77777777" w:rsidR="00543258" w:rsidRPr="00543258" w:rsidRDefault="00543258">
            <w:pPr>
              <w:jc w:val="right"/>
              <w:rPr>
                <w:rFonts w:ascii="Calibri" w:hAnsi="Calibri" w:cs="Calibri"/>
                <w:color w:val="000000"/>
                <w:sz w:val="22"/>
              </w:rPr>
            </w:pPr>
            <w:r w:rsidRPr="00543258">
              <w:rPr>
                <w:rFonts w:ascii="Calibri" w:hAnsi="Calibri" w:cs="Calibri"/>
                <w:color w:val="000000"/>
                <w:sz w:val="22"/>
              </w:rPr>
              <w:t>0 € HT</w:t>
            </w:r>
          </w:p>
        </w:tc>
      </w:tr>
      <w:tr w:rsidR="00543258" w:rsidRPr="00543258" w14:paraId="4E544D5D" w14:textId="77777777" w:rsidTr="00543258">
        <w:trPr>
          <w:trHeight w:val="270"/>
        </w:trPr>
        <w:tc>
          <w:tcPr>
            <w:tcW w:w="1427"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3945749" w14:textId="77777777" w:rsidR="00543258" w:rsidRPr="00543258" w:rsidRDefault="00543258">
            <w:pPr>
              <w:jc w:val="left"/>
              <w:rPr>
                <w:rFonts w:ascii="Calibri" w:hAnsi="Calibri" w:cs="Calibri"/>
                <w:color w:val="000000"/>
                <w:sz w:val="22"/>
              </w:rPr>
            </w:pPr>
            <w:r w:rsidRPr="00543258">
              <w:rPr>
                <w:rFonts w:ascii="Calibri" w:hAnsi="Calibri" w:cs="Calibri"/>
                <w:color w:val="000000"/>
                <w:sz w:val="22"/>
              </w:rPr>
              <w:t>Santé</w:t>
            </w:r>
          </w:p>
        </w:tc>
        <w:tc>
          <w:tcPr>
            <w:tcW w:w="153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CE532EE" w14:textId="77777777" w:rsidR="00543258" w:rsidRPr="00543258" w:rsidRDefault="00543258">
            <w:pPr>
              <w:rPr>
                <w:rFonts w:ascii="Calibri" w:hAnsi="Calibri" w:cs="Calibri"/>
                <w:color w:val="000000"/>
                <w:sz w:val="22"/>
              </w:rPr>
            </w:pPr>
            <w:r w:rsidRPr="00543258">
              <w:rPr>
                <w:rFonts w:ascii="Calibri" w:hAnsi="Calibri" w:cs="Calibri"/>
                <w:color w:val="000000"/>
                <w:sz w:val="22"/>
              </w:rPr>
              <w:t xml:space="preserve">3 à 7 € HT/m² </w:t>
            </w:r>
          </w:p>
        </w:tc>
        <w:tc>
          <w:tcPr>
            <w:tcW w:w="94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FDFC322"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HT/m²</w:t>
            </w:r>
          </w:p>
        </w:tc>
        <w:tc>
          <w:tcPr>
            <w:tcW w:w="50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64DADC5"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m²</w:t>
            </w:r>
          </w:p>
        </w:tc>
        <w:tc>
          <w:tcPr>
            <w:tcW w:w="59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D101DCE" w14:textId="77777777" w:rsidR="00543258" w:rsidRPr="00543258" w:rsidRDefault="00543258">
            <w:pPr>
              <w:jc w:val="right"/>
              <w:rPr>
                <w:rFonts w:ascii="Calibri" w:hAnsi="Calibri" w:cs="Calibri"/>
                <w:color w:val="000000"/>
                <w:sz w:val="22"/>
              </w:rPr>
            </w:pPr>
            <w:r w:rsidRPr="00543258">
              <w:rPr>
                <w:rFonts w:ascii="Calibri" w:hAnsi="Calibri" w:cs="Calibri"/>
                <w:color w:val="000000"/>
                <w:sz w:val="22"/>
              </w:rPr>
              <w:t>0 € HT</w:t>
            </w:r>
          </w:p>
        </w:tc>
      </w:tr>
      <w:tr w:rsidR="00543258" w:rsidRPr="00543258" w14:paraId="42F2FA1B" w14:textId="77777777" w:rsidTr="00543258">
        <w:trPr>
          <w:trHeight w:val="285"/>
        </w:trPr>
        <w:tc>
          <w:tcPr>
            <w:tcW w:w="1427" w:type="pct"/>
            <w:tcBorders>
              <w:top w:val="nil"/>
              <w:left w:val="nil"/>
              <w:bottom w:val="nil"/>
              <w:right w:val="nil"/>
            </w:tcBorders>
            <w:shd w:val="clear" w:color="auto" w:fill="auto"/>
            <w:noWrap/>
            <w:tcMar>
              <w:top w:w="15" w:type="dxa"/>
              <w:left w:w="15" w:type="dxa"/>
              <w:bottom w:w="0" w:type="dxa"/>
              <w:right w:w="15" w:type="dxa"/>
            </w:tcMar>
            <w:vAlign w:val="bottom"/>
            <w:hideMark/>
          </w:tcPr>
          <w:p w14:paraId="1328C759" w14:textId="77777777" w:rsidR="00543258" w:rsidRPr="00543258" w:rsidRDefault="00543258">
            <w:pPr>
              <w:jc w:val="right"/>
              <w:rPr>
                <w:rFonts w:ascii="Calibri" w:hAnsi="Calibri" w:cs="Calibri"/>
                <w:color w:val="000000"/>
                <w:sz w:val="22"/>
              </w:rPr>
            </w:pPr>
          </w:p>
        </w:tc>
        <w:tc>
          <w:tcPr>
            <w:tcW w:w="1534" w:type="pct"/>
            <w:tcBorders>
              <w:top w:val="nil"/>
              <w:left w:val="nil"/>
              <w:bottom w:val="nil"/>
              <w:right w:val="nil"/>
            </w:tcBorders>
            <w:shd w:val="clear" w:color="auto" w:fill="auto"/>
            <w:noWrap/>
            <w:tcMar>
              <w:top w:w="15" w:type="dxa"/>
              <w:left w:w="15" w:type="dxa"/>
              <w:bottom w:w="0" w:type="dxa"/>
              <w:right w:w="15" w:type="dxa"/>
            </w:tcMar>
            <w:vAlign w:val="bottom"/>
            <w:hideMark/>
          </w:tcPr>
          <w:p w14:paraId="1E745DA7" w14:textId="77777777" w:rsidR="00543258" w:rsidRPr="00543258" w:rsidRDefault="00543258">
            <w:pPr>
              <w:rPr>
                <w:rFonts w:ascii="Calibri" w:hAnsi="Calibri" w:cs="Calibri"/>
                <w:sz w:val="22"/>
              </w:rPr>
            </w:pPr>
          </w:p>
        </w:tc>
        <w:tc>
          <w:tcPr>
            <w:tcW w:w="943" w:type="pct"/>
            <w:tcBorders>
              <w:top w:val="nil"/>
              <w:left w:val="nil"/>
              <w:bottom w:val="nil"/>
              <w:right w:val="nil"/>
            </w:tcBorders>
            <w:shd w:val="clear" w:color="auto" w:fill="auto"/>
            <w:noWrap/>
            <w:tcMar>
              <w:top w:w="15" w:type="dxa"/>
              <w:left w:w="15" w:type="dxa"/>
              <w:bottom w:w="0" w:type="dxa"/>
              <w:right w:w="15" w:type="dxa"/>
            </w:tcMar>
            <w:vAlign w:val="center"/>
            <w:hideMark/>
          </w:tcPr>
          <w:p w14:paraId="71398B9C" w14:textId="77777777" w:rsidR="00543258" w:rsidRPr="00543258" w:rsidRDefault="00543258">
            <w:pPr>
              <w:rPr>
                <w:rFonts w:ascii="Calibri" w:hAnsi="Calibri" w:cs="Calibri"/>
                <w:sz w:val="22"/>
              </w:rPr>
            </w:pPr>
          </w:p>
        </w:tc>
        <w:tc>
          <w:tcPr>
            <w:tcW w:w="500" w:type="pct"/>
            <w:tcBorders>
              <w:top w:val="nil"/>
              <w:left w:val="nil"/>
              <w:bottom w:val="nil"/>
              <w:right w:val="nil"/>
            </w:tcBorders>
            <w:shd w:val="clear" w:color="auto" w:fill="auto"/>
            <w:noWrap/>
            <w:tcMar>
              <w:top w:w="15" w:type="dxa"/>
              <w:left w:w="15" w:type="dxa"/>
              <w:bottom w:w="0" w:type="dxa"/>
              <w:right w:w="15" w:type="dxa"/>
            </w:tcMar>
            <w:vAlign w:val="center"/>
            <w:hideMark/>
          </w:tcPr>
          <w:p w14:paraId="47ADC580" w14:textId="77777777" w:rsidR="00543258" w:rsidRPr="00543258" w:rsidRDefault="00543258">
            <w:pPr>
              <w:jc w:val="center"/>
              <w:rPr>
                <w:rFonts w:ascii="Calibri" w:hAnsi="Calibri" w:cs="Calibri"/>
                <w:sz w:val="22"/>
              </w:rPr>
            </w:pPr>
          </w:p>
        </w:tc>
        <w:tc>
          <w:tcPr>
            <w:tcW w:w="596" w:type="pct"/>
            <w:tcBorders>
              <w:top w:val="nil"/>
              <w:left w:val="nil"/>
              <w:bottom w:val="nil"/>
              <w:right w:val="nil"/>
            </w:tcBorders>
            <w:shd w:val="clear" w:color="auto" w:fill="auto"/>
            <w:noWrap/>
            <w:tcMar>
              <w:top w:w="15" w:type="dxa"/>
              <w:left w:w="15" w:type="dxa"/>
              <w:bottom w:w="0" w:type="dxa"/>
              <w:right w:w="15" w:type="dxa"/>
            </w:tcMar>
            <w:vAlign w:val="center"/>
            <w:hideMark/>
          </w:tcPr>
          <w:p w14:paraId="707E93A4" w14:textId="77777777" w:rsidR="00543258" w:rsidRPr="00543258" w:rsidRDefault="00543258">
            <w:pPr>
              <w:jc w:val="center"/>
              <w:rPr>
                <w:rFonts w:ascii="Calibri" w:hAnsi="Calibri" w:cs="Calibri"/>
                <w:sz w:val="22"/>
              </w:rPr>
            </w:pPr>
          </w:p>
        </w:tc>
      </w:tr>
      <w:tr w:rsidR="00543258" w:rsidRPr="00543258" w14:paraId="7D28D47E" w14:textId="77777777" w:rsidTr="00543258">
        <w:trPr>
          <w:trHeight w:val="285"/>
        </w:trPr>
        <w:tc>
          <w:tcPr>
            <w:tcW w:w="1427" w:type="pct"/>
            <w:tcBorders>
              <w:top w:val="nil"/>
              <w:left w:val="nil"/>
              <w:bottom w:val="nil"/>
              <w:right w:val="nil"/>
            </w:tcBorders>
            <w:shd w:val="clear" w:color="auto" w:fill="auto"/>
            <w:noWrap/>
            <w:tcMar>
              <w:top w:w="15" w:type="dxa"/>
              <w:left w:w="15" w:type="dxa"/>
              <w:bottom w:w="0" w:type="dxa"/>
              <w:right w:w="15" w:type="dxa"/>
            </w:tcMar>
            <w:vAlign w:val="bottom"/>
            <w:hideMark/>
          </w:tcPr>
          <w:p w14:paraId="7E71BDA3" w14:textId="77777777" w:rsidR="00543258" w:rsidRPr="00543258" w:rsidRDefault="00543258">
            <w:pPr>
              <w:rPr>
                <w:rFonts w:ascii="Calibri" w:hAnsi="Calibri" w:cs="Calibri"/>
                <w:sz w:val="22"/>
              </w:rPr>
            </w:pPr>
          </w:p>
        </w:tc>
        <w:tc>
          <w:tcPr>
            <w:tcW w:w="1534" w:type="pct"/>
            <w:tcBorders>
              <w:top w:val="nil"/>
              <w:left w:val="nil"/>
              <w:bottom w:val="nil"/>
              <w:right w:val="nil"/>
            </w:tcBorders>
            <w:shd w:val="clear" w:color="auto" w:fill="auto"/>
            <w:noWrap/>
            <w:tcMar>
              <w:top w:w="15" w:type="dxa"/>
              <w:left w:w="15" w:type="dxa"/>
              <w:bottom w:w="0" w:type="dxa"/>
              <w:right w:w="15" w:type="dxa"/>
            </w:tcMar>
            <w:vAlign w:val="bottom"/>
            <w:hideMark/>
          </w:tcPr>
          <w:p w14:paraId="6C8522A1" w14:textId="77777777" w:rsidR="00543258" w:rsidRPr="00543258" w:rsidRDefault="00543258">
            <w:pPr>
              <w:rPr>
                <w:rFonts w:ascii="Calibri" w:hAnsi="Calibri" w:cs="Calibri"/>
                <w:sz w:val="22"/>
              </w:rPr>
            </w:pPr>
          </w:p>
        </w:tc>
        <w:tc>
          <w:tcPr>
            <w:tcW w:w="943" w:type="pct"/>
            <w:tcBorders>
              <w:top w:val="nil"/>
              <w:left w:val="nil"/>
              <w:bottom w:val="nil"/>
              <w:right w:val="nil"/>
            </w:tcBorders>
            <w:shd w:val="clear" w:color="auto" w:fill="auto"/>
            <w:noWrap/>
            <w:tcMar>
              <w:top w:w="15" w:type="dxa"/>
              <w:left w:w="15" w:type="dxa"/>
              <w:bottom w:w="0" w:type="dxa"/>
              <w:right w:w="15" w:type="dxa"/>
            </w:tcMar>
            <w:vAlign w:val="center"/>
            <w:hideMark/>
          </w:tcPr>
          <w:p w14:paraId="4A8E639D" w14:textId="77777777" w:rsidR="00543258" w:rsidRPr="00543258" w:rsidRDefault="00543258">
            <w:pPr>
              <w:rPr>
                <w:rFonts w:ascii="Calibri" w:hAnsi="Calibri" w:cs="Calibri"/>
                <w:sz w:val="22"/>
              </w:rPr>
            </w:pPr>
          </w:p>
        </w:tc>
        <w:tc>
          <w:tcPr>
            <w:tcW w:w="500" w:type="pct"/>
            <w:tcBorders>
              <w:top w:val="nil"/>
              <w:left w:val="nil"/>
              <w:bottom w:val="nil"/>
              <w:right w:val="nil"/>
            </w:tcBorders>
            <w:shd w:val="clear" w:color="auto" w:fill="auto"/>
            <w:noWrap/>
            <w:tcMar>
              <w:top w:w="15" w:type="dxa"/>
              <w:left w:w="15" w:type="dxa"/>
              <w:bottom w:w="0" w:type="dxa"/>
              <w:right w:w="15" w:type="dxa"/>
            </w:tcMar>
            <w:vAlign w:val="center"/>
            <w:hideMark/>
          </w:tcPr>
          <w:p w14:paraId="539051E1" w14:textId="77777777" w:rsidR="00543258" w:rsidRPr="00543258" w:rsidRDefault="00543258">
            <w:pPr>
              <w:jc w:val="center"/>
              <w:rPr>
                <w:rFonts w:ascii="Calibri" w:hAnsi="Calibri" w:cs="Calibri"/>
                <w:sz w:val="22"/>
              </w:rPr>
            </w:pPr>
          </w:p>
        </w:tc>
        <w:tc>
          <w:tcPr>
            <w:tcW w:w="596" w:type="pct"/>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62A20864"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w:t>
            </w:r>
          </w:p>
        </w:tc>
      </w:tr>
      <w:tr w:rsidR="00543258" w:rsidRPr="00543258" w14:paraId="55CF3879" w14:textId="77777777" w:rsidTr="00543258">
        <w:trPr>
          <w:trHeight w:val="270"/>
        </w:trPr>
        <w:tc>
          <w:tcPr>
            <w:tcW w:w="1427" w:type="pct"/>
            <w:tcBorders>
              <w:top w:val="nil"/>
              <w:left w:val="nil"/>
              <w:bottom w:val="nil"/>
              <w:right w:val="nil"/>
            </w:tcBorders>
            <w:shd w:val="clear" w:color="auto" w:fill="auto"/>
            <w:noWrap/>
            <w:tcMar>
              <w:top w:w="15" w:type="dxa"/>
              <w:left w:w="15" w:type="dxa"/>
              <w:bottom w:w="0" w:type="dxa"/>
              <w:right w:w="15" w:type="dxa"/>
            </w:tcMar>
            <w:vAlign w:val="bottom"/>
            <w:hideMark/>
          </w:tcPr>
          <w:p w14:paraId="226CE2C2" w14:textId="77777777" w:rsidR="00543258" w:rsidRPr="00543258" w:rsidRDefault="00543258">
            <w:pPr>
              <w:jc w:val="center"/>
              <w:rPr>
                <w:rFonts w:ascii="Calibri" w:hAnsi="Calibri" w:cs="Calibri"/>
                <w:color w:val="000000"/>
                <w:sz w:val="22"/>
              </w:rPr>
            </w:pPr>
          </w:p>
        </w:tc>
        <w:tc>
          <w:tcPr>
            <w:tcW w:w="1534" w:type="pct"/>
            <w:tcBorders>
              <w:top w:val="nil"/>
              <w:left w:val="nil"/>
              <w:bottom w:val="nil"/>
              <w:right w:val="nil"/>
            </w:tcBorders>
            <w:shd w:val="clear" w:color="auto" w:fill="auto"/>
            <w:noWrap/>
            <w:tcMar>
              <w:top w:w="15" w:type="dxa"/>
              <w:left w:w="15" w:type="dxa"/>
              <w:bottom w:w="0" w:type="dxa"/>
              <w:right w:w="15" w:type="dxa"/>
            </w:tcMar>
            <w:vAlign w:val="bottom"/>
            <w:hideMark/>
          </w:tcPr>
          <w:p w14:paraId="4643DF0E" w14:textId="77777777" w:rsidR="00543258" w:rsidRPr="00543258" w:rsidRDefault="00543258">
            <w:pPr>
              <w:rPr>
                <w:rFonts w:ascii="Calibri" w:hAnsi="Calibri" w:cs="Calibri"/>
                <w:sz w:val="22"/>
              </w:rPr>
            </w:pPr>
          </w:p>
        </w:tc>
        <w:tc>
          <w:tcPr>
            <w:tcW w:w="943" w:type="pct"/>
            <w:tcBorders>
              <w:top w:val="nil"/>
              <w:left w:val="nil"/>
              <w:bottom w:val="nil"/>
              <w:right w:val="nil"/>
            </w:tcBorders>
            <w:shd w:val="clear" w:color="auto" w:fill="auto"/>
            <w:noWrap/>
            <w:tcMar>
              <w:top w:w="15" w:type="dxa"/>
              <w:left w:w="15" w:type="dxa"/>
              <w:bottom w:w="0" w:type="dxa"/>
              <w:right w:w="15" w:type="dxa"/>
            </w:tcMar>
            <w:vAlign w:val="bottom"/>
            <w:hideMark/>
          </w:tcPr>
          <w:p w14:paraId="34D0E6DE" w14:textId="77777777" w:rsidR="00543258" w:rsidRPr="00543258" w:rsidRDefault="00543258">
            <w:pPr>
              <w:rPr>
                <w:rFonts w:ascii="Calibri" w:hAnsi="Calibri" w:cs="Calibri"/>
                <w:sz w:val="22"/>
              </w:rPr>
            </w:pPr>
          </w:p>
        </w:tc>
        <w:tc>
          <w:tcPr>
            <w:tcW w:w="500" w:type="pct"/>
            <w:tcBorders>
              <w:top w:val="nil"/>
              <w:left w:val="nil"/>
              <w:bottom w:val="nil"/>
              <w:right w:val="nil"/>
            </w:tcBorders>
            <w:shd w:val="clear" w:color="auto" w:fill="auto"/>
            <w:noWrap/>
            <w:tcMar>
              <w:top w:w="15" w:type="dxa"/>
              <w:left w:w="15" w:type="dxa"/>
              <w:bottom w:w="0" w:type="dxa"/>
              <w:right w:w="15" w:type="dxa"/>
            </w:tcMar>
            <w:vAlign w:val="bottom"/>
            <w:hideMark/>
          </w:tcPr>
          <w:p w14:paraId="4D3590C3" w14:textId="77777777" w:rsidR="00543258" w:rsidRPr="00543258" w:rsidRDefault="00543258">
            <w:pPr>
              <w:rPr>
                <w:rFonts w:ascii="Calibri" w:hAnsi="Calibri" w:cs="Calibri"/>
                <w:sz w:val="22"/>
              </w:rPr>
            </w:pPr>
          </w:p>
        </w:tc>
        <w:tc>
          <w:tcPr>
            <w:tcW w:w="596" w:type="pct"/>
            <w:tcBorders>
              <w:top w:val="nil"/>
              <w:left w:val="nil"/>
              <w:bottom w:val="nil"/>
              <w:right w:val="nil"/>
            </w:tcBorders>
            <w:shd w:val="clear" w:color="auto" w:fill="auto"/>
            <w:noWrap/>
            <w:tcMar>
              <w:top w:w="15" w:type="dxa"/>
              <w:left w:w="15" w:type="dxa"/>
              <w:bottom w:w="0" w:type="dxa"/>
              <w:right w:w="15" w:type="dxa"/>
            </w:tcMar>
            <w:vAlign w:val="bottom"/>
            <w:hideMark/>
          </w:tcPr>
          <w:p w14:paraId="1AFF78EF" w14:textId="77777777" w:rsidR="00543258" w:rsidRPr="00543258" w:rsidRDefault="00543258">
            <w:pPr>
              <w:rPr>
                <w:rFonts w:ascii="Calibri" w:hAnsi="Calibri" w:cs="Calibri"/>
                <w:sz w:val="22"/>
              </w:rPr>
            </w:pPr>
          </w:p>
        </w:tc>
      </w:tr>
      <w:tr w:rsidR="00543258" w:rsidRPr="00543258" w14:paraId="33352539" w14:textId="77777777" w:rsidTr="00543258">
        <w:trPr>
          <w:trHeight w:val="270"/>
        </w:trPr>
        <w:tc>
          <w:tcPr>
            <w:tcW w:w="5000" w:type="pct"/>
            <w:gridSpan w:val="5"/>
            <w:tcBorders>
              <w:top w:val="nil"/>
              <w:left w:val="nil"/>
              <w:bottom w:val="nil"/>
              <w:right w:val="nil"/>
            </w:tcBorders>
            <w:shd w:val="clear" w:color="auto" w:fill="auto"/>
            <w:noWrap/>
            <w:tcMar>
              <w:top w:w="15" w:type="dxa"/>
              <w:left w:w="15" w:type="dxa"/>
              <w:bottom w:w="0" w:type="dxa"/>
              <w:right w:w="15" w:type="dxa"/>
            </w:tcMar>
            <w:vAlign w:val="bottom"/>
            <w:hideMark/>
          </w:tcPr>
          <w:p w14:paraId="09B65706"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Maintenance courante du bâti</w:t>
            </w:r>
          </w:p>
        </w:tc>
      </w:tr>
      <w:tr w:rsidR="00543258" w:rsidRPr="00543258" w14:paraId="17630CD6" w14:textId="77777777" w:rsidTr="00543258">
        <w:trPr>
          <w:trHeight w:val="270"/>
        </w:trPr>
        <w:tc>
          <w:tcPr>
            <w:tcW w:w="1427"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8E1BD59" w14:textId="77777777" w:rsidR="00543258" w:rsidRPr="00543258" w:rsidRDefault="00543258">
            <w:pPr>
              <w:jc w:val="left"/>
              <w:rPr>
                <w:rFonts w:ascii="Calibri" w:hAnsi="Calibri" w:cs="Calibri"/>
                <w:color w:val="000000"/>
                <w:sz w:val="22"/>
              </w:rPr>
            </w:pPr>
            <w:r w:rsidRPr="00543258">
              <w:rPr>
                <w:rFonts w:ascii="Calibri" w:hAnsi="Calibri" w:cs="Calibri"/>
                <w:color w:val="000000"/>
                <w:sz w:val="22"/>
              </w:rPr>
              <w:t>Habitation</w:t>
            </w:r>
          </w:p>
        </w:tc>
        <w:tc>
          <w:tcPr>
            <w:tcW w:w="1534"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729B74E" w14:textId="77777777" w:rsidR="00543258" w:rsidRPr="00543258" w:rsidRDefault="00543258">
            <w:pPr>
              <w:rPr>
                <w:rFonts w:ascii="Calibri" w:hAnsi="Calibri" w:cs="Calibri"/>
                <w:color w:val="000000"/>
                <w:sz w:val="22"/>
              </w:rPr>
            </w:pPr>
            <w:r w:rsidRPr="00543258">
              <w:rPr>
                <w:rFonts w:ascii="Calibri" w:hAnsi="Calibri" w:cs="Calibri"/>
                <w:color w:val="000000"/>
                <w:sz w:val="22"/>
              </w:rPr>
              <w:t>4 à 10 € HT/m²</w:t>
            </w:r>
          </w:p>
        </w:tc>
        <w:tc>
          <w:tcPr>
            <w:tcW w:w="943"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669F91E"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HT/m²</w:t>
            </w:r>
          </w:p>
        </w:tc>
        <w:tc>
          <w:tcPr>
            <w:tcW w:w="500"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A8695D8"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m²</w:t>
            </w:r>
          </w:p>
        </w:tc>
        <w:tc>
          <w:tcPr>
            <w:tcW w:w="596"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82F3DD0" w14:textId="77777777" w:rsidR="00543258" w:rsidRPr="00543258" w:rsidRDefault="00543258">
            <w:pPr>
              <w:jc w:val="right"/>
              <w:rPr>
                <w:rFonts w:ascii="Calibri" w:hAnsi="Calibri" w:cs="Calibri"/>
                <w:color w:val="000000"/>
                <w:sz w:val="22"/>
              </w:rPr>
            </w:pPr>
            <w:r w:rsidRPr="00543258">
              <w:rPr>
                <w:rFonts w:ascii="Calibri" w:hAnsi="Calibri" w:cs="Calibri"/>
                <w:color w:val="000000"/>
                <w:sz w:val="22"/>
              </w:rPr>
              <w:t>0 € HT</w:t>
            </w:r>
          </w:p>
        </w:tc>
      </w:tr>
      <w:tr w:rsidR="00543258" w:rsidRPr="00543258" w14:paraId="5568FB1B" w14:textId="77777777" w:rsidTr="00543258">
        <w:trPr>
          <w:trHeight w:val="270"/>
        </w:trPr>
        <w:tc>
          <w:tcPr>
            <w:tcW w:w="1427"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DF03107" w14:textId="77777777" w:rsidR="00543258" w:rsidRPr="00543258" w:rsidRDefault="00543258">
            <w:pPr>
              <w:jc w:val="left"/>
              <w:rPr>
                <w:rFonts w:ascii="Calibri" w:hAnsi="Calibri" w:cs="Calibri"/>
                <w:color w:val="000000"/>
                <w:sz w:val="22"/>
              </w:rPr>
            </w:pPr>
            <w:r w:rsidRPr="00543258">
              <w:rPr>
                <w:rFonts w:ascii="Calibri" w:hAnsi="Calibri" w:cs="Calibri"/>
                <w:color w:val="000000"/>
                <w:sz w:val="22"/>
              </w:rPr>
              <w:t>Bureau</w:t>
            </w:r>
          </w:p>
        </w:tc>
        <w:tc>
          <w:tcPr>
            <w:tcW w:w="153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295B7BB" w14:textId="77777777" w:rsidR="00543258" w:rsidRPr="00543258" w:rsidRDefault="00543258">
            <w:pPr>
              <w:rPr>
                <w:rFonts w:ascii="Calibri" w:hAnsi="Calibri" w:cs="Calibri"/>
                <w:color w:val="000000"/>
                <w:sz w:val="22"/>
              </w:rPr>
            </w:pPr>
            <w:r w:rsidRPr="00543258">
              <w:rPr>
                <w:rFonts w:ascii="Calibri" w:hAnsi="Calibri" w:cs="Calibri"/>
                <w:color w:val="000000"/>
                <w:sz w:val="22"/>
              </w:rPr>
              <w:t>2 à 5 € HT/m²</w:t>
            </w:r>
          </w:p>
        </w:tc>
        <w:tc>
          <w:tcPr>
            <w:tcW w:w="94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4B640C7"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HT/m²</w:t>
            </w:r>
          </w:p>
        </w:tc>
        <w:tc>
          <w:tcPr>
            <w:tcW w:w="50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EDFBC7B"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m²</w:t>
            </w:r>
          </w:p>
        </w:tc>
        <w:tc>
          <w:tcPr>
            <w:tcW w:w="59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84E7846" w14:textId="77777777" w:rsidR="00543258" w:rsidRPr="00543258" w:rsidRDefault="00543258">
            <w:pPr>
              <w:jc w:val="right"/>
              <w:rPr>
                <w:rFonts w:ascii="Calibri" w:hAnsi="Calibri" w:cs="Calibri"/>
                <w:color w:val="000000"/>
                <w:sz w:val="22"/>
              </w:rPr>
            </w:pPr>
            <w:r w:rsidRPr="00543258">
              <w:rPr>
                <w:rFonts w:ascii="Calibri" w:hAnsi="Calibri" w:cs="Calibri"/>
                <w:color w:val="000000"/>
                <w:sz w:val="22"/>
              </w:rPr>
              <w:t>0 € HT</w:t>
            </w:r>
          </w:p>
        </w:tc>
      </w:tr>
      <w:tr w:rsidR="00543258" w:rsidRPr="00543258" w14:paraId="0724EE43" w14:textId="77777777" w:rsidTr="00543258">
        <w:trPr>
          <w:trHeight w:val="270"/>
        </w:trPr>
        <w:tc>
          <w:tcPr>
            <w:tcW w:w="1427"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776274E" w14:textId="77777777" w:rsidR="00543258" w:rsidRPr="00543258" w:rsidRDefault="00543258">
            <w:pPr>
              <w:jc w:val="left"/>
              <w:rPr>
                <w:rFonts w:ascii="Calibri" w:hAnsi="Calibri" w:cs="Calibri"/>
                <w:color w:val="000000"/>
                <w:sz w:val="22"/>
              </w:rPr>
            </w:pPr>
            <w:r w:rsidRPr="00543258">
              <w:rPr>
                <w:rFonts w:ascii="Calibri" w:hAnsi="Calibri" w:cs="Calibri"/>
                <w:color w:val="000000"/>
                <w:sz w:val="22"/>
              </w:rPr>
              <w:t>Enseignement</w:t>
            </w:r>
          </w:p>
        </w:tc>
        <w:tc>
          <w:tcPr>
            <w:tcW w:w="153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ACEB5C6" w14:textId="77777777" w:rsidR="00543258" w:rsidRPr="00543258" w:rsidRDefault="00543258">
            <w:pPr>
              <w:rPr>
                <w:rFonts w:ascii="Calibri" w:hAnsi="Calibri" w:cs="Calibri"/>
                <w:color w:val="000000"/>
                <w:sz w:val="22"/>
              </w:rPr>
            </w:pPr>
            <w:r w:rsidRPr="00543258">
              <w:rPr>
                <w:rFonts w:ascii="Calibri" w:hAnsi="Calibri" w:cs="Calibri"/>
                <w:color w:val="000000"/>
                <w:sz w:val="22"/>
              </w:rPr>
              <w:t>3 à 6 € HT/m²</w:t>
            </w:r>
          </w:p>
        </w:tc>
        <w:tc>
          <w:tcPr>
            <w:tcW w:w="94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7204FFB"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HT/m²</w:t>
            </w:r>
          </w:p>
        </w:tc>
        <w:tc>
          <w:tcPr>
            <w:tcW w:w="50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DA95555"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m²</w:t>
            </w:r>
          </w:p>
        </w:tc>
        <w:tc>
          <w:tcPr>
            <w:tcW w:w="59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43B6F2D" w14:textId="77777777" w:rsidR="00543258" w:rsidRPr="00543258" w:rsidRDefault="00543258">
            <w:pPr>
              <w:jc w:val="right"/>
              <w:rPr>
                <w:rFonts w:ascii="Calibri" w:hAnsi="Calibri" w:cs="Calibri"/>
                <w:color w:val="000000"/>
                <w:sz w:val="22"/>
              </w:rPr>
            </w:pPr>
            <w:r w:rsidRPr="00543258">
              <w:rPr>
                <w:rFonts w:ascii="Calibri" w:hAnsi="Calibri" w:cs="Calibri"/>
                <w:color w:val="000000"/>
                <w:sz w:val="22"/>
              </w:rPr>
              <w:t>0 € HT</w:t>
            </w:r>
          </w:p>
        </w:tc>
      </w:tr>
      <w:tr w:rsidR="00543258" w:rsidRPr="00543258" w14:paraId="03C7C645" w14:textId="77777777" w:rsidTr="00543258">
        <w:trPr>
          <w:trHeight w:val="270"/>
        </w:trPr>
        <w:tc>
          <w:tcPr>
            <w:tcW w:w="1427"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ED53CCF" w14:textId="77777777" w:rsidR="00543258" w:rsidRPr="00543258" w:rsidRDefault="00543258">
            <w:pPr>
              <w:jc w:val="left"/>
              <w:rPr>
                <w:rFonts w:ascii="Calibri" w:hAnsi="Calibri" w:cs="Calibri"/>
                <w:color w:val="000000"/>
                <w:sz w:val="22"/>
              </w:rPr>
            </w:pPr>
            <w:r w:rsidRPr="00543258">
              <w:rPr>
                <w:rFonts w:ascii="Calibri" w:hAnsi="Calibri" w:cs="Calibri"/>
                <w:color w:val="000000"/>
                <w:sz w:val="22"/>
              </w:rPr>
              <w:t>Santé</w:t>
            </w:r>
          </w:p>
        </w:tc>
        <w:tc>
          <w:tcPr>
            <w:tcW w:w="153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58A9B14" w14:textId="77777777" w:rsidR="00543258" w:rsidRPr="00543258" w:rsidRDefault="00543258">
            <w:pPr>
              <w:rPr>
                <w:rFonts w:ascii="Calibri" w:hAnsi="Calibri" w:cs="Calibri"/>
                <w:color w:val="000000"/>
                <w:sz w:val="22"/>
              </w:rPr>
            </w:pPr>
            <w:r w:rsidRPr="00543258">
              <w:rPr>
                <w:rFonts w:ascii="Calibri" w:hAnsi="Calibri" w:cs="Calibri"/>
                <w:color w:val="000000"/>
                <w:sz w:val="22"/>
              </w:rPr>
              <w:t xml:space="preserve">5 à 15 € HT/m² </w:t>
            </w:r>
          </w:p>
        </w:tc>
        <w:tc>
          <w:tcPr>
            <w:tcW w:w="94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16C2BD9"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HT/m²</w:t>
            </w:r>
          </w:p>
        </w:tc>
        <w:tc>
          <w:tcPr>
            <w:tcW w:w="50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DDB1F03"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m²</w:t>
            </w:r>
          </w:p>
        </w:tc>
        <w:tc>
          <w:tcPr>
            <w:tcW w:w="59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A41A79B" w14:textId="77777777" w:rsidR="00543258" w:rsidRPr="00543258" w:rsidRDefault="00543258">
            <w:pPr>
              <w:jc w:val="right"/>
              <w:rPr>
                <w:rFonts w:ascii="Calibri" w:hAnsi="Calibri" w:cs="Calibri"/>
                <w:color w:val="000000"/>
                <w:sz w:val="22"/>
              </w:rPr>
            </w:pPr>
            <w:r w:rsidRPr="00543258">
              <w:rPr>
                <w:rFonts w:ascii="Calibri" w:hAnsi="Calibri" w:cs="Calibri"/>
                <w:color w:val="000000"/>
                <w:sz w:val="22"/>
              </w:rPr>
              <w:t>0 € HT</w:t>
            </w:r>
          </w:p>
        </w:tc>
      </w:tr>
      <w:tr w:rsidR="00543258" w:rsidRPr="00543258" w14:paraId="1914E1A2" w14:textId="77777777" w:rsidTr="00543258">
        <w:trPr>
          <w:trHeight w:val="285"/>
        </w:trPr>
        <w:tc>
          <w:tcPr>
            <w:tcW w:w="1427" w:type="pct"/>
            <w:tcBorders>
              <w:top w:val="nil"/>
              <w:left w:val="nil"/>
              <w:bottom w:val="nil"/>
              <w:right w:val="nil"/>
            </w:tcBorders>
            <w:shd w:val="clear" w:color="auto" w:fill="auto"/>
            <w:noWrap/>
            <w:tcMar>
              <w:top w:w="15" w:type="dxa"/>
              <w:left w:w="15" w:type="dxa"/>
              <w:bottom w:w="0" w:type="dxa"/>
              <w:right w:w="15" w:type="dxa"/>
            </w:tcMar>
            <w:vAlign w:val="bottom"/>
            <w:hideMark/>
          </w:tcPr>
          <w:p w14:paraId="220DFA31" w14:textId="77777777" w:rsidR="00543258" w:rsidRPr="00543258" w:rsidRDefault="00543258">
            <w:pPr>
              <w:jc w:val="right"/>
              <w:rPr>
                <w:rFonts w:ascii="Calibri" w:hAnsi="Calibri" w:cs="Calibri"/>
                <w:color w:val="000000"/>
                <w:sz w:val="22"/>
              </w:rPr>
            </w:pPr>
          </w:p>
        </w:tc>
        <w:tc>
          <w:tcPr>
            <w:tcW w:w="1534" w:type="pct"/>
            <w:tcBorders>
              <w:top w:val="nil"/>
              <w:left w:val="nil"/>
              <w:bottom w:val="nil"/>
              <w:right w:val="nil"/>
            </w:tcBorders>
            <w:shd w:val="clear" w:color="auto" w:fill="auto"/>
            <w:noWrap/>
            <w:tcMar>
              <w:top w:w="15" w:type="dxa"/>
              <w:left w:w="15" w:type="dxa"/>
              <w:bottom w:w="0" w:type="dxa"/>
              <w:right w:w="15" w:type="dxa"/>
            </w:tcMar>
            <w:vAlign w:val="bottom"/>
            <w:hideMark/>
          </w:tcPr>
          <w:p w14:paraId="0D43FB54" w14:textId="77777777" w:rsidR="00543258" w:rsidRPr="00543258" w:rsidRDefault="00543258">
            <w:pPr>
              <w:rPr>
                <w:rFonts w:ascii="Calibri" w:hAnsi="Calibri" w:cs="Calibri"/>
                <w:sz w:val="22"/>
              </w:rPr>
            </w:pPr>
          </w:p>
        </w:tc>
        <w:tc>
          <w:tcPr>
            <w:tcW w:w="943" w:type="pct"/>
            <w:tcBorders>
              <w:top w:val="nil"/>
              <w:left w:val="nil"/>
              <w:bottom w:val="nil"/>
              <w:right w:val="nil"/>
            </w:tcBorders>
            <w:shd w:val="clear" w:color="auto" w:fill="auto"/>
            <w:noWrap/>
            <w:tcMar>
              <w:top w:w="15" w:type="dxa"/>
              <w:left w:w="15" w:type="dxa"/>
              <w:bottom w:w="0" w:type="dxa"/>
              <w:right w:w="15" w:type="dxa"/>
            </w:tcMar>
            <w:vAlign w:val="center"/>
            <w:hideMark/>
          </w:tcPr>
          <w:p w14:paraId="040D6A9C" w14:textId="77777777" w:rsidR="00543258" w:rsidRPr="00543258" w:rsidRDefault="00543258">
            <w:pPr>
              <w:rPr>
                <w:rFonts w:ascii="Calibri" w:hAnsi="Calibri" w:cs="Calibri"/>
                <w:sz w:val="22"/>
              </w:rPr>
            </w:pPr>
          </w:p>
        </w:tc>
        <w:tc>
          <w:tcPr>
            <w:tcW w:w="500" w:type="pct"/>
            <w:tcBorders>
              <w:top w:val="nil"/>
              <w:left w:val="nil"/>
              <w:bottom w:val="nil"/>
              <w:right w:val="nil"/>
            </w:tcBorders>
            <w:shd w:val="clear" w:color="auto" w:fill="auto"/>
            <w:noWrap/>
            <w:tcMar>
              <w:top w:w="15" w:type="dxa"/>
              <w:left w:w="15" w:type="dxa"/>
              <w:bottom w:w="0" w:type="dxa"/>
              <w:right w:w="15" w:type="dxa"/>
            </w:tcMar>
            <w:vAlign w:val="center"/>
            <w:hideMark/>
          </w:tcPr>
          <w:p w14:paraId="11BF92C7" w14:textId="77777777" w:rsidR="00543258" w:rsidRPr="00543258" w:rsidRDefault="00543258">
            <w:pPr>
              <w:jc w:val="center"/>
              <w:rPr>
                <w:rFonts w:ascii="Calibri" w:hAnsi="Calibri" w:cs="Calibri"/>
                <w:sz w:val="22"/>
              </w:rPr>
            </w:pPr>
          </w:p>
        </w:tc>
        <w:tc>
          <w:tcPr>
            <w:tcW w:w="596" w:type="pct"/>
            <w:tcBorders>
              <w:top w:val="nil"/>
              <w:left w:val="nil"/>
              <w:bottom w:val="nil"/>
              <w:right w:val="nil"/>
            </w:tcBorders>
            <w:shd w:val="clear" w:color="auto" w:fill="auto"/>
            <w:noWrap/>
            <w:tcMar>
              <w:top w:w="15" w:type="dxa"/>
              <w:left w:w="15" w:type="dxa"/>
              <w:bottom w:w="0" w:type="dxa"/>
              <w:right w:w="15" w:type="dxa"/>
            </w:tcMar>
            <w:vAlign w:val="center"/>
            <w:hideMark/>
          </w:tcPr>
          <w:p w14:paraId="7D6EA74B" w14:textId="77777777" w:rsidR="00543258" w:rsidRPr="00543258" w:rsidRDefault="00543258">
            <w:pPr>
              <w:jc w:val="center"/>
              <w:rPr>
                <w:rFonts w:ascii="Calibri" w:hAnsi="Calibri" w:cs="Calibri"/>
                <w:sz w:val="22"/>
              </w:rPr>
            </w:pPr>
          </w:p>
        </w:tc>
      </w:tr>
      <w:tr w:rsidR="00543258" w:rsidRPr="00543258" w14:paraId="3163272F" w14:textId="77777777" w:rsidTr="00543258">
        <w:trPr>
          <w:trHeight w:val="285"/>
        </w:trPr>
        <w:tc>
          <w:tcPr>
            <w:tcW w:w="1427" w:type="pct"/>
            <w:tcBorders>
              <w:top w:val="nil"/>
              <w:left w:val="nil"/>
              <w:bottom w:val="nil"/>
              <w:right w:val="nil"/>
            </w:tcBorders>
            <w:shd w:val="clear" w:color="auto" w:fill="auto"/>
            <w:noWrap/>
            <w:tcMar>
              <w:top w:w="15" w:type="dxa"/>
              <w:left w:w="15" w:type="dxa"/>
              <w:bottom w:w="0" w:type="dxa"/>
              <w:right w:w="15" w:type="dxa"/>
            </w:tcMar>
            <w:vAlign w:val="bottom"/>
            <w:hideMark/>
          </w:tcPr>
          <w:p w14:paraId="5120C138" w14:textId="77777777" w:rsidR="00543258" w:rsidRPr="00543258" w:rsidRDefault="00543258">
            <w:pPr>
              <w:rPr>
                <w:rFonts w:ascii="Calibri" w:hAnsi="Calibri" w:cs="Calibri"/>
                <w:sz w:val="22"/>
              </w:rPr>
            </w:pPr>
          </w:p>
        </w:tc>
        <w:tc>
          <w:tcPr>
            <w:tcW w:w="1534" w:type="pct"/>
            <w:tcBorders>
              <w:top w:val="nil"/>
              <w:left w:val="nil"/>
              <w:bottom w:val="nil"/>
              <w:right w:val="nil"/>
            </w:tcBorders>
            <w:shd w:val="clear" w:color="auto" w:fill="auto"/>
            <w:noWrap/>
            <w:tcMar>
              <w:top w:w="15" w:type="dxa"/>
              <w:left w:w="15" w:type="dxa"/>
              <w:bottom w:w="0" w:type="dxa"/>
              <w:right w:w="15" w:type="dxa"/>
            </w:tcMar>
            <w:vAlign w:val="bottom"/>
            <w:hideMark/>
          </w:tcPr>
          <w:p w14:paraId="70A1521D" w14:textId="77777777" w:rsidR="00543258" w:rsidRPr="00543258" w:rsidRDefault="00543258">
            <w:pPr>
              <w:rPr>
                <w:rFonts w:ascii="Calibri" w:hAnsi="Calibri" w:cs="Calibri"/>
                <w:sz w:val="22"/>
              </w:rPr>
            </w:pPr>
          </w:p>
        </w:tc>
        <w:tc>
          <w:tcPr>
            <w:tcW w:w="943" w:type="pct"/>
            <w:tcBorders>
              <w:top w:val="nil"/>
              <w:left w:val="nil"/>
              <w:bottom w:val="nil"/>
              <w:right w:val="nil"/>
            </w:tcBorders>
            <w:shd w:val="clear" w:color="auto" w:fill="auto"/>
            <w:noWrap/>
            <w:tcMar>
              <w:top w:w="15" w:type="dxa"/>
              <w:left w:w="15" w:type="dxa"/>
              <w:bottom w:w="0" w:type="dxa"/>
              <w:right w:w="15" w:type="dxa"/>
            </w:tcMar>
            <w:vAlign w:val="center"/>
            <w:hideMark/>
          </w:tcPr>
          <w:p w14:paraId="77D81B64" w14:textId="77777777" w:rsidR="00543258" w:rsidRPr="00543258" w:rsidRDefault="00543258">
            <w:pPr>
              <w:rPr>
                <w:rFonts w:ascii="Calibri" w:hAnsi="Calibri" w:cs="Calibri"/>
                <w:sz w:val="22"/>
              </w:rPr>
            </w:pPr>
          </w:p>
        </w:tc>
        <w:tc>
          <w:tcPr>
            <w:tcW w:w="500" w:type="pct"/>
            <w:tcBorders>
              <w:top w:val="nil"/>
              <w:left w:val="nil"/>
              <w:bottom w:val="nil"/>
              <w:right w:val="nil"/>
            </w:tcBorders>
            <w:shd w:val="clear" w:color="auto" w:fill="auto"/>
            <w:noWrap/>
            <w:tcMar>
              <w:top w:w="15" w:type="dxa"/>
              <w:left w:w="15" w:type="dxa"/>
              <w:bottom w:w="0" w:type="dxa"/>
              <w:right w:w="15" w:type="dxa"/>
            </w:tcMar>
            <w:vAlign w:val="center"/>
            <w:hideMark/>
          </w:tcPr>
          <w:p w14:paraId="389FCB15" w14:textId="77777777" w:rsidR="00543258" w:rsidRPr="00543258" w:rsidRDefault="00543258">
            <w:pPr>
              <w:jc w:val="center"/>
              <w:rPr>
                <w:rFonts w:ascii="Calibri" w:hAnsi="Calibri" w:cs="Calibri"/>
                <w:sz w:val="22"/>
              </w:rPr>
            </w:pPr>
          </w:p>
        </w:tc>
        <w:tc>
          <w:tcPr>
            <w:tcW w:w="596" w:type="pct"/>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653EB2ED"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w:t>
            </w:r>
          </w:p>
        </w:tc>
      </w:tr>
      <w:tr w:rsidR="00543258" w:rsidRPr="00543258" w14:paraId="3FB538FC" w14:textId="77777777" w:rsidTr="00543258">
        <w:trPr>
          <w:trHeight w:val="270"/>
        </w:trPr>
        <w:tc>
          <w:tcPr>
            <w:tcW w:w="1427" w:type="pct"/>
            <w:tcBorders>
              <w:top w:val="nil"/>
              <w:left w:val="nil"/>
              <w:bottom w:val="nil"/>
              <w:right w:val="nil"/>
            </w:tcBorders>
            <w:shd w:val="clear" w:color="auto" w:fill="auto"/>
            <w:noWrap/>
            <w:tcMar>
              <w:top w:w="15" w:type="dxa"/>
              <w:left w:w="15" w:type="dxa"/>
              <w:bottom w:w="0" w:type="dxa"/>
              <w:right w:w="15" w:type="dxa"/>
            </w:tcMar>
            <w:vAlign w:val="bottom"/>
            <w:hideMark/>
          </w:tcPr>
          <w:p w14:paraId="43E2FDEE" w14:textId="77777777" w:rsidR="00543258" w:rsidRPr="00543258" w:rsidRDefault="00543258">
            <w:pPr>
              <w:jc w:val="center"/>
              <w:rPr>
                <w:rFonts w:ascii="Calibri" w:hAnsi="Calibri" w:cs="Calibri"/>
                <w:color w:val="000000"/>
                <w:sz w:val="22"/>
              </w:rPr>
            </w:pPr>
          </w:p>
        </w:tc>
        <w:tc>
          <w:tcPr>
            <w:tcW w:w="1534" w:type="pct"/>
            <w:tcBorders>
              <w:top w:val="nil"/>
              <w:left w:val="nil"/>
              <w:bottom w:val="nil"/>
              <w:right w:val="nil"/>
            </w:tcBorders>
            <w:shd w:val="clear" w:color="auto" w:fill="auto"/>
            <w:noWrap/>
            <w:tcMar>
              <w:top w:w="15" w:type="dxa"/>
              <w:left w:w="15" w:type="dxa"/>
              <w:bottom w:w="0" w:type="dxa"/>
              <w:right w:w="15" w:type="dxa"/>
            </w:tcMar>
            <w:vAlign w:val="bottom"/>
            <w:hideMark/>
          </w:tcPr>
          <w:p w14:paraId="763474B7" w14:textId="77777777" w:rsidR="00543258" w:rsidRPr="00543258" w:rsidRDefault="00543258">
            <w:pPr>
              <w:rPr>
                <w:rFonts w:ascii="Calibri" w:hAnsi="Calibri" w:cs="Calibri"/>
                <w:sz w:val="22"/>
              </w:rPr>
            </w:pPr>
          </w:p>
        </w:tc>
        <w:tc>
          <w:tcPr>
            <w:tcW w:w="943" w:type="pct"/>
            <w:tcBorders>
              <w:top w:val="nil"/>
              <w:left w:val="nil"/>
              <w:bottom w:val="nil"/>
              <w:right w:val="nil"/>
            </w:tcBorders>
            <w:shd w:val="clear" w:color="auto" w:fill="auto"/>
            <w:noWrap/>
            <w:tcMar>
              <w:top w:w="15" w:type="dxa"/>
              <w:left w:w="15" w:type="dxa"/>
              <w:bottom w:w="0" w:type="dxa"/>
              <w:right w:w="15" w:type="dxa"/>
            </w:tcMar>
            <w:vAlign w:val="bottom"/>
            <w:hideMark/>
          </w:tcPr>
          <w:p w14:paraId="556E87D7" w14:textId="77777777" w:rsidR="00543258" w:rsidRPr="00543258" w:rsidRDefault="00543258">
            <w:pPr>
              <w:rPr>
                <w:rFonts w:ascii="Calibri" w:hAnsi="Calibri" w:cs="Calibri"/>
                <w:sz w:val="22"/>
              </w:rPr>
            </w:pPr>
          </w:p>
        </w:tc>
        <w:tc>
          <w:tcPr>
            <w:tcW w:w="500" w:type="pct"/>
            <w:tcBorders>
              <w:top w:val="nil"/>
              <w:left w:val="nil"/>
              <w:bottom w:val="nil"/>
              <w:right w:val="nil"/>
            </w:tcBorders>
            <w:shd w:val="clear" w:color="auto" w:fill="auto"/>
            <w:noWrap/>
            <w:tcMar>
              <w:top w:w="15" w:type="dxa"/>
              <w:left w:w="15" w:type="dxa"/>
              <w:bottom w:w="0" w:type="dxa"/>
              <w:right w:w="15" w:type="dxa"/>
            </w:tcMar>
            <w:vAlign w:val="bottom"/>
            <w:hideMark/>
          </w:tcPr>
          <w:p w14:paraId="0C5E2A96" w14:textId="77777777" w:rsidR="00543258" w:rsidRPr="00543258" w:rsidRDefault="00543258">
            <w:pPr>
              <w:rPr>
                <w:rFonts w:ascii="Calibri" w:hAnsi="Calibri" w:cs="Calibri"/>
                <w:sz w:val="22"/>
              </w:rPr>
            </w:pPr>
          </w:p>
        </w:tc>
        <w:tc>
          <w:tcPr>
            <w:tcW w:w="596" w:type="pct"/>
            <w:tcBorders>
              <w:top w:val="nil"/>
              <w:left w:val="nil"/>
              <w:bottom w:val="nil"/>
              <w:right w:val="nil"/>
            </w:tcBorders>
            <w:shd w:val="clear" w:color="auto" w:fill="auto"/>
            <w:noWrap/>
            <w:tcMar>
              <w:top w:w="15" w:type="dxa"/>
              <w:left w:w="15" w:type="dxa"/>
              <w:bottom w:w="0" w:type="dxa"/>
              <w:right w:w="15" w:type="dxa"/>
            </w:tcMar>
            <w:vAlign w:val="bottom"/>
            <w:hideMark/>
          </w:tcPr>
          <w:p w14:paraId="13946A0D" w14:textId="77777777" w:rsidR="00543258" w:rsidRPr="00543258" w:rsidRDefault="00543258">
            <w:pPr>
              <w:rPr>
                <w:rFonts w:ascii="Calibri" w:hAnsi="Calibri" w:cs="Calibri"/>
                <w:sz w:val="22"/>
              </w:rPr>
            </w:pPr>
          </w:p>
        </w:tc>
      </w:tr>
      <w:tr w:rsidR="00543258" w:rsidRPr="00543258" w14:paraId="14686B6E" w14:textId="77777777" w:rsidTr="00543258">
        <w:trPr>
          <w:trHeight w:val="270"/>
        </w:trPr>
        <w:tc>
          <w:tcPr>
            <w:tcW w:w="5000" w:type="pct"/>
            <w:gridSpan w:val="5"/>
            <w:tcBorders>
              <w:top w:val="nil"/>
              <w:left w:val="nil"/>
              <w:bottom w:val="nil"/>
              <w:right w:val="nil"/>
            </w:tcBorders>
            <w:shd w:val="clear" w:color="auto" w:fill="auto"/>
            <w:noWrap/>
            <w:tcMar>
              <w:top w:w="15" w:type="dxa"/>
              <w:left w:w="15" w:type="dxa"/>
              <w:bottom w:w="0" w:type="dxa"/>
              <w:right w:w="15" w:type="dxa"/>
            </w:tcMar>
            <w:vAlign w:val="bottom"/>
            <w:hideMark/>
          </w:tcPr>
          <w:p w14:paraId="2657E13B"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Maintenance courante des équipements</w:t>
            </w:r>
          </w:p>
        </w:tc>
      </w:tr>
      <w:tr w:rsidR="00543258" w:rsidRPr="00543258" w14:paraId="50E832AD" w14:textId="77777777" w:rsidTr="00543258">
        <w:trPr>
          <w:trHeight w:val="270"/>
        </w:trPr>
        <w:tc>
          <w:tcPr>
            <w:tcW w:w="1427"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4EE0A05" w14:textId="77777777" w:rsidR="00543258" w:rsidRPr="00543258" w:rsidRDefault="00543258">
            <w:pPr>
              <w:jc w:val="left"/>
              <w:rPr>
                <w:rFonts w:ascii="Calibri" w:hAnsi="Calibri" w:cs="Calibri"/>
                <w:color w:val="000000"/>
                <w:sz w:val="22"/>
              </w:rPr>
            </w:pPr>
            <w:r w:rsidRPr="00543258">
              <w:rPr>
                <w:rFonts w:ascii="Calibri" w:hAnsi="Calibri" w:cs="Calibri"/>
                <w:color w:val="000000"/>
                <w:sz w:val="22"/>
              </w:rPr>
              <w:t>Habitation</w:t>
            </w:r>
          </w:p>
        </w:tc>
        <w:tc>
          <w:tcPr>
            <w:tcW w:w="1534"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B0317FD" w14:textId="77777777" w:rsidR="00543258" w:rsidRPr="00543258" w:rsidRDefault="00543258">
            <w:pPr>
              <w:rPr>
                <w:rFonts w:ascii="Calibri" w:hAnsi="Calibri" w:cs="Calibri"/>
                <w:color w:val="000000"/>
                <w:sz w:val="22"/>
              </w:rPr>
            </w:pPr>
            <w:r w:rsidRPr="00543258">
              <w:rPr>
                <w:rFonts w:ascii="Calibri" w:hAnsi="Calibri" w:cs="Calibri"/>
                <w:color w:val="000000"/>
                <w:sz w:val="22"/>
              </w:rPr>
              <w:t>3 à 6 € HT/m²</w:t>
            </w:r>
          </w:p>
        </w:tc>
        <w:tc>
          <w:tcPr>
            <w:tcW w:w="943"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0BC2B44"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HT/m²</w:t>
            </w:r>
          </w:p>
        </w:tc>
        <w:tc>
          <w:tcPr>
            <w:tcW w:w="500"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DD487D3"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m²</w:t>
            </w:r>
          </w:p>
        </w:tc>
        <w:tc>
          <w:tcPr>
            <w:tcW w:w="596"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D6B855D" w14:textId="77777777" w:rsidR="00543258" w:rsidRPr="00543258" w:rsidRDefault="00543258">
            <w:pPr>
              <w:jc w:val="right"/>
              <w:rPr>
                <w:rFonts w:ascii="Calibri" w:hAnsi="Calibri" w:cs="Calibri"/>
                <w:color w:val="000000"/>
                <w:sz w:val="22"/>
              </w:rPr>
            </w:pPr>
            <w:r w:rsidRPr="00543258">
              <w:rPr>
                <w:rFonts w:ascii="Calibri" w:hAnsi="Calibri" w:cs="Calibri"/>
                <w:color w:val="000000"/>
                <w:sz w:val="22"/>
              </w:rPr>
              <w:t>0 € HT</w:t>
            </w:r>
          </w:p>
        </w:tc>
      </w:tr>
      <w:tr w:rsidR="00543258" w:rsidRPr="00543258" w14:paraId="47239DBF" w14:textId="77777777" w:rsidTr="00543258">
        <w:trPr>
          <w:trHeight w:val="270"/>
        </w:trPr>
        <w:tc>
          <w:tcPr>
            <w:tcW w:w="1427"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6ECF448" w14:textId="77777777" w:rsidR="00543258" w:rsidRPr="00543258" w:rsidRDefault="00543258">
            <w:pPr>
              <w:jc w:val="left"/>
              <w:rPr>
                <w:rFonts w:ascii="Calibri" w:hAnsi="Calibri" w:cs="Calibri"/>
                <w:color w:val="000000"/>
                <w:sz w:val="22"/>
              </w:rPr>
            </w:pPr>
            <w:r w:rsidRPr="00543258">
              <w:rPr>
                <w:rFonts w:ascii="Calibri" w:hAnsi="Calibri" w:cs="Calibri"/>
                <w:color w:val="000000"/>
                <w:sz w:val="22"/>
              </w:rPr>
              <w:t>Bureau</w:t>
            </w:r>
          </w:p>
        </w:tc>
        <w:tc>
          <w:tcPr>
            <w:tcW w:w="153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B645B66" w14:textId="77777777" w:rsidR="00543258" w:rsidRPr="00543258" w:rsidRDefault="00543258">
            <w:pPr>
              <w:rPr>
                <w:rFonts w:ascii="Calibri" w:hAnsi="Calibri" w:cs="Calibri"/>
                <w:color w:val="000000"/>
                <w:sz w:val="22"/>
              </w:rPr>
            </w:pPr>
            <w:r w:rsidRPr="00543258">
              <w:rPr>
                <w:rFonts w:ascii="Calibri" w:hAnsi="Calibri" w:cs="Calibri"/>
                <w:color w:val="000000"/>
                <w:sz w:val="22"/>
              </w:rPr>
              <w:t>8 à 15 € HT/m²</w:t>
            </w:r>
          </w:p>
        </w:tc>
        <w:tc>
          <w:tcPr>
            <w:tcW w:w="94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41351F6"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HT/m²</w:t>
            </w:r>
          </w:p>
        </w:tc>
        <w:tc>
          <w:tcPr>
            <w:tcW w:w="50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43C3897"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m²</w:t>
            </w:r>
          </w:p>
        </w:tc>
        <w:tc>
          <w:tcPr>
            <w:tcW w:w="59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553B3C1" w14:textId="77777777" w:rsidR="00543258" w:rsidRPr="00543258" w:rsidRDefault="00543258">
            <w:pPr>
              <w:jc w:val="right"/>
              <w:rPr>
                <w:rFonts w:ascii="Calibri" w:hAnsi="Calibri" w:cs="Calibri"/>
                <w:color w:val="000000"/>
                <w:sz w:val="22"/>
              </w:rPr>
            </w:pPr>
            <w:r w:rsidRPr="00543258">
              <w:rPr>
                <w:rFonts w:ascii="Calibri" w:hAnsi="Calibri" w:cs="Calibri"/>
                <w:color w:val="000000"/>
                <w:sz w:val="22"/>
              </w:rPr>
              <w:t>0 € HT</w:t>
            </w:r>
          </w:p>
        </w:tc>
      </w:tr>
      <w:tr w:rsidR="00543258" w:rsidRPr="00543258" w14:paraId="171B1E6C" w14:textId="77777777" w:rsidTr="00543258">
        <w:trPr>
          <w:trHeight w:val="270"/>
        </w:trPr>
        <w:tc>
          <w:tcPr>
            <w:tcW w:w="1427"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C678FCA" w14:textId="77777777" w:rsidR="00543258" w:rsidRPr="00543258" w:rsidRDefault="00543258">
            <w:pPr>
              <w:jc w:val="left"/>
              <w:rPr>
                <w:rFonts w:ascii="Calibri" w:hAnsi="Calibri" w:cs="Calibri"/>
                <w:color w:val="000000"/>
                <w:sz w:val="22"/>
              </w:rPr>
            </w:pPr>
            <w:r w:rsidRPr="00543258">
              <w:rPr>
                <w:rFonts w:ascii="Calibri" w:hAnsi="Calibri" w:cs="Calibri"/>
                <w:color w:val="000000"/>
                <w:sz w:val="22"/>
              </w:rPr>
              <w:t>Enseignement</w:t>
            </w:r>
          </w:p>
        </w:tc>
        <w:tc>
          <w:tcPr>
            <w:tcW w:w="153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C040555" w14:textId="77777777" w:rsidR="00543258" w:rsidRPr="00543258" w:rsidRDefault="00543258">
            <w:pPr>
              <w:rPr>
                <w:rFonts w:ascii="Calibri" w:hAnsi="Calibri" w:cs="Calibri"/>
                <w:color w:val="000000"/>
                <w:sz w:val="22"/>
              </w:rPr>
            </w:pPr>
            <w:r w:rsidRPr="00543258">
              <w:rPr>
                <w:rFonts w:ascii="Calibri" w:hAnsi="Calibri" w:cs="Calibri"/>
                <w:color w:val="000000"/>
                <w:sz w:val="22"/>
              </w:rPr>
              <w:t>5 à 10 € HT/m²</w:t>
            </w:r>
          </w:p>
        </w:tc>
        <w:tc>
          <w:tcPr>
            <w:tcW w:w="94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14D7C9F"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HT/m²</w:t>
            </w:r>
          </w:p>
        </w:tc>
        <w:tc>
          <w:tcPr>
            <w:tcW w:w="50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4B2CB95"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m²</w:t>
            </w:r>
          </w:p>
        </w:tc>
        <w:tc>
          <w:tcPr>
            <w:tcW w:w="59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A38FBA8" w14:textId="77777777" w:rsidR="00543258" w:rsidRPr="00543258" w:rsidRDefault="00543258">
            <w:pPr>
              <w:jc w:val="right"/>
              <w:rPr>
                <w:rFonts w:ascii="Calibri" w:hAnsi="Calibri" w:cs="Calibri"/>
                <w:color w:val="000000"/>
                <w:sz w:val="22"/>
              </w:rPr>
            </w:pPr>
            <w:r w:rsidRPr="00543258">
              <w:rPr>
                <w:rFonts w:ascii="Calibri" w:hAnsi="Calibri" w:cs="Calibri"/>
                <w:color w:val="000000"/>
                <w:sz w:val="22"/>
              </w:rPr>
              <w:t>0 € HT</w:t>
            </w:r>
          </w:p>
        </w:tc>
      </w:tr>
      <w:tr w:rsidR="00543258" w:rsidRPr="00543258" w14:paraId="3DBC8AAE" w14:textId="77777777" w:rsidTr="00543258">
        <w:trPr>
          <w:trHeight w:val="270"/>
        </w:trPr>
        <w:tc>
          <w:tcPr>
            <w:tcW w:w="1427"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66AC62B" w14:textId="77777777" w:rsidR="00543258" w:rsidRPr="00543258" w:rsidRDefault="00543258">
            <w:pPr>
              <w:jc w:val="left"/>
              <w:rPr>
                <w:rFonts w:ascii="Calibri" w:hAnsi="Calibri" w:cs="Calibri"/>
                <w:color w:val="000000"/>
                <w:sz w:val="22"/>
              </w:rPr>
            </w:pPr>
            <w:r w:rsidRPr="00543258">
              <w:rPr>
                <w:rFonts w:ascii="Calibri" w:hAnsi="Calibri" w:cs="Calibri"/>
                <w:color w:val="000000"/>
                <w:sz w:val="22"/>
              </w:rPr>
              <w:t>Santé</w:t>
            </w:r>
          </w:p>
        </w:tc>
        <w:tc>
          <w:tcPr>
            <w:tcW w:w="153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9410430" w14:textId="77777777" w:rsidR="00543258" w:rsidRPr="00543258" w:rsidRDefault="00543258">
            <w:pPr>
              <w:rPr>
                <w:rFonts w:ascii="Calibri" w:hAnsi="Calibri" w:cs="Calibri"/>
                <w:color w:val="000000"/>
                <w:sz w:val="22"/>
              </w:rPr>
            </w:pPr>
            <w:r w:rsidRPr="00543258">
              <w:rPr>
                <w:rFonts w:ascii="Calibri" w:hAnsi="Calibri" w:cs="Calibri"/>
                <w:color w:val="000000"/>
                <w:sz w:val="22"/>
              </w:rPr>
              <w:t xml:space="preserve">10 à 30 € HT/m² </w:t>
            </w:r>
          </w:p>
        </w:tc>
        <w:tc>
          <w:tcPr>
            <w:tcW w:w="94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E4A717D"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HT/m²</w:t>
            </w:r>
          </w:p>
        </w:tc>
        <w:tc>
          <w:tcPr>
            <w:tcW w:w="50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8F0B042"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m²</w:t>
            </w:r>
          </w:p>
        </w:tc>
        <w:tc>
          <w:tcPr>
            <w:tcW w:w="59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4A6CABC" w14:textId="77777777" w:rsidR="00543258" w:rsidRPr="00543258" w:rsidRDefault="00543258">
            <w:pPr>
              <w:jc w:val="right"/>
              <w:rPr>
                <w:rFonts w:ascii="Calibri" w:hAnsi="Calibri" w:cs="Calibri"/>
                <w:color w:val="000000"/>
                <w:sz w:val="22"/>
              </w:rPr>
            </w:pPr>
            <w:r w:rsidRPr="00543258">
              <w:rPr>
                <w:rFonts w:ascii="Calibri" w:hAnsi="Calibri" w:cs="Calibri"/>
                <w:color w:val="000000"/>
                <w:sz w:val="22"/>
              </w:rPr>
              <w:t>0 € HT</w:t>
            </w:r>
          </w:p>
        </w:tc>
      </w:tr>
      <w:tr w:rsidR="00543258" w:rsidRPr="00543258" w14:paraId="6A62AADE" w14:textId="77777777" w:rsidTr="00543258">
        <w:trPr>
          <w:trHeight w:val="285"/>
        </w:trPr>
        <w:tc>
          <w:tcPr>
            <w:tcW w:w="1427" w:type="pct"/>
            <w:tcBorders>
              <w:top w:val="nil"/>
              <w:left w:val="nil"/>
              <w:bottom w:val="nil"/>
              <w:right w:val="nil"/>
            </w:tcBorders>
            <w:shd w:val="clear" w:color="auto" w:fill="auto"/>
            <w:noWrap/>
            <w:tcMar>
              <w:top w:w="15" w:type="dxa"/>
              <w:left w:w="15" w:type="dxa"/>
              <w:bottom w:w="0" w:type="dxa"/>
              <w:right w:w="15" w:type="dxa"/>
            </w:tcMar>
            <w:vAlign w:val="bottom"/>
            <w:hideMark/>
          </w:tcPr>
          <w:p w14:paraId="0520FCC5" w14:textId="77777777" w:rsidR="00543258" w:rsidRPr="00543258" w:rsidRDefault="00543258">
            <w:pPr>
              <w:jc w:val="right"/>
              <w:rPr>
                <w:rFonts w:ascii="Calibri" w:hAnsi="Calibri" w:cs="Calibri"/>
                <w:color w:val="000000"/>
                <w:sz w:val="22"/>
              </w:rPr>
            </w:pPr>
          </w:p>
        </w:tc>
        <w:tc>
          <w:tcPr>
            <w:tcW w:w="1534" w:type="pct"/>
            <w:tcBorders>
              <w:top w:val="nil"/>
              <w:left w:val="nil"/>
              <w:bottom w:val="nil"/>
              <w:right w:val="nil"/>
            </w:tcBorders>
            <w:shd w:val="clear" w:color="auto" w:fill="auto"/>
            <w:noWrap/>
            <w:tcMar>
              <w:top w:w="15" w:type="dxa"/>
              <w:left w:w="15" w:type="dxa"/>
              <w:bottom w:w="0" w:type="dxa"/>
              <w:right w:w="15" w:type="dxa"/>
            </w:tcMar>
            <w:vAlign w:val="bottom"/>
            <w:hideMark/>
          </w:tcPr>
          <w:p w14:paraId="5D8DD6F3" w14:textId="77777777" w:rsidR="00543258" w:rsidRPr="00543258" w:rsidRDefault="00543258">
            <w:pPr>
              <w:rPr>
                <w:rFonts w:ascii="Calibri" w:hAnsi="Calibri" w:cs="Calibri"/>
                <w:sz w:val="22"/>
              </w:rPr>
            </w:pPr>
          </w:p>
        </w:tc>
        <w:tc>
          <w:tcPr>
            <w:tcW w:w="943" w:type="pct"/>
            <w:tcBorders>
              <w:top w:val="nil"/>
              <w:left w:val="nil"/>
              <w:bottom w:val="nil"/>
              <w:right w:val="nil"/>
            </w:tcBorders>
            <w:shd w:val="clear" w:color="auto" w:fill="auto"/>
            <w:noWrap/>
            <w:tcMar>
              <w:top w:w="15" w:type="dxa"/>
              <w:left w:w="15" w:type="dxa"/>
              <w:bottom w:w="0" w:type="dxa"/>
              <w:right w:w="15" w:type="dxa"/>
            </w:tcMar>
            <w:vAlign w:val="center"/>
            <w:hideMark/>
          </w:tcPr>
          <w:p w14:paraId="257C09C3" w14:textId="77777777" w:rsidR="00543258" w:rsidRPr="00543258" w:rsidRDefault="00543258">
            <w:pPr>
              <w:rPr>
                <w:rFonts w:ascii="Calibri" w:hAnsi="Calibri" w:cs="Calibri"/>
                <w:sz w:val="22"/>
              </w:rPr>
            </w:pPr>
          </w:p>
        </w:tc>
        <w:tc>
          <w:tcPr>
            <w:tcW w:w="500" w:type="pct"/>
            <w:tcBorders>
              <w:top w:val="nil"/>
              <w:left w:val="nil"/>
              <w:bottom w:val="nil"/>
              <w:right w:val="nil"/>
            </w:tcBorders>
            <w:shd w:val="clear" w:color="auto" w:fill="auto"/>
            <w:noWrap/>
            <w:tcMar>
              <w:top w:w="15" w:type="dxa"/>
              <w:left w:w="15" w:type="dxa"/>
              <w:bottom w:w="0" w:type="dxa"/>
              <w:right w:w="15" w:type="dxa"/>
            </w:tcMar>
            <w:vAlign w:val="center"/>
            <w:hideMark/>
          </w:tcPr>
          <w:p w14:paraId="228F3D62" w14:textId="77777777" w:rsidR="00543258" w:rsidRPr="00543258" w:rsidRDefault="00543258">
            <w:pPr>
              <w:jc w:val="center"/>
              <w:rPr>
                <w:rFonts w:ascii="Calibri" w:hAnsi="Calibri" w:cs="Calibri"/>
                <w:sz w:val="22"/>
              </w:rPr>
            </w:pPr>
          </w:p>
        </w:tc>
        <w:tc>
          <w:tcPr>
            <w:tcW w:w="596" w:type="pct"/>
            <w:tcBorders>
              <w:top w:val="nil"/>
              <w:left w:val="nil"/>
              <w:bottom w:val="nil"/>
              <w:right w:val="nil"/>
            </w:tcBorders>
            <w:shd w:val="clear" w:color="auto" w:fill="auto"/>
            <w:noWrap/>
            <w:tcMar>
              <w:top w:w="15" w:type="dxa"/>
              <w:left w:w="15" w:type="dxa"/>
              <w:bottom w:w="0" w:type="dxa"/>
              <w:right w:w="15" w:type="dxa"/>
            </w:tcMar>
            <w:vAlign w:val="center"/>
            <w:hideMark/>
          </w:tcPr>
          <w:p w14:paraId="6C328D46" w14:textId="77777777" w:rsidR="00543258" w:rsidRPr="00543258" w:rsidRDefault="00543258">
            <w:pPr>
              <w:jc w:val="center"/>
              <w:rPr>
                <w:rFonts w:ascii="Calibri" w:hAnsi="Calibri" w:cs="Calibri"/>
                <w:sz w:val="22"/>
              </w:rPr>
            </w:pPr>
          </w:p>
        </w:tc>
      </w:tr>
      <w:tr w:rsidR="00543258" w:rsidRPr="00543258" w14:paraId="53172BB4" w14:textId="77777777" w:rsidTr="00543258">
        <w:trPr>
          <w:trHeight w:val="285"/>
        </w:trPr>
        <w:tc>
          <w:tcPr>
            <w:tcW w:w="1427" w:type="pct"/>
            <w:tcBorders>
              <w:top w:val="nil"/>
              <w:left w:val="nil"/>
              <w:bottom w:val="nil"/>
              <w:right w:val="nil"/>
            </w:tcBorders>
            <w:shd w:val="clear" w:color="auto" w:fill="auto"/>
            <w:noWrap/>
            <w:tcMar>
              <w:top w:w="15" w:type="dxa"/>
              <w:left w:w="15" w:type="dxa"/>
              <w:bottom w:w="0" w:type="dxa"/>
              <w:right w:w="15" w:type="dxa"/>
            </w:tcMar>
            <w:vAlign w:val="bottom"/>
            <w:hideMark/>
          </w:tcPr>
          <w:p w14:paraId="6641EAFA" w14:textId="77777777" w:rsidR="00543258" w:rsidRPr="00543258" w:rsidRDefault="00543258">
            <w:pPr>
              <w:rPr>
                <w:rFonts w:ascii="Calibri" w:hAnsi="Calibri" w:cs="Calibri"/>
                <w:sz w:val="22"/>
              </w:rPr>
            </w:pPr>
          </w:p>
        </w:tc>
        <w:tc>
          <w:tcPr>
            <w:tcW w:w="1534" w:type="pct"/>
            <w:tcBorders>
              <w:top w:val="nil"/>
              <w:left w:val="nil"/>
              <w:bottom w:val="nil"/>
              <w:right w:val="nil"/>
            </w:tcBorders>
            <w:shd w:val="clear" w:color="auto" w:fill="auto"/>
            <w:noWrap/>
            <w:tcMar>
              <w:top w:w="15" w:type="dxa"/>
              <w:left w:w="15" w:type="dxa"/>
              <w:bottom w:w="0" w:type="dxa"/>
              <w:right w:w="15" w:type="dxa"/>
            </w:tcMar>
            <w:vAlign w:val="bottom"/>
            <w:hideMark/>
          </w:tcPr>
          <w:p w14:paraId="09E05AFB" w14:textId="77777777" w:rsidR="00543258" w:rsidRPr="00543258" w:rsidRDefault="00543258">
            <w:pPr>
              <w:rPr>
                <w:rFonts w:ascii="Calibri" w:hAnsi="Calibri" w:cs="Calibri"/>
                <w:sz w:val="22"/>
              </w:rPr>
            </w:pPr>
          </w:p>
        </w:tc>
        <w:tc>
          <w:tcPr>
            <w:tcW w:w="943" w:type="pct"/>
            <w:tcBorders>
              <w:top w:val="nil"/>
              <w:left w:val="nil"/>
              <w:bottom w:val="nil"/>
              <w:right w:val="nil"/>
            </w:tcBorders>
            <w:shd w:val="clear" w:color="auto" w:fill="auto"/>
            <w:noWrap/>
            <w:tcMar>
              <w:top w:w="15" w:type="dxa"/>
              <w:left w:w="15" w:type="dxa"/>
              <w:bottom w:w="0" w:type="dxa"/>
              <w:right w:w="15" w:type="dxa"/>
            </w:tcMar>
            <w:vAlign w:val="center"/>
            <w:hideMark/>
          </w:tcPr>
          <w:p w14:paraId="7F0F00B5" w14:textId="77777777" w:rsidR="00543258" w:rsidRPr="00543258" w:rsidRDefault="00543258">
            <w:pPr>
              <w:rPr>
                <w:rFonts w:ascii="Calibri" w:hAnsi="Calibri" w:cs="Calibri"/>
                <w:sz w:val="22"/>
              </w:rPr>
            </w:pPr>
          </w:p>
        </w:tc>
        <w:tc>
          <w:tcPr>
            <w:tcW w:w="500" w:type="pct"/>
            <w:tcBorders>
              <w:top w:val="nil"/>
              <w:left w:val="nil"/>
              <w:bottom w:val="nil"/>
              <w:right w:val="nil"/>
            </w:tcBorders>
            <w:shd w:val="clear" w:color="auto" w:fill="auto"/>
            <w:noWrap/>
            <w:tcMar>
              <w:top w:w="15" w:type="dxa"/>
              <w:left w:w="15" w:type="dxa"/>
              <w:bottom w:w="0" w:type="dxa"/>
              <w:right w:w="15" w:type="dxa"/>
            </w:tcMar>
            <w:vAlign w:val="center"/>
            <w:hideMark/>
          </w:tcPr>
          <w:p w14:paraId="7D9B226D" w14:textId="77777777" w:rsidR="00543258" w:rsidRPr="00543258" w:rsidRDefault="00543258">
            <w:pPr>
              <w:jc w:val="center"/>
              <w:rPr>
                <w:rFonts w:ascii="Calibri" w:hAnsi="Calibri" w:cs="Calibri"/>
                <w:sz w:val="22"/>
              </w:rPr>
            </w:pPr>
          </w:p>
        </w:tc>
        <w:tc>
          <w:tcPr>
            <w:tcW w:w="596" w:type="pct"/>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4384A768"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w:t>
            </w:r>
          </w:p>
        </w:tc>
      </w:tr>
      <w:tr w:rsidR="00543258" w:rsidRPr="00543258" w14:paraId="35CBF4FD" w14:textId="77777777" w:rsidTr="00543258">
        <w:trPr>
          <w:trHeight w:val="270"/>
        </w:trPr>
        <w:tc>
          <w:tcPr>
            <w:tcW w:w="1427" w:type="pct"/>
            <w:tcBorders>
              <w:top w:val="nil"/>
              <w:left w:val="nil"/>
              <w:bottom w:val="nil"/>
              <w:right w:val="nil"/>
            </w:tcBorders>
            <w:shd w:val="clear" w:color="auto" w:fill="auto"/>
            <w:noWrap/>
            <w:tcMar>
              <w:top w:w="15" w:type="dxa"/>
              <w:left w:w="15" w:type="dxa"/>
              <w:bottom w:w="0" w:type="dxa"/>
              <w:right w:w="15" w:type="dxa"/>
            </w:tcMar>
            <w:vAlign w:val="bottom"/>
            <w:hideMark/>
          </w:tcPr>
          <w:p w14:paraId="3AF479F3" w14:textId="77777777" w:rsidR="00543258" w:rsidRPr="00543258" w:rsidRDefault="00543258">
            <w:pPr>
              <w:jc w:val="center"/>
              <w:rPr>
                <w:rFonts w:ascii="Calibri" w:hAnsi="Calibri" w:cs="Calibri"/>
                <w:color w:val="000000"/>
                <w:sz w:val="22"/>
              </w:rPr>
            </w:pPr>
          </w:p>
        </w:tc>
        <w:tc>
          <w:tcPr>
            <w:tcW w:w="1534" w:type="pct"/>
            <w:tcBorders>
              <w:top w:val="nil"/>
              <w:left w:val="nil"/>
              <w:bottom w:val="nil"/>
              <w:right w:val="nil"/>
            </w:tcBorders>
            <w:shd w:val="clear" w:color="auto" w:fill="auto"/>
            <w:noWrap/>
            <w:tcMar>
              <w:top w:w="15" w:type="dxa"/>
              <w:left w:w="15" w:type="dxa"/>
              <w:bottom w:w="0" w:type="dxa"/>
              <w:right w:w="15" w:type="dxa"/>
            </w:tcMar>
            <w:vAlign w:val="bottom"/>
            <w:hideMark/>
          </w:tcPr>
          <w:p w14:paraId="4FF725C9" w14:textId="77777777" w:rsidR="00543258" w:rsidRPr="00543258" w:rsidRDefault="00543258">
            <w:pPr>
              <w:rPr>
                <w:rFonts w:ascii="Calibri" w:hAnsi="Calibri" w:cs="Calibri"/>
                <w:sz w:val="22"/>
              </w:rPr>
            </w:pPr>
          </w:p>
        </w:tc>
        <w:tc>
          <w:tcPr>
            <w:tcW w:w="943" w:type="pct"/>
            <w:tcBorders>
              <w:top w:val="nil"/>
              <w:left w:val="nil"/>
              <w:bottom w:val="nil"/>
              <w:right w:val="nil"/>
            </w:tcBorders>
            <w:shd w:val="clear" w:color="auto" w:fill="auto"/>
            <w:noWrap/>
            <w:tcMar>
              <w:top w:w="15" w:type="dxa"/>
              <w:left w:w="15" w:type="dxa"/>
              <w:bottom w:w="0" w:type="dxa"/>
              <w:right w:w="15" w:type="dxa"/>
            </w:tcMar>
            <w:vAlign w:val="bottom"/>
            <w:hideMark/>
          </w:tcPr>
          <w:p w14:paraId="577166EF" w14:textId="77777777" w:rsidR="00543258" w:rsidRPr="00543258" w:rsidRDefault="00543258">
            <w:pPr>
              <w:rPr>
                <w:rFonts w:ascii="Calibri" w:hAnsi="Calibri" w:cs="Calibri"/>
                <w:sz w:val="22"/>
              </w:rPr>
            </w:pPr>
          </w:p>
        </w:tc>
        <w:tc>
          <w:tcPr>
            <w:tcW w:w="500" w:type="pct"/>
            <w:tcBorders>
              <w:top w:val="nil"/>
              <w:left w:val="nil"/>
              <w:bottom w:val="nil"/>
              <w:right w:val="nil"/>
            </w:tcBorders>
            <w:shd w:val="clear" w:color="auto" w:fill="auto"/>
            <w:noWrap/>
            <w:tcMar>
              <w:top w:w="15" w:type="dxa"/>
              <w:left w:w="15" w:type="dxa"/>
              <w:bottom w:w="0" w:type="dxa"/>
              <w:right w:w="15" w:type="dxa"/>
            </w:tcMar>
            <w:vAlign w:val="bottom"/>
            <w:hideMark/>
          </w:tcPr>
          <w:p w14:paraId="3486D3A3" w14:textId="77777777" w:rsidR="00543258" w:rsidRPr="00543258" w:rsidRDefault="00543258">
            <w:pPr>
              <w:rPr>
                <w:rFonts w:ascii="Calibri" w:hAnsi="Calibri" w:cs="Calibri"/>
                <w:sz w:val="22"/>
              </w:rPr>
            </w:pPr>
          </w:p>
        </w:tc>
        <w:tc>
          <w:tcPr>
            <w:tcW w:w="596" w:type="pct"/>
            <w:tcBorders>
              <w:top w:val="nil"/>
              <w:left w:val="nil"/>
              <w:bottom w:val="nil"/>
              <w:right w:val="nil"/>
            </w:tcBorders>
            <w:shd w:val="clear" w:color="auto" w:fill="auto"/>
            <w:noWrap/>
            <w:tcMar>
              <w:top w:w="15" w:type="dxa"/>
              <w:left w:w="15" w:type="dxa"/>
              <w:bottom w:w="0" w:type="dxa"/>
              <w:right w:w="15" w:type="dxa"/>
            </w:tcMar>
            <w:vAlign w:val="bottom"/>
            <w:hideMark/>
          </w:tcPr>
          <w:p w14:paraId="3371F4E0" w14:textId="77777777" w:rsidR="00543258" w:rsidRPr="00543258" w:rsidRDefault="00543258">
            <w:pPr>
              <w:rPr>
                <w:rFonts w:ascii="Calibri" w:hAnsi="Calibri" w:cs="Calibri"/>
                <w:sz w:val="22"/>
              </w:rPr>
            </w:pPr>
          </w:p>
        </w:tc>
      </w:tr>
      <w:tr w:rsidR="00543258" w:rsidRPr="00543258" w14:paraId="630C5453" w14:textId="77777777" w:rsidTr="00543258">
        <w:trPr>
          <w:trHeight w:val="270"/>
        </w:trPr>
        <w:tc>
          <w:tcPr>
            <w:tcW w:w="5000" w:type="pct"/>
            <w:gridSpan w:val="5"/>
            <w:tcBorders>
              <w:top w:val="nil"/>
              <w:left w:val="nil"/>
              <w:bottom w:val="nil"/>
              <w:right w:val="nil"/>
            </w:tcBorders>
            <w:shd w:val="clear" w:color="auto" w:fill="auto"/>
            <w:noWrap/>
            <w:tcMar>
              <w:top w:w="15" w:type="dxa"/>
              <w:left w:w="15" w:type="dxa"/>
              <w:bottom w:w="0" w:type="dxa"/>
              <w:right w:w="15" w:type="dxa"/>
            </w:tcMar>
            <w:vAlign w:val="bottom"/>
            <w:hideMark/>
          </w:tcPr>
          <w:p w14:paraId="6C826FEA"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Gros entretien remplacement</w:t>
            </w:r>
          </w:p>
        </w:tc>
      </w:tr>
      <w:tr w:rsidR="00543258" w:rsidRPr="00543258" w14:paraId="63527416" w14:textId="77777777" w:rsidTr="00543258">
        <w:trPr>
          <w:trHeight w:val="270"/>
        </w:trPr>
        <w:tc>
          <w:tcPr>
            <w:tcW w:w="1427"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B0BD8C7" w14:textId="77777777" w:rsidR="00543258" w:rsidRPr="00543258" w:rsidRDefault="00543258">
            <w:pPr>
              <w:jc w:val="left"/>
              <w:rPr>
                <w:rFonts w:ascii="Calibri" w:hAnsi="Calibri" w:cs="Calibri"/>
                <w:color w:val="000000"/>
                <w:sz w:val="22"/>
              </w:rPr>
            </w:pPr>
            <w:r w:rsidRPr="00543258">
              <w:rPr>
                <w:rFonts w:ascii="Calibri" w:hAnsi="Calibri" w:cs="Calibri"/>
                <w:color w:val="000000"/>
                <w:sz w:val="22"/>
              </w:rPr>
              <w:t>Habitation</w:t>
            </w:r>
          </w:p>
        </w:tc>
        <w:tc>
          <w:tcPr>
            <w:tcW w:w="1534"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0884853" w14:textId="77777777" w:rsidR="00543258" w:rsidRPr="00543258" w:rsidRDefault="00543258">
            <w:pPr>
              <w:rPr>
                <w:rFonts w:ascii="Calibri" w:hAnsi="Calibri" w:cs="Calibri"/>
                <w:color w:val="000000"/>
                <w:sz w:val="22"/>
              </w:rPr>
            </w:pPr>
            <w:r w:rsidRPr="00543258">
              <w:rPr>
                <w:rFonts w:ascii="Calibri" w:hAnsi="Calibri" w:cs="Calibri"/>
                <w:color w:val="000000"/>
                <w:sz w:val="22"/>
              </w:rPr>
              <w:t>10 à 30 € HT/m²</w:t>
            </w:r>
          </w:p>
        </w:tc>
        <w:tc>
          <w:tcPr>
            <w:tcW w:w="943"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74B5FB5"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HT/m²</w:t>
            </w:r>
          </w:p>
        </w:tc>
        <w:tc>
          <w:tcPr>
            <w:tcW w:w="500"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1A38E81"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m²</w:t>
            </w:r>
          </w:p>
        </w:tc>
        <w:tc>
          <w:tcPr>
            <w:tcW w:w="596"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A9EA5FB" w14:textId="77777777" w:rsidR="00543258" w:rsidRPr="00543258" w:rsidRDefault="00543258">
            <w:pPr>
              <w:jc w:val="right"/>
              <w:rPr>
                <w:rFonts w:ascii="Calibri" w:hAnsi="Calibri" w:cs="Calibri"/>
                <w:color w:val="000000"/>
                <w:sz w:val="22"/>
              </w:rPr>
            </w:pPr>
            <w:r w:rsidRPr="00543258">
              <w:rPr>
                <w:rFonts w:ascii="Calibri" w:hAnsi="Calibri" w:cs="Calibri"/>
                <w:color w:val="000000"/>
                <w:sz w:val="22"/>
              </w:rPr>
              <w:t>0 € HT</w:t>
            </w:r>
          </w:p>
        </w:tc>
      </w:tr>
      <w:tr w:rsidR="00543258" w:rsidRPr="00543258" w14:paraId="15278A1C" w14:textId="77777777" w:rsidTr="00543258">
        <w:trPr>
          <w:trHeight w:val="270"/>
        </w:trPr>
        <w:tc>
          <w:tcPr>
            <w:tcW w:w="1427"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D3C4B07" w14:textId="77777777" w:rsidR="00543258" w:rsidRPr="00543258" w:rsidRDefault="00543258">
            <w:pPr>
              <w:jc w:val="left"/>
              <w:rPr>
                <w:rFonts w:ascii="Calibri" w:hAnsi="Calibri" w:cs="Calibri"/>
                <w:color w:val="000000"/>
                <w:sz w:val="22"/>
              </w:rPr>
            </w:pPr>
            <w:r w:rsidRPr="00543258">
              <w:rPr>
                <w:rFonts w:ascii="Calibri" w:hAnsi="Calibri" w:cs="Calibri"/>
                <w:color w:val="000000"/>
                <w:sz w:val="22"/>
              </w:rPr>
              <w:t>Bureau</w:t>
            </w:r>
          </w:p>
        </w:tc>
        <w:tc>
          <w:tcPr>
            <w:tcW w:w="153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D173FFB" w14:textId="77777777" w:rsidR="00543258" w:rsidRPr="00543258" w:rsidRDefault="00543258">
            <w:pPr>
              <w:rPr>
                <w:rFonts w:ascii="Calibri" w:hAnsi="Calibri" w:cs="Calibri"/>
                <w:color w:val="000000"/>
                <w:sz w:val="22"/>
              </w:rPr>
            </w:pPr>
            <w:r w:rsidRPr="00543258">
              <w:rPr>
                <w:rFonts w:ascii="Calibri" w:hAnsi="Calibri" w:cs="Calibri"/>
                <w:color w:val="000000"/>
                <w:sz w:val="22"/>
              </w:rPr>
              <w:t>8 à 15 € HT/m²</w:t>
            </w:r>
          </w:p>
        </w:tc>
        <w:tc>
          <w:tcPr>
            <w:tcW w:w="94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FFE6483"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HT/m²</w:t>
            </w:r>
          </w:p>
        </w:tc>
        <w:tc>
          <w:tcPr>
            <w:tcW w:w="50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D62D7C0"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m²</w:t>
            </w:r>
          </w:p>
        </w:tc>
        <w:tc>
          <w:tcPr>
            <w:tcW w:w="59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3FB9246" w14:textId="77777777" w:rsidR="00543258" w:rsidRPr="00543258" w:rsidRDefault="00543258">
            <w:pPr>
              <w:jc w:val="right"/>
              <w:rPr>
                <w:rFonts w:ascii="Calibri" w:hAnsi="Calibri" w:cs="Calibri"/>
                <w:color w:val="000000"/>
                <w:sz w:val="22"/>
              </w:rPr>
            </w:pPr>
            <w:r w:rsidRPr="00543258">
              <w:rPr>
                <w:rFonts w:ascii="Calibri" w:hAnsi="Calibri" w:cs="Calibri"/>
                <w:color w:val="000000"/>
                <w:sz w:val="22"/>
              </w:rPr>
              <w:t>0 € HT</w:t>
            </w:r>
          </w:p>
        </w:tc>
      </w:tr>
      <w:tr w:rsidR="00543258" w:rsidRPr="00543258" w14:paraId="47B9AC2A" w14:textId="77777777" w:rsidTr="00543258">
        <w:trPr>
          <w:trHeight w:val="270"/>
        </w:trPr>
        <w:tc>
          <w:tcPr>
            <w:tcW w:w="1427"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8E9FF42" w14:textId="77777777" w:rsidR="00543258" w:rsidRPr="00543258" w:rsidRDefault="00543258">
            <w:pPr>
              <w:jc w:val="left"/>
              <w:rPr>
                <w:rFonts w:ascii="Calibri" w:hAnsi="Calibri" w:cs="Calibri"/>
                <w:color w:val="000000"/>
                <w:sz w:val="22"/>
              </w:rPr>
            </w:pPr>
            <w:r w:rsidRPr="00543258">
              <w:rPr>
                <w:rFonts w:ascii="Calibri" w:hAnsi="Calibri" w:cs="Calibri"/>
                <w:color w:val="000000"/>
                <w:sz w:val="22"/>
              </w:rPr>
              <w:t>Enseignement</w:t>
            </w:r>
          </w:p>
        </w:tc>
        <w:tc>
          <w:tcPr>
            <w:tcW w:w="153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3F24B76" w14:textId="77777777" w:rsidR="00543258" w:rsidRPr="00543258" w:rsidRDefault="00543258">
            <w:pPr>
              <w:rPr>
                <w:rFonts w:ascii="Calibri" w:hAnsi="Calibri" w:cs="Calibri"/>
                <w:color w:val="000000"/>
                <w:sz w:val="22"/>
              </w:rPr>
            </w:pPr>
            <w:r w:rsidRPr="00543258">
              <w:rPr>
                <w:rFonts w:ascii="Calibri" w:hAnsi="Calibri" w:cs="Calibri"/>
                <w:color w:val="000000"/>
                <w:sz w:val="22"/>
              </w:rPr>
              <w:t>15 à 20 € HT/m²</w:t>
            </w:r>
          </w:p>
        </w:tc>
        <w:tc>
          <w:tcPr>
            <w:tcW w:w="94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145C874"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HT/m²</w:t>
            </w:r>
          </w:p>
        </w:tc>
        <w:tc>
          <w:tcPr>
            <w:tcW w:w="50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D27FB23"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m²</w:t>
            </w:r>
          </w:p>
        </w:tc>
        <w:tc>
          <w:tcPr>
            <w:tcW w:w="59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1DA1DE5" w14:textId="77777777" w:rsidR="00543258" w:rsidRPr="00543258" w:rsidRDefault="00543258">
            <w:pPr>
              <w:jc w:val="right"/>
              <w:rPr>
                <w:rFonts w:ascii="Calibri" w:hAnsi="Calibri" w:cs="Calibri"/>
                <w:color w:val="000000"/>
                <w:sz w:val="22"/>
              </w:rPr>
            </w:pPr>
            <w:r w:rsidRPr="00543258">
              <w:rPr>
                <w:rFonts w:ascii="Calibri" w:hAnsi="Calibri" w:cs="Calibri"/>
                <w:color w:val="000000"/>
                <w:sz w:val="22"/>
              </w:rPr>
              <w:t>0 € HT</w:t>
            </w:r>
          </w:p>
        </w:tc>
      </w:tr>
      <w:tr w:rsidR="00543258" w:rsidRPr="00543258" w14:paraId="6A27B6D9" w14:textId="77777777" w:rsidTr="00543258">
        <w:trPr>
          <w:trHeight w:val="270"/>
        </w:trPr>
        <w:tc>
          <w:tcPr>
            <w:tcW w:w="1427"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90E9628" w14:textId="77777777" w:rsidR="00543258" w:rsidRPr="00543258" w:rsidRDefault="00543258">
            <w:pPr>
              <w:jc w:val="left"/>
              <w:rPr>
                <w:rFonts w:ascii="Calibri" w:hAnsi="Calibri" w:cs="Calibri"/>
                <w:color w:val="000000"/>
                <w:sz w:val="22"/>
              </w:rPr>
            </w:pPr>
            <w:r w:rsidRPr="00543258">
              <w:rPr>
                <w:rFonts w:ascii="Calibri" w:hAnsi="Calibri" w:cs="Calibri"/>
                <w:color w:val="000000"/>
                <w:sz w:val="22"/>
              </w:rPr>
              <w:t>Santé</w:t>
            </w:r>
          </w:p>
        </w:tc>
        <w:tc>
          <w:tcPr>
            <w:tcW w:w="153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FA360A2" w14:textId="77777777" w:rsidR="00543258" w:rsidRPr="00543258" w:rsidRDefault="00543258">
            <w:pPr>
              <w:rPr>
                <w:rFonts w:ascii="Calibri" w:hAnsi="Calibri" w:cs="Calibri"/>
                <w:color w:val="000000"/>
                <w:sz w:val="22"/>
              </w:rPr>
            </w:pPr>
            <w:r w:rsidRPr="00543258">
              <w:rPr>
                <w:rFonts w:ascii="Calibri" w:hAnsi="Calibri" w:cs="Calibri"/>
                <w:color w:val="000000"/>
                <w:sz w:val="22"/>
              </w:rPr>
              <w:t xml:space="preserve">20 à 40 € HT/m² </w:t>
            </w:r>
          </w:p>
        </w:tc>
        <w:tc>
          <w:tcPr>
            <w:tcW w:w="94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9BF1A77"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HT/m²</w:t>
            </w:r>
          </w:p>
        </w:tc>
        <w:tc>
          <w:tcPr>
            <w:tcW w:w="50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3672B8E"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m²</w:t>
            </w:r>
          </w:p>
        </w:tc>
        <w:tc>
          <w:tcPr>
            <w:tcW w:w="59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7FEEF1B" w14:textId="77777777" w:rsidR="00543258" w:rsidRPr="00543258" w:rsidRDefault="00543258">
            <w:pPr>
              <w:jc w:val="right"/>
              <w:rPr>
                <w:rFonts w:ascii="Calibri" w:hAnsi="Calibri" w:cs="Calibri"/>
                <w:color w:val="000000"/>
                <w:sz w:val="22"/>
              </w:rPr>
            </w:pPr>
            <w:r w:rsidRPr="00543258">
              <w:rPr>
                <w:rFonts w:ascii="Calibri" w:hAnsi="Calibri" w:cs="Calibri"/>
                <w:color w:val="000000"/>
                <w:sz w:val="22"/>
              </w:rPr>
              <w:t>0 € HT</w:t>
            </w:r>
          </w:p>
        </w:tc>
      </w:tr>
      <w:tr w:rsidR="00543258" w:rsidRPr="00543258" w14:paraId="7C06ECBF" w14:textId="77777777" w:rsidTr="00543258">
        <w:trPr>
          <w:trHeight w:val="285"/>
        </w:trPr>
        <w:tc>
          <w:tcPr>
            <w:tcW w:w="1427" w:type="pct"/>
            <w:tcBorders>
              <w:top w:val="nil"/>
              <w:left w:val="nil"/>
              <w:bottom w:val="nil"/>
              <w:right w:val="nil"/>
            </w:tcBorders>
            <w:shd w:val="clear" w:color="auto" w:fill="auto"/>
            <w:noWrap/>
            <w:tcMar>
              <w:top w:w="15" w:type="dxa"/>
              <w:left w:w="15" w:type="dxa"/>
              <w:bottom w:w="0" w:type="dxa"/>
              <w:right w:w="15" w:type="dxa"/>
            </w:tcMar>
            <w:vAlign w:val="bottom"/>
            <w:hideMark/>
          </w:tcPr>
          <w:p w14:paraId="109E8D15" w14:textId="77777777" w:rsidR="00543258" w:rsidRPr="00543258" w:rsidRDefault="00543258">
            <w:pPr>
              <w:jc w:val="right"/>
              <w:rPr>
                <w:rFonts w:ascii="Calibri" w:hAnsi="Calibri" w:cs="Calibri"/>
                <w:color w:val="000000"/>
                <w:sz w:val="22"/>
              </w:rPr>
            </w:pPr>
          </w:p>
        </w:tc>
        <w:tc>
          <w:tcPr>
            <w:tcW w:w="1534" w:type="pct"/>
            <w:tcBorders>
              <w:top w:val="nil"/>
              <w:left w:val="nil"/>
              <w:bottom w:val="nil"/>
              <w:right w:val="nil"/>
            </w:tcBorders>
            <w:shd w:val="clear" w:color="auto" w:fill="auto"/>
            <w:noWrap/>
            <w:tcMar>
              <w:top w:w="15" w:type="dxa"/>
              <w:left w:w="15" w:type="dxa"/>
              <w:bottom w:w="0" w:type="dxa"/>
              <w:right w:w="15" w:type="dxa"/>
            </w:tcMar>
            <w:vAlign w:val="bottom"/>
            <w:hideMark/>
          </w:tcPr>
          <w:p w14:paraId="2D9727D6" w14:textId="77777777" w:rsidR="00543258" w:rsidRPr="00543258" w:rsidRDefault="00543258">
            <w:pPr>
              <w:rPr>
                <w:rFonts w:ascii="Calibri" w:hAnsi="Calibri" w:cs="Calibri"/>
                <w:sz w:val="22"/>
              </w:rPr>
            </w:pPr>
          </w:p>
        </w:tc>
        <w:tc>
          <w:tcPr>
            <w:tcW w:w="943" w:type="pct"/>
            <w:tcBorders>
              <w:top w:val="nil"/>
              <w:left w:val="nil"/>
              <w:bottom w:val="nil"/>
              <w:right w:val="nil"/>
            </w:tcBorders>
            <w:shd w:val="clear" w:color="auto" w:fill="auto"/>
            <w:noWrap/>
            <w:tcMar>
              <w:top w:w="15" w:type="dxa"/>
              <w:left w:w="15" w:type="dxa"/>
              <w:bottom w:w="0" w:type="dxa"/>
              <w:right w:w="15" w:type="dxa"/>
            </w:tcMar>
            <w:vAlign w:val="center"/>
            <w:hideMark/>
          </w:tcPr>
          <w:p w14:paraId="1AE001FB" w14:textId="77777777" w:rsidR="00543258" w:rsidRPr="00543258" w:rsidRDefault="00543258">
            <w:pPr>
              <w:rPr>
                <w:rFonts w:ascii="Calibri" w:hAnsi="Calibri" w:cs="Calibri"/>
                <w:sz w:val="22"/>
              </w:rPr>
            </w:pPr>
          </w:p>
        </w:tc>
        <w:tc>
          <w:tcPr>
            <w:tcW w:w="500" w:type="pct"/>
            <w:tcBorders>
              <w:top w:val="nil"/>
              <w:left w:val="nil"/>
              <w:bottom w:val="nil"/>
              <w:right w:val="nil"/>
            </w:tcBorders>
            <w:shd w:val="clear" w:color="auto" w:fill="auto"/>
            <w:noWrap/>
            <w:tcMar>
              <w:top w:w="15" w:type="dxa"/>
              <w:left w:w="15" w:type="dxa"/>
              <w:bottom w:w="0" w:type="dxa"/>
              <w:right w:w="15" w:type="dxa"/>
            </w:tcMar>
            <w:vAlign w:val="center"/>
            <w:hideMark/>
          </w:tcPr>
          <w:p w14:paraId="1EB8A75E" w14:textId="77777777" w:rsidR="00543258" w:rsidRPr="00543258" w:rsidRDefault="00543258">
            <w:pPr>
              <w:jc w:val="center"/>
              <w:rPr>
                <w:rFonts w:ascii="Calibri" w:hAnsi="Calibri" w:cs="Calibri"/>
                <w:sz w:val="22"/>
              </w:rPr>
            </w:pPr>
          </w:p>
        </w:tc>
        <w:tc>
          <w:tcPr>
            <w:tcW w:w="596" w:type="pct"/>
            <w:tcBorders>
              <w:top w:val="nil"/>
              <w:left w:val="nil"/>
              <w:bottom w:val="nil"/>
              <w:right w:val="nil"/>
            </w:tcBorders>
            <w:shd w:val="clear" w:color="auto" w:fill="auto"/>
            <w:noWrap/>
            <w:tcMar>
              <w:top w:w="15" w:type="dxa"/>
              <w:left w:w="15" w:type="dxa"/>
              <w:bottom w:w="0" w:type="dxa"/>
              <w:right w:w="15" w:type="dxa"/>
            </w:tcMar>
            <w:vAlign w:val="center"/>
            <w:hideMark/>
          </w:tcPr>
          <w:p w14:paraId="2CF988EE" w14:textId="77777777" w:rsidR="00543258" w:rsidRPr="00543258" w:rsidRDefault="00543258">
            <w:pPr>
              <w:jc w:val="center"/>
              <w:rPr>
                <w:rFonts w:ascii="Calibri" w:hAnsi="Calibri" w:cs="Calibri"/>
                <w:sz w:val="22"/>
              </w:rPr>
            </w:pPr>
          </w:p>
        </w:tc>
      </w:tr>
      <w:tr w:rsidR="00543258" w:rsidRPr="00543258" w14:paraId="6AFC2CB1" w14:textId="77777777" w:rsidTr="00543258">
        <w:trPr>
          <w:trHeight w:val="285"/>
        </w:trPr>
        <w:tc>
          <w:tcPr>
            <w:tcW w:w="1427" w:type="pct"/>
            <w:tcBorders>
              <w:top w:val="nil"/>
              <w:left w:val="nil"/>
              <w:bottom w:val="nil"/>
              <w:right w:val="nil"/>
            </w:tcBorders>
            <w:shd w:val="clear" w:color="auto" w:fill="auto"/>
            <w:noWrap/>
            <w:tcMar>
              <w:top w:w="15" w:type="dxa"/>
              <w:left w:w="15" w:type="dxa"/>
              <w:bottom w:w="0" w:type="dxa"/>
              <w:right w:w="15" w:type="dxa"/>
            </w:tcMar>
            <w:vAlign w:val="bottom"/>
            <w:hideMark/>
          </w:tcPr>
          <w:p w14:paraId="30B556DF" w14:textId="77777777" w:rsidR="00543258" w:rsidRPr="00543258" w:rsidRDefault="00543258">
            <w:pPr>
              <w:rPr>
                <w:rFonts w:ascii="Calibri" w:hAnsi="Calibri" w:cs="Calibri"/>
                <w:sz w:val="22"/>
              </w:rPr>
            </w:pPr>
          </w:p>
        </w:tc>
        <w:tc>
          <w:tcPr>
            <w:tcW w:w="1534" w:type="pct"/>
            <w:tcBorders>
              <w:top w:val="nil"/>
              <w:left w:val="nil"/>
              <w:bottom w:val="nil"/>
              <w:right w:val="nil"/>
            </w:tcBorders>
            <w:shd w:val="clear" w:color="auto" w:fill="auto"/>
            <w:noWrap/>
            <w:tcMar>
              <w:top w:w="15" w:type="dxa"/>
              <w:left w:w="15" w:type="dxa"/>
              <w:bottom w:w="0" w:type="dxa"/>
              <w:right w:w="15" w:type="dxa"/>
            </w:tcMar>
            <w:vAlign w:val="bottom"/>
            <w:hideMark/>
          </w:tcPr>
          <w:p w14:paraId="37D269AD" w14:textId="77777777" w:rsidR="00543258" w:rsidRPr="00543258" w:rsidRDefault="00543258">
            <w:pPr>
              <w:rPr>
                <w:rFonts w:ascii="Calibri" w:hAnsi="Calibri" w:cs="Calibri"/>
                <w:sz w:val="22"/>
              </w:rPr>
            </w:pPr>
          </w:p>
        </w:tc>
        <w:tc>
          <w:tcPr>
            <w:tcW w:w="943" w:type="pct"/>
            <w:tcBorders>
              <w:top w:val="nil"/>
              <w:left w:val="nil"/>
              <w:bottom w:val="nil"/>
              <w:right w:val="nil"/>
            </w:tcBorders>
            <w:shd w:val="clear" w:color="auto" w:fill="auto"/>
            <w:noWrap/>
            <w:tcMar>
              <w:top w:w="15" w:type="dxa"/>
              <w:left w:w="15" w:type="dxa"/>
              <w:bottom w:w="0" w:type="dxa"/>
              <w:right w:w="15" w:type="dxa"/>
            </w:tcMar>
            <w:vAlign w:val="center"/>
            <w:hideMark/>
          </w:tcPr>
          <w:p w14:paraId="1E2CE253" w14:textId="77777777" w:rsidR="00543258" w:rsidRPr="00543258" w:rsidRDefault="00543258">
            <w:pPr>
              <w:rPr>
                <w:rFonts w:ascii="Calibri" w:hAnsi="Calibri" w:cs="Calibri"/>
                <w:sz w:val="22"/>
              </w:rPr>
            </w:pPr>
          </w:p>
        </w:tc>
        <w:tc>
          <w:tcPr>
            <w:tcW w:w="500" w:type="pct"/>
            <w:tcBorders>
              <w:top w:val="nil"/>
              <w:left w:val="nil"/>
              <w:bottom w:val="nil"/>
              <w:right w:val="nil"/>
            </w:tcBorders>
            <w:shd w:val="clear" w:color="auto" w:fill="auto"/>
            <w:noWrap/>
            <w:tcMar>
              <w:top w:w="15" w:type="dxa"/>
              <w:left w:w="15" w:type="dxa"/>
              <w:bottom w:w="0" w:type="dxa"/>
              <w:right w:w="15" w:type="dxa"/>
            </w:tcMar>
            <w:vAlign w:val="center"/>
            <w:hideMark/>
          </w:tcPr>
          <w:p w14:paraId="3AF340C7" w14:textId="77777777" w:rsidR="00543258" w:rsidRPr="00543258" w:rsidRDefault="00543258">
            <w:pPr>
              <w:jc w:val="center"/>
              <w:rPr>
                <w:rFonts w:ascii="Calibri" w:hAnsi="Calibri" w:cs="Calibri"/>
                <w:sz w:val="22"/>
              </w:rPr>
            </w:pPr>
          </w:p>
        </w:tc>
        <w:tc>
          <w:tcPr>
            <w:tcW w:w="596" w:type="pct"/>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2108D5BB"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w:t>
            </w:r>
          </w:p>
        </w:tc>
      </w:tr>
      <w:tr w:rsidR="00543258" w:rsidRPr="00543258" w14:paraId="357CC0ED" w14:textId="77777777" w:rsidTr="00543258">
        <w:trPr>
          <w:trHeight w:val="270"/>
        </w:trPr>
        <w:tc>
          <w:tcPr>
            <w:tcW w:w="1427" w:type="pct"/>
            <w:tcBorders>
              <w:top w:val="nil"/>
              <w:left w:val="nil"/>
              <w:bottom w:val="nil"/>
              <w:right w:val="nil"/>
            </w:tcBorders>
            <w:shd w:val="clear" w:color="auto" w:fill="auto"/>
            <w:noWrap/>
            <w:tcMar>
              <w:top w:w="15" w:type="dxa"/>
              <w:left w:w="15" w:type="dxa"/>
              <w:bottom w:w="0" w:type="dxa"/>
              <w:right w:w="15" w:type="dxa"/>
            </w:tcMar>
            <w:vAlign w:val="bottom"/>
            <w:hideMark/>
          </w:tcPr>
          <w:p w14:paraId="674B6042" w14:textId="77777777" w:rsidR="00543258" w:rsidRPr="00543258" w:rsidRDefault="00543258">
            <w:pPr>
              <w:jc w:val="center"/>
              <w:rPr>
                <w:rFonts w:ascii="Calibri" w:hAnsi="Calibri" w:cs="Calibri"/>
                <w:color w:val="000000"/>
                <w:sz w:val="22"/>
              </w:rPr>
            </w:pPr>
          </w:p>
        </w:tc>
        <w:tc>
          <w:tcPr>
            <w:tcW w:w="1534" w:type="pct"/>
            <w:tcBorders>
              <w:top w:val="nil"/>
              <w:left w:val="nil"/>
              <w:bottom w:val="nil"/>
              <w:right w:val="nil"/>
            </w:tcBorders>
            <w:shd w:val="clear" w:color="auto" w:fill="auto"/>
            <w:noWrap/>
            <w:tcMar>
              <w:top w:w="15" w:type="dxa"/>
              <w:left w:w="15" w:type="dxa"/>
              <w:bottom w:w="0" w:type="dxa"/>
              <w:right w:w="15" w:type="dxa"/>
            </w:tcMar>
            <w:vAlign w:val="bottom"/>
            <w:hideMark/>
          </w:tcPr>
          <w:p w14:paraId="51B8BBC9" w14:textId="77777777" w:rsidR="00543258" w:rsidRPr="00543258" w:rsidRDefault="00543258">
            <w:pPr>
              <w:rPr>
                <w:rFonts w:ascii="Calibri" w:hAnsi="Calibri" w:cs="Calibri"/>
                <w:sz w:val="22"/>
              </w:rPr>
            </w:pPr>
          </w:p>
        </w:tc>
        <w:tc>
          <w:tcPr>
            <w:tcW w:w="943" w:type="pct"/>
            <w:tcBorders>
              <w:top w:val="nil"/>
              <w:left w:val="nil"/>
              <w:bottom w:val="nil"/>
              <w:right w:val="nil"/>
            </w:tcBorders>
            <w:shd w:val="clear" w:color="auto" w:fill="auto"/>
            <w:noWrap/>
            <w:tcMar>
              <w:top w:w="15" w:type="dxa"/>
              <w:left w:w="15" w:type="dxa"/>
              <w:bottom w:w="0" w:type="dxa"/>
              <w:right w:w="15" w:type="dxa"/>
            </w:tcMar>
            <w:vAlign w:val="bottom"/>
            <w:hideMark/>
          </w:tcPr>
          <w:p w14:paraId="3708F8DE" w14:textId="77777777" w:rsidR="00543258" w:rsidRPr="00543258" w:rsidRDefault="00543258">
            <w:pPr>
              <w:rPr>
                <w:rFonts w:ascii="Calibri" w:hAnsi="Calibri" w:cs="Calibri"/>
                <w:sz w:val="22"/>
              </w:rPr>
            </w:pPr>
          </w:p>
        </w:tc>
        <w:tc>
          <w:tcPr>
            <w:tcW w:w="500" w:type="pct"/>
            <w:tcBorders>
              <w:top w:val="nil"/>
              <w:left w:val="nil"/>
              <w:bottom w:val="nil"/>
              <w:right w:val="nil"/>
            </w:tcBorders>
            <w:shd w:val="clear" w:color="auto" w:fill="auto"/>
            <w:noWrap/>
            <w:tcMar>
              <w:top w:w="15" w:type="dxa"/>
              <w:left w:w="15" w:type="dxa"/>
              <w:bottom w:w="0" w:type="dxa"/>
              <w:right w:w="15" w:type="dxa"/>
            </w:tcMar>
            <w:vAlign w:val="bottom"/>
            <w:hideMark/>
          </w:tcPr>
          <w:p w14:paraId="6E40373C" w14:textId="77777777" w:rsidR="00543258" w:rsidRPr="00543258" w:rsidRDefault="00543258">
            <w:pPr>
              <w:rPr>
                <w:rFonts w:ascii="Calibri" w:hAnsi="Calibri" w:cs="Calibri"/>
                <w:sz w:val="22"/>
              </w:rPr>
            </w:pPr>
          </w:p>
        </w:tc>
        <w:tc>
          <w:tcPr>
            <w:tcW w:w="596" w:type="pct"/>
            <w:tcBorders>
              <w:top w:val="nil"/>
              <w:left w:val="nil"/>
              <w:bottom w:val="nil"/>
              <w:right w:val="nil"/>
            </w:tcBorders>
            <w:shd w:val="clear" w:color="auto" w:fill="auto"/>
            <w:noWrap/>
            <w:tcMar>
              <w:top w:w="15" w:type="dxa"/>
              <w:left w:w="15" w:type="dxa"/>
              <w:bottom w:w="0" w:type="dxa"/>
              <w:right w:w="15" w:type="dxa"/>
            </w:tcMar>
            <w:vAlign w:val="bottom"/>
            <w:hideMark/>
          </w:tcPr>
          <w:p w14:paraId="3093E9CA" w14:textId="77777777" w:rsidR="00543258" w:rsidRPr="00543258" w:rsidRDefault="00543258">
            <w:pPr>
              <w:rPr>
                <w:rFonts w:ascii="Calibri" w:hAnsi="Calibri" w:cs="Calibri"/>
                <w:sz w:val="22"/>
              </w:rPr>
            </w:pPr>
          </w:p>
        </w:tc>
      </w:tr>
      <w:tr w:rsidR="00543258" w:rsidRPr="00543258" w14:paraId="01157F71" w14:textId="77777777" w:rsidTr="00543258">
        <w:trPr>
          <w:trHeight w:val="270"/>
        </w:trPr>
        <w:tc>
          <w:tcPr>
            <w:tcW w:w="5000" w:type="pct"/>
            <w:gridSpan w:val="5"/>
            <w:tcBorders>
              <w:top w:val="nil"/>
              <w:left w:val="nil"/>
              <w:bottom w:val="nil"/>
              <w:right w:val="nil"/>
            </w:tcBorders>
            <w:shd w:val="clear" w:color="auto" w:fill="auto"/>
            <w:noWrap/>
            <w:tcMar>
              <w:top w:w="15" w:type="dxa"/>
              <w:left w:w="15" w:type="dxa"/>
              <w:bottom w:w="0" w:type="dxa"/>
              <w:right w:w="15" w:type="dxa"/>
            </w:tcMar>
            <w:vAlign w:val="bottom"/>
            <w:hideMark/>
          </w:tcPr>
          <w:p w14:paraId="0E021613"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Nettoyage</w:t>
            </w:r>
          </w:p>
        </w:tc>
      </w:tr>
      <w:tr w:rsidR="00543258" w:rsidRPr="00543258" w14:paraId="490AA76C" w14:textId="77777777" w:rsidTr="00543258">
        <w:trPr>
          <w:trHeight w:val="270"/>
        </w:trPr>
        <w:tc>
          <w:tcPr>
            <w:tcW w:w="1427"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0C6CFCB" w14:textId="77777777" w:rsidR="00543258" w:rsidRPr="00543258" w:rsidRDefault="00543258">
            <w:pPr>
              <w:jc w:val="left"/>
              <w:rPr>
                <w:rFonts w:ascii="Calibri" w:hAnsi="Calibri" w:cs="Calibri"/>
                <w:color w:val="000000"/>
                <w:sz w:val="22"/>
              </w:rPr>
            </w:pPr>
            <w:r w:rsidRPr="00543258">
              <w:rPr>
                <w:rFonts w:ascii="Calibri" w:hAnsi="Calibri" w:cs="Calibri"/>
                <w:color w:val="000000"/>
                <w:sz w:val="22"/>
              </w:rPr>
              <w:t>Habitation</w:t>
            </w:r>
          </w:p>
        </w:tc>
        <w:tc>
          <w:tcPr>
            <w:tcW w:w="1534"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61E6BFF" w14:textId="77777777" w:rsidR="00543258" w:rsidRPr="00543258" w:rsidRDefault="00543258">
            <w:pPr>
              <w:rPr>
                <w:rFonts w:ascii="Calibri" w:hAnsi="Calibri" w:cs="Calibri"/>
                <w:color w:val="000000"/>
                <w:sz w:val="22"/>
              </w:rPr>
            </w:pPr>
            <w:r w:rsidRPr="00543258">
              <w:rPr>
                <w:rFonts w:ascii="Calibri" w:hAnsi="Calibri" w:cs="Calibri"/>
                <w:color w:val="000000"/>
                <w:sz w:val="22"/>
              </w:rPr>
              <w:t>4 à 8 € HT/m²</w:t>
            </w:r>
          </w:p>
        </w:tc>
        <w:tc>
          <w:tcPr>
            <w:tcW w:w="943"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8220564"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HT/m²</w:t>
            </w:r>
          </w:p>
        </w:tc>
        <w:tc>
          <w:tcPr>
            <w:tcW w:w="500"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C35B720"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m²</w:t>
            </w:r>
          </w:p>
        </w:tc>
        <w:tc>
          <w:tcPr>
            <w:tcW w:w="596"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3BF32BF" w14:textId="77777777" w:rsidR="00543258" w:rsidRPr="00543258" w:rsidRDefault="00543258">
            <w:pPr>
              <w:jc w:val="right"/>
              <w:rPr>
                <w:rFonts w:ascii="Calibri" w:hAnsi="Calibri" w:cs="Calibri"/>
                <w:color w:val="000000"/>
                <w:sz w:val="22"/>
              </w:rPr>
            </w:pPr>
            <w:r w:rsidRPr="00543258">
              <w:rPr>
                <w:rFonts w:ascii="Calibri" w:hAnsi="Calibri" w:cs="Calibri"/>
                <w:color w:val="000000"/>
                <w:sz w:val="22"/>
              </w:rPr>
              <w:t>0 € HT</w:t>
            </w:r>
          </w:p>
        </w:tc>
      </w:tr>
      <w:tr w:rsidR="00543258" w:rsidRPr="00543258" w14:paraId="642821B5" w14:textId="77777777" w:rsidTr="00543258">
        <w:trPr>
          <w:trHeight w:val="270"/>
        </w:trPr>
        <w:tc>
          <w:tcPr>
            <w:tcW w:w="1427"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8C5B280" w14:textId="77777777" w:rsidR="00543258" w:rsidRPr="00543258" w:rsidRDefault="00543258">
            <w:pPr>
              <w:jc w:val="left"/>
              <w:rPr>
                <w:rFonts w:ascii="Calibri" w:hAnsi="Calibri" w:cs="Calibri"/>
                <w:color w:val="000000"/>
                <w:sz w:val="22"/>
              </w:rPr>
            </w:pPr>
            <w:r w:rsidRPr="00543258">
              <w:rPr>
                <w:rFonts w:ascii="Calibri" w:hAnsi="Calibri" w:cs="Calibri"/>
                <w:color w:val="000000"/>
                <w:sz w:val="22"/>
              </w:rPr>
              <w:t>Bureau</w:t>
            </w:r>
          </w:p>
        </w:tc>
        <w:tc>
          <w:tcPr>
            <w:tcW w:w="153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35DB14B" w14:textId="77777777" w:rsidR="00543258" w:rsidRPr="00543258" w:rsidRDefault="00543258">
            <w:pPr>
              <w:rPr>
                <w:rFonts w:ascii="Calibri" w:hAnsi="Calibri" w:cs="Calibri"/>
                <w:color w:val="000000"/>
                <w:sz w:val="22"/>
              </w:rPr>
            </w:pPr>
            <w:r w:rsidRPr="00543258">
              <w:rPr>
                <w:rFonts w:ascii="Calibri" w:hAnsi="Calibri" w:cs="Calibri"/>
                <w:color w:val="000000"/>
                <w:sz w:val="22"/>
              </w:rPr>
              <w:t>10 à 15 € HT/m²</w:t>
            </w:r>
          </w:p>
        </w:tc>
        <w:tc>
          <w:tcPr>
            <w:tcW w:w="94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C674717"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HT/m²</w:t>
            </w:r>
          </w:p>
        </w:tc>
        <w:tc>
          <w:tcPr>
            <w:tcW w:w="50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11F03B6"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m²</w:t>
            </w:r>
          </w:p>
        </w:tc>
        <w:tc>
          <w:tcPr>
            <w:tcW w:w="59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DDE4C76" w14:textId="77777777" w:rsidR="00543258" w:rsidRPr="00543258" w:rsidRDefault="00543258">
            <w:pPr>
              <w:jc w:val="right"/>
              <w:rPr>
                <w:rFonts w:ascii="Calibri" w:hAnsi="Calibri" w:cs="Calibri"/>
                <w:color w:val="000000"/>
                <w:sz w:val="22"/>
              </w:rPr>
            </w:pPr>
            <w:r w:rsidRPr="00543258">
              <w:rPr>
                <w:rFonts w:ascii="Calibri" w:hAnsi="Calibri" w:cs="Calibri"/>
                <w:color w:val="000000"/>
                <w:sz w:val="22"/>
              </w:rPr>
              <w:t>0 € HT</w:t>
            </w:r>
          </w:p>
        </w:tc>
      </w:tr>
      <w:tr w:rsidR="00543258" w:rsidRPr="00543258" w14:paraId="27A8F806" w14:textId="77777777" w:rsidTr="00543258">
        <w:trPr>
          <w:trHeight w:val="270"/>
        </w:trPr>
        <w:tc>
          <w:tcPr>
            <w:tcW w:w="1427"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2A20A99" w14:textId="77777777" w:rsidR="00543258" w:rsidRPr="00543258" w:rsidRDefault="00543258">
            <w:pPr>
              <w:jc w:val="left"/>
              <w:rPr>
                <w:rFonts w:ascii="Calibri" w:hAnsi="Calibri" w:cs="Calibri"/>
                <w:color w:val="000000"/>
                <w:sz w:val="22"/>
              </w:rPr>
            </w:pPr>
            <w:r w:rsidRPr="00543258">
              <w:rPr>
                <w:rFonts w:ascii="Calibri" w:hAnsi="Calibri" w:cs="Calibri"/>
                <w:color w:val="000000"/>
                <w:sz w:val="22"/>
              </w:rPr>
              <w:t>Enseignement</w:t>
            </w:r>
          </w:p>
        </w:tc>
        <w:tc>
          <w:tcPr>
            <w:tcW w:w="153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D7D745C" w14:textId="77777777" w:rsidR="00543258" w:rsidRPr="00543258" w:rsidRDefault="00543258">
            <w:pPr>
              <w:rPr>
                <w:rFonts w:ascii="Calibri" w:hAnsi="Calibri" w:cs="Calibri"/>
                <w:color w:val="000000"/>
                <w:sz w:val="22"/>
              </w:rPr>
            </w:pPr>
            <w:r w:rsidRPr="00543258">
              <w:rPr>
                <w:rFonts w:ascii="Calibri" w:hAnsi="Calibri" w:cs="Calibri"/>
                <w:color w:val="000000"/>
                <w:sz w:val="22"/>
              </w:rPr>
              <w:t>12 à 20 € HT/m²</w:t>
            </w:r>
          </w:p>
        </w:tc>
        <w:tc>
          <w:tcPr>
            <w:tcW w:w="94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0E5D319"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HT/m²</w:t>
            </w:r>
          </w:p>
        </w:tc>
        <w:tc>
          <w:tcPr>
            <w:tcW w:w="50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BE05293"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m²</w:t>
            </w:r>
          </w:p>
        </w:tc>
        <w:tc>
          <w:tcPr>
            <w:tcW w:w="59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7CCD235" w14:textId="77777777" w:rsidR="00543258" w:rsidRPr="00543258" w:rsidRDefault="00543258">
            <w:pPr>
              <w:jc w:val="right"/>
              <w:rPr>
                <w:rFonts w:ascii="Calibri" w:hAnsi="Calibri" w:cs="Calibri"/>
                <w:color w:val="000000"/>
                <w:sz w:val="22"/>
              </w:rPr>
            </w:pPr>
            <w:r w:rsidRPr="00543258">
              <w:rPr>
                <w:rFonts w:ascii="Calibri" w:hAnsi="Calibri" w:cs="Calibri"/>
                <w:color w:val="000000"/>
                <w:sz w:val="22"/>
              </w:rPr>
              <w:t>0 € HT</w:t>
            </w:r>
          </w:p>
        </w:tc>
      </w:tr>
      <w:tr w:rsidR="00543258" w:rsidRPr="00543258" w14:paraId="767E5BCF" w14:textId="77777777" w:rsidTr="00543258">
        <w:trPr>
          <w:trHeight w:val="270"/>
        </w:trPr>
        <w:tc>
          <w:tcPr>
            <w:tcW w:w="1427"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83FBD92" w14:textId="77777777" w:rsidR="00543258" w:rsidRPr="00543258" w:rsidRDefault="00543258">
            <w:pPr>
              <w:jc w:val="left"/>
              <w:rPr>
                <w:rFonts w:ascii="Calibri" w:hAnsi="Calibri" w:cs="Calibri"/>
                <w:color w:val="000000"/>
                <w:sz w:val="22"/>
              </w:rPr>
            </w:pPr>
            <w:r w:rsidRPr="00543258">
              <w:rPr>
                <w:rFonts w:ascii="Calibri" w:hAnsi="Calibri" w:cs="Calibri"/>
                <w:color w:val="000000"/>
                <w:sz w:val="22"/>
              </w:rPr>
              <w:t>Santé</w:t>
            </w:r>
          </w:p>
        </w:tc>
        <w:tc>
          <w:tcPr>
            <w:tcW w:w="153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0585723" w14:textId="77777777" w:rsidR="00543258" w:rsidRPr="00543258" w:rsidRDefault="00543258">
            <w:pPr>
              <w:rPr>
                <w:rFonts w:ascii="Calibri" w:hAnsi="Calibri" w:cs="Calibri"/>
                <w:color w:val="000000"/>
                <w:sz w:val="22"/>
              </w:rPr>
            </w:pPr>
            <w:r w:rsidRPr="00543258">
              <w:rPr>
                <w:rFonts w:ascii="Calibri" w:hAnsi="Calibri" w:cs="Calibri"/>
                <w:color w:val="000000"/>
                <w:sz w:val="22"/>
              </w:rPr>
              <w:t xml:space="preserve">20 à 40 € HT/m² </w:t>
            </w:r>
          </w:p>
        </w:tc>
        <w:tc>
          <w:tcPr>
            <w:tcW w:w="94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813D665"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HT/m²</w:t>
            </w:r>
          </w:p>
        </w:tc>
        <w:tc>
          <w:tcPr>
            <w:tcW w:w="500"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C14C41E"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m²</w:t>
            </w:r>
          </w:p>
        </w:tc>
        <w:tc>
          <w:tcPr>
            <w:tcW w:w="59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3B4B486" w14:textId="77777777" w:rsidR="00543258" w:rsidRPr="00543258" w:rsidRDefault="00543258">
            <w:pPr>
              <w:jc w:val="right"/>
              <w:rPr>
                <w:rFonts w:ascii="Calibri" w:hAnsi="Calibri" w:cs="Calibri"/>
                <w:color w:val="000000"/>
                <w:sz w:val="22"/>
              </w:rPr>
            </w:pPr>
            <w:r w:rsidRPr="00543258">
              <w:rPr>
                <w:rFonts w:ascii="Calibri" w:hAnsi="Calibri" w:cs="Calibri"/>
                <w:color w:val="000000"/>
                <w:sz w:val="22"/>
              </w:rPr>
              <w:t>0 € HT</w:t>
            </w:r>
          </w:p>
        </w:tc>
      </w:tr>
      <w:tr w:rsidR="00543258" w:rsidRPr="00543258" w14:paraId="296254AA" w14:textId="77777777" w:rsidTr="00543258">
        <w:trPr>
          <w:trHeight w:val="285"/>
        </w:trPr>
        <w:tc>
          <w:tcPr>
            <w:tcW w:w="1427" w:type="pct"/>
            <w:tcBorders>
              <w:top w:val="nil"/>
              <w:left w:val="nil"/>
              <w:bottom w:val="nil"/>
              <w:right w:val="nil"/>
            </w:tcBorders>
            <w:shd w:val="clear" w:color="auto" w:fill="auto"/>
            <w:noWrap/>
            <w:tcMar>
              <w:top w:w="15" w:type="dxa"/>
              <w:left w:w="15" w:type="dxa"/>
              <w:bottom w:w="0" w:type="dxa"/>
              <w:right w:w="15" w:type="dxa"/>
            </w:tcMar>
            <w:vAlign w:val="bottom"/>
            <w:hideMark/>
          </w:tcPr>
          <w:p w14:paraId="6894FA06" w14:textId="77777777" w:rsidR="00543258" w:rsidRPr="00543258" w:rsidRDefault="00543258">
            <w:pPr>
              <w:jc w:val="right"/>
              <w:rPr>
                <w:rFonts w:ascii="Calibri" w:hAnsi="Calibri" w:cs="Calibri"/>
                <w:color w:val="000000"/>
                <w:sz w:val="22"/>
              </w:rPr>
            </w:pPr>
          </w:p>
        </w:tc>
        <w:tc>
          <w:tcPr>
            <w:tcW w:w="1534" w:type="pct"/>
            <w:tcBorders>
              <w:top w:val="nil"/>
              <w:left w:val="nil"/>
              <w:bottom w:val="nil"/>
              <w:right w:val="nil"/>
            </w:tcBorders>
            <w:shd w:val="clear" w:color="auto" w:fill="auto"/>
            <w:noWrap/>
            <w:tcMar>
              <w:top w:w="15" w:type="dxa"/>
              <w:left w:w="15" w:type="dxa"/>
              <w:bottom w:w="0" w:type="dxa"/>
              <w:right w:w="15" w:type="dxa"/>
            </w:tcMar>
            <w:vAlign w:val="bottom"/>
            <w:hideMark/>
          </w:tcPr>
          <w:p w14:paraId="3648B2B0" w14:textId="77777777" w:rsidR="00543258" w:rsidRPr="00543258" w:rsidRDefault="00543258">
            <w:pPr>
              <w:rPr>
                <w:rFonts w:ascii="Calibri" w:hAnsi="Calibri" w:cs="Calibri"/>
                <w:sz w:val="22"/>
              </w:rPr>
            </w:pPr>
          </w:p>
        </w:tc>
        <w:tc>
          <w:tcPr>
            <w:tcW w:w="943" w:type="pct"/>
            <w:tcBorders>
              <w:top w:val="nil"/>
              <w:left w:val="nil"/>
              <w:bottom w:val="nil"/>
              <w:right w:val="nil"/>
            </w:tcBorders>
            <w:shd w:val="clear" w:color="auto" w:fill="auto"/>
            <w:noWrap/>
            <w:tcMar>
              <w:top w:w="15" w:type="dxa"/>
              <w:left w:w="15" w:type="dxa"/>
              <w:bottom w:w="0" w:type="dxa"/>
              <w:right w:w="15" w:type="dxa"/>
            </w:tcMar>
            <w:vAlign w:val="center"/>
            <w:hideMark/>
          </w:tcPr>
          <w:p w14:paraId="1DFBE31B" w14:textId="77777777" w:rsidR="00543258" w:rsidRPr="00543258" w:rsidRDefault="00543258">
            <w:pPr>
              <w:rPr>
                <w:rFonts w:ascii="Calibri" w:hAnsi="Calibri" w:cs="Calibri"/>
                <w:sz w:val="22"/>
              </w:rPr>
            </w:pPr>
          </w:p>
        </w:tc>
        <w:tc>
          <w:tcPr>
            <w:tcW w:w="500" w:type="pct"/>
            <w:tcBorders>
              <w:top w:val="nil"/>
              <w:left w:val="nil"/>
              <w:bottom w:val="nil"/>
              <w:right w:val="nil"/>
            </w:tcBorders>
            <w:shd w:val="clear" w:color="auto" w:fill="auto"/>
            <w:noWrap/>
            <w:tcMar>
              <w:top w:w="15" w:type="dxa"/>
              <w:left w:w="15" w:type="dxa"/>
              <w:bottom w:w="0" w:type="dxa"/>
              <w:right w:w="15" w:type="dxa"/>
            </w:tcMar>
            <w:vAlign w:val="center"/>
            <w:hideMark/>
          </w:tcPr>
          <w:p w14:paraId="63443C20" w14:textId="77777777" w:rsidR="00543258" w:rsidRPr="00543258" w:rsidRDefault="00543258">
            <w:pPr>
              <w:jc w:val="center"/>
              <w:rPr>
                <w:rFonts w:ascii="Calibri" w:hAnsi="Calibri" w:cs="Calibri"/>
                <w:sz w:val="22"/>
              </w:rPr>
            </w:pPr>
          </w:p>
        </w:tc>
        <w:tc>
          <w:tcPr>
            <w:tcW w:w="596" w:type="pct"/>
            <w:tcBorders>
              <w:top w:val="nil"/>
              <w:left w:val="nil"/>
              <w:bottom w:val="nil"/>
              <w:right w:val="nil"/>
            </w:tcBorders>
            <w:shd w:val="clear" w:color="auto" w:fill="auto"/>
            <w:noWrap/>
            <w:tcMar>
              <w:top w:w="15" w:type="dxa"/>
              <w:left w:w="15" w:type="dxa"/>
              <w:bottom w:w="0" w:type="dxa"/>
              <w:right w:w="15" w:type="dxa"/>
            </w:tcMar>
            <w:vAlign w:val="center"/>
            <w:hideMark/>
          </w:tcPr>
          <w:p w14:paraId="4BC3961B" w14:textId="77777777" w:rsidR="00543258" w:rsidRPr="00543258" w:rsidRDefault="00543258">
            <w:pPr>
              <w:jc w:val="center"/>
              <w:rPr>
                <w:rFonts w:ascii="Calibri" w:hAnsi="Calibri" w:cs="Calibri"/>
                <w:sz w:val="22"/>
              </w:rPr>
            </w:pPr>
          </w:p>
        </w:tc>
      </w:tr>
      <w:tr w:rsidR="00543258" w:rsidRPr="00543258" w14:paraId="0C6D8492" w14:textId="77777777" w:rsidTr="00543258">
        <w:trPr>
          <w:trHeight w:val="285"/>
        </w:trPr>
        <w:tc>
          <w:tcPr>
            <w:tcW w:w="1427" w:type="pct"/>
            <w:tcBorders>
              <w:top w:val="nil"/>
              <w:left w:val="nil"/>
              <w:bottom w:val="nil"/>
              <w:right w:val="nil"/>
            </w:tcBorders>
            <w:shd w:val="clear" w:color="auto" w:fill="auto"/>
            <w:noWrap/>
            <w:tcMar>
              <w:top w:w="15" w:type="dxa"/>
              <w:left w:w="15" w:type="dxa"/>
              <w:bottom w:w="0" w:type="dxa"/>
              <w:right w:w="15" w:type="dxa"/>
            </w:tcMar>
            <w:vAlign w:val="bottom"/>
            <w:hideMark/>
          </w:tcPr>
          <w:p w14:paraId="3C56C2D8" w14:textId="77777777" w:rsidR="00543258" w:rsidRPr="00543258" w:rsidRDefault="00543258">
            <w:pPr>
              <w:rPr>
                <w:rFonts w:ascii="Calibri" w:hAnsi="Calibri" w:cs="Calibri"/>
                <w:sz w:val="22"/>
              </w:rPr>
            </w:pPr>
          </w:p>
        </w:tc>
        <w:tc>
          <w:tcPr>
            <w:tcW w:w="1534" w:type="pct"/>
            <w:tcBorders>
              <w:top w:val="nil"/>
              <w:left w:val="nil"/>
              <w:bottom w:val="nil"/>
              <w:right w:val="nil"/>
            </w:tcBorders>
            <w:shd w:val="clear" w:color="auto" w:fill="auto"/>
            <w:noWrap/>
            <w:tcMar>
              <w:top w:w="15" w:type="dxa"/>
              <w:left w:w="15" w:type="dxa"/>
              <w:bottom w:w="0" w:type="dxa"/>
              <w:right w:w="15" w:type="dxa"/>
            </w:tcMar>
            <w:vAlign w:val="bottom"/>
            <w:hideMark/>
          </w:tcPr>
          <w:p w14:paraId="677D9E13" w14:textId="77777777" w:rsidR="00543258" w:rsidRPr="00543258" w:rsidRDefault="00543258">
            <w:pPr>
              <w:rPr>
                <w:rFonts w:ascii="Calibri" w:hAnsi="Calibri" w:cs="Calibri"/>
                <w:sz w:val="22"/>
              </w:rPr>
            </w:pPr>
          </w:p>
        </w:tc>
        <w:tc>
          <w:tcPr>
            <w:tcW w:w="943" w:type="pct"/>
            <w:tcBorders>
              <w:top w:val="nil"/>
              <w:left w:val="nil"/>
              <w:bottom w:val="nil"/>
              <w:right w:val="nil"/>
            </w:tcBorders>
            <w:shd w:val="clear" w:color="auto" w:fill="auto"/>
            <w:noWrap/>
            <w:tcMar>
              <w:top w:w="15" w:type="dxa"/>
              <w:left w:w="15" w:type="dxa"/>
              <w:bottom w:w="0" w:type="dxa"/>
              <w:right w:w="15" w:type="dxa"/>
            </w:tcMar>
            <w:vAlign w:val="center"/>
            <w:hideMark/>
          </w:tcPr>
          <w:p w14:paraId="5926354A" w14:textId="77777777" w:rsidR="00543258" w:rsidRPr="00543258" w:rsidRDefault="00543258">
            <w:pPr>
              <w:rPr>
                <w:rFonts w:ascii="Calibri" w:hAnsi="Calibri" w:cs="Calibri"/>
                <w:sz w:val="22"/>
              </w:rPr>
            </w:pPr>
          </w:p>
        </w:tc>
        <w:tc>
          <w:tcPr>
            <w:tcW w:w="500" w:type="pct"/>
            <w:tcBorders>
              <w:top w:val="nil"/>
              <w:left w:val="nil"/>
              <w:bottom w:val="nil"/>
              <w:right w:val="nil"/>
            </w:tcBorders>
            <w:shd w:val="clear" w:color="auto" w:fill="auto"/>
            <w:noWrap/>
            <w:tcMar>
              <w:top w:w="15" w:type="dxa"/>
              <w:left w:w="15" w:type="dxa"/>
              <w:bottom w:w="0" w:type="dxa"/>
              <w:right w:w="15" w:type="dxa"/>
            </w:tcMar>
            <w:vAlign w:val="center"/>
            <w:hideMark/>
          </w:tcPr>
          <w:p w14:paraId="29D7316C" w14:textId="77777777" w:rsidR="00543258" w:rsidRPr="00543258" w:rsidRDefault="00543258">
            <w:pPr>
              <w:jc w:val="center"/>
              <w:rPr>
                <w:rFonts w:ascii="Calibri" w:hAnsi="Calibri" w:cs="Calibri"/>
                <w:sz w:val="22"/>
              </w:rPr>
            </w:pPr>
          </w:p>
        </w:tc>
        <w:tc>
          <w:tcPr>
            <w:tcW w:w="596" w:type="pct"/>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3F8FD866"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w:t>
            </w:r>
          </w:p>
        </w:tc>
      </w:tr>
      <w:tr w:rsidR="00543258" w:rsidRPr="00543258" w14:paraId="1F328A95" w14:textId="77777777" w:rsidTr="00543258">
        <w:trPr>
          <w:trHeight w:val="270"/>
        </w:trPr>
        <w:tc>
          <w:tcPr>
            <w:tcW w:w="1427" w:type="pct"/>
            <w:tcBorders>
              <w:top w:val="nil"/>
              <w:left w:val="nil"/>
              <w:bottom w:val="nil"/>
              <w:right w:val="nil"/>
            </w:tcBorders>
            <w:shd w:val="clear" w:color="auto" w:fill="auto"/>
            <w:noWrap/>
            <w:tcMar>
              <w:top w:w="15" w:type="dxa"/>
              <w:left w:w="15" w:type="dxa"/>
              <w:bottom w:w="0" w:type="dxa"/>
              <w:right w:w="15" w:type="dxa"/>
            </w:tcMar>
            <w:vAlign w:val="bottom"/>
            <w:hideMark/>
          </w:tcPr>
          <w:p w14:paraId="60837B67" w14:textId="77777777" w:rsidR="00543258" w:rsidRPr="00543258" w:rsidRDefault="00543258">
            <w:pPr>
              <w:jc w:val="center"/>
              <w:rPr>
                <w:rFonts w:ascii="Calibri" w:hAnsi="Calibri" w:cs="Calibri"/>
                <w:color w:val="000000"/>
                <w:sz w:val="22"/>
              </w:rPr>
            </w:pPr>
          </w:p>
        </w:tc>
        <w:tc>
          <w:tcPr>
            <w:tcW w:w="1534" w:type="pct"/>
            <w:tcBorders>
              <w:top w:val="nil"/>
              <w:left w:val="nil"/>
              <w:bottom w:val="nil"/>
              <w:right w:val="nil"/>
            </w:tcBorders>
            <w:shd w:val="clear" w:color="auto" w:fill="auto"/>
            <w:noWrap/>
            <w:tcMar>
              <w:top w:w="15" w:type="dxa"/>
              <w:left w:w="15" w:type="dxa"/>
              <w:bottom w:w="0" w:type="dxa"/>
              <w:right w:w="15" w:type="dxa"/>
            </w:tcMar>
            <w:vAlign w:val="bottom"/>
            <w:hideMark/>
          </w:tcPr>
          <w:p w14:paraId="2F21F842" w14:textId="77777777" w:rsidR="00543258" w:rsidRPr="00543258" w:rsidRDefault="00543258">
            <w:pPr>
              <w:rPr>
                <w:rFonts w:ascii="Calibri" w:hAnsi="Calibri" w:cs="Calibri"/>
                <w:sz w:val="22"/>
              </w:rPr>
            </w:pPr>
          </w:p>
        </w:tc>
        <w:tc>
          <w:tcPr>
            <w:tcW w:w="943" w:type="pct"/>
            <w:tcBorders>
              <w:top w:val="nil"/>
              <w:left w:val="nil"/>
              <w:bottom w:val="nil"/>
              <w:right w:val="nil"/>
            </w:tcBorders>
            <w:shd w:val="clear" w:color="auto" w:fill="auto"/>
            <w:noWrap/>
            <w:tcMar>
              <w:top w:w="15" w:type="dxa"/>
              <w:left w:w="15" w:type="dxa"/>
              <w:bottom w:w="0" w:type="dxa"/>
              <w:right w:w="15" w:type="dxa"/>
            </w:tcMar>
            <w:vAlign w:val="center"/>
            <w:hideMark/>
          </w:tcPr>
          <w:p w14:paraId="453DCDA6" w14:textId="77777777" w:rsidR="00543258" w:rsidRPr="00543258" w:rsidRDefault="00543258">
            <w:pPr>
              <w:rPr>
                <w:rFonts w:ascii="Calibri" w:hAnsi="Calibri" w:cs="Calibri"/>
                <w:sz w:val="22"/>
              </w:rPr>
            </w:pPr>
          </w:p>
        </w:tc>
        <w:tc>
          <w:tcPr>
            <w:tcW w:w="500" w:type="pct"/>
            <w:tcBorders>
              <w:top w:val="nil"/>
              <w:left w:val="nil"/>
              <w:bottom w:val="nil"/>
              <w:right w:val="nil"/>
            </w:tcBorders>
            <w:shd w:val="clear" w:color="auto" w:fill="auto"/>
            <w:noWrap/>
            <w:tcMar>
              <w:top w:w="15" w:type="dxa"/>
              <w:left w:w="15" w:type="dxa"/>
              <w:bottom w:w="0" w:type="dxa"/>
              <w:right w:w="15" w:type="dxa"/>
            </w:tcMar>
            <w:vAlign w:val="center"/>
            <w:hideMark/>
          </w:tcPr>
          <w:p w14:paraId="6F0732B1" w14:textId="77777777" w:rsidR="00543258" w:rsidRPr="00543258" w:rsidRDefault="00543258">
            <w:pPr>
              <w:jc w:val="center"/>
              <w:rPr>
                <w:rFonts w:ascii="Calibri" w:hAnsi="Calibri" w:cs="Calibri"/>
                <w:sz w:val="22"/>
              </w:rPr>
            </w:pPr>
          </w:p>
        </w:tc>
        <w:tc>
          <w:tcPr>
            <w:tcW w:w="596" w:type="pct"/>
            <w:tcBorders>
              <w:top w:val="nil"/>
              <w:left w:val="nil"/>
              <w:bottom w:val="nil"/>
              <w:right w:val="nil"/>
            </w:tcBorders>
            <w:shd w:val="clear" w:color="auto" w:fill="auto"/>
            <w:noWrap/>
            <w:tcMar>
              <w:top w:w="15" w:type="dxa"/>
              <w:left w:w="15" w:type="dxa"/>
              <w:bottom w:w="0" w:type="dxa"/>
              <w:right w:w="15" w:type="dxa"/>
            </w:tcMar>
            <w:vAlign w:val="center"/>
            <w:hideMark/>
          </w:tcPr>
          <w:p w14:paraId="0230A4E5" w14:textId="77777777" w:rsidR="00543258" w:rsidRPr="00543258" w:rsidRDefault="00543258">
            <w:pPr>
              <w:jc w:val="center"/>
              <w:rPr>
                <w:rFonts w:ascii="Calibri" w:hAnsi="Calibri" w:cs="Calibri"/>
                <w:sz w:val="22"/>
              </w:rPr>
            </w:pPr>
          </w:p>
        </w:tc>
      </w:tr>
      <w:tr w:rsidR="00543258" w:rsidRPr="00543258" w14:paraId="7223FDB1" w14:textId="77777777" w:rsidTr="00543258">
        <w:trPr>
          <w:trHeight w:val="270"/>
        </w:trPr>
        <w:tc>
          <w:tcPr>
            <w:tcW w:w="5000" w:type="pct"/>
            <w:gridSpan w:val="5"/>
            <w:tcBorders>
              <w:top w:val="nil"/>
              <w:left w:val="nil"/>
              <w:bottom w:val="nil"/>
              <w:right w:val="nil"/>
            </w:tcBorders>
            <w:shd w:val="clear" w:color="000000" w:fill="BFBFBF"/>
            <w:noWrap/>
            <w:tcMar>
              <w:top w:w="15" w:type="dxa"/>
              <w:left w:w="15" w:type="dxa"/>
              <w:bottom w:w="0" w:type="dxa"/>
              <w:right w:w="15" w:type="dxa"/>
            </w:tcMar>
            <w:vAlign w:val="bottom"/>
            <w:hideMark/>
          </w:tcPr>
          <w:p w14:paraId="70FB421B"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Coût Exploitation Maintenance</w:t>
            </w:r>
          </w:p>
        </w:tc>
      </w:tr>
      <w:tr w:rsidR="00543258" w:rsidRPr="00543258" w14:paraId="426A94C3" w14:textId="77777777" w:rsidTr="00543258">
        <w:trPr>
          <w:trHeight w:val="270"/>
        </w:trPr>
        <w:tc>
          <w:tcPr>
            <w:tcW w:w="1427" w:type="pct"/>
            <w:tcBorders>
              <w:top w:val="nil"/>
              <w:left w:val="nil"/>
              <w:bottom w:val="nil"/>
              <w:right w:val="nil"/>
            </w:tcBorders>
            <w:shd w:val="clear" w:color="auto" w:fill="auto"/>
            <w:noWrap/>
            <w:tcMar>
              <w:top w:w="15" w:type="dxa"/>
              <w:left w:w="15" w:type="dxa"/>
              <w:bottom w:w="0" w:type="dxa"/>
              <w:right w:w="15" w:type="dxa"/>
            </w:tcMar>
            <w:vAlign w:val="bottom"/>
            <w:hideMark/>
          </w:tcPr>
          <w:p w14:paraId="69C8611D" w14:textId="77777777" w:rsidR="00543258" w:rsidRPr="00543258" w:rsidRDefault="00543258">
            <w:pPr>
              <w:jc w:val="center"/>
              <w:rPr>
                <w:rFonts w:ascii="Calibri" w:hAnsi="Calibri" w:cs="Calibri"/>
                <w:color w:val="000000"/>
                <w:sz w:val="22"/>
              </w:rPr>
            </w:pPr>
          </w:p>
        </w:tc>
        <w:tc>
          <w:tcPr>
            <w:tcW w:w="1534" w:type="pct"/>
            <w:tcBorders>
              <w:top w:val="nil"/>
              <w:left w:val="nil"/>
              <w:bottom w:val="nil"/>
              <w:right w:val="nil"/>
            </w:tcBorders>
            <w:shd w:val="clear" w:color="auto" w:fill="auto"/>
            <w:noWrap/>
            <w:tcMar>
              <w:top w:w="15" w:type="dxa"/>
              <w:left w:w="15" w:type="dxa"/>
              <w:bottom w:w="0" w:type="dxa"/>
              <w:right w:w="15" w:type="dxa"/>
            </w:tcMar>
            <w:vAlign w:val="bottom"/>
            <w:hideMark/>
          </w:tcPr>
          <w:p w14:paraId="47429271" w14:textId="77777777" w:rsidR="00543258" w:rsidRPr="00543258" w:rsidRDefault="00543258">
            <w:pPr>
              <w:rPr>
                <w:rFonts w:ascii="Calibri" w:hAnsi="Calibri" w:cs="Calibri"/>
                <w:sz w:val="22"/>
              </w:rPr>
            </w:pPr>
          </w:p>
        </w:tc>
        <w:tc>
          <w:tcPr>
            <w:tcW w:w="943" w:type="pct"/>
            <w:tcBorders>
              <w:top w:val="nil"/>
              <w:left w:val="nil"/>
              <w:bottom w:val="nil"/>
              <w:right w:val="nil"/>
            </w:tcBorders>
            <w:shd w:val="clear" w:color="auto" w:fill="auto"/>
            <w:noWrap/>
            <w:tcMar>
              <w:top w:w="15" w:type="dxa"/>
              <w:left w:w="15" w:type="dxa"/>
              <w:bottom w:w="0" w:type="dxa"/>
              <w:right w:w="15" w:type="dxa"/>
            </w:tcMar>
            <w:vAlign w:val="bottom"/>
            <w:hideMark/>
          </w:tcPr>
          <w:p w14:paraId="5FF8CB05" w14:textId="77777777" w:rsidR="00543258" w:rsidRPr="00543258" w:rsidRDefault="00543258">
            <w:pPr>
              <w:rPr>
                <w:rFonts w:ascii="Calibri" w:hAnsi="Calibri" w:cs="Calibri"/>
                <w:sz w:val="22"/>
              </w:rPr>
            </w:pPr>
          </w:p>
        </w:tc>
        <w:tc>
          <w:tcPr>
            <w:tcW w:w="500" w:type="pct"/>
            <w:tcBorders>
              <w:top w:val="nil"/>
              <w:left w:val="nil"/>
              <w:bottom w:val="nil"/>
              <w:right w:val="nil"/>
            </w:tcBorders>
            <w:shd w:val="clear" w:color="auto" w:fill="auto"/>
            <w:noWrap/>
            <w:tcMar>
              <w:top w:w="15" w:type="dxa"/>
              <w:left w:w="15" w:type="dxa"/>
              <w:bottom w:w="0" w:type="dxa"/>
              <w:right w:w="15" w:type="dxa"/>
            </w:tcMar>
            <w:vAlign w:val="bottom"/>
            <w:hideMark/>
          </w:tcPr>
          <w:p w14:paraId="66917414" w14:textId="77777777" w:rsidR="00543258" w:rsidRPr="00543258" w:rsidRDefault="00543258">
            <w:pPr>
              <w:rPr>
                <w:rFonts w:ascii="Calibri" w:hAnsi="Calibri" w:cs="Calibri"/>
                <w:sz w:val="22"/>
              </w:rPr>
            </w:pPr>
          </w:p>
        </w:tc>
        <w:tc>
          <w:tcPr>
            <w:tcW w:w="596" w:type="pct"/>
            <w:tcBorders>
              <w:top w:val="nil"/>
              <w:left w:val="nil"/>
              <w:bottom w:val="nil"/>
              <w:right w:val="nil"/>
            </w:tcBorders>
            <w:shd w:val="clear" w:color="auto" w:fill="auto"/>
            <w:noWrap/>
            <w:tcMar>
              <w:top w:w="15" w:type="dxa"/>
              <w:left w:w="15" w:type="dxa"/>
              <w:bottom w:w="0" w:type="dxa"/>
              <w:right w:w="15" w:type="dxa"/>
            </w:tcMar>
            <w:vAlign w:val="bottom"/>
            <w:hideMark/>
          </w:tcPr>
          <w:p w14:paraId="751F075E" w14:textId="77777777" w:rsidR="00543258" w:rsidRPr="00543258" w:rsidRDefault="00543258">
            <w:pPr>
              <w:rPr>
                <w:rFonts w:ascii="Calibri" w:hAnsi="Calibri" w:cs="Calibri"/>
                <w:sz w:val="22"/>
              </w:rPr>
            </w:pPr>
          </w:p>
        </w:tc>
      </w:tr>
      <w:tr w:rsidR="00543258" w:rsidRPr="00543258" w14:paraId="69B07A2F" w14:textId="77777777" w:rsidTr="00543258">
        <w:trPr>
          <w:trHeight w:val="270"/>
        </w:trPr>
        <w:tc>
          <w:tcPr>
            <w:tcW w:w="3904" w:type="pct"/>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DD9E12C"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 xml:space="preserve">Exploitation </w:t>
            </w:r>
          </w:p>
        </w:tc>
        <w:tc>
          <w:tcPr>
            <w:tcW w:w="1096" w:type="pct"/>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AA010C6"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w:t>
            </w:r>
          </w:p>
        </w:tc>
      </w:tr>
      <w:tr w:rsidR="00543258" w:rsidRPr="00543258" w14:paraId="48267CE2" w14:textId="77777777" w:rsidTr="00543258">
        <w:trPr>
          <w:trHeight w:val="270"/>
        </w:trPr>
        <w:tc>
          <w:tcPr>
            <w:tcW w:w="3904" w:type="pct"/>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24C3976"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Maintenance</w:t>
            </w:r>
          </w:p>
        </w:tc>
        <w:tc>
          <w:tcPr>
            <w:tcW w:w="1096" w:type="pct"/>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1453C49"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w:t>
            </w:r>
          </w:p>
        </w:tc>
      </w:tr>
      <w:tr w:rsidR="00543258" w:rsidRPr="00543258" w14:paraId="40DF8675" w14:textId="77777777" w:rsidTr="00543258">
        <w:trPr>
          <w:trHeight w:val="270"/>
        </w:trPr>
        <w:tc>
          <w:tcPr>
            <w:tcW w:w="3904" w:type="pct"/>
            <w:gridSpan w:val="3"/>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791C511"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Exploitation-Maintenance</w:t>
            </w:r>
          </w:p>
        </w:tc>
        <w:tc>
          <w:tcPr>
            <w:tcW w:w="1096" w:type="pct"/>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E41E447"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HT</w:t>
            </w:r>
          </w:p>
        </w:tc>
      </w:tr>
      <w:tr w:rsidR="00543258" w:rsidRPr="00543258" w14:paraId="07FF42B8" w14:textId="77777777" w:rsidTr="00543258">
        <w:trPr>
          <w:trHeight w:val="270"/>
        </w:trPr>
        <w:tc>
          <w:tcPr>
            <w:tcW w:w="3904" w:type="pct"/>
            <w:gridSpan w:val="3"/>
            <w:vMerge/>
            <w:tcBorders>
              <w:top w:val="single" w:sz="4" w:space="0" w:color="auto"/>
              <w:left w:val="single" w:sz="4" w:space="0" w:color="auto"/>
              <w:bottom w:val="single" w:sz="4" w:space="0" w:color="auto"/>
              <w:right w:val="single" w:sz="4" w:space="0" w:color="auto"/>
            </w:tcBorders>
            <w:vAlign w:val="center"/>
            <w:hideMark/>
          </w:tcPr>
          <w:p w14:paraId="5A360A59" w14:textId="77777777" w:rsidR="00543258" w:rsidRPr="00543258" w:rsidRDefault="00543258">
            <w:pPr>
              <w:rPr>
                <w:rFonts w:ascii="Calibri" w:hAnsi="Calibri" w:cs="Calibri"/>
                <w:color w:val="000000"/>
                <w:sz w:val="22"/>
              </w:rPr>
            </w:pPr>
          </w:p>
        </w:tc>
        <w:tc>
          <w:tcPr>
            <w:tcW w:w="1096" w:type="pct"/>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637DBFC" w14:textId="77777777" w:rsidR="00543258" w:rsidRPr="00543258" w:rsidRDefault="00543258">
            <w:pPr>
              <w:jc w:val="center"/>
              <w:rPr>
                <w:rFonts w:ascii="Calibri" w:hAnsi="Calibri" w:cs="Calibri"/>
                <w:color w:val="000000"/>
                <w:sz w:val="22"/>
              </w:rPr>
            </w:pPr>
            <w:r w:rsidRPr="00543258">
              <w:rPr>
                <w:rFonts w:ascii="Calibri" w:hAnsi="Calibri" w:cs="Calibri"/>
                <w:color w:val="000000"/>
                <w:sz w:val="22"/>
              </w:rPr>
              <w:t>0 € TTC</w:t>
            </w:r>
          </w:p>
        </w:tc>
      </w:tr>
    </w:tbl>
    <w:p w14:paraId="66AF3D18" w14:textId="77777777" w:rsidR="00543258" w:rsidRDefault="00543258">
      <w:pPr>
        <w:rPr>
          <w:rFonts w:asciiTheme="minorHAnsi" w:hAnsiTheme="minorHAnsi"/>
          <w:i/>
        </w:rPr>
      </w:pPr>
      <w:r>
        <w:rPr>
          <w:rFonts w:asciiTheme="minorHAnsi" w:hAnsiTheme="minorHAnsi"/>
          <w:i/>
        </w:rPr>
        <w:t xml:space="preserve"> </w:t>
      </w:r>
    </w:p>
    <w:p w14:paraId="6BC7C105" w14:textId="77777777" w:rsidR="00543258" w:rsidRPr="00543258" w:rsidRDefault="00543258" w:rsidP="00543258">
      <w:pPr>
        <w:pStyle w:val="ParagrapheNiveau1"/>
        <w:rPr>
          <w:rFonts w:cstheme="minorHAnsi"/>
        </w:rPr>
      </w:pPr>
      <w:r w:rsidRPr="00543258">
        <w:rPr>
          <w:rFonts w:cstheme="minorHAnsi"/>
        </w:rPr>
        <w:t xml:space="preserve">Le coût annuel d’exploitation-maintenance est estimé au stade du programme à </w:t>
      </w:r>
      <w:r>
        <w:rPr>
          <w:rFonts w:cstheme="minorHAnsi"/>
          <w:b/>
          <w:bCs/>
        </w:rPr>
        <w:t>…</w:t>
      </w:r>
      <w:r w:rsidRPr="00543258">
        <w:rPr>
          <w:rFonts w:cstheme="minorHAnsi"/>
          <w:b/>
          <w:bCs/>
        </w:rPr>
        <w:t xml:space="preserve"> k€ TTC</w:t>
      </w:r>
      <w:r w:rsidRPr="00543258">
        <w:rPr>
          <w:rFonts w:cstheme="minorHAnsi"/>
        </w:rPr>
        <w:t xml:space="preserve">. </w:t>
      </w:r>
    </w:p>
    <w:p w14:paraId="6944CDF5" w14:textId="77777777" w:rsidR="005E3256" w:rsidRDefault="00543258" w:rsidP="00543258">
      <w:pPr>
        <w:rPr>
          <w:rFonts w:asciiTheme="minorHAnsi" w:hAnsiTheme="minorHAnsi"/>
          <w:i/>
        </w:rPr>
      </w:pPr>
      <w:r w:rsidRPr="00543258">
        <w:rPr>
          <w:rFonts w:asciiTheme="minorHAnsi" w:hAnsiTheme="minorHAnsi" w:cstheme="minorHAnsi"/>
          <w:b/>
          <w:bCs/>
        </w:rPr>
        <w:t>Ce coût peut évoluer en fonction des choix retenus par le maître d’œuvre.</w:t>
      </w:r>
      <w:r w:rsidR="005E3256">
        <w:rPr>
          <w:rFonts w:asciiTheme="minorHAnsi" w:hAnsiTheme="minorHAnsi"/>
          <w:i/>
        </w:rPr>
        <w:br w:type="page"/>
      </w:r>
    </w:p>
    <w:p w14:paraId="0F9E14A3" w14:textId="77777777" w:rsidR="00F304B9" w:rsidRPr="00DD6C01" w:rsidRDefault="00F304B9" w:rsidP="0005383E">
      <w:pPr>
        <w:pStyle w:val="Titre1bis"/>
      </w:pPr>
      <w:bookmarkStart w:id="232" w:name="_Toc400626613"/>
      <w:bookmarkStart w:id="233" w:name="_Toc400626793"/>
      <w:bookmarkStart w:id="234" w:name="_Toc400626972"/>
      <w:bookmarkStart w:id="235" w:name="_Toc400627152"/>
      <w:bookmarkStart w:id="236" w:name="_Toc400627837"/>
      <w:bookmarkStart w:id="237" w:name="_Toc386186184"/>
      <w:bookmarkStart w:id="238" w:name="_Toc413308931"/>
      <w:bookmarkStart w:id="239" w:name="_Toc29202743"/>
      <w:bookmarkEnd w:id="232"/>
      <w:bookmarkEnd w:id="233"/>
      <w:bookmarkEnd w:id="234"/>
      <w:bookmarkEnd w:id="235"/>
      <w:bookmarkEnd w:id="236"/>
      <w:r w:rsidRPr="00DD6C01">
        <w:lastRenderedPageBreak/>
        <w:t>Modalité de réalisation</w:t>
      </w:r>
      <w:bookmarkEnd w:id="237"/>
      <w:bookmarkEnd w:id="238"/>
      <w:bookmarkEnd w:id="239"/>
    </w:p>
    <w:p w14:paraId="3E8A6285" w14:textId="77777777" w:rsidR="00F304B9" w:rsidRPr="00DD6C01" w:rsidRDefault="00886A94" w:rsidP="00FC11C3">
      <w:pPr>
        <w:pStyle w:val="Titre2bis"/>
      </w:pPr>
      <w:bookmarkStart w:id="240" w:name="_Toc29202744"/>
      <w:r>
        <w:t>INTERVENANTS DU M</w:t>
      </w:r>
      <w:r w:rsidR="00FE6375">
        <w:t>INIST</w:t>
      </w:r>
      <w:r w:rsidR="00FE6375">
        <w:rPr>
          <w:rFonts w:cs="Calibri"/>
        </w:rPr>
        <w:t>È</w:t>
      </w:r>
      <w:r w:rsidR="00FE6375">
        <w:t>RE DES ARM</w:t>
      </w:r>
      <w:r w:rsidR="00FE6375">
        <w:rPr>
          <w:rFonts w:cs="Calibri"/>
        </w:rPr>
        <w:t>É</w:t>
      </w:r>
      <w:r w:rsidR="00FC11C3">
        <w:t>ES</w:t>
      </w:r>
      <w:bookmarkEnd w:id="240"/>
    </w:p>
    <w:p w14:paraId="5DF24FB9" w14:textId="77777777" w:rsidR="00F304B9" w:rsidRPr="00DD6C01" w:rsidRDefault="00FC11C3" w:rsidP="00F547AD">
      <w:pPr>
        <w:pStyle w:val="Titre3"/>
        <w:ind w:left="908" w:hanging="454"/>
        <w:rPr>
          <w:rFonts w:ascii="Calibri" w:hAnsi="Calibri"/>
        </w:rPr>
      </w:pPr>
      <w:bookmarkStart w:id="241" w:name="_Toc29202745"/>
      <w:r>
        <w:rPr>
          <w:rFonts w:ascii="Calibri" w:hAnsi="Calibri"/>
        </w:rPr>
        <w:t>Service d’infrastructure de la Défense</w:t>
      </w:r>
      <w:bookmarkEnd w:id="241"/>
    </w:p>
    <w:p w14:paraId="33E94A05" w14:textId="77777777" w:rsidR="00F304B9" w:rsidRPr="00F547AD" w:rsidRDefault="00F547AD" w:rsidP="00E628FE">
      <w:pPr>
        <w:pStyle w:val="Paragraphedeliste"/>
        <w:numPr>
          <w:ilvl w:val="0"/>
          <w:numId w:val="8"/>
        </w:numPr>
        <w:ind w:left="681" w:hanging="227"/>
        <w:rPr>
          <w:u w:val="single"/>
        </w:rPr>
      </w:pPr>
      <w:r w:rsidRPr="00F547AD">
        <w:rPr>
          <w:u w:val="single"/>
        </w:rPr>
        <w:t>Maitre d’ouvrage</w:t>
      </w:r>
      <w:r w:rsidR="005157ED">
        <w:t> </w:t>
      </w:r>
    </w:p>
    <w:p w14:paraId="17C9652E" w14:textId="77777777" w:rsidR="00F547AD" w:rsidRPr="00F547AD" w:rsidRDefault="00F547AD" w:rsidP="00F547AD">
      <w:pPr>
        <w:ind w:firstLine="454"/>
        <w:rPr>
          <w:rFonts w:ascii="Calibri" w:hAnsi="Calibri"/>
        </w:rPr>
      </w:pPr>
      <w:r w:rsidRPr="00F547AD">
        <w:rPr>
          <w:rFonts w:ascii="Calibri" w:hAnsi="Calibri"/>
        </w:rPr>
        <w:tab/>
      </w:r>
      <w:r w:rsidRPr="00F547AD">
        <w:rPr>
          <w:rFonts w:ascii="Calibri" w:hAnsi="Calibri"/>
        </w:rPr>
        <w:tab/>
        <w:t>Etat – Ministère des Armées</w:t>
      </w:r>
    </w:p>
    <w:p w14:paraId="243B5481" w14:textId="77777777" w:rsidR="00F547AD" w:rsidRPr="00F547AD" w:rsidRDefault="00F547AD" w:rsidP="00F547AD">
      <w:pPr>
        <w:ind w:firstLine="454"/>
        <w:rPr>
          <w:rFonts w:ascii="Calibri" w:hAnsi="Calibri"/>
        </w:rPr>
      </w:pPr>
    </w:p>
    <w:p w14:paraId="13259496" w14:textId="77777777" w:rsidR="00F547AD" w:rsidRPr="00F547AD" w:rsidRDefault="00F547AD" w:rsidP="00E628FE">
      <w:pPr>
        <w:pStyle w:val="Paragraphedeliste"/>
        <w:numPr>
          <w:ilvl w:val="0"/>
          <w:numId w:val="8"/>
        </w:numPr>
        <w:ind w:left="681" w:hanging="227"/>
      </w:pPr>
      <w:r w:rsidRPr="00F547AD">
        <w:rPr>
          <w:u w:val="single"/>
        </w:rPr>
        <w:t>Représentant du maître d’ouvrage</w:t>
      </w:r>
      <w:r w:rsidR="005157ED">
        <w:t> </w:t>
      </w:r>
    </w:p>
    <w:p w14:paraId="23C1E90E" w14:textId="77777777" w:rsidR="00F547AD" w:rsidRPr="00F547AD" w:rsidRDefault="00F547AD" w:rsidP="00F547AD">
      <w:pPr>
        <w:ind w:firstLine="454"/>
        <w:rPr>
          <w:rFonts w:ascii="Calibri" w:hAnsi="Calibri"/>
        </w:rPr>
      </w:pPr>
      <w:r w:rsidRPr="00F547AD">
        <w:rPr>
          <w:rFonts w:ascii="Calibri" w:hAnsi="Calibri"/>
        </w:rPr>
        <w:tab/>
      </w:r>
      <w:r w:rsidRPr="00F547AD">
        <w:rPr>
          <w:rFonts w:ascii="Calibri" w:hAnsi="Calibri"/>
        </w:rPr>
        <w:tab/>
        <w:t xml:space="preserve">ESID de </w:t>
      </w:r>
      <w:r w:rsidR="009F3FFC">
        <w:rPr>
          <w:rFonts w:ascii="Calibri" w:hAnsi="Calibri"/>
        </w:rPr>
        <w:t>…</w:t>
      </w:r>
    </w:p>
    <w:p w14:paraId="61167827" w14:textId="77777777" w:rsidR="00F547AD" w:rsidRDefault="00F547AD" w:rsidP="00F547AD">
      <w:pPr>
        <w:ind w:firstLine="454"/>
        <w:rPr>
          <w:rFonts w:ascii="Calibri" w:hAnsi="Calibri"/>
          <w:i/>
        </w:rPr>
      </w:pPr>
      <w:r w:rsidRPr="00F547AD">
        <w:rPr>
          <w:rFonts w:ascii="Calibri" w:hAnsi="Calibri"/>
        </w:rPr>
        <w:tab/>
      </w:r>
      <w:r w:rsidRPr="00F547AD">
        <w:rPr>
          <w:rFonts w:ascii="Calibri" w:hAnsi="Calibri"/>
        </w:rPr>
        <w:tab/>
      </w:r>
      <w:r w:rsidR="009F3FFC" w:rsidRPr="009F3FFC">
        <w:rPr>
          <w:rFonts w:ascii="Calibri" w:hAnsi="Calibri"/>
          <w:i/>
        </w:rPr>
        <w:t>Adresse</w:t>
      </w:r>
    </w:p>
    <w:p w14:paraId="360C679B" w14:textId="77777777" w:rsidR="00886A94" w:rsidRDefault="00886A94" w:rsidP="00F547AD">
      <w:pPr>
        <w:ind w:firstLine="454"/>
        <w:rPr>
          <w:rFonts w:ascii="Calibri" w:hAnsi="Calibri"/>
          <w:i/>
        </w:rPr>
      </w:pPr>
    </w:p>
    <w:p w14:paraId="14EF6D51" w14:textId="77777777" w:rsidR="00886A94" w:rsidRPr="004F3D3F" w:rsidRDefault="00886A94" w:rsidP="005157ED">
      <w:pPr>
        <w:pStyle w:val="Paragraphedeliste"/>
        <w:numPr>
          <w:ilvl w:val="0"/>
          <w:numId w:val="8"/>
        </w:numPr>
        <w:ind w:left="681" w:hanging="227"/>
        <w:rPr>
          <w:u w:val="single"/>
        </w:rPr>
      </w:pPr>
      <w:r>
        <w:rPr>
          <w:u w:val="single"/>
        </w:rPr>
        <w:t>Contacts</w:t>
      </w:r>
      <w:r w:rsidR="005157ED">
        <w:t> </w:t>
      </w:r>
    </w:p>
    <w:p w14:paraId="40418542" w14:textId="77777777" w:rsidR="004F3D3F" w:rsidRDefault="004F3D3F" w:rsidP="004F3D3F">
      <w:pPr>
        <w:rPr>
          <w:u w:val="single"/>
        </w:rPr>
      </w:pPr>
    </w:p>
    <w:tbl>
      <w:tblPr>
        <w:tblW w:w="9213" w:type="dxa"/>
        <w:tblInd w:w="416" w:type="dxa"/>
        <w:tblBorders>
          <w:top w:val="single" w:sz="8" w:space="0" w:color="4F81BD"/>
          <w:left w:val="single" w:sz="8" w:space="0" w:color="4F81BD"/>
          <w:bottom w:val="single" w:sz="8" w:space="0" w:color="4F81BD"/>
          <w:right w:val="single" w:sz="8" w:space="0" w:color="4F81BD"/>
        </w:tblBorders>
        <w:tblLayout w:type="fixed"/>
        <w:tblLook w:val="00A0" w:firstRow="1" w:lastRow="0" w:firstColumn="1" w:lastColumn="0" w:noHBand="0" w:noVBand="0"/>
      </w:tblPr>
      <w:tblGrid>
        <w:gridCol w:w="1984"/>
        <w:gridCol w:w="425"/>
        <w:gridCol w:w="1701"/>
        <w:gridCol w:w="142"/>
        <w:gridCol w:w="543"/>
        <w:gridCol w:w="4418"/>
      </w:tblGrid>
      <w:tr w:rsidR="00E00B20" w:rsidRPr="00931EDE" w14:paraId="63365F73" w14:textId="77777777" w:rsidTr="00BB0E07">
        <w:trPr>
          <w:trHeight w:val="510"/>
        </w:trPr>
        <w:tc>
          <w:tcPr>
            <w:tcW w:w="2409" w:type="dxa"/>
            <w:gridSpan w:val="2"/>
            <w:tcBorders>
              <w:top w:val="single" w:sz="8" w:space="0" w:color="4F81BD"/>
              <w:bottom w:val="single" w:sz="8" w:space="0" w:color="4F81BD"/>
            </w:tcBorders>
            <w:shd w:val="clear" w:color="auto" w:fill="4F81BD"/>
            <w:vAlign w:val="center"/>
          </w:tcPr>
          <w:p w14:paraId="2CA1FDBC" w14:textId="77777777" w:rsidR="00E00B20" w:rsidRPr="00A80997" w:rsidRDefault="00E00B20" w:rsidP="00BB0E07">
            <w:pPr>
              <w:spacing w:before="40"/>
              <w:jc w:val="center"/>
              <w:rPr>
                <w:rFonts w:ascii="Calibri" w:hAnsi="Calibri"/>
                <w:b/>
                <w:bCs/>
                <w:color w:val="FFFFFF"/>
              </w:rPr>
            </w:pPr>
            <w:r w:rsidRPr="00A80997">
              <w:rPr>
                <w:rFonts w:ascii="Calibri" w:hAnsi="Calibri"/>
                <w:b/>
                <w:bCs/>
                <w:color w:val="FFFFFF"/>
              </w:rPr>
              <w:t>Division/Fonction</w:t>
            </w:r>
          </w:p>
        </w:tc>
        <w:tc>
          <w:tcPr>
            <w:tcW w:w="1701" w:type="dxa"/>
            <w:tcBorders>
              <w:top w:val="single" w:sz="8" w:space="0" w:color="4F81BD"/>
              <w:bottom w:val="single" w:sz="8" w:space="0" w:color="4F81BD"/>
            </w:tcBorders>
            <w:shd w:val="clear" w:color="auto" w:fill="4F81BD"/>
            <w:vAlign w:val="center"/>
          </w:tcPr>
          <w:p w14:paraId="5D8FD715" w14:textId="77777777" w:rsidR="00E00B20" w:rsidRPr="00A80997" w:rsidRDefault="00E00B20" w:rsidP="00BB0E07">
            <w:pPr>
              <w:spacing w:before="40"/>
              <w:jc w:val="center"/>
              <w:rPr>
                <w:rFonts w:ascii="Calibri" w:hAnsi="Calibri"/>
                <w:b/>
                <w:bCs/>
                <w:color w:val="FFFFFF"/>
              </w:rPr>
            </w:pPr>
            <w:r>
              <w:rPr>
                <w:rFonts w:ascii="Calibri" w:hAnsi="Calibri"/>
                <w:b/>
                <w:bCs/>
                <w:color w:val="FFFFFF"/>
              </w:rPr>
              <w:t xml:space="preserve">Grade et </w:t>
            </w:r>
            <w:r w:rsidRPr="00A80997">
              <w:rPr>
                <w:rFonts w:ascii="Calibri" w:hAnsi="Calibri"/>
                <w:b/>
                <w:bCs/>
                <w:color w:val="FFFFFF"/>
              </w:rPr>
              <w:t>Nom</w:t>
            </w:r>
          </w:p>
        </w:tc>
        <w:tc>
          <w:tcPr>
            <w:tcW w:w="5103" w:type="dxa"/>
            <w:gridSpan w:val="3"/>
            <w:tcBorders>
              <w:top w:val="single" w:sz="8" w:space="0" w:color="4F81BD"/>
            </w:tcBorders>
            <w:shd w:val="clear" w:color="auto" w:fill="4F81BD"/>
            <w:vAlign w:val="center"/>
          </w:tcPr>
          <w:p w14:paraId="723B2CE6" w14:textId="77777777" w:rsidR="00E00B20" w:rsidRPr="00A80997" w:rsidRDefault="00E00B20" w:rsidP="00BB0E07">
            <w:pPr>
              <w:spacing w:before="40"/>
              <w:jc w:val="center"/>
              <w:rPr>
                <w:rFonts w:ascii="Calibri" w:hAnsi="Calibri"/>
                <w:b/>
                <w:bCs/>
                <w:color w:val="FFFFFF"/>
              </w:rPr>
            </w:pPr>
            <w:r w:rsidRPr="00A80997">
              <w:rPr>
                <w:rFonts w:ascii="Calibri" w:hAnsi="Calibri"/>
                <w:b/>
                <w:bCs/>
                <w:color w:val="FFFFFF"/>
              </w:rPr>
              <w:t>Contacts</w:t>
            </w:r>
          </w:p>
        </w:tc>
      </w:tr>
      <w:tr w:rsidR="00E00B20" w:rsidRPr="00931EDE" w14:paraId="7F62C3F5" w14:textId="77777777" w:rsidTr="00BB0E07">
        <w:trPr>
          <w:trHeight w:val="290"/>
        </w:trPr>
        <w:tc>
          <w:tcPr>
            <w:tcW w:w="1984" w:type="dxa"/>
            <w:vMerge w:val="restart"/>
            <w:tcBorders>
              <w:top w:val="single" w:sz="8" w:space="0" w:color="4F81BD"/>
              <w:bottom w:val="single" w:sz="8" w:space="0" w:color="4F81BD"/>
            </w:tcBorders>
            <w:shd w:val="clear" w:color="auto" w:fill="auto"/>
            <w:vAlign w:val="center"/>
          </w:tcPr>
          <w:p w14:paraId="37F8AE32" w14:textId="77777777" w:rsidR="00E00B20" w:rsidRPr="00F71297" w:rsidRDefault="00E00B20" w:rsidP="00BB0E07">
            <w:pPr>
              <w:spacing w:before="40"/>
              <w:jc w:val="center"/>
              <w:rPr>
                <w:rFonts w:ascii="Calibri" w:hAnsi="Calibri"/>
                <w:bCs/>
              </w:rPr>
            </w:pPr>
          </w:p>
        </w:tc>
        <w:tc>
          <w:tcPr>
            <w:tcW w:w="2268" w:type="dxa"/>
            <w:gridSpan w:val="3"/>
            <w:vMerge w:val="restart"/>
            <w:tcBorders>
              <w:top w:val="single" w:sz="8" w:space="0" w:color="4F81BD"/>
              <w:bottom w:val="single" w:sz="8" w:space="0" w:color="4F81BD"/>
            </w:tcBorders>
            <w:vAlign w:val="center"/>
          </w:tcPr>
          <w:p w14:paraId="5A3F91D3" w14:textId="77777777" w:rsidR="00E00B20" w:rsidRPr="00F71297"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53CA2770" w14:textId="77777777" w:rsidR="00E00B20" w:rsidRPr="00931EDE" w:rsidRDefault="00E00B20" w:rsidP="00BB0E07">
            <w:pPr>
              <w:spacing w:before="40"/>
              <w:jc w:val="center"/>
              <w:rPr>
                <w:rFonts w:ascii="Calibri" w:hAnsi="Calibri"/>
                <w:b/>
              </w:rPr>
            </w:pPr>
            <w:r w:rsidRPr="0064140F">
              <w:rPr>
                <w:rFonts w:ascii="Calibri" w:hAnsi="Calibri"/>
                <w:b/>
                <w:noProof/>
              </w:rPr>
              <w:drawing>
                <wp:inline distT="0" distB="0" distL="0" distR="0" wp14:anchorId="5AF062AE" wp14:editId="53068301">
                  <wp:extent cx="219075" cy="161925"/>
                  <wp:effectExtent l="0" t="0" r="0" b="0"/>
                  <wp:docPr id="5" name="Image 27" descr="te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 descr="tel1"/>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0D57E116" w14:textId="77777777" w:rsidR="00E00B20" w:rsidRPr="00F71297" w:rsidRDefault="00E00B20" w:rsidP="00BB0E07">
            <w:pPr>
              <w:spacing w:before="40"/>
              <w:jc w:val="center"/>
              <w:rPr>
                <w:rFonts w:ascii="Calibri" w:hAnsi="Calibri"/>
              </w:rPr>
            </w:pPr>
          </w:p>
        </w:tc>
      </w:tr>
      <w:tr w:rsidR="00E00B20" w:rsidRPr="00931EDE" w14:paraId="2E475326" w14:textId="77777777" w:rsidTr="00BB0E07">
        <w:trPr>
          <w:trHeight w:val="290"/>
        </w:trPr>
        <w:tc>
          <w:tcPr>
            <w:tcW w:w="1984" w:type="dxa"/>
            <w:vMerge/>
            <w:tcBorders>
              <w:top w:val="nil"/>
              <w:bottom w:val="single" w:sz="8" w:space="0" w:color="4F81BD"/>
            </w:tcBorders>
            <w:shd w:val="clear" w:color="auto" w:fill="auto"/>
          </w:tcPr>
          <w:p w14:paraId="0B048C56" w14:textId="77777777" w:rsidR="00E00B20" w:rsidRPr="00931EDE" w:rsidRDefault="00E00B20" w:rsidP="00BB0E07">
            <w:pPr>
              <w:spacing w:before="40"/>
              <w:jc w:val="center"/>
              <w:rPr>
                <w:rFonts w:ascii="Calibri" w:hAnsi="Calibri"/>
                <w:b/>
                <w:bCs/>
              </w:rPr>
            </w:pPr>
          </w:p>
        </w:tc>
        <w:tc>
          <w:tcPr>
            <w:tcW w:w="2268" w:type="dxa"/>
            <w:gridSpan w:val="3"/>
            <w:vMerge/>
            <w:tcBorders>
              <w:top w:val="nil"/>
              <w:bottom w:val="single" w:sz="8" w:space="0" w:color="4F81BD"/>
            </w:tcBorders>
          </w:tcPr>
          <w:p w14:paraId="48887C4F" w14:textId="77777777" w:rsidR="00E00B20" w:rsidRPr="00931EDE" w:rsidRDefault="00E00B20" w:rsidP="00BB0E07">
            <w:pPr>
              <w:spacing w:before="40"/>
              <w:jc w:val="center"/>
              <w:rPr>
                <w:rFonts w:ascii="Calibri" w:hAnsi="Calibri"/>
                <w:b/>
              </w:rPr>
            </w:pPr>
          </w:p>
        </w:tc>
        <w:tc>
          <w:tcPr>
            <w:tcW w:w="543" w:type="dxa"/>
            <w:tcBorders>
              <w:top w:val="single" w:sz="8" w:space="0" w:color="4F81BD"/>
              <w:bottom w:val="single" w:sz="8" w:space="0" w:color="4F81BD"/>
            </w:tcBorders>
          </w:tcPr>
          <w:p w14:paraId="3715BDF6" w14:textId="77777777" w:rsidR="00E00B20" w:rsidRPr="00931EDE" w:rsidRDefault="00E00B20" w:rsidP="00BB0E07">
            <w:pPr>
              <w:spacing w:before="40"/>
              <w:jc w:val="center"/>
              <w:rPr>
                <w:rFonts w:ascii="Calibri" w:hAnsi="Calibri"/>
                <w:b/>
              </w:rPr>
            </w:pPr>
            <w:r w:rsidRPr="0064140F">
              <w:rPr>
                <w:rFonts w:ascii="Calibri" w:hAnsi="Calibri"/>
                <w:b/>
                <w:noProof/>
              </w:rPr>
              <w:drawing>
                <wp:inline distT="0" distB="0" distL="0" distR="0" wp14:anchorId="3BDC9661" wp14:editId="1881D8FD">
                  <wp:extent cx="219075" cy="161925"/>
                  <wp:effectExtent l="0" t="0" r="0" b="0"/>
                  <wp:docPr id="16" name="Image 2" descr="te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tel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418" w:type="dxa"/>
          </w:tcPr>
          <w:p w14:paraId="58256959" w14:textId="77777777" w:rsidR="00E00B20" w:rsidRPr="00F71297" w:rsidRDefault="00E00B20" w:rsidP="00BB0E07">
            <w:pPr>
              <w:spacing w:before="40"/>
              <w:jc w:val="center"/>
              <w:rPr>
                <w:rFonts w:ascii="Calibri" w:hAnsi="Calibri"/>
              </w:rPr>
            </w:pPr>
          </w:p>
        </w:tc>
      </w:tr>
      <w:tr w:rsidR="00E00B20" w:rsidRPr="00931EDE" w14:paraId="06CA4C61" w14:textId="77777777" w:rsidTr="00BB0E07">
        <w:trPr>
          <w:trHeight w:val="290"/>
        </w:trPr>
        <w:tc>
          <w:tcPr>
            <w:tcW w:w="1984" w:type="dxa"/>
            <w:vMerge/>
            <w:tcBorders>
              <w:top w:val="nil"/>
              <w:bottom w:val="single" w:sz="8" w:space="0" w:color="4F81BD"/>
            </w:tcBorders>
            <w:shd w:val="clear" w:color="auto" w:fill="auto"/>
          </w:tcPr>
          <w:p w14:paraId="014DAE27" w14:textId="77777777" w:rsidR="00E00B20" w:rsidRPr="00931EDE" w:rsidRDefault="00E00B20" w:rsidP="00BB0E07">
            <w:pPr>
              <w:spacing w:before="40"/>
              <w:jc w:val="center"/>
              <w:rPr>
                <w:rFonts w:ascii="Calibri" w:hAnsi="Calibri"/>
                <w:b/>
                <w:bCs/>
              </w:rPr>
            </w:pPr>
          </w:p>
        </w:tc>
        <w:tc>
          <w:tcPr>
            <w:tcW w:w="2268" w:type="dxa"/>
            <w:gridSpan w:val="3"/>
            <w:vMerge/>
            <w:tcBorders>
              <w:top w:val="nil"/>
              <w:bottom w:val="single" w:sz="8" w:space="0" w:color="4F81BD"/>
            </w:tcBorders>
          </w:tcPr>
          <w:p w14:paraId="1C1EBD60" w14:textId="77777777" w:rsidR="00E00B20" w:rsidRPr="00931EDE"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6253CFFC" w14:textId="77777777" w:rsidR="00E00B20" w:rsidRPr="00931EDE" w:rsidRDefault="00E00B20" w:rsidP="00BB0E07">
            <w:pPr>
              <w:spacing w:before="40"/>
              <w:jc w:val="center"/>
              <w:rPr>
                <w:rFonts w:ascii="Calibri" w:hAnsi="Calibri"/>
              </w:rPr>
            </w:pPr>
            <w:r w:rsidRPr="0064140F">
              <w:rPr>
                <w:rFonts w:ascii="Calibri" w:hAnsi="Calibri"/>
                <w:noProof/>
              </w:rPr>
              <w:drawing>
                <wp:inline distT="0" distB="0" distL="0" distR="0" wp14:anchorId="486E1BE8" wp14:editId="43315D63">
                  <wp:extent cx="171450" cy="171450"/>
                  <wp:effectExtent l="0" t="0" r="0" b="0"/>
                  <wp:docPr id="17" name="Image 1" descr="mail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ail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445EE029" w14:textId="77777777" w:rsidR="00E00B20" w:rsidRPr="00931EDE" w:rsidRDefault="00E00B20" w:rsidP="00BB0E07">
            <w:pPr>
              <w:spacing w:before="40"/>
              <w:jc w:val="center"/>
              <w:rPr>
                <w:rFonts w:ascii="Calibri" w:hAnsi="Calibri"/>
              </w:rPr>
            </w:pPr>
          </w:p>
        </w:tc>
      </w:tr>
      <w:tr w:rsidR="00E00B20" w:rsidRPr="00931EDE" w14:paraId="7F5F22C2" w14:textId="77777777" w:rsidTr="00BB0E07">
        <w:trPr>
          <w:trHeight w:val="289"/>
        </w:trPr>
        <w:tc>
          <w:tcPr>
            <w:tcW w:w="1984" w:type="dxa"/>
            <w:vMerge w:val="restart"/>
            <w:tcBorders>
              <w:top w:val="single" w:sz="8" w:space="0" w:color="4F81BD"/>
            </w:tcBorders>
            <w:vAlign w:val="center"/>
          </w:tcPr>
          <w:p w14:paraId="19E0E3A8" w14:textId="77777777" w:rsidR="00E00B20" w:rsidRPr="00F71297" w:rsidRDefault="00E00B20" w:rsidP="00BB0E07">
            <w:pPr>
              <w:spacing w:before="40"/>
              <w:jc w:val="center"/>
              <w:rPr>
                <w:rFonts w:ascii="Calibri" w:hAnsi="Calibri"/>
                <w:bCs/>
              </w:rPr>
            </w:pPr>
          </w:p>
        </w:tc>
        <w:tc>
          <w:tcPr>
            <w:tcW w:w="2268" w:type="dxa"/>
            <w:gridSpan w:val="3"/>
            <w:vMerge w:val="restart"/>
            <w:tcBorders>
              <w:top w:val="single" w:sz="8" w:space="0" w:color="4F81BD"/>
            </w:tcBorders>
            <w:vAlign w:val="center"/>
          </w:tcPr>
          <w:p w14:paraId="638A6345" w14:textId="77777777" w:rsidR="00E00B20" w:rsidRDefault="00E00B20" w:rsidP="00BB0E07">
            <w:pPr>
              <w:spacing w:before="40"/>
              <w:jc w:val="center"/>
              <w:rPr>
                <w:rFonts w:ascii="Calibri" w:hAnsi="Calibri"/>
              </w:rPr>
            </w:pPr>
          </w:p>
          <w:p w14:paraId="4F0F3398" w14:textId="77777777" w:rsidR="00E00B20" w:rsidRPr="00F71297" w:rsidRDefault="00E00B20" w:rsidP="00BB0E07">
            <w:pPr>
              <w:spacing w:before="40"/>
              <w:jc w:val="center"/>
              <w:rPr>
                <w:rFonts w:ascii="Calibri" w:hAnsi="Calibri"/>
              </w:rPr>
            </w:pPr>
          </w:p>
        </w:tc>
        <w:tc>
          <w:tcPr>
            <w:tcW w:w="543" w:type="dxa"/>
            <w:tcBorders>
              <w:top w:val="single" w:sz="8" w:space="0" w:color="4F81BD"/>
            </w:tcBorders>
          </w:tcPr>
          <w:p w14:paraId="153B2CC8" w14:textId="77777777" w:rsidR="00E00B20" w:rsidRPr="00931EDE" w:rsidRDefault="00E00B20" w:rsidP="00BB0E07">
            <w:pPr>
              <w:spacing w:before="40"/>
              <w:jc w:val="center"/>
              <w:rPr>
                <w:rFonts w:ascii="Calibri" w:hAnsi="Calibri"/>
              </w:rPr>
            </w:pPr>
            <w:r w:rsidRPr="0064140F">
              <w:rPr>
                <w:rFonts w:ascii="Calibri" w:hAnsi="Calibri"/>
                <w:noProof/>
              </w:rPr>
              <w:drawing>
                <wp:inline distT="0" distB="0" distL="0" distR="0" wp14:anchorId="57D86B17" wp14:editId="2491402D">
                  <wp:extent cx="219075" cy="161925"/>
                  <wp:effectExtent l="0" t="0" r="0" b="0"/>
                  <wp:docPr id="18" name="Image 18" descr="te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tel1"/>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418" w:type="dxa"/>
            <w:tcBorders>
              <w:top w:val="single" w:sz="8" w:space="0" w:color="4F81BD"/>
            </w:tcBorders>
          </w:tcPr>
          <w:p w14:paraId="1A31B0FA" w14:textId="77777777" w:rsidR="00E00B20" w:rsidRPr="00931EDE" w:rsidRDefault="00E00B20" w:rsidP="00BB0E07">
            <w:pPr>
              <w:spacing w:before="40"/>
              <w:jc w:val="center"/>
              <w:rPr>
                <w:rFonts w:ascii="Calibri" w:hAnsi="Calibri"/>
              </w:rPr>
            </w:pPr>
          </w:p>
        </w:tc>
      </w:tr>
      <w:tr w:rsidR="00E00B20" w:rsidRPr="00931EDE" w14:paraId="32155FE3" w14:textId="77777777" w:rsidTr="00BB0E07">
        <w:trPr>
          <w:trHeight w:val="290"/>
        </w:trPr>
        <w:tc>
          <w:tcPr>
            <w:tcW w:w="1984" w:type="dxa"/>
            <w:vMerge/>
          </w:tcPr>
          <w:p w14:paraId="7FC578AA" w14:textId="77777777" w:rsidR="00E00B20" w:rsidRPr="00931EDE" w:rsidRDefault="00E00B20" w:rsidP="00BB0E07">
            <w:pPr>
              <w:spacing w:before="40"/>
              <w:jc w:val="center"/>
              <w:rPr>
                <w:rFonts w:ascii="Calibri" w:hAnsi="Calibri"/>
                <w:b/>
                <w:bCs/>
              </w:rPr>
            </w:pPr>
          </w:p>
        </w:tc>
        <w:tc>
          <w:tcPr>
            <w:tcW w:w="2268" w:type="dxa"/>
            <w:gridSpan w:val="3"/>
            <w:vMerge/>
          </w:tcPr>
          <w:p w14:paraId="55B30C44" w14:textId="77777777" w:rsidR="00E00B20" w:rsidRPr="00931EDE"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50EA65F1" w14:textId="77777777" w:rsidR="00E00B20" w:rsidRPr="00931EDE" w:rsidRDefault="00E00B20" w:rsidP="00BB0E07">
            <w:pPr>
              <w:spacing w:before="40"/>
              <w:jc w:val="center"/>
              <w:rPr>
                <w:rFonts w:ascii="Calibri" w:hAnsi="Calibri"/>
              </w:rPr>
            </w:pPr>
            <w:r w:rsidRPr="0064140F">
              <w:rPr>
                <w:rFonts w:ascii="Calibri" w:hAnsi="Calibri"/>
                <w:b/>
                <w:noProof/>
              </w:rPr>
              <w:drawing>
                <wp:inline distT="0" distB="0" distL="0" distR="0" wp14:anchorId="7357CA9F" wp14:editId="0A053285">
                  <wp:extent cx="219075" cy="161925"/>
                  <wp:effectExtent l="0" t="0" r="0" b="0"/>
                  <wp:docPr id="19" name="Image 22" descr="te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tel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4B55B534" w14:textId="77777777" w:rsidR="00E00B20" w:rsidRPr="00931EDE" w:rsidRDefault="00E00B20" w:rsidP="00BB0E07">
            <w:pPr>
              <w:spacing w:before="40"/>
              <w:jc w:val="center"/>
              <w:rPr>
                <w:rFonts w:ascii="Calibri" w:hAnsi="Calibri"/>
              </w:rPr>
            </w:pPr>
          </w:p>
        </w:tc>
      </w:tr>
      <w:tr w:rsidR="00E00B20" w:rsidRPr="00931EDE" w14:paraId="71187E50" w14:textId="77777777" w:rsidTr="00BB0E07">
        <w:trPr>
          <w:trHeight w:val="290"/>
        </w:trPr>
        <w:tc>
          <w:tcPr>
            <w:tcW w:w="1984" w:type="dxa"/>
            <w:vMerge/>
            <w:tcBorders>
              <w:bottom w:val="single" w:sz="8" w:space="0" w:color="4F81BD"/>
            </w:tcBorders>
          </w:tcPr>
          <w:p w14:paraId="790C52B1" w14:textId="77777777" w:rsidR="00E00B20" w:rsidRPr="00931EDE" w:rsidRDefault="00E00B20" w:rsidP="00BB0E07">
            <w:pPr>
              <w:spacing w:before="40"/>
              <w:jc w:val="center"/>
              <w:rPr>
                <w:rFonts w:ascii="Calibri" w:hAnsi="Calibri"/>
                <w:b/>
                <w:bCs/>
              </w:rPr>
            </w:pPr>
          </w:p>
        </w:tc>
        <w:tc>
          <w:tcPr>
            <w:tcW w:w="2268" w:type="dxa"/>
            <w:gridSpan w:val="3"/>
            <w:vMerge/>
            <w:tcBorders>
              <w:bottom w:val="single" w:sz="8" w:space="0" w:color="4F81BD"/>
            </w:tcBorders>
          </w:tcPr>
          <w:p w14:paraId="68CD3839" w14:textId="77777777" w:rsidR="00E00B20" w:rsidRPr="00931EDE"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23F2E083" w14:textId="77777777" w:rsidR="00E00B20" w:rsidRPr="00931EDE" w:rsidRDefault="00E00B20" w:rsidP="00BB0E07">
            <w:pPr>
              <w:spacing w:before="40"/>
              <w:jc w:val="center"/>
              <w:rPr>
                <w:rFonts w:ascii="Calibri" w:hAnsi="Calibri"/>
                <w:noProof/>
              </w:rPr>
            </w:pPr>
            <w:r w:rsidRPr="0064140F">
              <w:rPr>
                <w:rFonts w:ascii="Calibri" w:hAnsi="Calibri"/>
                <w:noProof/>
              </w:rPr>
              <w:drawing>
                <wp:inline distT="0" distB="0" distL="0" distR="0" wp14:anchorId="046FDC6E" wp14:editId="52681FB5">
                  <wp:extent cx="171450" cy="171450"/>
                  <wp:effectExtent l="0" t="0" r="0" b="0"/>
                  <wp:docPr id="21" name="Image 6" descr="mail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mail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379BDA75" w14:textId="77777777" w:rsidR="00E00B20" w:rsidRPr="00931EDE" w:rsidRDefault="00E00B20" w:rsidP="00BB0E07">
            <w:pPr>
              <w:spacing w:before="40"/>
              <w:jc w:val="center"/>
              <w:rPr>
                <w:rFonts w:ascii="Calibri" w:hAnsi="Calibri"/>
              </w:rPr>
            </w:pPr>
          </w:p>
        </w:tc>
      </w:tr>
      <w:tr w:rsidR="00E00B20" w:rsidRPr="00931EDE" w14:paraId="246D13FB" w14:textId="77777777" w:rsidTr="00BB0E07">
        <w:trPr>
          <w:trHeight w:val="290"/>
        </w:trPr>
        <w:tc>
          <w:tcPr>
            <w:tcW w:w="1984" w:type="dxa"/>
            <w:vMerge w:val="restart"/>
            <w:tcBorders>
              <w:top w:val="single" w:sz="8" w:space="0" w:color="4F81BD"/>
              <w:bottom w:val="single" w:sz="8" w:space="0" w:color="4F81BD"/>
            </w:tcBorders>
            <w:vAlign w:val="center"/>
          </w:tcPr>
          <w:p w14:paraId="53B2ABA9" w14:textId="77777777" w:rsidR="00E00B20" w:rsidRPr="00F71297" w:rsidRDefault="00E00B20" w:rsidP="00BB0E07">
            <w:pPr>
              <w:spacing w:before="40"/>
              <w:jc w:val="center"/>
              <w:rPr>
                <w:rFonts w:ascii="Calibri" w:hAnsi="Calibri"/>
                <w:bCs/>
              </w:rPr>
            </w:pPr>
          </w:p>
        </w:tc>
        <w:tc>
          <w:tcPr>
            <w:tcW w:w="2268" w:type="dxa"/>
            <w:gridSpan w:val="3"/>
            <w:vMerge w:val="restart"/>
            <w:tcBorders>
              <w:top w:val="single" w:sz="8" w:space="0" w:color="4F81BD"/>
            </w:tcBorders>
            <w:vAlign w:val="center"/>
          </w:tcPr>
          <w:p w14:paraId="0870621E" w14:textId="77777777" w:rsidR="00E00B20" w:rsidRPr="00F71297"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5A70C5B4" w14:textId="77777777" w:rsidR="00E00B20" w:rsidRPr="00931EDE" w:rsidRDefault="00E00B20" w:rsidP="00BB0E07">
            <w:pPr>
              <w:spacing w:before="40"/>
              <w:jc w:val="center"/>
              <w:rPr>
                <w:rFonts w:ascii="Calibri" w:hAnsi="Calibri"/>
                <w:noProof/>
              </w:rPr>
            </w:pPr>
            <w:r w:rsidRPr="0064140F">
              <w:rPr>
                <w:rFonts w:ascii="Calibri" w:hAnsi="Calibri"/>
                <w:noProof/>
              </w:rPr>
              <w:drawing>
                <wp:inline distT="0" distB="0" distL="0" distR="0" wp14:anchorId="7F9541FC" wp14:editId="1C115B95">
                  <wp:extent cx="219075" cy="161925"/>
                  <wp:effectExtent l="0" t="0" r="0" b="0"/>
                  <wp:docPr id="22"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335D7C0F" w14:textId="77777777" w:rsidR="00E00B20" w:rsidRPr="00F71297" w:rsidRDefault="00E00B20" w:rsidP="00BB0E07">
            <w:pPr>
              <w:spacing w:before="40"/>
              <w:jc w:val="center"/>
              <w:rPr>
                <w:rFonts w:ascii="Calibri" w:hAnsi="Calibri"/>
              </w:rPr>
            </w:pPr>
          </w:p>
        </w:tc>
      </w:tr>
      <w:tr w:rsidR="00E00B20" w:rsidRPr="00931EDE" w14:paraId="0BCF7321" w14:textId="77777777" w:rsidTr="00BB0E07">
        <w:trPr>
          <w:trHeight w:val="290"/>
        </w:trPr>
        <w:tc>
          <w:tcPr>
            <w:tcW w:w="1984" w:type="dxa"/>
            <w:vMerge/>
            <w:tcBorders>
              <w:top w:val="nil"/>
              <w:bottom w:val="single" w:sz="8" w:space="0" w:color="4F81BD"/>
            </w:tcBorders>
          </w:tcPr>
          <w:p w14:paraId="07A4576F" w14:textId="77777777" w:rsidR="00E00B20" w:rsidRPr="00F71297" w:rsidRDefault="00E00B20" w:rsidP="00BB0E07">
            <w:pPr>
              <w:spacing w:before="40"/>
              <w:jc w:val="center"/>
              <w:rPr>
                <w:rFonts w:ascii="Calibri" w:hAnsi="Calibri"/>
                <w:b/>
                <w:bCs/>
              </w:rPr>
            </w:pPr>
          </w:p>
        </w:tc>
        <w:tc>
          <w:tcPr>
            <w:tcW w:w="2268" w:type="dxa"/>
            <w:gridSpan w:val="3"/>
            <w:vMerge/>
          </w:tcPr>
          <w:p w14:paraId="46BAE93B" w14:textId="77777777" w:rsidR="00E00B20" w:rsidRPr="00F71297"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0B926736" w14:textId="77777777" w:rsidR="00E00B20" w:rsidRPr="00F71297" w:rsidRDefault="00E00B20" w:rsidP="00BB0E07">
            <w:pPr>
              <w:spacing w:before="40"/>
              <w:jc w:val="center"/>
              <w:rPr>
                <w:rFonts w:ascii="Calibri" w:hAnsi="Calibri"/>
                <w:noProof/>
              </w:rPr>
            </w:pPr>
            <w:r w:rsidRPr="0064140F">
              <w:rPr>
                <w:rFonts w:ascii="Calibri" w:hAnsi="Calibri"/>
                <w:b/>
                <w:noProof/>
              </w:rPr>
              <w:drawing>
                <wp:inline distT="0" distB="0" distL="0" distR="0" wp14:anchorId="60F3207E" wp14:editId="6A3278E8">
                  <wp:extent cx="219075" cy="161925"/>
                  <wp:effectExtent l="0" t="0" r="0" b="0"/>
                  <wp:docPr id="23" name="Image 23" descr="te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descr="tel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0A8E2FE1" w14:textId="77777777" w:rsidR="00E00B20" w:rsidRPr="00F71297" w:rsidRDefault="00E00B20" w:rsidP="00BB0E07">
            <w:pPr>
              <w:spacing w:before="40"/>
              <w:jc w:val="center"/>
              <w:rPr>
                <w:rFonts w:ascii="Calibri" w:hAnsi="Calibri"/>
              </w:rPr>
            </w:pPr>
          </w:p>
        </w:tc>
      </w:tr>
      <w:tr w:rsidR="00E00B20" w:rsidRPr="00931EDE" w14:paraId="126783C6" w14:textId="77777777" w:rsidTr="00BB0E07">
        <w:trPr>
          <w:trHeight w:val="290"/>
        </w:trPr>
        <w:tc>
          <w:tcPr>
            <w:tcW w:w="1984" w:type="dxa"/>
            <w:vMerge/>
            <w:tcBorders>
              <w:top w:val="nil"/>
              <w:bottom w:val="single" w:sz="4" w:space="0" w:color="0070C0"/>
            </w:tcBorders>
          </w:tcPr>
          <w:p w14:paraId="308068CB" w14:textId="77777777" w:rsidR="00E00B20" w:rsidRPr="00F71297" w:rsidRDefault="00E00B20" w:rsidP="00BB0E07">
            <w:pPr>
              <w:spacing w:before="40"/>
              <w:jc w:val="center"/>
              <w:rPr>
                <w:rFonts w:ascii="Calibri" w:hAnsi="Calibri"/>
                <w:b/>
                <w:bCs/>
              </w:rPr>
            </w:pPr>
          </w:p>
        </w:tc>
        <w:tc>
          <w:tcPr>
            <w:tcW w:w="2268" w:type="dxa"/>
            <w:gridSpan w:val="3"/>
            <w:vMerge/>
            <w:tcBorders>
              <w:bottom w:val="single" w:sz="4" w:space="0" w:color="0070C0"/>
            </w:tcBorders>
          </w:tcPr>
          <w:p w14:paraId="4941093D" w14:textId="77777777" w:rsidR="00E00B20" w:rsidRPr="00F71297"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5F0C4CAA" w14:textId="77777777" w:rsidR="00E00B20" w:rsidRPr="00931EDE" w:rsidRDefault="00E00B20" w:rsidP="00BB0E07">
            <w:pPr>
              <w:spacing w:before="40"/>
              <w:jc w:val="center"/>
              <w:rPr>
                <w:rFonts w:ascii="Calibri" w:hAnsi="Calibri"/>
                <w:noProof/>
              </w:rPr>
            </w:pPr>
            <w:r w:rsidRPr="0064140F">
              <w:rPr>
                <w:rFonts w:ascii="Calibri" w:hAnsi="Calibri"/>
                <w:noProof/>
              </w:rPr>
              <w:drawing>
                <wp:inline distT="0" distB="0" distL="0" distR="0" wp14:anchorId="2D555524" wp14:editId="3DB01F65">
                  <wp:extent cx="171450" cy="171450"/>
                  <wp:effectExtent l="0" t="0" r="0" b="0"/>
                  <wp:docPr id="24" name="Image 7" descr="mail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mail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75E5F7FC" w14:textId="77777777" w:rsidR="00E00B20" w:rsidRPr="00F71297" w:rsidRDefault="00E00B20" w:rsidP="00BB0E07">
            <w:pPr>
              <w:spacing w:before="40"/>
              <w:jc w:val="center"/>
              <w:rPr>
                <w:rFonts w:ascii="Calibri" w:hAnsi="Calibri"/>
              </w:rPr>
            </w:pPr>
          </w:p>
        </w:tc>
      </w:tr>
      <w:tr w:rsidR="00E00B20" w:rsidRPr="00931EDE" w14:paraId="4EC67E39" w14:textId="77777777" w:rsidTr="00BB0E07">
        <w:trPr>
          <w:trHeight w:val="290"/>
        </w:trPr>
        <w:tc>
          <w:tcPr>
            <w:tcW w:w="1984" w:type="dxa"/>
            <w:vMerge w:val="restart"/>
            <w:tcBorders>
              <w:top w:val="single" w:sz="8" w:space="0" w:color="4F81BD"/>
              <w:bottom w:val="single" w:sz="8" w:space="0" w:color="4F81BD"/>
            </w:tcBorders>
            <w:vAlign w:val="center"/>
          </w:tcPr>
          <w:p w14:paraId="2836F4E9" w14:textId="77777777" w:rsidR="00E00B20" w:rsidRPr="00F71297" w:rsidRDefault="00E00B20" w:rsidP="00BB0E07">
            <w:pPr>
              <w:spacing w:before="40"/>
              <w:jc w:val="center"/>
              <w:rPr>
                <w:rFonts w:ascii="Calibri" w:hAnsi="Calibri"/>
                <w:bCs/>
              </w:rPr>
            </w:pPr>
          </w:p>
        </w:tc>
        <w:tc>
          <w:tcPr>
            <w:tcW w:w="2268" w:type="dxa"/>
            <w:gridSpan w:val="3"/>
            <w:vMerge w:val="restart"/>
            <w:tcBorders>
              <w:top w:val="single" w:sz="8" w:space="0" w:color="4F81BD"/>
            </w:tcBorders>
            <w:vAlign w:val="center"/>
          </w:tcPr>
          <w:p w14:paraId="5F5E480A" w14:textId="77777777" w:rsidR="00E00B20" w:rsidRPr="00F71297"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3EFE86B8" w14:textId="77777777" w:rsidR="00E00B20" w:rsidRPr="00931EDE" w:rsidRDefault="00E00B20" w:rsidP="00BB0E07">
            <w:pPr>
              <w:spacing w:before="40"/>
              <w:jc w:val="center"/>
              <w:rPr>
                <w:rFonts w:ascii="Calibri" w:hAnsi="Calibri"/>
                <w:noProof/>
              </w:rPr>
            </w:pPr>
            <w:r w:rsidRPr="0064140F">
              <w:rPr>
                <w:rFonts w:ascii="Calibri" w:hAnsi="Calibri"/>
                <w:noProof/>
              </w:rPr>
              <w:drawing>
                <wp:inline distT="0" distB="0" distL="0" distR="0" wp14:anchorId="28B12CF3" wp14:editId="30163627">
                  <wp:extent cx="219075" cy="161925"/>
                  <wp:effectExtent l="0" t="0" r="0" b="0"/>
                  <wp:docPr id="258"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45830793" w14:textId="77777777" w:rsidR="00E00B20" w:rsidRPr="00F71297" w:rsidRDefault="00E00B20" w:rsidP="00BB0E07">
            <w:pPr>
              <w:spacing w:before="40"/>
              <w:jc w:val="center"/>
              <w:rPr>
                <w:rFonts w:ascii="Calibri" w:hAnsi="Calibri"/>
              </w:rPr>
            </w:pPr>
          </w:p>
        </w:tc>
      </w:tr>
      <w:tr w:rsidR="00E00B20" w:rsidRPr="00931EDE" w14:paraId="328E6BF3" w14:textId="77777777" w:rsidTr="00BB0E07">
        <w:trPr>
          <w:trHeight w:val="290"/>
        </w:trPr>
        <w:tc>
          <w:tcPr>
            <w:tcW w:w="1984" w:type="dxa"/>
            <w:vMerge/>
            <w:tcBorders>
              <w:top w:val="nil"/>
              <w:bottom w:val="single" w:sz="8" w:space="0" w:color="4F81BD"/>
            </w:tcBorders>
          </w:tcPr>
          <w:p w14:paraId="2FE53929" w14:textId="77777777" w:rsidR="00E00B20" w:rsidRPr="00F71297" w:rsidRDefault="00E00B20" w:rsidP="00BB0E07">
            <w:pPr>
              <w:spacing w:before="40"/>
              <w:jc w:val="center"/>
              <w:rPr>
                <w:rFonts w:ascii="Calibri" w:hAnsi="Calibri"/>
                <w:b/>
                <w:bCs/>
              </w:rPr>
            </w:pPr>
          </w:p>
        </w:tc>
        <w:tc>
          <w:tcPr>
            <w:tcW w:w="2268" w:type="dxa"/>
            <w:gridSpan w:val="3"/>
            <w:vMerge/>
          </w:tcPr>
          <w:p w14:paraId="07CE9551" w14:textId="77777777" w:rsidR="00E00B20" w:rsidRPr="00F71297"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1B42F97A" w14:textId="77777777" w:rsidR="00E00B20" w:rsidRPr="00F71297" w:rsidRDefault="00E00B20" w:rsidP="00BB0E07">
            <w:pPr>
              <w:spacing w:before="40"/>
              <w:jc w:val="center"/>
              <w:rPr>
                <w:rFonts w:ascii="Calibri" w:hAnsi="Calibri"/>
                <w:noProof/>
              </w:rPr>
            </w:pPr>
            <w:r w:rsidRPr="0064140F">
              <w:rPr>
                <w:rFonts w:ascii="Calibri" w:hAnsi="Calibri"/>
                <w:b/>
                <w:noProof/>
              </w:rPr>
              <w:drawing>
                <wp:inline distT="0" distB="0" distL="0" distR="0" wp14:anchorId="5F2841C5" wp14:editId="267006F9">
                  <wp:extent cx="219075" cy="161925"/>
                  <wp:effectExtent l="0" t="0" r="0" b="0"/>
                  <wp:docPr id="259" name="Image 259" descr="te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descr="tel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736987DF" w14:textId="77777777" w:rsidR="00E00B20" w:rsidRPr="00F71297" w:rsidRDefault="00E00B20" w:rsidP="00BB0E07">
            <w:pPr>
              <w:spacing w:before="40"/>
              <w:jc w:val="center"/>
              <w:rPr>
                <w:rFonts w:ascii="Calibri" w:hAnsi="Calibri"/>
              </w:rPr>
            </w:pPr>
          </w:p>
        </w:tc>
      </w:tr>
      <w:tr w:rsidR="00E00B20" w:rsidRPr="00931EDE" w14:paraId="68FC8A59" w14:textId="77777777" w:rsidTr="00BB0E07">
        <w:trPr>
          <w:trHeight w:val="290"/>
        </w:trPr>
        <w:tc>
          <w:tcPr>
            <w:tcW w:w="1984" w:type="dxa"/>
            <w:vMerge/>
            <w:tcBorders>
              <w:top w:val="nil"/>
              <w:bottom w:val="single" w:sz="4" w:space="0" w:color="0070C0"/>
            </w:tcBorders>
          </w:tcPr>
          <w:p w14:paraId="1CD01F86" w14:textId="77777777" w:rsidR="00E00B20" w:rsidRPr="00F71297" w:rsidRDefault="00E00B20" w:rsidP="00BB0E07">
            <w:pPr>
              <w:spacing w:before="40"/>
              <w:jc w:val="center"/>
              <w:rPr>
                <w:rFonts w:ascii="Calibri" w:hAnsi="Calibri"/>
                <w:b/>
                <w:bCs/>
              </w:rPr>
            </w:pPr>
          </w:p>
        </w:tc>
        <w:tc>
          <w:tcPr>
            <w:tcW w:w="2268" w:type="dxa"/>
            <w:gridSpan w:val="3"/>
            <w:vMerge/>
            <w:tcBorders>
              <w:bottom w:val="single" w:sz="4" w:space="0" w:color="0070C0"/>
            </w:tcBorders>
          </w:tcPr>
          <w:p w14:paraId="77560DC6" w14:textId="77777777" w:rsidR="00E00B20" w:rsidRPr="00F71297"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3B5B6AAD" w14:textId="77777777" w:rsidR="00E00B20" w:rsidRPr="00931EDE" w:rsidRDefault="00E00B20" w:rsidP="00BB0E07">
            <w:pPr>
              <w:spacing w:before="40"/>
              <w:jc w:val="center"/>
              <w:rPr>
                <w:rFonts w:ascii="Calibri" w:hAnsi="Calibri"/>
                <w:noProof/>
              </w:rPr>
            </w:pPr>
            <w:r w:rsidRPr="0064140F">
              <w:rPr>
                <w:rFonts w:ascii="Calibri" w:hAnsi="Calibri"/>
                <w:noProof/>
              </w:rPr>
              <w:drawing>
                <wp:inline distT="0" distB="0" distL="0" distR="0" wp14:anchorId="32C84138" wp14:editId="477AD51D">
                  <wp:extent cx="171450" cy="171450"/>
                  <wp:effectExtent l="0" t="0" r="0" b="0"/>
                  <wp:docPr id="220" name="Image 7" descr="mail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mail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3D185187" w14:textId="77777777" w:rsidR="00E00B20" w:rsidRPr="00F71297" w:rsidRDefault="00E00B20" w:rsidP="00BB0E07">
            <w:pPr>
              <w:spacing w:before="40"/>
              <w:jc w:val="center"/>
              <w:rPr>
                <w:rFonts w:ascii="Calibri" w:hAnsi="Calibri"/>
              </w:rPr>
            </w:pPr>
          </w:p>
        </w:tc>
      </w:tr>
      <w:tr w:rsidR="00E00B20" w:rsidRPr="00931EDE" w14:paraId="1D41B3A9" w14:textId="77777777" w:rsidTr="00BB0E07">
        <w:trPr>
          <w:trHeight w:val="290"/>
        </w:trPr>
        <w:tc>
          <w:tcPr>
            <w:tcW w:w="1984" w:type="dxa"/>
            <w:vMerge w:val="restart"/>
            <w:tcBorders>
              <w:top w:val="single" w:sz="8" w:space="0" w:color="4F81BD"/>
              <w:bottom w:val="single" w:sz="8" w:space="0" w:color="4F81BD"/>
            </w:tcBorders>
            <w:vAlign w:val="center"/>
          </w:tcPr>
          <w:p w14:paraId="3B545E29" w14:textId="77777777" w:rsidR="00E00B20" w:rsidRPr="00F71297" w:rsidRDefault="00E00B20" w:rsidP="00BB0E07">
            <w:pPr>
              <w:spacing w:before="40"/>
              <w:jc w:val="center"/>
              <w:rPr>
                <w:rFonts w:ascii="Calibri" w:hAnsi="Calibri"/>
                <w:bCs/>
              </w:rPr>
            </w:pPr>
          </w:p>
        </w:tc>
        <w:tc>
          <w:tcPr>
            <w:tcW w:w="2268" w:type="dxa"/>
            <w:gridSpan w:val="3"/>
            <w:vMerge w:val="restart"/>
            <w:tcBorders>
              <w:top w:val="single" w:sz="8" w:space="0" w:color="4F81BD"/>
            </w:tcBorders>
            <w:vAlign w:val="center"/>
          </w:tcPr>
          <w:p w14:paraId="2EAD1EF7" w14:textId="77777777" w:rsidR="00E00B20" w:rsidRPr="00F71297"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4289BBED" w14:textId="77777777" w:rsidR="00E00B20" w:rsidRPr="00931EDE" w:rsidRDefault="00E00B20" w:rsidP="00BB0E07">
            <w:pPr>
              <w:spacing w:before="40"/>
              <w:jc w:val="center"/>
              <w:rPr>
                <w:rFonts w:ascii="Calibri" w:hAnsi="Calibri"/>
                <w:noProof/>
              </w:rPr>
            </w:pPr>
            <w:r w:rsidRPr="0064140F">
              <w:rPr>
                <w:rFonts w:ascii="Calibri" w:hAnsi="Calibri"/>
                <w:noProof/>
              </w:rPr>
              <w:drawing>
                <wp:inline distT="0" distB="0" distL="0" distR="0" wp14:anchorId="4E4E9639" wp14:editId="37E5D6A2">
                  <wp:extent cx="219075" cy="161925"/>
                  <wp:effectExtent l="0" t="0" r="0" b="0"/>
                  <wp:docPr id="22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38FB56E7" w14:textId="77777777" w:rsidR="00E00B20" w:rsidRPr="00F71297" w:rsidRDefault="00E00B20" w:rsidP="00BB0E07">
            <w:pPr>
              <w:spacing w:before="40"/>
              <w:jc w:val="center"/>
              <w:rPr>
                <w:rFonts w:ascii="Calibri" w:hAnsi="Calibri"/>
              </w:rPr>
            </w:pPr>
          </w:p>
        </w:tc>
      </w:tr>
      <w:tr w:rsidR="00E00B20" w:rsidRPr="00931EDE" w14:paraId="039ECA1F" w14:textId="77777777" w:rsidTr="00BB0E07">
        <w:trPr>
          <w:trHeight w:val="290"/>
        </w:trPr>
        <w:tc>
          <w:tcPr>
            <w:tcW w:w="1984" w:type="dxa"/>
            <w:vMerge/>
            <w:tcBorders>
              <w:top w:val="nil"/>
              <w:bottom w:val="single" w:sz="8" w:space="0" w:color="4F81BD"/>
            </w:tcBorders>
          </w:tcPr>
          <w:p w14:paraId="7C9628C4" w14:textId="77777777" w:rsidR="00E00B20" w:rsidRPr="00F71297" w:rsidRDefault="00E00B20" w:rsidP="00BB0E07">
            <w:pPr>
              <w:spacing w:before="40"/>
              <w:jc w:val="center"/>
              <w:rPr>
                <w:rFonts w:ascii="Calibri" w:hAnsi="Calibri"/>
                <w:b/>
                <w:bCs/>
              </w:rPr>
            </w:pPr>
          </w:p>
        </w:tc>
        <w:tc>
          <w:tcPr>
            <w:tcW w:w="2268" w:type="dxa"/>
            <w:gridSpan w:val="3"/>
            <w:vMerge/>
          </w:tcPr>
          <w:p w14:paraId="27A6E742" w14:textId="77777777" w:rsidR="00E00B20" w:rsidRPr="00F71297"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490292C9" w14:textId="77777777" w:rsidR="00E00B20" w:rsidRPr="00F71297" w:rsidRDefault="00E00B20" w:rsidP="00BB0E07">
            <w:pPr>
              <w:spacing w:before="40"/>
              <w:jc w:val="center"/>
              <w:rPr>
                <w:rFonts w:ascii="Calibri" w:hAnsi="Calibri"/>
                <w:noProof/>
              </w:rPr>
            </w:pPr>
            <w:r w:rsidRPr="0064140F">
              <w:rPr>
                <w:rFonts w:ascii="Calibri" w:hAnsi="Calibri"/>
                <w:b/>
                <w:noProof/>
              </w:rPr>
              <w:drawing>
                <wp:inline distT="0" distB="0" distL="0" distR="0" wp14:anchorId="0767DB19" wp14:editId="364D042E">
                  <wp:extent cx="219075" cy="161925"/>
                  <wp:effectExtent l="0" t="0" r="0" b="0"/>
                  <wp:docPr id="260" name="Image 260" descr="te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descr="tel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02C611A0" w14:textId="77777777" w:rsidR="00E00B20" w:rsidRPr="00F71297" w:rsidRDefault="00E00B20" w:rsidP="00BB0E07">
            <w:pPr>
              <w:spacing w:before="40"/>
              <w:jc w:val="center"/>
              <w:rPr>
                <w:rFonts w:ascii="Calibri" w:hAnsi="Calibri"/>
              </w:rPr>
            </w:pPr>
          </w:p>
        </w:tc>
      </w:tr>
      <w:tr w:rsidR="00E00B20" w:rsidRPr="00931EDE" w14:paraId="2E0CFE75" w14:textId="77777777" w:rsidTr="00BB0E07">
        <w:trPr>
          <w:trHeight w:val="290"/>
        </w:trPr>
        <w:tc>
          <w:tcPr>
            <w:tcW w:w="1984" w:type="dxa"/>
            <w:vMerge/>
            <w:tcBorders>
              <w:top w:val="nil"/>
              <w:bottom w:val="single" w:sz="4" w:space="0" w:color="0070C0"/>
            </w:tcBorders>
          </w:tcPr>
          <w:p w14:paraId="7DBCB411" w14:textId="77777777" w:rsidR="00E00B20" w:rsidRPr="00F71297" w:rsidRDefault="00E00B20" w:rsidP="00BB0E07">
            <w:pPr>
              <w:spacing w:before="40"/>
              <w:jc w:val="center"/>
              <w:rPr>
                <w:rFonts w:ascii="Calibri" w:hAnsi="Calibri"/>
                <w:b/>
                <w:bCs/>
              </w:rPr>
            </w:pPr>
          </w:p>
        </w:tc>
        <w:tc>
          <w:tcPr>
            <w:tcW w:w="2268" w:type="dxa"/>
            <w:gridSpan w:val="3"/>
            <w:vMerge/>
            <w:tcBorders>
              <w:bottom w:val="single" w:sz="4" w:space="0" w:color="0070C0"/>
            </w:tcBorders>
          </w:tcPr>
          <w:p w14:paraId="4B54F8D6" w14:textId="77777777" w:rsidR="00E00B20" w:rsidRPr="00F71297"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15DB0070" w14:textId="77777777" w:rsidR="00E00B20" w:rsidRPr="00931EDE" w:rsidRDefault="00E00B20" w:rsidP="00BB0E07">
            <w:pPr>
              <w:spacing w:before="40"/>
              <w:jc w:val="center"/>
              <w:rPr>
                <w:rFonts w:ascii="Calibri" w:hAnsi="Calibri"/>
                <w:noProof/>
              </w:rPr>
            </w:pPr>
            <w:r w:rsidRPr="0064140F">
              <w:rPr>
                <w:rFonts w:ascii="Calibri" w:hAnsi="Calibri"/>
                <w:noProof/>
              </w:rPr>
              <w:drawing>
                <wp:inline distT="0" distB="0" distL="0" distR="0" wp14:anchorId="43A63818" wp14:editId="5AC2D353">
                  <wp:extent cx="171450" cy="171450"/>
                  <wp:effectExtent l="0" t="0" r="0" b="0"/>
                  <wp:docPr id="261" name="Image 7" descr="mail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mail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0DAC823C" w14:textId="77777777" w:rsidR="00E00B20" w:rsidRPr="00F71297" w:rsidRDefault="00E00B20" w:rsidP="00BB0E07">
            <w:pPr>
              <w:spacing w:before="40"/>
              <w:jc w:val="center"/>
              <w:rPr>
                <w:rFonts w:ascii="Calibri" w:hAnsi="Calibri"/>
              </w:rPr>
            </w:pPr>
          </w:p>
        </w:tc>
      </w:tr>
    </w:tbl>
    <w:p w14:paraId="438A8CFF" w14:textId="77777777" w:rsidR="004F3D3F" w:rsidRPr="004F3D3F" w:rsidRDefault="004F3D3F" w:rsidP="004F3D3F">
      <w:pPr>
        <w:rPr>
          <w:u w:val="single"/>
        </w:rPr>
      </w:pPr>
    </w:p>
    <w:p w14:paraId="354FD8D8" w14:textId="77777777" w:rsidR="001A59C4" w:rsidRPr="001A59C4" w:rsidRDefault="00886A94" w:rsidP="001A59C4">
      <w:pPr>
        <w:pStyle w:val="Titre3"/>
        <w:ind w:left="908" w:hanging="454"/>
        <w:rPr>
          <w:rFonts w:ascii="Calibri" w:hAnsi="Calibri"/>
        </w:rPr>
      </w:pPr>
      <w:bookmarkStart w:id="242" w:name="_Toc400626618"/>
      <w:bookmarkStart w:id="243" w:name="_Toc400626798"/>
      <w:bookmarkStart w:id="244" w:name="_Toc400626977"/>
      <w:bookmarkStart w:id="245" w:name="_Toc400627157"/>
      <w:bookmarkStart w:id="246" w:name="_Toc400627842"/>
      <w:bookmarkStart w:id="247" w:name="_Toc400626620"/>
      <w:bookmarkStart w:id="248" w:name="_Toc400626800"/>
      <w:bookmarkStart w:id="249" w:name="_Toc400626979"/>
      <w:bookmarkStart w:id="250" w:name="_Toc400627159"/>
      <w:bookmarkStart w:id="251" w:name="_Toc400627844"/>
      <w:bookmarkStart w:id="252" w:name="_Toc29202746"/>
      <w:bookmarkStart w:id="253" w:name="_Toc343696653"/>
      <w:bookmarkEnd w:id="242"/>
      <w:bookmarkEnd w:id="243"/>
      <w:bookmarkEnd w:id="244"/>
      <w:bookmarkEnd w:id="245"/>
      <w:bookmarkEnd w:id="246"/>
      <w:bookmarkEnd w:id="247"/>
      <w:bookmarkEnd w:id="248"/>
      <w:bookmarkEnd w:id="249"/>
      <w:bookmarkEnd w:id="250"/>
      <w:bookmarkEnd w:id="251"/>
      <w:r>
        <w:rPr>
          <w:rFonts w:ascii="Calibri" w:hAnsi="Calibri"/>
        </w:rPr>
        <w:t>Services</w:t>
      </w:r>
      <w:r w:rsidR="00B17C6C">
        <w:rPr>
          <w:rFonts w:ascii="Calibri" w:hAnsi="Calibri"/>
        </w:rPr>
        <w:t xml:space="preserve"> autre</w:t>
      </w:r>
      <w:r w:rsidR="00F304B9">
        <w:rPr>
          <w:rFonts w:ascii="Calibri" w:hAnsi="Calibri"/>
        </w:rPr>
        <w:t xml:space="preserve"> que le SID</w:t>
      </w:r>
      <w:bookmarkEnd w:id="252"/>
    </w:p>
    <w:p w14:paraId="533EB7E0" w14:textId="77777777" w:rsidR="005157ED" w:rsidRDefault="00886A94" w:rsidP="009F3FFC">
      <w:pPr>
        <w:ind w:left="454"/>
        <w:rPr>
          <w:rFonts w:ascii="Calibri" w:hAnsi="Calibri"/>
          <w:i/>
        </w:rPr>
      </w:pPr>
      <w:bookmarkStart w:id="254" w:name="_Toc400626622"/>
      <w:bookmarkStart w:id="255" w:name="_Toc400626802"/>
      <w:bookmarkStart w:id="256" w:name="_Toc400626981"/>
      <w:bookmarkStart w:id="257" w:name="_Toc400627161"/>
      <w:bookmarkStart w:id="258" w:name="_Toc400627846"/>
      <w:bookmarkEnd w:id="253"/>
      <w:bookmarkEnd w:id="254"/>
      <w:bookmarkEnd w:id="255"/>
      <w:bookmarkEnd w:id="256"/>
      <w:bookmarkEnd w:id="257"/>
      <w:bookmarkEnd w:id="258"/>
      <w:r>
        <w:rPr>
          <w:rFonts w:ascii="Calibri" w:hAnsi="Calibri"/>
          <w:i/>
        </w:rPr>
        <w:t>D</w:t>
      </w:r>
      <w:r w:rsidR="009F3FFC">
        <w:rPr>
          <w:rFonts w:ascii="Calibri" w:hAnsi="Calibri"/>
          <w:i/>
        </w:rPr>
        <w:t>ésigner chaque acteur intervenant dans l’o</w:t>
      </w:r>
      <w:r w:rsidR="00FC11C3">
        <w:rPr>
          <w:rFonts w:ascii="Calibri" w:hAnsi="Calibri"/>
          <w:i/>
        </w:rPr>
        <w:t>pération (DIRISI, SCA, CGA, …</w:t>
      </w:r>
      <w:r w:rsidR="009F3FFC">
        <w:rPr>
          <w:rFonts w:ascii="Calibri" w:hAnsi="Calibri"/>
          <w:i/>
        </w:rPr>
        <w:t>)</w:t>
      </w:r>
      <w:r>
        <w:rPr>
          <w:rFonts w:ascii="Calibri" w:hAnsi="Calibri"/>
          <w:i/>
        </w:rPr>
        <w:t xml:space="preserve"> </w:t>
      </w:r>
      <w:r w:rsidR="00FC11C3">
        <w:rPr>
          <w:rFonts w:ascii="Calibri" w:hAnsi="Calibri"/>
          <w:i/>
        </w:rPr>
        <w:t>ainsi que les contacts</w:t>
      </w:r>
    </w:p>
    <w:p w14:paraId="2820EB50" w14:textId="77777777" w:rsidR="001A59C4" w:rsidRDefault="001A59C4" w:rsidP="009F3FFC">
      <w:pPr>
        <w:ind w:left="454"/>
        <w:rPr>
          <w:rFonts w:ascii="Calibri" w:hAnsi="Calibri"/>
          <w:i/>
        </w:rPr>
      </w:pPr>
    </w:p>
    <w:p w14:paraId="11F014DC" w14:textId="77777777" w:rsidR="00E00B20" w:rsidRDefault="00E00B20" w:rsidP="009F3FFC">
      <w:pPr>
        <w:ind w:left="454"/>
        <w:rPr>
          <w:rFonts w:ascii="Calibri" w:hAnsi="Calibri"/>
          <w:i/>
        </w:rPr>
      </w:pPr>
    </w:p>
    <w:tbl>
      <w:tblPr>
        <w:tblW w:w="9213" w:type="dxa"/>
        <w:tblInd w:w="416" w:type="dxa"/>
        <w:tblBorders>
          <w:top w:val="single" w:sz="8" w:space="0" w:color="4F81BD"/>
          <w:left w:val="single" w:sz="8" w:space="0" w:color="4F81BD"/>
          <w:bottom w:val="single" w:sz="8" w:space="0" w:color="4F81BD"/>
          <w:right w:val="single" w:sz="8" w:space="0" w:color="4F81BD"/>
        </w:tblBorders>
        <w:tblLayout w:type="fixed"/>
        <w:tblLook w:val="00A0" w:firstRow="1" w:lastRow="0" w:firstColumn="1" w:lastColumn="0" w:noHBand="0" w:noVBand="0"/>
      </w:tblPr>
      <w:tblGrid>
        <w:gridCol w:w="1984"/>
        <w:gridCol w:w="425"/>
        <w:gridCol w:w="1701"/>
        <w:gridCol w:w="142"/>
        <w:gridCol w:w="543"/>
        <w:gridCol w:w="4418"/>
      </w:tblGrid>
      <w:tr w:rsidR="00E00B20" w:rsidRPr="00931EDE" w14:paraId="586D3F8F" w14:textId="77777777" w:rsidTr="00BB0E07">
        <w:trPr>
          <w:trHeight w:val="510"/>
        </w:trPr>
        <w:tc>
          <w:tcPr>
            <w:tcW w:w="2409" w:type="dxa"/>
            <w:gridSpan w:val="2"/>
            <w:tcBorders>
              <w:top w:val="single" w:sz="8" w:space="0" w:color="4F81BD"/>
              <w:bottom w:val="single" w:sz="8" w:space="0" w:color="4F81BD"/>
            </w:tcBorders>
            <w:shd w:val="clear" w:color="auto" w:fill="4F81BD"/>
            <w:vAlign w:val="center"/>
          </w:tcPr>
          <w:p w14:paraId="425D099F" w14:textId="77777777" w:rsidR="00E00B20" w:rsidRPr="00A80997" w:rsidRDefault="00E00B20" w:rsidP="00BB0E07">
            <w:pPr>
              <w:spacing w:before="40"/>
              <w:jc w:val="center"/>
              <w:rPr>
                <w:rFonts w:ascii="Calibri" w:hAnsi="Calibri"/>
                <w:b/>
                <w:bCs/>
                <w:color w:val="FFFFFF"/>
              </w:rPr>
            </w:pPr>
            <w:r w:rsidRPr="00A80997">
              <w:rPr>
                <w:rFonts w:ascii="Calibri" w:hAnsi="Calibri"/>
                <w:b/>
                <w:bCs/>
                <w:color w:val="FFFFFF"/>
              </w:rPr>
              <w:t>Division/Fonction</w:t>
            </w:r>
          </w:p>
        </w:tc>
        <w:tc>
          <w:tcPr>
            <w:tcW w:w="1701" w:type="dxa"/>
            <w:tcBorders>
              <w:top w:val="single" w:sz="8" w:space="0" w:color="4F81BD"/>
              <w:bottom w:val="single" w:sz="8" w:space="0" w:color="4F81BD"/>
            </w:tcBorders>
            <w:shd w:val="clear" w:color="auto" w:fill="4F81BD"/>
            <w:vAlign w:val="center"/>
          </w:tcPr>
          <w:p w14:paraId="06470077" w14:textId="77777777" w:rsidR="00E00B20" w:rsidRPr="00A80997" w:rsidRDefault="00E00B20" w:rsidP="00BB0E07">
            <w:pPr>
              <w:spacing w:before="40"/>
              <w:jc w:val="center"/>
              <w:rPr>
                <w:rFonts w:ascii="Calibri" w:hAnsi="Calibri"/>
                <w:b/>
                <w:bCs/>
                <w:color w:val="FFFFFF"/>
              </w:rPr>
            </w:pPr>
            <w:r>
              <w:rPr>
                <w:rFonts w:ascii="Calibri" w:hAnsi="Calibri"/>
                <w:b/>
                <w:bCs/>
                <w:color w:val="FFFFFF"/>
              </w:rPr>
              <w:t xml:space="preserve">Grade et </w:t>
            </w:r>
            <w:r w:rsidRPr="00A80997">
              <w:rPr>
                <w:rFonts w:ascii="Calibri" w:hAnsi="Calibri"/>
                <w:b/>
                <w:bCs/>
                <w:color w:val="FFFFFF"/>
              </w:rPr>
              <w:t>Nom</w:t>
            </w:r>
          </w:p>
        </w:tc>
        <w:tc>
          <w:tcPr>
            <w:tcW w:w="5103" w:type="dxa"/>
            <w:gridSpan w:val="3"/>
            <w:tcBorders>
              <w:top w:val="single" w:sz="8" w:space="0" w:color="4F81BD"/>
            </w:tcBorders>
            <w:shd w:val="clear" w:color="auto" w:fill="4F81BD"/>
            <w:vAlign w:val="center"/>
          </w:tcPr>
          <w:p w14:paraId="6CE997B0" w14:textId="77777777" w:rsidR="00E00B20" w:rsidRPr="00A80997" w:rsidRDefault="00E00B20" w:rsidP="00BB0E07">
            <w:pPr>
              <w:spacing w:before="40"/>
              <w:jc w:val="center"/>
              <w:rPr>
                <w:rFonts w:ascii="Calibri" w:hAnsi="Calibri"/>
                <w:b/>
                <w:bCs/>
                <w:color w:val="FFFFFF"/>
              </w:rPr>
            </w:pPr>
            <w:r w:rsidRPr="00A80997">
              <w:rPr>
                <w:rFonts w:ascii="Calibri" w:hAnsi="Calibri"/>
                <w:b/>
                <w:bCs/>
                <w:color w:val="FFFFFF"/>
              </w:rPr>
              <w:t>Contacts</w:t>
            </w:r>
          </w:p>
        </w:tc>
      </w:tr>
      <w:tr w:rsidR="00E00B20" w:rsidRPr="00931EDE" w14:paraId="61C2137B" w14:textId="77777777" w:rsidTr="00BB0E07">
        <w:trPr>
          <w:trHeight w:val="290"/>
        </w:trPr>
        <w:tc>
          <w:tcPr>
            <w:tcW w:w="1984" w:type="dxa"/>
            <w:vMerge w:val="restart"/>
            <w:tcBorders>
              <w:top w:val="single" w:sz="8" w:space="0" w:color="4F81BD"/>
              <w:bottom w:val="single" w:sz="8" w:space="0" w:color="4F81BD"/>
            </w:tcBorders>
            <w:shd w:val="clear" w:color="auto" w:fill="auto"/>
            <w:vAlign w:val="center"/>
          </w:tcPr>
          <w:p w14:paraId="722C3E44" w14:textId="77777777" w:rsidR="00E00B20" w:rsidRPr="00F71297" w:rsidRDefault="00E00B20" w:rsidP="00BB0E07">
            <w:pPr>
              <w:spacing w:before="40"/>
              <w:jc w:val="center"/>
              <w:rPr>
                <w:rFonts w:ascii="Calibri" w:hAnsi="Calibri"/>
                <w:bCs/>
              </w:rPr>
            </w:pPr>
          </w:p>
        </w:tc>
        <w:tc>
          <w:tcPr>
            <w:tcW w:w="2268" w:type="dxa"/>
            <w:gridSpan w:val="3"/>
            <w:vMerge w:val="restart"/>
            <w:tcBorders>
              <w:top w:val="single" w:sz="8" w:space="0" w:color="4F81BD"/>
              <w:bottom w:val="single" w:sz="8" w:space="0" w:color="4F81BD"/>
            </w:tcBorders>
            <w:vAlign w:val="center"/>
          </w:tcPr>
          <w:p w14:paraId="265DB76F" w14:textId="77777777" w:rsidR="00E00B20" w:rsidRPr="00F71297"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7452D332" w14:textId="77777777" w:rsidR="00E00B20" w:rsidRPr="00931EDE" w:rsidRDefault="00E00B20" w:rsidP="00BB0E07">
            <w:pPr>
              <w:spacing w:before="40"/>
              <w:jc w:val="center"/>
              <w:rPr>
                <w:rFonts w:ascii="Calibri" w:hAnsi="Calibri"/>
                <w:b/>
              </w:rPr>
            </w:pPr>
            <w:r w:rsidRPr="0064140F">
              <w:rPr>
                <w:rFonts w:ascii="Calibri" w:hAnsi="Calibri"/>
                <w:b/>
                <w:noProof/>
              </w:rPr>
              <w:drawing>
                <wp:inline distT="0" distB="0" distL="0" distR="0" wp14:anchorId="7F31F27D" wp14:editId="3A308F5C">
                  <wp:extent cx="219075" cy="161925"/>
                  <wp:effectExtent l="0" t="0" r="0" b="0"/>
                  <wp:docPr id="7" name="Image 27" descr="te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 descr="tel1"/>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287D1602" w14:textId="77777777" w:rsidR="00E00B20" w:rsidRPr="00F71297" w:rsidRDefault="00E00B20" w:rsidP="00BB0E07">
            <w:pPr>
              <w:spacing w:before="40"/>
              <w:jc w:val="center"/>
              <w:rPr>
                <w:rFonts w:ascii="Calibri" w:hAnsi="Calibri"/>
              </w:rPr>
            </w:pPr>
          </w:p>
        </w:tc>
      </w:tr>
      <w:tr w:rsidR="00E00B20" w:rsidRPr="00931EDE" w14:paraId="0FB31E78" w14:textId="77777777" w:rsidTr="00BB0E07">
        <w:trPr>
          <w:trHeight w:val="290"/>
        </w:trPr>
        <w:tc>
          <w:tcPr>
            <w:tcW w:w="1984" w:type="dxa"/>
            <w:vMerge/>
            <w:tcBorders>
              <w:top w:val="nil"/>
              <w:bottom w:val="single" w:sz="8" w:space="0" w:color="4F81BD"/>
            </w:tcBorders>
            <w:shd w:val="clear" w:color="auto" w:fill="auto"/>
          </w:tcPr>
          <w:p w14:paraId="6D723DD5" w14:textId="77777777" w:rsidR="00E00B20" w:rsidRPr="00931EDE" w:rsidRDefault="00E00B20" w:rsidP="00BB0E07">
            <w:pPr>
              <w:spacing w:before="40"/>
              <w:jc w:val="center"/>
              <w:rPr>
                <w:rFonts w:ascii="Calibri" w:hAnsi="Calibri"/>
                <w:b/>
                <w:bCs/>
              </w:rPr>
            </w:pPr>
          </w:p>
        </w:tc>
        <w:tc>
          <w:tcPr>
            <w:tcW w:w="2268" w:type="dxa"/>
            <w:gridSpan w:val="3"/>
            <w:vMerge/>
            <w:tcBorders>
              <w:top w:val="nil"/>
              <w:bottom w:val="single" w:sz="8" w:space="0" w:color="4F81BD"/>
            </w:tcBorders>
          </w:tcPr>
          <w:p w14:paraId="52BB00A6" w14:textId="77777777" w:rsidR="00E00B20" w:rsidRPr="00931EDE" w:rsidRDefault="00E00B20" w:rsidP="00BB0E07">
            <w:pPr>
              <w:spacing w:before="40"/>
              <w:jc w:val="center"/>
              <w:rPr>
                <w:rFonts w:ascii="Calibri" w:hAnsi="Calibri"/>
                <w:b/>
              </w:rPr>
            </w:pPr>
          </w:p>
        </w:tc>
        <w:tc>
          <w:tcPr>
            <w:tcW w:w="543" w:type="dxa"/>
            <w:tcBorders>
              <w:top w:val="single" w:sz="8" w:space="0" w:color="4F81BD"/>
              <w:bottom w:val="single" w:sz="8" w:space="0" w:color="4F81BD"/>
            </w:tcBorders>
          </w:tcPr>
          <w:p w14:paraId="6B14CC46" w14:textId="77777777" w:rsidR="00E00B20" w:rsidRPr="00931EDE" w:rsidRDefault="00E00B20" w:rsidP="00BB0E07">
            <w:pPr>
              <w:spacing w:before="40"/>
              <w:jc w:val="center"/>
              <w:rPr>
                <w:rFonts w:ascii="Calibri" w:hAnsi="Calibri"/>
                <w:b/>
              </w:rPr>
            </w:pPr>
            <w:r w:rsidRPr="0064140F">
              <w:rPr>
                <w:rFonts w:ascii="Calibri" w:hAnsi="Calibri"/>
                <w:b/>
                <w:noProof/>
              </w:rPr>
              <w:drawing>
                <wp:inline distT="0" distB="0" distL="0" distR="0" wp14:anchorId="73F89044" wp14:editId="21C3645C">
                  <wp:extent cx="219075" cy="161925"/>
                  <wp:effectExtent l="0" t="0" r="0" b="0"/>
                  <wp:docPr id="8" name="Image 2" descr="te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tel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418" w:type="dxa"/>
          </w:tcPr>
          <w:p w14:paraId="17ED8FD2" w14:textId="77777777" w:rsidR="00E00B20" w:rsidRPr="00F71297" w:rsidRDefault="00E00B20" w:rsidP="00BB0E07">
            <w:pPr>
              <w:spacing w:before="40"/>
              <w:jc w:val="center"/>
              <w:rPr>
                <w:rFonts w:ascii="Calibri" w:hAnsi="Calibri"/>
              </w:rPr>
            </w:pPr>
          </w:p>
        </w:tc>
      </w:tr>
      <w:tr w:rsidR="00E00B20" w:rsidRPr="00931EDE" w14:paraId="7C6654D4" w14:textId="77777777" w:rsidTr="00BB0E07">
        <w:trPr>
          <w:trHeight w:val="290"/>
        </w:trPr>
        <w:tc>
          <w:tcPr>
            <w:tcW w:w="1984" w:type="dxa"/>
            <w:vMerge/>
            <w:tcBorders>
              <w:top w:val="nil"/>
              <w:bottom w:val="single" w:sz="8" w:space="0" w:color="4F81BD"/>
            </w:tcBorders>
            <w:shd w:val="clear" w:color="auto" w:fill="auto"/>
          </w:tcPr>
          <w:p w14:paraId="65A49764" w14:textId="77777777" w:rsidR="00E00B20" w:rsidRPr="00931EDE" w:rsidRDefault="00E00B20" w:rsidP="00BB0E07">
            <w:pPr>
              <w:spacing w:before="40"/>
              <w:jc w:val="center"/>
              <w:rPr>
                <w:rFonts w:ascii="Calibri" w:hAnsi="Calibri"/>
                <w:b/>
                <w:bCs/>
              </w:rPr>
            </w:pPr>
          </w:p>
        </w:tc>
        <w:tc>
          <w:tcPr>
            <w:tcW w:w="2268" w:type="dxa"/>
            <w:gridSpan w:val="3"/>
            <w:vMerge/>
            <w:tcBorders>
              <w:top w:val="nil"/>
              <w:bottom w:val="single" w:sz="8" w:space="0" w:color="4F81BD"/>
            </w:tcBorders>
          </w:tcPr>
          <w:p w14:paraId="7650C133" w14:textId="77777777" w:rsidR="00E00B20" w:rsidRPr="00931EDE"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1310B49F" w14:textId="77777777" w:rsidR="00E00B20" w:rsidRPr="00931EDE" w:rsidRDefault="00E00B20" w:rsidP="00BB0E07">
            <w:pPr>
              <w:spacing w:before="40"/>
              <w:jc w:val="center"/>
              <w:rPr>
                <w:rFonts w:ascii="Calibri" w:hAnsi="Calibri"/>
              </w:rPr>
            </w:pPr>
            <w:r w:rsidRPr="0064140F">
              <w:rPr>
                <w:rFonts w:ascii="Calibri" w:hAnsi="Calibri"/>
                <w:noProof/>
              </w:rPr>
              <w:drawing>
                <wp:inline distT="0" distB="0" distL="0" distR="0" wp14:anchorId="5FEDE760" wp14:editId="44D2326E">
                  <wp:extent cx="171450" cy="171450"/>
                  <wp:effectExtent l="0" t="0" r="0" b="0"/>
                  <wp:docPr id="9" name="Image 1" descr="mail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ail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02EDEB3E" w14:textId="77777777" w:rsidR="00E00B20" w:rsidRPr="00931EDE" w:rsidRDefault="00E00B20" w:rsidP="00BB0E07">
            <w:pPr>
              <w:spacing w:before="40"/>
              <w:jc w:val="center"/>
              <w:rPr>
                <w:rFonts w:ascii="Calibri" w:hAnsi="Calibri"/>
              </w:rPr>
            </w:pPr>
          </w:p>
        </w:tc>
      </w:tr>
      <w:tr w:rsidR="00E00B20" w:rsidRPr="00931EDE" w14:paraId="5CC0A2B6" w14:textId="77777777" w:rsidTr="00BB0E07">
        <w:trPr>
          <w:trHeight w:val="289"/>
        </w:trPr>
        <w:tc>
          <w:tcPr>
            <w:tcW w:w="1984" w:type="dxa"/>
            <w:vMerge w:val="restart"/>
            <w:tcBorders>
              <w:top w:val="single" w:sz="8" w:space="0" w:color="4F81BD"/>
            </w:tcBorders>
            <w:vAlign w:val="center"/>
          </w:tcPr>
          <w:p w14:paraId="7CD148C4" w14:textId="77777777" w:rsidR="00E00B20" w:rsidRPr="00F71297" w:rsidRDefault="00E00B20" w:rsidP="00BB0E07">
            <w:pPr>
              <w:spacing w:before="40"/>
              <w:jc w:val="center"/>
              <w:rPr>
                <w:rFonts w:ascii="Calibri" w:hAnsi="Calibri"/>
                <w:bCs/>
              </w:rPr>
            </w:pPr>
          </w:p>
        </w:tc>
        <w:tc>
          <w:tcPr>
            <w:tcW w:w="2268" w:type="dxa"/>
            <w:gridSpan w:val="3"/>
            <w:vMerge w:val="restart"/>
            <w:tcBorders>
              <w:top w:val="single" w:sz="8" w:space="0" w:color="4F81BD"/>
            </w:tcBorders>
            <w:vAlign w:val="center"/>
          </w:tcPr>
          <w:p w14:paraId="03E192CC" w14:textId="77777777" w:rsidR="00E00B20" w:rsidRDefault="00E00B20" w:rsidP="00BB0E07">
            <w:pPr>
              <w:spacing w:before="40"/>
              <w:jc w:val="center"/>
              <w:rPr>
                <w:rFonts w:ascii="Calibri" w:hAnsi="Calibri"/>
              </w:rPr>
            </w:pPr>
          </w:p>
          <w:p w14:paraId="7FC95EDE" w14:textId="77777777" w:rsidR="00E00B20" w:rsidRPr="00F71297" w:rsidRDefault="00E00B20" w:rsidP="00BB0E07">
            <w:pPr>
              <w:spacing w:before="40"/>
              <w:jc w:val="center"/>
              <w:rPr>
                <w:rFonts w:ascii="Calibri" w:hAnsi="Calibri"/>
              </w:rPr>
            </w:pPr>
          </w:p>
        </w:tc>
        <w:tc>
          <w:tcPr>
            <w:tcW w:w="543" w:type="dxa"/>
            <w:tcBorders>
              <w:top w:val="single" w:sz="8" w:space="0" w:color="4F81BD"/>
            </w:tcBorders>
          </w:tcPr>
          <w:p w14:paraId="6B4964C7" w14:textId="77777777" w:rsidR="00E00B20" w:rsidRPr="00931EDE" w:rsidRDefault="00E00B20" w:rsidP="00BB0E07">
            <w:pPr>
              <w:spacing w:before="40"/>
              <w:jc w:val="center"/>
              <w:rPr>
                <w:rFonts w:ascii="Calibri" w:hAnsi="Calibri"/>
              </w:rPr>
            </w:pPr>
            <w:r w:rsidRPr="0064140F">
              <w:rPr>
                <w:rFonts w:ascii="Calibri" w:hAnsi="Calibri"/>
                <w:noProof/>
              </w:rPr>
              <w:drawing>
                <wp:inline distT="0" distB="0" distL="0" distR="0" wp14:anchorId="4EE576A8" wp14:editId="5405FCEC">
                  <wp:extent cx="219075" cy="161925"/>
                  <wp:effectExtent l="0" t="0" r="0" b="0"/>
                  <wp:docPr id="25" name="Image 25" descr="te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tel1"/>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418" w:type="dxa"/>
            <w:tcBorders>
              <w:top w:val="single" w:sz="8" w:space="0" w:color="4F81BD"/>
            </w:tcBorders>
          </w:tcPr>
          <w:p w14:paraId="79AC297D" w14:textId="77777777" w:rsidR="00E00B20" w:rsidRPr="00931EDE" w:rsidRDefault="00E00B20" w:rsidP="00BB0E07">
            <w:pPr>
              <w:spacing w:before="40"/>
              <w:jc w:val="center"/>
              <w:rPr>
                <w:rFonts w:ascii="Calibri" w:hAnsi="Calibri"/>
              </w:rPr>
            </w:pPr>
          </w:p>
        </w:tc>
      </w:tr>
      <w:tr w:rsidR="00E00B20" w:rsidRPr="00931EDE" w14:paraId="2B2A1B1A" w14:textId="77777777" w:rsidTr="00BB0E07">
        <w:trPr>
          <w:trHeight w:val="290"/>
        </w:trPr>
        <w:tc>
          <w:tcPr>
            <w:tcW w:w="1984" w:type="dxa"/>
            <w:vMerge/>
          </w:tcPr>
          <w:p w14:paraId="652EF529" w14:textId="77777777" w:rsidR="00E00B20" w:rsidRPr="00931EDE" w:rsidRDefault="00E00B20" w:rsidP="00BB0E07">
            <w:pPr>
              <w:spacing w:before="40"/>
              <w:jc w:val="center"/>
              <w:rPr>
                <w:rFonts w:ascii="Calibri" w:hAnsi="Calibri"/>
                <w:b/>
                <w:bCs/>
              </w:rPr>
            </w:pPr>
          </w:p>
        </w:tc>
        <w:tc>
          <w:tcPr>
            <w:tcW w:w="2268" w:type="dxa"/>
            <w:gridSpan w:val="3"/>
            <w:vMerge/>
          </w:tcPr>
          <w:p w14:paraId="558005F4" w14:textId="77777777" w:rsidR="00E00B20" w:rsidRPr="00931EDE"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2B71363C" w14:textId="77777777" w:rsidR="00E00B20" w:rsidRPr="00931EDE" w:rsidRDefault="00E00B20" w:rsidP="00BB0E07">
            <w:pPr>
              <w:spacing w:before="40"/>
              <w:jc w:val="center"/>
              <w:rPr>
                <w:rFonts w:ascii="Calibri" w:hAnsi="Calibri"/>
              </w:rPr>
            </w:pPr>
            <w:r w:rsidRPr="0064140F">
              <w:rPr>
                <w:rFonts w:ascii="Calibri" w:hAnsi="Calibri"/>
                <w:b/>
                <w:noProof/>
              </w:rPr>
              <w:drawing>
                <wp:inline distT="0" distB="0" distL="0" distR="0" wp14:anchorId="04C4C72D" wp14:editId="0C19A9DF">
                  <wp:extent cx="219075" cy="161925"/>
                  <wp:effectExtent l="0" t="0" r="0" b="0"/>
                  <wp:docPr id="26" name="Image 22" descr="te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tel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313A7869" w14:textId="77777777" w:rsidR="00E00B20" w:rsidRPr="00931EDE" w:rsidRDefault="00E00B20" w:rsidP="00BB0E07">
            <w:pPr>
              <w:spacing w:before="40"/>
              <w:jc w:val="center"/>
              <w:rPr>
                <w:rFonts w:ascii="Calibri" w:hAnsi="Calibri"/>
              </w:rPr>
            </w:pPr>
          </w:p>
        </w:tc>
      </w:tr>
      <w:tr w:rsidR="00E00B20" w:rsidRPr="00931EDE" w14:paraId="45CBBAE1" w14:textId="77777777" w:rsidTr="00BB0E07">
        <w:trPr>
          <w:trHeight w:val="290"/>
        </w:trPr>
        <w:tc>
          <w:tcPr>
            <w:tcW w:w="1984" w:type="dxa"/>
            <w:vMerge/>
            <w:tcBorders>
              <w:bottom w:val="single" w:sz="8" w:space="0" w:color="4F81BD"/>
            </w:tcBorders>
          </w:tcPr>
          <w:p w14:paraId="095E8ED0" w14:textId="77777777" w:rsidR="00E00B20" w:rsidRPr="00931EDE" w:rsidRDefault="00E00B20" w:rsidP="00BB0E07">
            <w:pPr>
              <w:spacing w:before="40"/>
              <w:jc w:val="center"/>
              <w:rPr>
                <w:rFonts w:ascii="Calibri" w:hAnsi="Calibri"/>
                <w:b/>
                <w:bCs/>
              </w:rPr>
            </w:pPr>
          </w:p>
        </w:tc>
        <w:tc>
          <w:tcPr>
            <w:tcW w:w="2268" w:type="dxa"/>
            <w:gridSpan w:val="3"/>
            <w:vMerge/>
            <w:tcBorders>
              <w:bottom w:val="single" w:sz="8" w:space="0" w:color="4F81BD"/>
            </w:tcBorders>
          </w:tcPr>
          <w:p w14:paraId="0B99774A" w14:textId="77777777" w:rsidR="00E00B20" w:rsidRPr="00931EDE"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19820E6D" w14:textId="77777777" w:rsidR="00E00B20" w:rsidRPr="00931EDE" w:rsidRDefault="00E00B20" w:rsidP="00BB0E07">
            <w:pPr>
              <w:spacing w:before="40"/>
              <w:jc w:val="center"/>
              <w:rPr>
                <w:rFonts w:ascii="Calibri" w:hAnsi="Calibri"/>
                <w:noProof/>
              </w:rPr>
            </w:pPr>
            <w:r w:rsidRPr="0064140F">
              <w:rPr>
                <w:rFonts w:ascii="Calibri" w:hAnsi="Calibri"/>
                <w:noProof/>
              </w:rPr>
              <w:drawing>
                <wp:inline distT="0" distB="0" distL="0" distR="0" wp14:anchorId="4F967D0B" wp14:editId="5B47EF34">
                  <wp:extent cx="171450" cy="171450"/>
                  <wp:effectExtent l="0" t="0" r="0" b="0"/>
                  <wp:docPr id="27" name="Image 6" descr="mail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mail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2D703C72" w14:textId="77777777" w:rsidR="00E00B20" w:rsidRPr="00931EDE" w:rsidRDefault="00E00B20" w:rsidP="00BB0E07">
            <w:pPr>
              <w:spacing w:before="40"/>
              <w:jc w:val="center"/>
              <w:rPr>
                <w:rFonts w:ascii="Calibri" w:hAnsi="Calibri"/>
              </w:rPr>
            </w:pPr>
          </w:p>
        </w:tc>
      </w:tr>
      <w:tr w:rsidR="00E00B20" w:rsidRPr="00931EDE" w14:paraId="75AABDA5" w14:textId="77777777" w:rsidTr="00BB0E07">
        <w:trPr>
          <w:trHeight w:val="290"/>
        </w:trPr>
        <w:tc>
          <w:tcPr>
            <w:tcW w:w="1984" w:type="dxa"/>
            <w:vMerge w:val="restart"/>
            <w:tcBorders>
              <w:top w:val="single" w:sz="8" w:space="0" w:color="4F81BD"/>
              <w:bottom w:val="single" w:sz="8" w:space="0" w:color="4F81BD"/>
            </w:tcBorders>
            <w:vAlign w:val="center"/>
          </w:tcPr>
          <w:p w14:paraId="33CD1EEF" w14:textId="77777777" w:rsidR="00E00B20" w:rsidRPr="00F71297" w:rsidRDefault="00E00B20" w:rsidP="00BB0E07">
            <w:pPr>
              <w:spacing w:before="40"/>
              <w:jc w:val="center"/>
              <w:rPr>
                <w:rFonts w:ascii="Calibri" w:hAnsi="Calibri"/>
                <w:bCs/>
              </w:rPr>
            </w:pPr>
          </w:p>
        </w:tc>
        <w:tc>
          <w:tcPr>
            <w:tcW w:w="2268" w:type="dxa"/>
            <w:gridSpan w:val="3"/>
            <w:vMerge w:val="restart"/>
            <w:tcBorders>
              <w:top w:val="single" w:sz="8" w:space="0" w:color="4F81BD"/>
            </w:tcBorders>
            <w:vAlign w:val="center"/>
          </w:tcPr>
          <w:p w14:paraId="5F287E74" w14:textId="77777777" w:rsidR="00E00B20" w:rsidRPr="00F71297"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2F881ADB" w14:textId="77777777" w:rsidR="00E00B20" w:rsidRPr="00931EDE" w:rsidRDefault="00E00B20" w:rsidP="00BB0E07">
            <w:pPr>
              <w:spacing w:before="40"/>
              <w:jc w:val="center"/>
              <w:rPr>
                <w:rFonts w:ascii="Calibri" w:hAnsi="Calibri"/>
                <w:noProof/>
              </w:rPr>
            </w:pPr>
            <w:r w:rsidRPr="0064140F">
              <w:rPr>
                <w:rFonts w:ascii="Calibri" w:hAnsi="Calibri"/>
                <w:noProof/>
              </w:rPr>
              <w:drawing>
                <wp:inline distT="0" distB="0" distL="0" distR="0" wp14:anchorId="71B0806B" wp14:editId="1B3B839B">
                  <wp:extent cx="219075" cy="161925"/>
                  <wp:effectExtent l="0" t="0" r="0" b="0"/>
                  <wp:docPr id="48"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137B20EC" w14:textId="77777777" w:rsidR="00E00B20" w:rsidRPr="00F71297" w:rsidRDefault="00E00B20" w:rsidP="00BB0E07">
            <w:pPr>
              <w:spacing w:before="40"/>
              <w:jc w:val="center"/>
              <w:rPr>
                <w:rFonts w:ascii="Calibri" w:hAnsi="Calibri"/>
              </w:rPr>
            </w:pPr>
          </w:p>
        </w:tc>
      </w:tr>
      <w:tr w:rsidR="00E00B20" w:rsidRPr="00931EDE" w14:paraId="41890E77" w14:textId="77777777" w:rsidTr="00BB0E07">
        <w:trPr>
          <w:trHeight w:val="290"/>
        </w:trPr>
        <w:tc>
          <w:tcPr>
            <w:tcW w:w="1984" w:type="dxa"/>
            <w:vMerge/>
            <w:tcBorders>
              <w:top w:val="nil"/>
              <w:bottom w:val="single" w:sz="8" w:space="0" w:color="4F81BD"/>
            </w:tcBorders>
          </w:tcPr>
          <w:p w14:paraId="323A60D2" w14:textId="77777777" w:rsidR="00E00B20" w:rsidRPr="00F71297" w:rsidRDefault="00E00B20" w:rsidP="00BB0E07">
            <w:pPr>
              <w:spacing w:before="40"/>
              <w:jc w:val="center"/>
              <w:rPr>
                <w:rFonts w:ascii="Calibri" w:hAnsi="Calibri"/>
                <w:b/>
                <w:bCs/>
              </w:rPr>
            </w:pPr>
          </w:p>
        </w:tc>
        <w:tc>
          <w:tcPr>
            <w:tcW w:w="2268" w:type="dxa"/>
            <w:gridSpan w:val="3"/>
            <w:vMerge/>
          </w:tcPr>
          <w:p w14:paraId="04A13820" w14:textId="77777777" w:rsidR="00E00B20" w:rsidRPr="00F71297"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37F2E351" w14:textId="77777777" w:rsidR="00E00B20" w:rsidRPr="00F71297" w:rsidRDefault="00E00B20" w:rsidP="00BB0E07">
            <w:pPr>
              <w:spacing w:before="40"/>
              <w:jc w:val="center"/>
              <w:rPr>
                <w:rFonts w:ascii="Calibri" w:hAnsi="Calibri"/>
                <w:noProof/>
              </w:rPr>
            </w:pPr>
            <w:r w:rsidRPr="0064140F">
              <w:rPr>
                <w:rFonts w:ascii="Calibri" w:hAnsi="Calibri"/>
                <w:b/>
                <w:noProof/>
              </w:rPr>
              <w:drawing>
                <wp:inline distT="0" distB="0" distL="0" distR="0" wp14:anchorId="5534992A" wp14:editId="5DE4C183">
                  <wp:extent cx="219075" cy="161925"/>
                  <wp:effectExtent l="0" t="0" r="0" b="0"/>
                  <wp:docPr id="49" name="Image 49" descr="te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descr="tel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7C075D09" w14:textId="77777777" w:rsidR="00E00B20" w:rsidRPr="00F71297" w:rsidRDefault="00E00B20" w:rsidP="00BB0E07">
            <w:pPr>
              <w:spacing w:before="40"/>
              <w:jc w:val="center"/>
              <w:rPr>
                <w:rFonts w:ascii="Calibri" w:hAnsi="Calibri"/>
              </w:rPr>
            </w:pPr>
          </w:p>
        </w:tc>
      </w:tr>
      <w:tr w:rsidR="00E00B20" w:rsidRPr="00931EDE" w14:paraId="6337F301" w14:textId="77777777" w:rsidTr="00BB0E07">
        <w:trPr>
          <w:trHeight w:val="290"/>
        </w:trPr>
        <w:tc>
          <w:tcPr>
            <w:tcW w:w="1984" w:type="dxa"/>
            <w:vMerge/>
            <w:tcBorders>
              <w:top w:val="nil"/>
              <w:bottom w:val="single" w:sz="4" w:space="0" w:color="0070C0"/>
            </w:tcBorders>
          </w:tcPr>
          <w:p w14:paraId="41FCD029" w14:textId="77777777" w:rsidR="00E00B20" w:rsidRPr="00F71297" w:rsidRDefault="00E00B20" w:rsidP="00BB0E07">
            <w:pPr>
              <w:spacing w:before="40"/>
              <w:jc w:val="center"/>
              <w:rPr>
                <w:rFonts w:ascii="Calibri" w:hAnsi="Calibri"/>
                <w:b/>
                <w:bCs/>
              </w:rPr>
            </w:pPr>
          </w:p>
        </w:tc>
        <w:tc>
          <w:tcPr>
            <w:tcW w:w="2268" w:type="dxa"/>
            <w:gridSpan w:val="3"/>
            <w:vMerge/>
            <w:tcBorders>
              <w:bottom w:val="single" w:sz="4" w:space="0" w:color="0070C0"/>
            </w:tcBorders>
          </w:tcPr>
          <w:p w14:paraId="1ACA8213" w14:textId="77777777" w:rsidR="00E00B20" w:rsidRPr="00F71297"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65ECC9D3" w14:textId="77777777" w:rsidR="00E00B20" w:rsidRPr="00931EDE" w:rsidRDefault="00E00B20" w:rsidP="00BB0E07">
            <w:pPr>
              <w:spacing w:before="40"/>
              <w:jc w:val="center"/>
              <w:rPr>
                <w:rFonts w:ascii="Calibri" w:hAnsi="Calibri"/>
                <w:noProof/>
              </w:rPr>
            </w:pPr>
            <w:r w:rsidRPr="0064140F">
              <w:rPr>
                <w:rFonts w:ascii="Calibri" w:hAnsi="Calibri"/>
                <w:noProof/>
              </w:rPr>
              <w:drawing>
                <wp:inline distT="0" distB="0" distL="0" distR="0" wp14:anchorId="2BE0B5F4" wp14:editId="66B112AD">
                  <wp:extent cx="171450" cy="171450"/>
                  <wp:effectExtent l="0" t="0" r="0" b="0"/>
                  <wp:docPr id="50" name="Image 7" descr="mail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mail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480782F6" w14:textId="77777777" w:rsidR="00E00B20" w:rsidRPr="00F71297" w:rsidRDefault="00E00B20" w:rsidP="00BB0E07">
            <w:pPr>
              <w:spacing w:before="40"/>
              <w:jc w:val="center"/>
              <w:rPr>
                <w:rFonts w:ascii="Calibri" w:hAnsi="Calibri"/>
              </w:rPr>
            </w:pPr>
          </w:p>
        </w:tc>
      </w:tr>
      <w:tr w:rsidR="00E00B20" w:rsidRPr="00931EDE" w14:paraId="6C2BDEB7" w14:textId="77777777" w:rsidTr="00BB0E07">
        <w:trPr>
          <w:trHeight w:val="290"/>
        </w:trPr>
        <w:tc>
          <w:tcPr>
            <w:tcW w:w="1984" w:type="dxa"/>
            <w:vMerge w:val="restart"/>
            <w:tcBorders>
              <w:top w:val="single" w:sz="8" w:space="0" w:color="4F81BD"/>
              <w:bottom w:val="single" w:sz="8" w:space="0" w:color="4F81BD"/>
            </w:tcBorders>
            <w:vAlign w:val="center"/>
          </w:tcPr>
          <w:p w14:paraId="74724CD2" w14:textId="77777777" w:rsidR="00E00B20" w:rsidRPr="00F71297" w:rsidRDefault="00E00B20" w:rsidP="00BB0E07">
            <w:pPr>
              <w:spacing w:before="40"/>
              <w:jc w:val="center"/>
              <w:rPr>
                <w:rFonts w:ascii="Calibri" w:hAnsi="Calibri"/>
                <w:bCs/>
              </w:rPr>
            </w:pPr>
          </w:p>
        </w:tc>
        <w:tc>
          <w:tcPr>
            <w:tcW w:w="2268" w:type="dxa"/>
            <w:gridSpan w:val="3"/>
            <w:vMerge w:val="restart"/>
            <w:tcBorders>
              <w:top w:val="single" w:sz="8" w:space="0" w:color="4F81BD"/>
            </w:tcBorders>
            <w:vAlign w:val="center"/>
          </w:tcPr>
          <w:p w14:paraId="5FF9FDDD" w14:textId="77777777" w:rsidR="00E00B20" w:rsidRPr="00F71297"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148CDE94" w14:textId="77777777" w:rsidR="00E00B20" w:rsidRPr="00931EDE" w:rsidRDefault="00E00B20" w:rsidP="00BB0E07">
            <w:pPr>
              <w:spacing w:before="40"/>
              <w:jc w:val="center"/>
              <w:rPr>
                <w:rFonts w:ascii="Calibri" w:hAnsi="Calibri"/>
                <w:noProof/>
              </w:rPr>
            </w:pPr>
            <w:r w:rsidRPr="0064140F">
              <w:rPr>
                <w:rFonts w:ascii="Calibri" w:hAnsi="Calibri"/>
                <w:noProof/>
              </w:rPr>
              <w:drawing>
                <wp:inline distT="0" distB="0" distL="0" distR="0" wp14:anchorId="32266A2A" wp14:editId="06C395A4">
                  <wp:extent cx="219075" cy="161925"/>
                  <wp:effectExtent l="0" t="0" r="0" b="0"/>
                  <wp:docPr id="5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7B439EB1" w14:textId="77777777" w:rsidR="00E00B20" w:rsidRPr="00F71297" w:rsidRDefault="00E00B20" w:rsidP="00BB0E07">
            <w:pPr>
              <w:spacing w:before="40"/>
              <w:jc w:val="center"/>
              <w:rPr>
                <w:rFonts w:ascii="Calibri" w:hAnsi="Calibri"/>
              </w:rPr>
            </w:pPr>
          </w:p>
        </w:tc>
      </w:tr>
      <w:tr w:rsidR="00E00B20" w:rsidRPr="00931EDE" w14:paraId="44CFB538" w14:textId="77777777" w:rsidTr="00BB0E07">
        <w:trPr>
          <w:trHeight w:val="290"/>
        </w:trPr>
        <w:tc>
          <w:tcPr>
            <w:tcW w:w="1984" w:type="dxa"/>
            <w:vMerge/>
            <w:tcBorders>
              <w:top w:val="nil"/>
              <w:bottom w:val="single" w:sz="8" w:space="0" w:color="4F81BD"/>
            </w:tcBorders>
          </w:tcPr>
          <w:p w14:paraId="6A0BFA67" w14:textId="77777777" w:rsidR="00E00B20" w:rsidRPr="00F71297" w:rsidRDefault="00E00B20" w:rsidP="00BB0E07">
            <w:pPr>
              <w:spacing w:before="40"/>
              <w:jc w:val="center"/>
              <w:rPr>
                <w:rFonts w:ascii="Calibri" w:hAnsi="Calibri"/>
                <w:b/>
                <w:bCs/>
              </w:rPr>
            </w:pPr>
          </w:p>
        </w:tc>
        <w:tc>
          <w:tcPr>
            <w:tcW w:w="2268" w:type="dxa"/>
            <w:gridSpan w:val="3"/>
            <w:vMerge/>
          </w:tcPr>
          <w:p w14:paraId="68923F38" w14:textId="77777777" w:rsidR="00E00B20" w:rsidRPr="00F71297"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4D904692" w14:textId="77777777" w:rsidR="00E00B20" w:rsidRPr="00F71297" w:rsidRDefault="00E00B20" w:rsidP="00BB0E07">
            <w:pPr>
              <w:spacing w:before="40"/>
              <w:jc w:val="center"/>
              <w:rPr>
                <w:rFonts w:ascii="Calibri" w:hAnsi="Calibri"/>
                <w:noProof/>
              </w:rPr>
            </w:pPr>
            <w:r w:rsidRPr="0064140F">
              <w:rPr>
                <w:rFonts w:ascii="Calibri" w:hAnsi="Calibri"/>
                <w:b/>
                <w:noProof/>
              </w:rPr>
              <w:drawing>
                <wp:inline distT="0" distB="0" distL="0" distR="0" wp14:anchorId="185079E4" wp14:editId="6260D3FA">
                  <wp:extent cx="219075" cy="161925"/>
                  <wp:effectExtent l="0" t="0" r="0" b="0"/>
                  <wp:docPr id="52" name="Image 52" descr="te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descr="tel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32F03937" w14:textId="77777777" w:rsidR="00E00B20" w:rsidRPr="00F71297" w:rsidRDefault="00E00B20" w:rsidP="00BB0E07">
            <w:pPr>
              <w:spacing w:before="40"/>
              <w:jc w:val="center"/>
              <w:rPr>
                <w:rFonts w:ascii="Calibri" w:hAnsi="Calibri"/>
              </w:rPr>
            </w:pPr>
          </w:p>
        </w:tc>
      </w:tr>
      <w:tr w:rsidR="00E00B20" w:rsidRPr="00931EDE" w14:paraId="7B9B572B" w14:textId="77777777" w:rsidTr="00BB0E07">
        <w:trPr>
          <w:trHeight w:val="290"/>
        </w:trPr>
        <w:tc>
          <w:tcPr>
            <w:tcW w:w="1984" w:type="dxa"/>
            <w:vMerge/>
            <w:tcBorders>
              <w:top w:val="nil"/>
              <w:bottom w:val="single" w:sz="4" w:space="0" w:color="0070C0"/>
            </w:tcBorders>
          </w:tcPr>
          <w:p w14:paraId="6F67EEB2" w14:textId="77777777" w:rsidR="00E00B20" w:rsidRPr="00F71297" w:rsidRDefault="00E00B20" w:rsidP="00BB0E07">
            <w:pPr>
              <w:spacing w:before="40"/>
              <w:jc w:val="center"/>
              <w:rPr>
                <w:rFonts w:ascii="Calibri" w:hAnsi="Calibri"/>
                <w:b/>
                <w:bCs/>
              </w:rPr>
            </w:pPr>
          </w:p>
        </w:tc>
        <w:tc>
          <w:tcPr>
            <w:tcW w:w="2268" w:type="dxa"/>
            <w:gridSpan w:val="3"/>
            <w:vMerge/>
            <w:tcBorders>
              <w:bottom w:val="single" w:sz="4" w:space="0" w:color="0070C0"/>
            </w:tcBorders>
          </w:tcPr>
          <w:p w14:paraId="013D1C34" w14:textId="77777777" w:rsidR="00E00B20" w:rsidRPr="00F71297"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206F9BFB" w14:textId="77777777" w:rsidR="00E00B20" w:rsidRPr="00931EDE" w:rsidRDefault="00E00B20" w:rsidP="00BB0E07">
            <w:pPr>
              <w:spacing w:before="40"/>
              <w:jc w:val="center"/>
              <w:rPr>
                <w:rFonts w:ascii="Calibri" w:hAnsi="Calibri"/>
                <w:noProof/>
              </w:rPr>
            </w:pPr>
            <w:r w:rsidRPr="0064140F">
              <w:rPr>
                <w:rFonts w:ascii="Calibri" w:hAnsi="Calibri"/>
                <w:noProof/>
              </w:rPr>
              <w:drawing>
                <wp:inline distT="0" distB="0" distL="0" distR="0" wp14:anchorId="37B107D8" wp14:editId="1D86C422">
                  <wp:extent cx="171450" cy="171450"/>
                  <wp:effectExtent l="0" t="0" r="0" b="0"/>
                  <wp:docPr id="53" name="Image 7" descr="mail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mail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74BFC2A6" w14:textId="77777777" w:rsidR="00E00B20" w:rsidRPr="00F71297" w:rsidRDefault="00E00B20" w:rsidP="00BB0E07">
            <w:pPr>
              <w:spacing w:before="40"/>
              <w:jc w:val="center"/>
              <w:rPr>
                <w:rFonts w:ascii="Calibri" w:hAnsi="Calibri"/>
              </w:rPr>
            </w:pPr>
          </w:p>
        </w:tc>
      </w:tr>
      <w:tr w:rsidR="00E00B20" w:rsidRPr="00931EDE" w14:paraId="60792946" w14:textId="77777777" w:rsidTr="00BB0E07">
        <w:trPr>
          <w:trHeight w:val="290"/>
        </w:trPr>
        <w:tc>
          <w:tcPr>
            <w:tcW w:w="1984" w:type="dxa"/>
            <w:vMerge w:val="restart"/>
            <w:tcBorders>
              <w:top w:val="single" w:sz="8" w:space="0" w:color="4F81BD"/>
              <w:bottom w:val="single" w:sz="8" w:space="0" w:color="4F81BD"/>
            </w:tcBorders>
            <w:vAlign w:val="center"/>
          </w:tcPr>
          <w:p w14:paraId="116C14C5" w14:textId="77777777" w:rsidR="00E00B20" w:rsidRPr="00F71297" w:rsidRDefault="00E00B20" w:rsidP="00BB0E07">
            <w:pPr>
              <w:spacing w:before="40"/>
              <w:jc w:val="center"/>
              <w:rPr>
                <w:rFonts w:ascii="Calibri" w:hAnsi="Calibri"/>
                <w:bCs/>
              </w:rPr>
            </w:pPr>
          </w:p>
        </w:tc>
        <w:tc>
          <w:tcPr>
            <w:tcW w:w="2268" w:type="dxa"/>
            <w:gridSpan w:val="3"/>
            <w:vMerge w:val="restart"/>
            <w:tcBorders>
              <w:top w:val="single" w:sz="8" w:space="0" w:color="4F81BD"/>
            </w:tcBorders>
            <w:vAlign w:val="center"/>
          </w:tcPr>
          <w:p w14:paraId="7A657EB0" w14:textId="77777777" w:rsidR="00E00B20" w:rsidRPr="00F71297"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22BA1DD3" w14:textId="77777777" w:rsidR="00E00B20" w:rsidRPr="00931EDE" w:rsidRDefault="00E00B20" w:rsidP="00BB0E07">
            <w:pPr>
              <w:spacing w:before="40"/>
              <w:jc w:val="center"/>
              <w:rPr>
                <w:rFonts w:ascii="Calibri" w:hAnsi="Calibri"/>
                <w:noProof/>
              </w:rPr>
            </w:pPr>
            <w:r w:rsidRPr="0064140F">
              <w:rPr>
                <w:rFonts w:ascii="Calibri" w:hAnsi="Calibri"/>
                <w:noProof/>
              </w:rPr>
              <w:drawing>
                <wp:inline distT="0" distB="0" distL="0" distR="0" wp14:anchorId="561F1DF3" wp14:editId="02CCC5B4">
                  <wp:extent cx="219075" cy="161925"/>
                  <wp:effectExtent l="0" t="0" r="0" b="0"/>
                  <wp:docPr id="54"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5916F31B" w14:textId="77777777" w:rsidR="00E00B20" w:rsidRPr="00F71297" w:rsidRDefault="00E00B20" w:rsidP="00BB0E07">
            <w:pPr>
              <w:spacing w:before="40"/>
              <w:jc w:val="center"/>
              <w:rPr>
                <w:rFonts w:ascii="Calibri" w:hAnsi="Calibri"/>
              </w:rPr>
            </w:pPr>
          </w:p>
        </w:tc>
      </w:tr>
      <w:tr w:rsidR="00E00B20" w:rsidRPr="00931EDE" w14:paraId="6F2E6FE4" w14:textId="77777777" w:rsidTr="00BB0E07">
        <w:trPr>
          <w:trHeight w:val="290"/>
        </w:trPr>
        <w:tc>
          <w:tcPr>
            <w:tcW w:w="1984" w:type="dxa"/>
            <w:vMerge/>
            <w:tcBorders>
              <w:top w:val="nil"/>
              <w:bottom w:val="single" w:sz="8" w:space="0" w:color="4F81BD"/>
            </w:tcBorders>
          </w:tcPr>
          <w:p w14:paraId="233153CC" w14:textId="77777777" w:rsidR="00E00B20" w:rsidRPr="00F71297" w:rsidRDefault="00E00B20" w:rsidP="00BB0E07">
            <w:pPr>
              <w:spacing w:before="40"/>
              <w:jc w:val="center"/>
              <w:rPr>
                <w:rFonts w:ascii="Calibri" w:hAnsi="Calibri"/>
                <w:b/>
                <w:bCs/>
              </w:rPr>
            </w:pPr>
          </w:p>
        </w:tc>
        <w:tc>
          <w:tcPr>
            <w:tcW w:w="2268" w:type="dxa"/>
            <w:gridSpan w:val="3"/>
            <w:vMerge/>
          </w:tcPr>
          <w:p w14:paraId="36688C21" w14:textId="77777777" w:rsidR="00E00B20" w:rsidRPr="00F71297"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63D4B1B7" w14:textId="77777777" w:rsidR="00E00B20" w:rsidRPr="00F71297" w:rsidRDefault="00E00B20" w:rsidP="00BB0E07">
            <w:pPr>
              <w:spacing w:before="40"/>
              <w:jc w:val="center"/>
              <w:rPr>
                <w:rFonts w:ascii="Calibri" w:hAnsi="Calibri"/>
                <w:noProof/>
              </w:rPr>
            </w:pPr>
            <w:r w:rsidRPr="0064140F">
              <w:rPr>
                <w:rFonts w:ascii="Calibri" w:hAnsi="Calibri"/>
                <w:b/>
                <w:noProof/>
              </w:rPr>
              <w:drawing>
                <wp:inline distT="0" distB="0" distL="0" distR="0" wp14:anchorId="04C93661" wp14:editId="3637CC42">
                  <wp:extent cx="219075" cy="161925"/>
                  <wp:effectExtent l="0" t="0" r="0" b="0"/>
                  <wp:docPr id="55" name="Image 55" descr="te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descr="tel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71B2B09D" w14:textId="77777777" w:rsidR="00E00B20" w:rsidRPr="00F71297" w:rsidRDefault="00E00B20" w:rsidP="00BB0E07">
            <w:pPr>
              <w:spacing w:before="40"/>
              <w:jc w:val="center"/>
              <w:rPr>
                <w:rFonts w:ascii="Calibri" w:hAnsi="Calibri"/>
              </w:rPr>
            </w:pPr>
          </w:p>
        </w:tc>
      </w:tr>
      <w:tr w:rsidR="00E00B20" w:rsidRPr="00931EDE" w14:paraId="462EAF38" w14:textId="77777777" w:rsidTr="00BB0E07">
        <w:trPr>
          <w:trHeight w:val="290"/>
        </w:trPr>
        <w:tc>
          <w:tcPr>
            <w:tcW w:w="1984" w:type="dxa"/>
            <w:vMerge/>
            <w:tcBorders>
              <w:top w:val="nil"/>
              <w:bottom w:val="single" w:sz="4" w:space="0" w:color="0070C0"/>
            </w:tcBorders>
          </w:tcPr>
          <w:p w14:paraId="63877D94" w14:textId="77777777" w:rsidR="00E00B20" w:rsidRPr="00F71297" w:rsidRDefault="00E00B20" w:rsidP="00BB0E07">
            <w:pPr>
              <w:spacing w:before="40"/>
              <w:jc w:val="center"/>
              <w:rPr>
                <w:rFonts w:ascii="Calibri" w:hAnsi="Calibri"/>
                <w:b/>
                <w:bCs/>
              </w:rPr>
            </w:pPr>
          </w:p>
        </w:tc>
        <w:tc>
          <w:tcPr>
            <w:tcW w:w="2268" w:type="dxa"/>
            <w:gridSpan w:val="3"/>
            <w:vMerge/>
            <w:tcBorders>
              <w:bottom w:val="single" w:sz="4" w:space="0" w:color="0070C0"/>
            </w:tcBorders>
          </w:tcPr>
          <w:p w14:paraId="5FE98B6D" w14:textId="77777777" w:rsidR="00E00B20" w:rsidRPr="00F71297"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1D96CDAF" w14:textId="77777777" w:rsidR="00E00B20" w:rsidRPr="00931EDE" w:rsidRDefault="00E00B20" w:rsidP="00BB0E07">
            <w:pPr>
              <w:spacing w:before="40"/>
              <w:jc w:val="center"/>
              <w:rPr>
                <w:rFonts w:ascii="Calibri" w:hAnsi="Calibri"/>
                <w:noProof/>
              </w:rPr>
            </w:pPr>
            <w:r w:rsidRPr="0064140F">
              <w:rPr>
                <w:rFonts w:ascii="Calibri" w:hAnsi="Calibri"/>
                <w:noProof/>
              </w:rPr>
              <w:drawing>
                <wp:inline distT="0" distB="0" distL="0" distR="0" wp14:anchorId="15A3C01C" wp14:editId="460DA8F2">
                  <wp:extent cx="171450" cy="171450"/>
                  <wp:effectExtent l="0" t="0" r="0" b="0"/>
                  <wp:docPr id="56" name="Image 7" descr="mail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mail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3D5D7A6E" w14:textId="77777777" w:rsidR="00E00B20" w:rsidRPr="00F71297" w:rsidRDefault="00E00B20" w:rsidP="00BB0E07">
            <w:pPr>
              <w:spacing w:before="40"/>
              <w:jc w:val="center"/>
              <w:rPr>
                <w:rFonts w:ascii="Calibri" w:hAnsi="Calibri"/>
              </w:rPr>
            </w:pPr>
          </w:p>
        </w:tc>
      </w:tr>
    </w:tbl>
    <w:p w14:paraId="0804C858" w14:textId="77777777" w:rsidR="001A59C4" w:rsidRPr="001A59C4" w:rsidRDefault="001A59C4" w:rsidP="001A59C4">
      <w:pPr>
        <w:pStyle w:val="Titre3"/>
        <w:ind w:left="908" w:hanging="454"/>
        <w:rPr>
          <w:rFonts w:ascii="Calibri" w:hAnsi="Calibri"/>
        </w:rPr>
      </w:pPr>
      <w:bookmarkStart w:id="259" w:name="_Toc29202747"/>
      <w:r>
        <w:rPr>
          <w:rFonts w:ascii="Calibri" w:hAnsi="Calibri"/>
        </w:rPr>
        <w:t>Régiments / Base / S</w:t>
      </w:r>
      <w:r w:rsidR="00886A94">
        <w:rPr>
          <w:rFonts w:ascii="Calibri" w:hAnsi="Calibri"/>
        </w:rPr>
        <w:t>ervice ….</w:t>
      </w:r>
      <w:bookmarkEnd w:id="259"/>
    </w:p>
    <w:p w14:paraId="3A869902" w14:textId="77777777" w:rsidR="00886A94" w:rsidRDefault="00886A94" w:rsidP="005157ED">
      <w:pPr>
        <w:ind w:left="454"/>
        <w:rPr>
          <w:rFonts w:ascii="Calibri" w:hAnsi="Calibri"/>
          <w:i/>
        </w:rPr>
      </w:pPr>
      <w:r>
        <w:rPr>
          <w:rFonts w:ascii="Calibri" w:hAnsi="Calibri"/>
          <w:i/>
        </w:rPr>
        <w:t xml:space="preserve">Désigner la formation </w:t>
      </w:r>
      <w:r w:rsidR="005157ED">
        <w:rPr>
          <w:rFonts w:ascii="Calibri" w:hAnsi="Calibri"/>
          <w:i/>
        </w:rPr>
        <w:t>ainsi que les contacts</w:t>
      </w:r>
    </w:p>
    <w:p w14:paraId="58A8AEAD" w14:textId="77777777" w:rsidR="001A59C4" w:rsidRDefault="001A59C4" w:rsidP="005157ED">
      <w:pPr>
        <w:ind w:left="454"/>
        <w:rPr>
          <w:rFonts w:ascii="Calibri" w:hAnsi="Calibri"/>
          <w:i/>
        </w:rPr>
      </w:pPr>
    </w:p>
    <w:tbl>
      <w:tblPr>
        <w:tblW w:w="9213" w:type="dxa"/>
        <w:tblInd w:w="416" w:type="dxa"/>
        <w:tblBorders>
          <w:top w:val="single" w:sz="8" w:space="0" w:color="4F81BD"/>
          <w:left w:val="single" w:sz="8" w:space="0" w:color="4F81BD"/>
          <w:bottom w:val="single" w:sz="8" w:space="0" w:color="4F81BD"/>
          <w:right w:val="single" w:sz="8" w:space="0" w:color="4F81BD"/>
        </w:tblBorders>
        <w:tblLayout w:type="fixed"/>
        <w:tblLook w:val="00A0" w:firstRow="1" w:lastRow="0" w:firstColumn="1" w:lastColumn="0" w:noHBand="0" w:noVBand="0"/>
      </w:tblPr>
      <w:tblGrid>
        <w:gridCol w:w="1984"/>
        <w:gridCol w:w="425"/>
        <w:gridCol w:w="1701"/>
        <w:gridCol w:w="142"/>
        <w:gridCol w:w="543"/>
        <w:gridCol w:w="4418"/>
      </w:tblGrid>
      <w:tr w:rsidR="00E00B20" w:rsidRPr="00931EDE" w14:paraId="441C139C" w14:textId="77777777" w:rsidTr="00BB0E07">
        <w:trPr>
          <w:trHeight w:val="510"/>
        </w:trPr>
        <w:tc>
          <w:tcPr>
            <w:tcW w:w="2409" w:type="dxa"/>
            <w:gridSpan w:val="2"/>
            <w:tcBorders>
              <w:top w:val="single" w:sz="8" w:space="0" w:color="4F81BD"/>
              <w:bottom w:val="single" w:sz="8" w:space="0" w:color="4F81BD"/>
            </w:tcBorders>
            <w:shd w:val="clear" w:color="auto" w:fill="4F81BD"/>
            <w:vAlign w:val="center"/>
          </w:tcPr>
          <w:p w14:paraId="5A421197" w14:textId="77777777" w:rsidR="00E00B20" w:rsidRPr="00A80997" w:rsidRDefault="00E00B20" w:rsidP="00BB0E07">
            <w:pPr>
              <w:spacing w:before="40"/>
              <w:jc w:val="center"/>
              <w:rPr>
                <w:rFonts w:ascii="Calibri" w:hAnsi="Calibri"/>
                <w:b/>
                <w:bCs/>
                <w:color w:val="FFFFFF"/>
              </w:rPr>
            </w:pPr>
            <w:bookmarkStart w:id="260" w:name="_Toc343696655"/>
            <w:r w:rsidRPr="00A80997">
              <w:rPr>
                <w:rFonts w:ascii="Calibri" w:hAnsi="Calibri"/>
                <w:b/>
                <w:bCs/>
                <w:color w:val="FFFFFF"/>
              </w:rPr>
              <w:t>Division/Fonction</w:t>
            </w:r>
          </w:p>
        </w:tc>
        <w:tc>
          <w:tcPr>
            <w:tcW w:w="1701" w:type="dxa"/>
            <w:tcBorders>
              <w:top w:val="single" w:sz="8" w:space="0" w:color="4F81BD"/>
              <w:bottom w:val="single" w:sz="8" w:space="0" w:color="4F81BD"/>
            </w:tcBorders>
            <w:shd w:val="clear" w:color="auto" w:fill="4F81BD"/>
            <w:vAlign w:val="center"/>
          </w:tcPr>
          <w:p w14:paraId="33A9B987" w14:textId="77777777" w:rsidR="00E00B20" w:rsidRPr="00A80997" w:rsidRDefault="00E00B20" w:rsidP="00BB0E07">
            <w:pPr>
              <w:spacing w:before="40"/>
              <w:jc w:val="center"/>
              <w:rPr>
                <w:rFonts w:ascii="Calibri" w:hAnsi="Calibri"/>
                <w:b/>
                <w:bCs/>
                <w:color w:val="FFFFFF"/>
              </w:rPr>
            </w:pPr>
            <w:r>
              <w:rPr>
                <w:rFonts w:ascii="Calibri" w:hAnsi="Calibri"/>
                <w:b/>
                <w:bCs/>
                <w:color w:val="FFFFFF"/>
              </w:rPr>
              <w:t xml:space="preserve">Grade et </w:t>
            </w:r>
            <w:r w:rsidRPr="00A80997">
              <w:rPr>
                <w:rFonts w:ascii="Calibri" w:hAnsi="Calibri"/>
                <w:b/>
                <w:bCs/>
                <w:color w:val="FFFFFF"/>
              </w:rPr>
              <w:t>Nom</w:t>
            </w:r>
          </w:p>
        </w:tc>
        <w:tc>
          <w:tcPr>
            <w:tcW w:w="5103" w:type="dxa"/>
            <w:gridSpan w:val="3"/>
            <w:tcBorders>
              <w:top w:val="single" w:sz="8" w:space="0" w:color="4F81BD"/>
            </w:tcBorders>
            <w:shd w:val="clear" w:color="auto" w:fill="4F81BD"/>
            <w:vAlign w:val="center"/>
          </w:tcPr>
          <w:p w14:paraId="113F4A8F" w14:textId="77777777" w:rsidR="00E00B20" w:rsidRPr="00A80997" w:rsidRDefault="00E00B20" w:rsidP="00BB0E07">
            <w:pPr>
              <w:spacing w:before="40"/>
              <w:jc w:val="center"/>
              <w:rPr>
                <w:rFonts w:ascii="Calibri" w:hAnsi="Calibri"/>
                <w:b/>
                <w:bCs/>
                <w:color w:val="FFFFFF"/>
              </w:rPr>
            </w:pPr>
            <w:r w:rsidRPr="00A80997">
              <w:rPr>
                <w:rFonts w:ascii="Calibri" w:hAnsi="Calibri"/>
                <w:b/>
                <w:bCs/>
                <w:color w:val="FFFFFF"/>
              </w:rPr>
              <w:t>Contacts</w:t>
            </w:r>
          </w:p>
        </w:tc>
      </w:tr>
      <w:tr w:rsidR="00E00B20" w:rsidRPr="00931EDE" w14:paraId="152DA0B5" w14:textId="77777777" w:rsidTr="00BB0E07">
        <w:trPr>
          <w:trHeight w:val="290"/>
        </w:trPr>
        <w:tc>
          <w:tcPr>
            <w:tcW w:w="1984" w:type="dxa"/>
            <w:vMerge w:val="restart"/>
            <w:tcBorders>
              <w:top w:val="single" w:sz="8" w:space="0" w:color="4F81BD"/>
              <w:bottom w:val="single" w:sz="8" w:space="0" w:color="4F81BD"/>
            </w:tcBorders>
            <w:shd w:val="clear" w:color="auto" w:fill="auto"/>
            <w:vAlign w:val="center"/>
          </w:tcPr>
          <w:p w14:paraId="04292257" w14:textId="77777777" w:rsidR="00E00B20" w:rsidRPr="00F71297" w:rsidRDefault="00E00B20" w:rsidP="00BB0E07">
            <w:pPr>
              <w:spacing w:before="40"/>
              <w:jc w:val="center"/>
              <w:rPr>
                <w:rFonts w:ascii="Calibri" w:hAnsi="Calibri"/>
                <w:bCs/>
              </w:rPr>
            </w:pPr>
          </w:p>
        </w:tc>
        <w:tc>
          <w:tcPr>
            <w:tcW w:w="2268" w:type="dxa"/>
            <w:gridSpan w:val="3"/>
            <w:vMerge w:val="restart"/>
            <w:tcBorders>
              <w:top w:val="single" w:sz="8" w:space="0" w:color="4F81BD"/>
              <w:bottom w:val="single" w:sz="8" w:space="0" w:color="4F81BD"/>
            </w:tcBorders>
            <w:vAlign w:val="center"/>
          </w:tcPr>
          <w:p w14:paraId="39170ED7" w14:textId="77777777" w:rsidR="00E00B20" w:rsidRPr="00F71297"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44A12087" w14:textId="77777777" w:rsidR="00E00B20" w:rsidRPr="00931EDE" w:rsidRDefault="00E00B20" w:rsidP="00BB0E07">
            <w:pPr>
              <w:spacing w:before="40"/>
              <w:jc w:val="center"/>
              <w:rPr>
                <w:rFonts w:ascii="Calibri" w:hAnsi="Calibri"/>
                <w:b/>
              </w:rPr>
            </w:pPr>
            <w:r w:rsidRPr="0064140F">
              <w:rPr>
                <w:rFonts w:ascii="Calibri" w:hAnsi="Calibri"/>
                <w:b/>
                <w:noProof/>
              </w:rPr>
              <w:drawing>
                <wp:inline distT="0" distB="0" distL="0" distR="0" wp14:anchorId="15171D4A" wp14:editId="32CB5D66">
                  <wp:extent cx="219075" cy="161925"/>
                  <wp:effectExtent l="0" t="0" r="0" b="0"/>
                  <wp:docPr id="57" name="Image 27" descr="te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 descr="tel1"/>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7469AD63" w14:textId="77777777" w:rsidR="00E00B20" w:rsidRPr="00F71297" w:rsidRDefault="00E00B20" w:rsidP="00BB0E07">
            <w:pPr>
              <w:spacing w:before="40"/>
              <w:jc w:val="center"/>
              <w:rPr>
                <w:rFonts w:ascii="Calibri" w:hAnsi="Calibri"/>
              </w:rPr>
            </w:pPr>
          </w:p>
        </w:tc>
      </w:tr>
      <w:tr w:rsidR="00E00B20" w:rsidRPr="00931EDE" w14:paraId="77ADF19B" w14:textId="77777777" w:rsidTr="00BB0E07">
        <w:trPr>
          <w:trHeight w:val="290"/>
        </w:trPr>
        <w:tc>
          <w:tcPr>
            <w:tcW w:w="1984" w:type="dxa"/>
            <w:vMerge/>
            <w:tcBorders>
              <w:top w:val="nil"/>
              <w:bottom w:val="single" w:sz="8" w:space="0" w:color="4F81BD"/>
            </w:tcBorders>
            <w:shd w:val="clear" w:color="auto" w:fill="auto"/>
          </w:tcPr>
          <w:p w14:paraId="127B0F68" w14:textId="77777777" w:rsidR="00E00B20" w:rsidRPr="00931EDE" w:rsidRDefault="00E00B20" w:rsidP="00BB0E07">
            <w:pPr>
              <w:spacing w:before="40"/>
              <w:jc w:val="center"/>
              <w:rPr>
                <w:rFonts w:ascii="Calibri" w:hAnsi="Calibri"/>
                <w:b/>
                <w:bCs/>
              </w:rPr>
            </w:pPr>
          </w:p>
        </w:tc>
        <w:tc>
          <w:tcPr>
            <w:tcW w:w="2268" w:type="dxa"/>
            <w:gridSpan w:val="3"/>
            <w:vMerge/>
            <w:tcBorders>
              <w:top w:val="nil"/>
              <w:bottom w:val="single" w:sz="8" w:space="0" w:color="4F81BD"/>
            </w:tcBorders>
          </w:tcPr>
          <w:p w14:paraId="160ABF7B" w14:textId="77777777" w:rsidR="00E00B20" w:rsidRPr="00931EDE" w:rsidRDefault="00E00B20" w:rsidP="00BB0E07">
            <w:pPr>
              <w:spacing w:before="40"/>
              <w:jc w:val="center"/>
              <w:rPr>
                <w:rFonts w:ascii="Calibri" w:hAnsi="Calibri"/>
                <w:b/>
              </w:rPr>
            </w:pPr>
          </w:p>
        </w:tc>
        <w:tc>
          <w:tcPr>
            <w:tcW w:w="543" w:type="dxa"/>
            <w:tcBorders>
              <w:top w:val="single" w:sz="8" w:space="0" w:color="4F81BD"/>
              <w:bottom w:val="single" w:sz="8" w:space="0" w:color="4F81BD"/>
            </w:tcBorders>
          </w:tcPr>
          <w:p w14:paraId="35609C17" w14:textId="77777777" w:rsidR="00E00B20" w:rsidRPr="00931EDE" w:rsidRDefault="00E00B20" w:rsidP="00BB0E07">
            <w:pPr>
              <w:spacing w:before="40"/>
              <w:jc w:val="center"/>
              <w:rPr>
                <w:rFonts w:ascii="Calibri" w:hAnsi="Calibri"/>
                <w:b/>
              </w:rPr>
            </w:pPr>
            <w:r w:rsidRPr="0064140F">
              <w:rPr>
                <w:rFonts w:ascii="Calibri" w:hAnsi="Calibri"/>
                <w:b/>
                <w:noProof/>
              </w:rPr>
              <w:drawing>
                <wp:inline distT="0" distB="0" distL="0" distR="0" wp14:anchorId="3ECAF0C4" wp14:editId="0A835976">
                  <wp:extent cx="219075" cy="161925"/>
                  <wp:effectExtent l="0" t="0" r="0" b="0"/>
                  <wp:docPr id="58" name="Image 2" descr="te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tel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418" w:type="dxa"/>
          </w:tcPr>
          <w:p w14:paraId="5650DFFE" w14:textId="77777777" w:rsidR="00E00B20" w:rsidRPr="00F71297" w:rsidRDefault="00E00B20" w:rsidP="00BB0E07">
            <w:pPr>
              <w:spacing w:before="40"/>
              <w:jc w:val="center"/>
              <w:rPr>
                <w:rFonts w:ascii="Calibri" w:hAnsi="Calibri"/>
              </w:rPr>
            </w:pPr>
          </w:p>
        </w:tc>
      </w:tr>
      <w:tr w:rsidR="00E00B20" w:rsidRPr="00931EDE" w14:paraId="68C813A4" w14:textId="77777777" w:rsidTr="00BB0E07">
        <w:trPr>
          <w:trHeight w:val="290"/>
        </w:trPr>
        <w:tc>
          <w:tcPr>
            <w:tcW w:w="1984" w:type="dxa"/>
            <w:vMerge/>
            <w:tcBorders>
              <w:top w:val="nil"/>
              <w:bottom w:val="single" w:sz="8" w:space="0" w:color="4F81BD"/>
            </w:tcBorders>
            <w:shd w:val="clear" w:color="auto" w:fill="auto"/>
          </w:tcPr>
          <w:p w14:paraId="671ABB72" w14:textId="77777777" w:rsidR="00E00B20" w:rsidRPr="00931EDE" w:rsidRDefault="00E00B20" w:rsidP="00BB0E07">
            <w:pPr>
              <w:spacing w:before="40"/>
              <w:jc w:val="center"/>
              <w:rPr>
                <w:rFonts w:ascii="Calibri" w:hAnsi="Calibri"/>
                <w:b/>
                <w:bCs/>
              </w:rPr>
            </w:pPr>
          </w:p>
        </w:tc>
        <w:tc>
          <w:tcPr>
            <w:tcW w:w="2268" w:type="dxa"/>
            <w:gridSpan w:val="3"/>
            <w:vMerge/>
            <w:tcBorders>
              <w:top w:val="nil"/>
              <w:bottom w:val="single" w:sz="8" w:space="0" w:color="4F81BD"/>
            </w:tcBorders>
          </w:tcPr>
          <w:p w14:paraId="0795F33D" w14:textId="77777777" w:rsidR="00E00B20" w:rsidRPr="00931EDE"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1EA11114" w14:textId="77777777" w:rsidR="00E00B20" w:rsidRPr="00931EDE" w:rsidRDefault="00E00B20" w:rsidP="00BB0E07">
            <w:pPr>
              <w:spacing w:before="40"/>
              <w:jc w:val="center"/>
              <w:rPr>
                <w:rFonts w:ascii="Calibri" w:hAnsi="Calibri"/>
              </w:rPr>
            </w:pPr>
            <w:r w:rsidRPr="0064140F">
              <w:rPr>
                <w:rFonts w:ascii="Calibri" w:hAnsi="Calibri"/>
                <w:noProof/>
              </w:rPr>
              <w:drawing>
                <wp:inline distT="0" distB="0" distL="0" distR="0" wp14:anchorId="6C0BB791" wp14:editId="188E1C41">
                  <wp:extent cx="171450" cy="171450"/>
                  <wp:effectExtent l="0" t="0" r="0" b="0"/>
                  <wp:docPr id="59" name="Image 1" descr="mail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ail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2418DC4C" w14:textId="77777777" w:rsidR="00E00B20" w:rsidRPr="00931EDE" w:rsidRDefault="00E00B20" w:rsidP="00BB0E07">
            <w:pPr>
              <w:spacing w:before="40"/>
              <w:jc w:val="center"/>
              <w:rPr>
                <w:rFonts w:ascii="Calibri" w:hAnsi="Calibri"/>
              </w:rPr>
            </w:pPr>
          </w:p>
        </w:tc>
      </w:tr>
      <w:tr w:rsidR="00E00B20" w:rsidRPr="00931EDE" w14:paraId="4D351787" w14:textId="77777777" w:rsidTr="00BB0E07">
        <w:trPr>
          <w:trHeight w:val="289"/>
        </w:trPr>
        <w:tc>
          <w:tcPr>
            <w:tcW w:w="1984" w:type="dxa"/>
            <w:vMerge w:val="restart"/>
            <w:tcBorders>
              <w:top w:val="single" w:sz="8" w:space="0" w:color="4F81BD"/>
            </w:tcBorders>
            <w:vAlign w:val="center"/>
          </w:tcPr>
          <w:p w14:paraId="5EA67815" w14:textId="77777777" w:rsidR="00E00B20" w:rsidRPr="00F71297" w:rsidRDefault="00E00B20" w:rsidP="00BB0E07">
            <w:pPr>
              <w:spacing w:before="40"/>
              <w:jc w:val="center"/>
              <w:rPr>
                <w:rFonts w:ascii="Calibri" w:hAnsi="Calibri"/>
                <w:bCs/>
              </w:rPr>
            </w:pPr>
          </w:p>
        </w:tc>
        <w:tc>
          <w:tcPr>
            <w:tcW w:w="2268" w:type="dxa"/>
            <w:gridSpan w:val="3"/>
            <w:vMerge w:val="restart"/>
            <w:tcBorders>
              <w:top w:val="single" w:sz="8" w:space="0" w:color="4F81BD"/>
            </w:tcBorders>
            <w:vAlign w:val="center"/>
          </w:tcPr>
          <w:p w14:paraId="3359A0FC" w14:textId="77777777" w:rsidR="00E00B20" w:rsidRDefault="00E00B20" w:rsidP="00BB0E07">
            <w:pPr>
              <w:spacing w:before="40"/>
              <w:jc w:val="center"/>
              <w:rPr>
                <w:rFonts w:ascii="Calibri" w:hAnsi="Calibri"/>
              </w:rPr>
            </w:pPr>
          </w:p>
          <w:p w14:paraId="1081B7D8" w14:textId="77777777" w:rsidR="00E00B20" w:rsidRPr="00F71297" w:rsidRDefault="00E00B20" w:rsidP="00BB0E07">
            <w:pPr>
              <w:spacing w:before="40"/>
              <w:jc w:val="center"/>
              <w:rPr>
                <w:rFonts w:ascii="Calibri" w:hAnsi="Calibri"/>
              </w:rPr>
            </w:pPr>
          </w:p>
        </w:tc>
        <w:tc>
          <w:tcPr>
            <w:tcW w:w="543" w:type="dxa"/>
            <w:tcBorders>
              <w:top w:val="single" w:sz="8" w:space="0" w:color="4F81BD"/>
            </w:tcBorders>
          </w:tcPr>
          <w:p w14:paraId="5B769A35" w14:textId="77777777" w:rsidR="00E00B20" w:rsidRPr="00931EDE" w:rsidRDefault="00E00B20" w:rsidP="00BB0E07">
            <w:pPr>
              <w:spacing w:before="40"/>
              <w:jc w:val="center"/>
              <w:rPr>
                <w:rFonts w:ascii="Calibri" w:hAnsi="Calibri"/>
              </w:rPr>
            </w:pPr>
            <w:r w:rsidRPr="0064140F">
              <w:rPr>
                <w:rFonts w:ascii="Calibri" w:hAnsi="Calibri"/>
                <w:noProof/>
              </w:rPr>
              <w:drawing>
                <wp:inline distT="0" distB="0" distL="0" distR="0" wp14:anchorId="1EDEB6B8" wp14:editId="611460CC">
                  <wp:extent cx="219075" cy="161925"/>
                  <wp:effectExtent l="0" t="0" r="0" b="0"/>
                  <wp:docPr id="60" name="Image 60" descr="te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tel1"/>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418" w:type="dxa"/>
            <w:tcBorders>
              <w:top w:val="single" w:sz="8" w:space="0" w:color="4F81BD"/>
            </w:tcBorders>
          </w:tcPr>
          <w:p w14:paraId="7006BAB1" w14:textId="77777777" w:rsidR="00E00B20" w:rsidRPr="00931EDE" w:rsidRDefault="00E00B20" w:rsidP="00BB0E07">
            <w:pPr>
              <w:spacing w:before="40"/>
              <w:jc w:val="center"/>
              <w:rPr>
                <w:rFonts w:ascii="Calibri" w:hAnsi="Calibri"/>
              </w:rPr>
            </w:pPr>
          </w:p>
        </w:tc>
      </w:tr>
      <w:tr w:rsidR="00E00B20" w:rsidRPr="00931EDE" w14:paraId="1E40A963" w14:textId="77777777" w:rsidTr="00BB0E07">
        <w:trPr>
          <w:trHeight w:val="290"/>
        </w:trPr>
        <w:tc>
          <w:tcPr>
            <w:tcW w:w="1984" w:type="dxa"/>
            <w:vMerge/>
          </w:tcPr>
          <w:p w14:paraId="08D4805F" w14:textId="77777777" w:rsidR="00E00B20" w:rsidRPr="00931EDE" w:rsidRDefault="00E00B20" w:rsidP="00BB0E07">
            <w:pPr>
              <w:spacing w:before="40"/>
              <w:jc w:val="center"/>
              <w:rPr>
                <w:rFonts w:ascii="Calibri" w:hAnsi="Calibri"/>
                <w:b/>
                <w:bCs/>
              </w:rPr>
            </w:pPr>
          </w:p>
        </w:tc>
        <w:tc>
          <w:tcPr>
            <w:tcW w:w="2268" w:type="dxa"/>
            <w:gridSpan w:val="3"/>
            <w:vMerge/>
          </w:tcPr>
          <w:p w14:paraId="5B4D6652" w14:textId="77777777" w:rsidR="00E00B20" w:rsidRPr="00931EDE"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435B3F44" w14:textId="77777777" w:rsidR="00E00B20" w:rsidRPr="00931EDE" w:rsidRDefault="00E00B20" w:rsidP="00BB0E07">
            <w:pPr>
              <w:spacing w:before="40"/>
              <w:jc w:val="center"/>
              <w:rPr>
                <w:rFonts w:ascii="Calibri" w:hAnsi="Calibri"/>
              </w:rPr>
            </w:pPr>
            <w:r w:rsidRPr="0064140F">
              <w:rPr>
                <w:rFonts w:ascii="Calibri" w:hAnsi="Calibri"/>
                <w:b/>
                <w:noProof/>
              </w:rPr>
              <w:drawing>
                <wp:inline distT="0" distB="0" distL="0" distR="0" wp14:anchorId="65D2558A" wp14:editId="51286A65">
                  <wp:extent cx="219075" cy="161925"/>
                  <wp:effectExtent l="0" t="0" r="0" b="0"/>
                  <wp:docPr id="61" name="Image 22" descr="te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tel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1E96E7A0" w14:textId="77777777" w:rsidR="00E00B20" w:rsidRPr="00931EDE" w:rsidRDefault="00E00B20" w:rsidP="00BB0E07">
            <w:pPr>
              <w:spacing w:before="40"/>
              <w:jc w:val="center"/>
              <w:rPr>
                <w:rFonts w:ascii="Calibri" w:hAnsi="Calibri"/>
              </w:rPr>
            </w:pPr>
          </w:p>
        </w:tc>
      </w:tr>
      <w:tr w:rsidR="00E00B20" w:rsidRPr="00931EDE" w14:paraId="7B60DE9D" w14:textId="77777777" w:rsidTr="00BB0E07">
        <w:trPr>
          <w:trHeight w:val="290"/>
        </w:trPr>
        <w:tc>
          <w:tcPr>
            <w:tcW w:w="1984" w:type="dxa"/>
            <w:vMerge/>
            <w:tcBorders>
              <w:bottom w:val="single" w:sz="8" w:space="0" w:color="4F81BD"/>
            </w:tcBorders>
          </w:tcPr>
          <w:p w14:paraId="31AF00A6" w14:textId="77777777" w:rsidR="00E00B20" w:rsidRPr="00931EDE" w:rsidRDefault="00E00B20" w:rsidP="00BB0E07">
            <w:pPr>
              <w:spacing w:before="40"/>
              <w:jc w:val="center"/>
              <w:rPr>
                <w:rFonts w:ascii="Calibri" w:hAnsi="Calibri"/>
                <w:b/>
                <w:bCs/>
              </w:rPr>
            </w:pPr>
          </w:p>
        </w:tc>
        <w:tc>
          <w:tcPr>
            <w:tcW w:w="2268" w:type="dxa"/>
            <w:gridSpan w:val="3"/>
            <w:vMerge/>
            <w:tcBorders>
              <w:bottom w:val="single" w:sz="8" w:space="0" w:color="4F81BD"/>
            </w:tcBorders>
          </w:tcPr>
          <w:p w14:paraId="21B8B74C" w14:textId="77777777" w:rsidR="00E00B20" w:rsidRPr="00931EDE"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465CB407" w14:textId="77777777" w:rsidR="00E00B20" w:rsidRPr="00931EDE" w:rsidRDefault="00E00B20" w:rsidP="00BB0E07">
            <w:pPr>
              <w:spacing w:before="40"/>
              <w:jc w:val="center"/>
              <w:rPr>
                <w:rFonts w:ascii="Calibri" w:hAnsi="Calibri"/>
                <w:noProof/>
              </w:rPr>
            </w:pPr>
            <w:r w:rsidRPr="0064140F">
              <w:rPr>
                <w:rFonts w:ascii="Calibri" w:hAnsi="Calibri"/>
                <w:noProof/>
              </w:rPr>
              <w:drawing>
                <wp:inline distT="0" distB="0" distL="0" distR="0" wp14:anchorId="168687AD" wp14:editId="420FA94D">
                  <wp:extent cx="171450" cy="171450"/>
                  <wp:effectExtent l="0" t="0" r="0" b="0"/>
                  <wp:docPr id="62" name="Image 6" descr="mail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mail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6D734D14" w14:textId="77777777" w:rsidR="00E00B20" w:rsidRPr="00931EDE" w:rsidRDefault="00E00B20" w:rsidP="00BB0E07">
            <w:pPr>
              <w:spacing w:before="40"/>
              <w:jc w:val="center"/>
              <w:rPr>
                <w:rFonts w:ascii="Calibri" w:hAnsi="Calibri"/>
              </w:rPr>
            </w:pPr>
          </w:p>
        </w:tc>
      </w:tr>
      <w:tr w:rsidR="00E00B20" w:rsidRPr="00931EDE" w14:paraId="24E7F052" w14:textId="77777777" w:rsidTr="00BB0E07">
        <w:trPr>
          <w:trHeight w:val="290"/>
        </w:trPr>
        <w:tc>
          <w:tcPr>
            <w:tcW w:w="1984" w:type="dxa"/>
            <w:vMerge w:val="restart"/>
            <w:tcBorders>
              <w:top w:val="single" w:sz="8" w:space="0" w:color="4F81BD"/>
              <w:bottom w:val="single" w:sz="8" w:space="0" w:color="4F81BD"/>
            </w:tcBorders>
            <w:vAlign w:val="center"/>
          </w:tcPr>
          <w:p w14:paraId="4E493208" w14:textId="77777777" w:rsidR="00E00B20" w:rsidRPr="00F71297" w:rsidRDefault="00E00B20" w:rsidP="00BB0E07">
            <w:pPr>
              <w:spacing w:before="40"/>
              <w:jc w:val="center"/>
              <w:rPr>
                <w:rFonts w:ascii="Calibri" w:hAnsi="Calibri"/>
                <w:bCs/>
              </w:rPr>
            </w:pPr>
          </w:p>
        </w:tc>
        <w:tc>
          <w:tcPr>
            <w:tcW w:w="2268" w:type="dxa"/>
            <w:gridSpan w:val="3"/>
            <w:vMerge w:val="restart"/>
            <w:tcBorders>
              <w:top w:val="single" w:sz="8" w:space="0" w:color="4F81BD"/>
            </w:tcBorders>
            <w:vAlign w:val="center"/>
          </w:tcPr>
          <w:p w14:paraId="691146A1" w14:textId="77777777" w:rsidR="00E00B20" w:rsidRPr="00F71297"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56CF73A4" w14:textId="77777777" w:rsidR="00E00B20" w:rsidRPr="00931EDE" w:rsidRDefault="00E00B20" w:rsidP="00BB0E07">
            <w:pPr>
              <w:spacing w:before="40"/>
              <w:jc w:val="center"/>
              <w:rPr>
                <w:rFonts w:ascii="Calibri" w:hAnsi="Calibri"/>
                <w:noProof/>
              </w:rPr>
            </w:pPr>
            <w:r w:rsidRPr="0064140F">
              <w:rPr>
                <w:rFonts w:ascii="Calibri" w:hAnsi="Calibri"/>
                <w:noProof/>
              </w:rPr>
              <w:drawing>
                <wp:inline distT="0" distB="0" distL="0" distR="0" wp14:anchorId="6DDEC450" wp14:editId="161E2CFF">
                  <wp:extent cx="219075" cy="161925"/>
                  <wp:effectExtent l="0" t="0" r="0" b="0"/>
                  <wp:docPr id="63"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6F943CA8" w14:textId="77777777" w:rsidR="00E00B20" w:rsidRPr="00F71297" w:rsidRDefault="00E00B20" w:rsidP="00BB0E07">
            <w:pPr>
              <w:spacing w:before="40"/>
              <w:jc w:val="center"/>
              <w:rPr>
                <w:rFonts w:ascii="Calibri" w:hAnsi="Calibri"/>
              </w:rPr>
            </w:pPr>
          </w:p>
        </w:tc>
      </w:tr>
      <w:tr w:rsidR="00E00B20" w:rsidRPr="00931EDE" w14:paraId="3AF45B6A" w14:textId="77777777" w:rsidTr="00BB0E07">
        <w:trPr>
          <w:trHeight w:val="290"/>
        </w:trPr>
        <w:tc>
          <w:tcPr>
            <w:tcW w:w="1984" w:type="dxa"/>
            <w:vMerge/>
            <w:tcBorders>
              <w:top w:val="nil"/>
              <w:bottom w:val="single" w:sz="8" w:space="0" w:color="4F81BD"/>
            </w:tcBorders>
          </w:tcPr>
          <w:p w14:paraId="70FB33DB" w14:textId="77777777" w:rsidR="00E00B20" w:rsidRPr="00F71297" w:rsidRDefault="00E00B20" w:rsidP="00BB0E07">
            <w:pPr>
              <w:spacing w:before="40"/>
              <w:jc w:val="center"/>
              <w:rPr>
                <w:rFonts w:ascii="Calibri" w:hAnsi="Calibri"/>
                <w:b/>
                <w:bCs/>
              </w:rPr>
            </w:pPr>
          </w:p>
        </w:tc>
        <w:tc>
          <w:tcPr>
            <w:tcW w:w="2268" w:type="dxa"/>
            <w:gridSpan w:val="3"/>
            <w:vMerge/>
          </w:tcPr>
          <w:p w14:paraId="70014FFE" w14:textId="77777777" w:rsidR="00E00B20" w:rsidRPr="00F71297"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7D66B1CA" w14:textId="77777777" w:rsidR="00E00B20" w:rsidRPr="00F71297" w:rsidRDefault="00E00B20" w:rsidP="00BB0E07">
            <w:pPr>
              <w:spacing w:before="40"/>
              <w:jc w:val="center"/>
              <w:rPr>
                <w:rFonts w:ascii="Calibri" w:hAnsi="Calibri"/>
                <w:noProof/>
              </w:rPr>
            </w:pPr>
            <w:r w:rsidRPr="0064140F">
              <w:rPr>
                <w:rFonts w:ascii="Calibri" w:hAnsi="Calibri"/>
                <w:b/>
                <w:noProof/>
              </w:rPr>
              <w:drawing>
                <wp:inline distT="0" distB="0" distL="0" distR="0" wp14:anchorId="1EB0F6E6" wp14:editId="05FC9B3E">
                  <wp:extent cx="219075" cy="161925"/>
                  <wp:effectExtent l="0" t="0" r="0" b="0"/>
                  <wp:docPr id="256" name="Image 256" descr="te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descr="tel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67BF8F96" w14:textId="77777777" w:rsidR="00E00B20" w:rsidRPr="00F71297" w:rsidRDefault="00E00B20" w:rsidP="00BB0E07">
            <w:pPr>
              <w:spacing w:before="40"/>
              <w:jc w:val="center"/>
              <w:rPr>
                <w:rFonts w:ascii="Calibri" w:hAnsi="Calibri"/>
              </w:rPr>
            </w:pPr>
          </w:p>
        </w:tc>
      </w:tr>
      <w:tr w:rsidR="00E00B20" w:rsidRPr="00931EDE" w14:paraId="31B875A0" w14:textId="77777777" w:rsidTr="00BB0E07">
        <w:trPr>
          <w:trHeight w:val="290"/>
        </w:trPr>
        <w:tc>
          <w:tcPr>
            <w:tcW w:w="1984" w:type="dxa"/>
            <w:vMerge/>
            <w:tcBorders>
              <w:top w:val="nil"/>
              <w:bottom w:val="single" w:sz="4" w:space="0" w:color="0070C0"/>
            </w:tcBorders>
          </w:tcPr>
          <w:p w14:paraId="4B63B6E4" w14:textId="77777777" w:rsidR="00E00B20" w:rsidRPr="00F71297" w:rsidRDefault="00E00B20" w:rsidP="00BB0E07">
            <w:pPr>
              <w:spacing w:before="40"/>
              <w:jc w:val="center"/>
              <w:rPr>
                <w:rFonts w:ascii="Calibri" w:hAnsi="Calibri"/>
                <w:b/>
                <w:bCs/>
              </w:rPr>
            </w:pPr>
          </w:p>
        </w:tc>
        <w:tc>
          <w:tcPr>
            <w:tcW w:w="2268" w:type="dxa"/>
            <w:gridSpan w:val="3"/>
            <w:vMerge/>
            <w:tcBorders>
              <w:bottom w:val="single" w:sz="4" w:space="0" w:color="0070C0"/>
            </w:tcBorders>
          </w:tcPr>
          <w:p w14:paraId="4B6C2A4F" w14:textId="77777777" w:rsidR="00E00B20" w:rsidRPr="00F71297"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0F9FFE9B" w14:textId="77777777" w:rsidR="00E00B20" w:rsidRPr="00931EDE" w:rsidRDefault="00E00B20" w:rsidP="00BB0E07">
            <w:pPr>
              <w:spacing w:before="40"/>
              <w:jc w:val="center"/>
              <w:rPr>
                <w:rFonts w:ascii="Calibri" w:hAnsi="Calibri"/>
                <w:noProof/>
              </w:rPr>
            </w:pPr>
            <w:r w:rsidRPr="0064140F">
              <w:rPr>
                <w:rFonts w:ascii="Calibri" w:hAnsi="Calibri"/>
                <w:noProof/>
              </w:rPr>
              <w:drawing>
                <wp:inline distT="0" distB="0" distL="0" distR="0" wp14:anchorId="46DC4A27" wp14:editId="0C158F97">
                  <wp:extent cx="171450" cy="171450"/>
                  <wp:effectExtent l="0" t="0" r="0" b="0"/>
                  <wp:docPr id="257" name="Image 7" descr="mail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mail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07F734FD" w14:textId="77777777" w:rsidR="00E00B20" w:rsidRPr="00F71297" w:rsidRDefault="00E00B20" w:rsidP="00BB0E07">
            <w:pPr>
              <w:spacing w:before="40"/>
              <w:jc w:val="center"/>
              <w:rPr>
                <w:rFonts w:ascii="Calibri" w:hAnsi="Calibri"/>
              </w:rPr>
            </w:pPr>
          </w:p>
        </w:tc>
      </w:tr>
      <w:tr w:rsidR="00E00B20" w:rsidRPr="00931EDE" w14:paraId="11C64938" w14:textId="77777777" w:rsidTr="00BB0E07">
        <w:trPr>
          <w:trHeight w:val="290"/>
        </w:trPr>
        <w:tc>
          <w:tcPr>
            <w:tcW w:w="1984" w:type="dxa"/>
            <w:vMerge w:val="restart"/>
            <w:tcBorders>
              <w:top w:val="single" w:sz="8" w:space="0" w:color="4F81BD"/>
              <w:bottom w:val="single" w:sz="8" w:space="0" w:color="4F81BD"/>
            </w:tcBorders>
            <w:vAlign w:val="center"/>
          </w:tcPr>
          <w:p w14:paraId="0C8538F2" w14:textId="77777777" w:rsidR="00E00B20" w:rsidRPr="00F71297" w:rsidRDefault="00E00B20" w:rsidP="00BB0E07">
            <w:pPr>
              <w:spacing w:before="40"/>
              <w:jc w:val="center"/>
              <w:rPr>
                <w:rFonts w:ascii="Calibri" w:hAnsi="Calibri"/>
                <w:bCs/>
              </w:rPr>
            </w:pPr>
          </w:p>
        </w:tc>
        <w:tc>
          <w:tcPr>
            <w:tcW w:w="2268" w:type="dxa"/>
            <w:gridSpan w:val="3"/>
            <w:vMerge w:val="restart"/>
            <w:tcBorders>
              <w:top w:val="single" w:sz="8" w:space="0" w:color="4F81BD"/>
            </w:tcBorders>
            <w:vAlign w:val="center"/>
          </w:tcPr>
          <w:p w14:paraId="6DE649C5" w14:textId="77777777" w:rsidR="00E00B20" w:rsidRPr="00F71297"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36A8EAB3" w14:textId="77777777" w:rsidR="00E00B20" w:rsidRPr="00931EDE" w:rsidRDefault="00E00B20" w:rsidP="00BB0E07">
            <w:pPr>
              <w:spacing w:before="40"/>
              <w:jc w:val="center"/>
              <w:rPr>
                <w:rFonts w:ascii="Calibri" w:hAnsi="Calibri"/>
                <w:noProof/>
              </w:rPr>
            </w:pPr>
            <w:r w:rsidRPr="0064140F">
              <w:rPr>
                <w:rFonts w:ascii="Calibri" w:hAnsi="Calibri"/>
                <w:noProof/>
              </w:rPr>
              <w:drawing>
                <wp:inline distT="0" distB="0" distL="0" distR="0" wp14:anchorId="32324A08" wp14:editId="4E4ED4E5">
                  <wp:extent cx="219075" cy="161925"/>
                  <wp:effectExtent l="0" t="0" r="0" b="0"/>
                  <wp:docPr id="262"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0940B0AB" w14:textId="77777777" w:rsidR="00E00B20" w:rsidRPr="00F71297" w:rsidRDefault="00E00B20" w:rsidP="00BB0E07">
            <w:pPr>
              <w:spacing w:before="40"/>
              <w:jc w:val="center"/>
              <w:rPr>
                <w:rFonts w:ascii="Calibri" w:hAnsi="Calibri"/>
              </w:rPr>
            </w:pPr>
          </w:p>
        </w:tc>
      </w:tr>
      <w:tr w:rsidR="00E00B20" w:rsidRPr="00931EDE" w14:paraId="6C807FC8" w14:textId="77777777" w:rsidTr="00BB0E07">
        <w:trPr>
          <w:trHeight w:val="290"/>
        </w:trPr>
        <w:tc>
          <w:tcPr>
            <w:tcW w:w="1984" w:type="dxa"/>
            <w:vMerge/>
            <w:tcBorders>
              <w:top w:val="nil"/>
              <w:bottom w:val="single" w:sz="8" w:space="0" w:color="4F81BD"/>
            </w:tcBorders>
          </w:tcPr>
          <w:p w14:paraId="7EF3AC8D" w14:textId="77777777" w:rsidR="00E00B20" w:rsidRPr="00F71297" w:rsidRDefault="00E00B20" w:rsidP="00BB0E07">
            <w:pPr>
              <w:spacing w:before="40"/>
              <w:jc w:val="center"/>
              <w:rPr>
                <w:rFonts w:ascii="Calibri" w:hAnsi="Calibri"/>
                <w:b/>
                <w:bCs/>
              </w:rPr>
            </w:pPr>
          </w:p>
        </w:tc>
        <w:tc>
          <w:tcPr>
            <w:tcW w:w="2268" w:type="dxa"/>
            <w:gridSpan w:val="3"/>
            <w:vMerge/>
          </w:tcPr>
          <w:p w14:paraId="652F9ACD" w14:textId="77777777" w:rsidR="00E00B20" w:rsidRPr="00F71297"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6E5294CB" w14:textId="77777777" w:rsidR="00E00B20" w:rsidRPr="00F71297" w:rsidRDefault="00E00B20" w:rsidP="00BB0E07">
            <w:pPr>
              <w:spacing w:before="40"/>
              <w:jc w:val="center"/>
              <w:rPr>
                <w:rFonts w:ascii="Calibri" w:hAnsi="Calibri"/>
                <w:noProof/>
              </w:rPr>
            </w:pPr>
            <w:r w:rsidRPr="0064140F">
              <w:rPr>
                <w:rFonts w:ascii="Calibri" w:hAnsi="Calibri"/>
                <w:b/>
                <w:noProof/>
              </w:rPr>
              <w:drawing>
                <wp:inline distT="0" distB="0" distL="0" distR="0" wp14:anchorId="414A33AD" wp14:editId="56AD4F8F">
                  <wp:extent cx="219075" cy="161925"/>
                  <wp:effectExtent l="0" t="0" r="0" b="0"/>
                  <wp:docPr id="263" name="Image 263" descr="te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descr="tel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71232648" w14:textId="77777777" w:rsidR="00E00B20" w:rsidRPr="00F71297" w:rsidRDefault="00E00B20" w:rsidP="00BB0E07">
            <w:pPr>
              <w:spacing w:before="40"/>
              <w:jc w:val="center"/>
              <w:rPr>
                <w:rFonts w:ascii="Calibri" w:hAnsi="Calibri"/>
              </w:rPr>
            </w:pPr>
          </w:p>
        </w:tc>
      </w:tr>
      <w:tr w:rsidR="00E00B20" w:rsidRPr="00931EDE" w14:paraId="71BC006F" w14:textId="77777777" w:rsidTr="00BB0E07">
        <w:trPr>
          <w:trHeight w:val="290"/>
        </w:trPr>
        <w:tc>
          <w:tcPr>
            <w:tcW w:w="1984" w:type="dxa"/>
            <w:vMerge/>
            <w:tcBorders>
              <w:top w:val="nil"/>
              <w:bottom w:val="single" w:sz="4" w:space="0" w:color="0070C0"/>
            </w:tcBorders>
          </w:tcPr>
          <w:p w14:paraId="18B2FD97" w14:textId="77777777" w:rsidR="00E00B20" w:rsidRPr="00F71297" w:rsidRDefault="00E00B20" w:rsidP="00BB0E07">
            <w:pPr>
              <w:spacing w:before="40"/>
              <w:jc w:val="center"/>
              <w:rPr>
                <w:rFonts w:ascii="Calibri" w:hAnsi="Calibri"/>
                <w:b/>
                <w:bCs/>
              </w:rPr>
            </w:pPr>
          </w:p>
        </w:tc>
        <w:tc>
          <w:tcPr>
            <w:tcW w:w="2268" w:type="dxa"/>
            <w:gridSpan w:val="3"/>
            <w:vMerge/>
            <w:tcBorders>
              <w:bottom w:val="single" w:sz="4" w:space="0" w:color="0070C0"/>
            </w:tcBorders>
          </w:tcPr>
          <w:p w14:paraId="25B74CEB" w14:textId="77777777" w:rsidR="00E00B20" w:rsidRPr="00F71297"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040E9CA8" w14:textId="77777777" w:rsidR="00E00B20" w:rsidRPr="00931EDE" w:rsidRDefault="00E00B20" w:rsidP="00BB0E07">
            <w:pPr>
              <w:spacing w:before="40"/>
              <w:jc w:val="center"/>
              <w:rPr>
                <w:rFonts w:ascii="Calibri" w:hAnsi="Calibri"/>
                <w:noProof/>
              </w:rPr>
            </w:pPr>
            <w:r w:rsidRPr="0064140F">
              <w:rPr>
                <w:rFonts w:ascii="Calibri" w:hAnsi="Calibri"/>
                <w:noProof/>
              </w:rPr>
              <w:drawing>
                <wp:inline distT="0" distB="0" distL="0" distR="0" wp14:anchorId="51D20760" wp14:editId="0171D355">
                  <wp:extent cx="171450" cy="171450"/>
                  <wp:effectExtent l="0" t="0" r="0" b="0"/>
                  <wp:docPr id="264" name="Image 7" descr="mail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mail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3F9C7EDF" w14:textId="77777777" w:rsidR="00E00B20" w:rsidRPr="00F71297" w:rsidRDefault="00E00B20" w:rsidP="00BB0E07">
            <w:pPr>
              <w:spacing w:before="40"/>
              <w:jc w:val="center"/>
              <w:rPr>
                <w:rFonts w:ascii="Calibri" w:hAnsi="Calibri"/>
              </w:rPr>
            </w:pPr>
          </w:p>
        </w:tc>
      </w:tr>
      <w:tr w:rsidR="00E00B20" w:rsidRPr="00931EDE" w14:paraId="2E61D4C6" w14:textId="77777777" w:rsidTr="00BB0E07">
        <w:trPr>
          <w:trHeight w:val="290"/>
        </w:trPr>
        <w:tc>
          <w:tcPr>
            <w:tcW w:w="1984" w:type="dxa"/>
            <w:vMerge w:val="restart"/>
            <w:tcBorders>
              <w:top w:val="single" w:sz="8" w:space="0" w:color="4F81BD"/>
              <w:bottom w:val="single" w:sz="8" w:space="0" w:color="4F81BD"/>
            </w:tcBorders>
            <w:vAlign w:val="center"/>
          </w:tcPr>
          <w:p w14:paraId="546990D8" w14:textId="77777777" w:rsidR="00E00B20" w:rsidRPr="00F71297" w:rsidRDefault="00E00B20" w:rsidP="00BB0E07">
            <w:pPr>
              <w:spacing w:before="40"/>
              <w:jc w:val="center"/>
              <w:rPr>
                <w:rFonts w:ascii="Calibri" w:hAnsi="Calibri"/>
                <w:bCs/>
              </w:rPr>
            </w:pPr>
          </w:p>
        </w:tc>
        <w:tc>
          <w:tcPr>
            <w:tcW w:w="2268" w:type="dxa"/>
            <w:gridSpan w:val="3"/>
            <w:vMerge w:val="restart"/>
            <w:tcBorders>
              <w:top w:val="single" w:sz="8" w:space="0" w:color="4F81BD"/>
            </w:tcBorders>
            <w:vAlign w:val="center"/>
          </w:tcPr>
          <w:p w14:paraId="70E6854F" w14:textId="77777777" w:rsidR="00E00B20" w:rsidRPr="00F71297"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5695158B" w14:textId="77777777" w:rsidR="00E00B20" w:rsidRPr="00931EDE" w:rsidRDefault="00E00B20" w:rsidP="00BB0E07">
            <w:pPr>
              <w:spacing w:before="40"/>
              <w:jc w:val="center"/>
              <w:rPr>
                <w:rFonts w:ascii="Calibri" w:hAnsi="Calibri"/>
                <w:noProof/>
              </w:rPr>
            </w:pPr>
            <w:r w:rsidRPr="0064140F">
              <w:rPr>
                <w:rFonts w:ascii="Calibri" w:hAnsi="Calibri"/>
                <w:noProof/>
              </w:rPr>
              <w:drawing>
                <wp:inline distT="0" distB="0" distL="0" distR="0" wp14:anchorId="06C5151C" wp14:editId="51C7939C">
                  <wp:extent cx="219075" cy="161925"/>
                  <wp:effectExtent l="0" t="0" r="0" b="0"/>
                  <wp:docPr id="265"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30685A6D" w14:textId="77777777" w:rsidR="00E00B20" w:rsidRPr="00F71297" w:rsidRDefault="00E00B20" w:rsidP="00BB0E07">
            <w:pPr>
              <w:spacing w:before="40"/>
              <w:jc w:val="center"/>
              <w:rPr>
                <w:rFonts w:ascii="Calibri" w:hAnsi="Calibri"/>
              </w:rPr>
            </w:pPr>
          </w:p>
        </w:tc>
      </w:tr>
      <w:tr w:rsidR="00E00B20" w:rsidRPr="00931EDE" w14:paraId="0E25BE82" w14:textId="77777777" w:rsidTr="00BB0E07">
        <w:trPr>
          <w:trHeight w:val="290"/>
        </w:trPr>
        <w:tc>
          <w:tcPr>
            <w:tcW w:w="1984" w:type="dxa"/>
            <w:vMerge/>
            <w:tcBorders>
              <w:top w:val="nil"/>
              <w:bottom w:val="single" w:sz="8" w:space="0" w:color="4F81BD"/>
            </w:tcBorders>
          </w:tcPr>
          <w:p w14:paraId="7A2C8D36" w14:textId="77777777" w:rsidR="00E00B20" w:rsidRPr="00F71297" w:rsidRDefault="00E00B20" w:rsidP="00BB0E07">
            <w:pPr>
              <w:spacing w:before="40"/>
              <w:jc w:val="center"/>
              <w:rPr>
                <w:rFonts w:ascii="Calibri" w:hAnsi="Calibri"/>
                <w:b/>
                <w:bCs/>
              </w:rPr>
            </w:pPr>
          </w:p>
        </w:tc>
        <w:tc>
          <w:tcPr>
            <w:tcW w:w="2268" w:type="dxa"/>
            <w:gridSpan w:val="3"/>
            <w:vMerge/>
          </w:tcPr>
          <w:p w14:paraId="1A32564B" w14:textId="77777777" w:rsidR="00E00B20" w:rsidRPr="00F71297"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18253086" w14:textId="77777777" w:rsidR="00E00B20" w:rsidRPr="00F71297" w:rsidRDefault="00E00B20" w:rsidP="00BB0E07">
            <w:pPr>
              <w:spacing w:before="40"/>
              <w:jc w:val="center"/>
              <w:rPr>
                <w:rFonts w:ascii="Calibri" w:hAnsi="Calibri"/>
                <w:noProof/>
              </w:rPr>
            </w:pPr>
            <w:r w:rsidRPr="0064140F">
              <w:rPr>
                <w:rFonts w:ascii="Calibri" w:hAnsi="Calibri"/>
                <w:b/>
                <w:noProof/>
              </w:rPr>
              <w:drawing>
                <wp:inline distT="0" distB="0" distL="0" distR="0" wp14:anchorId="7076B51A" wp14:editId="150E9E7C">
                  <wp:extent cx="219075" cy="161925"/>
                  <wp:effectExtent l="0" t="0" r="0" b="0"/>
                  <wp:docPr id="266" name="Image 266" descr="te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descr="tel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65C33DC6" w14:textId="77777777" w:rsidR="00E00B20" w:rsidRPr="00F71297" w:rsidRDefault="00E00B20" w:rsidP="00BB0E07">
            <w:pPr>
              <w:spacing w:before="40"/>
              <w:jc w:val="center"/>
              <w:rPr>
                <w:rFonts w:ascii="Calibri" w:hAnsi="Calibri"/>
              </w:rPr>
            </w:pPr>
          </w:p>
        </w:tc>
      </w:tr>
      <w:tr w:rsidR="00E00B20" w:rsidRPr="00931EDE" w14:paraId="55660F7A" w14:textId="77777777" w:rsidTr="00BB0E07">
        <w:trPr>
          <w:trHeight w:val="290"/>
        </w:trPr>
        <w:tc>
          <w:tcPr>
            <w:tcW w:w="1984" w:type="dxa"/>
            <w:vMerge/>
            <w:tcBorders>
              <w:top w:val="nil"/>
              <w:bottom w:val="single" w:sz="4" w:space="0" w:color="0070C0"/>
            </w:tcBorders>
          </w:tcPr>
          <w:p w14:paraId="590A3214" w14:textId="77777777" w:rsidR="00E00B20" w:rsidRPr="00F71297" w:rsidRDefault="00E00B20" w:rsidP="00BB0E07">
            <w:pPr>
              <w:spacing w:before="40"/>
              <w:jc w:val="center"/>
              <w:rPr>
                <w:rFonts w:ascii="Calibri" w:hAnsi="Calibri"/>
                <w:b/>
                <w:bCs/>
              </w:rPr>
            </w:pPr>
          </w:p>
        </w:tc>
        <w:tc>
          <w:tcPr>
            <w:tcW w:w="2268" w:type="dxa"/>
            <w:gridSpan w:val="3"/>
            <w:vMerge/>
            <w:tcBorders>
              <w:bottom w:val="single" w:sz="4" w:space="0" w:color="0070C0"/>
            </w:tcBorders>
          </w:tcPr>
          <w:p w14:paraId="77301396" w14:textId="77777777" w:rsidR="00E00B20" w:rsidRPr="00F71297" w:rsidRDefault="00E00B20" w:rsidP="00BB0E07">
            <w:pPr>
              <w:spacing w:before="40"/>
              <w:jc w:val="center"/>
              <w:rPr>
                <w:rFonts w:ascii="Calibri" w:hAnsi="Calibri"/>
              </w:rPr>
            </w:pPr>
          </w:p>
        </w:tc>
        <w:tc>
          <w:tcPr>
            <w:tcW w:w="543" w:type="dxa"/>
            <w:tcBorders>
              <w:top w:val="single" w:sz="8" w:space="0" w:color="4F81BD"/>
              <w:bottom w:val="single" w:sz="8" w:space="0" w:color="4F81BD"/>
            </w:tcBorders>
          </w:tcPr>
          <w:p w14:paraId="0A6C5808" w14:textId="77777777" w:rsidR="00E00B20" w:rsidRPr="00931EDE" w:rsidRDefault="00E00B20" w:rsidP="00BB0E07">
            <w:pPr>
              <w:spacing w:before="40"/>
              <w:jc w:val="center"/>
              <w:rPr>
                <w:rFonts w:ascii="Calibri" w:hAnsi="Calibri"/>
                <w:noProof/>
              </w:rPr>
            </w:pPr>
            <w:r w:rsidRPr="0064140F">
              <w:rPr>
                <w:rFonts w:ascii="Calibri" w:hAnsi="Calibri"/>
                <w:noProof/>
              </w:rPr>
              <w:drawing>
                <wp:inline distT="0" distB="0" distL="0" distR="0" wp14:anchorId="6CE2AE38" wp14:editId="4F429CDE">
                  <wp:extent cx="171450" cy="171450"/>
                  <wp:effectExtent l="0" t="0" r="0" b="0"/>
                  <wp:docPr id="267" name="Image 7" descr="mail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mail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c>
          <w:tcPr>
            <w:tcW w:w="4418" w:type="dxa"/>
            <w:tcBorders>
              <w:top w:val="single" w:sz="8" w:space="0" w:color="4F81BD"/>
              <w:bottom w:val="single" w:sz="8" w:space="0" w:color="4F81BD"/>
            </w:tcBorders>
          </w:tcPr>
          <w:p w14:paraId="7979EC2A" w14:textId="77777777" w:rsidR="00E00B20" w:rsidRPr="00F71297" w:rsidRDefault="00E00B20" w:rsidP="00BB0E07">
            <w:pPr>
              <w:spacing w:before="40"/>
              <w:jc w:val="center"/>
              <w:rPr>
                <w:rFonts w:ascii="Calibri" w:hAnsi="Calibri"/>
              </w:rPr>
            </w:pPr>
          </w:p>
        </w:tc>
      </w:tr>
    </w:tbl>
    <w:p w14:paraId="476C9DDA" w14:textId="77777777" w:rsidR="009E59B0" w:rsidRDefault="009E59B0" w:rsidP="00EF2E12">
      <w:pPr>
        <w:ind w:left="454"/>
        <w:rPr>
          <w:rFonts w:ascii="Calibri" w:hAnsi="Calibri"/>
        </w:rPr>
      </w:pPr>
    </w:p>
    <w:p w14:paraId="2CF08891" w14:textId="77777777" w:rsidR="001A59C4" w:rsidRDefault="001A59C4" w:rsidP="00EF2E12">
      <w:pPr>
        <w:ind w:left="454"/>
        <w:rPr>
          <w:rFonts w:ascii="Calibri" w:hAnsi="Calibri"/>
        </w:rPr>
      </w:pPr>
    </w:p>
    <w:p w14:paraId="22B3EA62" w14:textId="77777777" w:rsidR="001A59C4" w:rsidRDefault="001A59C4" w:rsidP="00EF2E12">
      <w:pPr>
        <w:ind w:left="454"/>
        <w:rPr>
          <w:rFonts w:ascii="Calibri" w:hAnsi="Calibri"/>
        </w:rPr>
      </w:pPr>
    </w:p>
    <w:p w14:paraId="6B3384EB" w14:textId="77777777" w:rsidR="001A59C4" w:rsidRDefault="001A59C4" w:rsidP="00EF2E12">
      <w:pPr>
        <w:ind w:left="454"/>
        <w:rPr>
          <w:rFonts w:ascii="Calibri" w:hAnsi="Calibri"/>
        </w:rPr>
      </w:pPr>
    </w:p>
    <w:p w14:paraId="327F2AFA" w14:textId="77777777" w:rsidR="001A59C4" w:rsidRPr="00715EEB" w:rsidRDefault="001A59C4" w:rsidP="00EF2E12">
      <w:pPr>
        <w:ind w:left="454"/>
        <w:rPr>
          <w:rFonts w:ascii="Calibri" w:hAnsi="Calibri"/>
        </w:rPr>
      </w:pPr>
    </w:p>
    <w:p w14:paraId="53A0792F" w14:textId="77777777" w:rsidR="00F304B9" w:rsidRPr="00DD6C01" w:rsidRDefault="00FE6375" w:rsidP="005157ED">
      <w:pPr>
        <w:pStyle w:val="Titre2bis"/>
      </w:pPr>
      <w:bookmarkStart w:id="261" w:name="_Toc413308938"/>
      <w:bookmarkStart w:id="262" w:name="_Toc29202748"/>
      <w:r>
        <w:lastRenderedPageBreak/>
        <w:t>MARCH</w:t>
      </w:r>
      <w:r>
        <w:rPr>
          <w:rFonts w:cs="Calibri"/>
        </w:rPr>
        <w:t>É</w:t>
      </w:r>
      <w:r w:rsidR="00F304B9" w:rsidRPr="00DD6C01">
        <w:t>S A PASSER</w:t>
      </w:r>
      <w:bookmarkEnd w:id="260"/>
      <w:bookmarkEnd w:id="261"/>
      <w:bookmarkEnd w:id="262"/>
    </w:p>
    <w:p w14:paraId="4E55DB09" w14:textId="77777777" w:rsidR="004308D0" w:rsidRDefault="004308D0" w:rsidP="000222A5">
      <w:pPr>
        <w:pStyle w:val="Titre3bis"/>
      </w:pPr>
      <w:bookmarkStart w:id="263" w:name="_Toc29202749"/>
      <w:bookmarkStart w:id="264" w:name="_Toc343696656"/>
      <w:r>
        <w:t>Marché de travaux</w:t>
      </w:r>
      <w:bookmarkEnd w:id="263"/>
    </w:p>
    <w:p w14:paraId="4EC0D5BD" w14:textId="77777777" w:rsidR="00423779" w:rsidRPr="001718E9" w:rsidRDefault="001718E9" w:rsidP="001718E9">
      <w:pPr>
        <w:autoSpaceDE w:val="0"/>
        <w:autoSpaceDN w:val="0"/>
        <w:adjustRightInd w:val="0"/>
        <w:ind w:left="454"/>
        <w:rPr>
          <w:rFonts w:asciiTheme="minorHAnsi" w:hAnsiTheme="minorHAnsi" w:cs="PalatinoLinotype,Bold"/>
          <w:b/>
          <w:bCs/>
          <w:szCs w:val="24"/>
        </w:rPr>
      </w:pPr>
      <w:r>
        <w:rPr>
          <w:rFonts w:asciiTheme="minorHAnsi" w:hAnsiTheme="minorHAnsi"/>
          <w:szCs w:val="24"/>
        </w:rPr>
        <w:tab/>
      </w:r>
      <w:r w:rsidR="00423779" w:rsidRPr="001718E9">
        <w:rPr>
          <w:rFonts w:asciiTheme="minorHAnsi" w:hAnsiTheme="minorHAnsi"/>
          <w:szCs w:val="24"/>
        </w:rPr>
        <w:tab/>
      </w:r>
      <w:r w:rsidR="00165DC5" w:rsidRPr="001718E9">
        <w:rPr>
          <w:rFonts w:ascii="Calibri" w:hAnsi="Calibri"/>
        </w:rPr>
        <w:t>La dévolution des travaux est prévue par marchés séparés (allotissement), sauf cas</w:t>
      </w:r>
      <w:r w:rsidR="001A7842">
        <w:rPr>
          <w:rFonts w:ascii="Calibri" w:hAnsi="Calibri"/>
        </w:rPr>
        <w:t xml:space="preserve"> exceptionnels à dûment </w:t>
      </w:r>
      <w:proofErr w:type="spellStart"/>
      <w:r w:rsidR="001A7842">
        <w:rPr>
          <w:rFonts w:ascii="Calibri" w:hAnsi="Calibri"/>
        </w:rPr>
        <w:t>justifier</w:t>
      </w:r>
      <w:proofErr w:type="spellEnd"/>
      <w:r w:rsidR="001A7842">
        <w:rPr>
          <w:rFonts w:ascii="Calibri" w:hAnsi="Calibri"/>
        </w:rPr>
        <w:t>.</w:t>
      </w:r>
    </w:p>
    <w:p w14:paraId="56D49BF6" w14:textId="77777777" w:rsidR="000222A5" w:rsidRDefault="000222A5" w:rsidP="000222A5">
      <w:pPr>
        <w:pStyle w:val="Titre3bis"/>
      </w:pPr>
      <w:bookmarkStart w:id="265" w:name="_Toc29202750"/>
      <w:r>
        <w:t>Marchés des Prestations Intellectuelles (PI)</w:t>
      </w:r>
      <w:bookmarkEnd w:id="265"/>
    </w:p>
    <w:p w14:paraId="35700037" w14:textId="77777777" w:rsidR="000222A5" w:rsidRPr="000222A5" w:rsidRDefault="000222A5" w:rsidP="000222A5">
      <w:pPr>
        <w:pStyle w:val="ParagrapheNiveau3"/>
      </w:pPr>
      <w:r>
        <w:tab/>
      </w:r>
      <w:r>
        <w:tab/>
        <w:t>Les prestations intellectuelles sont regroupées par ensemble homogène définissant ainsi sept segments (voir Fiche de Découpage d’Opération)</w:t>
      </w:r>
    </w:p>
    <w:p w14:paraId="24C4FB46" w14:textId="77777777" w:rsidR="00423779" w:rsidRDefault="000222A5" w:rsidP="000222A5">
      <w:pPr>
        <w:pStyle w:val="Titre4"/>
        <w:tabs>
          <w:tab w:val="clear" w:pos="2552"/>
        </w:tabs>
        <w:ind w:left="1474" w:hanging="794"/>
        <w:rPr>
          <w:rFonts w:ascii="Calibri" w:hAnsi="Calibri"/>
        </w:rPr>
      </w:pPr>
      <w:bookmarkStart w:id="266" w:name="_Toc29202751"/>
      <w:r>
        <w:rPr>
          <w:rFonts w:ascii="Calibri" w:hAnsi="Calibri"/>
        </w:rPr>
        <w:t>Programmiste</w:t>
      </w:r>
      <w:bookmarkEnd w:id="266"/>
    </w:p>
    <w:p w14:paraId="33E8763C" w14:textId="77777777" w:rsidR="000222A5" w:rsidRPr="00E013B9" w:rsidRDefault="00E013B9" w:rsidP="000222A5">
      <w:pPr>
        <w:pStyle w:val="ParagrapheNiveau4"/>
        <w:rPr>
          <w:i/>
        </w:rPr>
      </w:pPr>
      <w:r>
        <w:rPr>
          <w:i/>
        </w:rPr>
        <w:t>Programmiste</w:t>
      </w:r>
    </w:p>
    <w:p w14:paraId="780CB269" w14:textId="77777777" w:rsidR="00236072" w:rsidRDefault="000222A5" w:rsidP="000222A5">
      <w:pPr>
        <w:pStyle w:val="Titre4"/>
        <w:tabs>
          <w:tab w:val="clear" w:pos="2552"/>
        </w:tabs>
        <w:ind w:left="1474" w:hanging="794"/>
        <w:rPr>
          <w:rFonts w:ascii="Calibri" w:hAnsi="Calibri"/>
        </w:rPr>
      </w:pPr>
      <w:bookmarkStart w:id="267" w:name="_Toc29202752"/>
      <w:r>
        <w:rPr>
          <w:rFonts w:ascii="Calibri" w:hAnsi="Calibri"/>
        </w:rPr>
        <w:t>Assistance à maitrise d’ouvrage</w:t>
      </w:r>
      <w:bookmarkEnd w:id="267"/>
    </w:p>
    <w:p w14:paraId="1A256573" w14:textId="77777777" w:rsidR="000222A5" w:rsidRPr="000222A5" w:rsidRDefault="000222A5" w:rsidP="000222A5">
      <w:pPr>
        <w:pStyle w:val="ParagrapheNiveau4"/>
        <w:rPr>
          <w:i/>
        </w:rPr>
      </w:pPr>
      <w:r w:rsidRPr="000222A5">
        <w:rPr>
          <w:i/>
        </w:rPr>
        <w:t xml:space="preserve">HQE, ICPE, QEB, </w:t>
      </w:r>
      <w:proofErr w:type="spellStart"/>
      <w:r w:rsidRPr="000222A5">
        <w:rPr>
          <w:i/>
        </w:rPr>
        <w:t>Cyber-sécurité</w:t>
      </w:r>
      <w:proofErr w:type="spellEnd"/>
      <w:r w:rsidRPr="000222A5">
        <w:rPr>
          <w:i/>
        </w:rPr>
        <w:t>, structure…</w:t>
      </w:r>
    </w:p>
    <w:p w14:paraId="27B1B7A2" w14:textId="77777777" w:rsidR="00236072" w:rsidRDefault="00A3407A" w:rsidP="00236072">
      <w:pPr>
        <w:pStyle w:val="Titre4"/>
        <w:tabs>
          <w:tab w:val="clear" w:pos="2552"/>
        </w:tabs>
        <w:ind w:left="1474" w:hanging="794"/>
        <w:rPr>
          <w:rFonts w:ascii="Calibri" w:hAnsi="Calibri"/>
        </w:rPr>
      </w:pPr>
      <w:r>
        <w:rPr>
          <w:rFonts w:asciiTheme="minorHAnsi" w:hAnsiTheme="minorHAnsi"/>
        </w:rPr>
        <w:tab/>
      </w:r>
      <w:bookmarkStart w:id="268" w:name="_Toc29202753"/>
      <w:r w:rsidR="000222A5">
        <w:rPr>
          <w:rFonts w:ascii="Calibri" w:hAnsi="Calibri"/>
        </w:rPr>
        <w:t>Etudes économiques et d’impact nécessaire à la programmation d’un ouvrage</w:t>
      </w:r>
      <w:bookmarkEnd w:id="268"/>
    </w:p>
    <w:p w14:paraId="67DE86EF" w14:textId="77777777" w:rsidR="00886A94" w:rsidRDefault="00E013B9" w:rsidP="00165DC5">
      <w:pPr>
        <w:ind w:left="680"/>
        <w:rPr>
          <w:rFonts w:asciiTheme="minorHAnsi" w:hAnsiTheme="minorHAnsi"/>
          <w:i/>
          <w:szCs w:val="24"/>
        </w:rPr>
      </w:pPr>
      <w:r>
        <w:rPr>
          <w:rFonts w:asciiTheme="minorHAnsi" w:hAnsiTheme="minorHAnsi"/>
          <w:i/>
          <w:szCs w:val="24"/>
        </w:rPr>
        <w:t>Economiste de la construction, étude d’impact/analyse de site…</w:t>
      </w:r>
    </w:p>
    <w:p w14:paraId="5EEB6ACB" w14:textId="77777777" w:rsidR="00E013B9" w:rsidRDefault="00E013B9" w:rsidP="00165DC5">
      <w:pPr>
        <w:ind w:left="680"/>
        <w:rPr>
          <w:rFonts w:asciiTheme="minorHAnsi" w:hAnsiTheme="minorHAnsi"/>
          <w:i/>
          <w:szCs w:val="24"/>
        </w:rPr>
      </w:pPr>
    </w:p>
    <w:p w14:paraId="086CE423" w14:textId="77777777" w:rsidR="001A59C4" w:rsidRDefault="00E013B9" w:rsidP="00E013B9">
      <w:pPr>
        <w:pStyle w:val="Titre4bis"/>
      </w:pPr>
      <w:bookmarkStart w:id="269" w:name="_Toc29202754"/>
      <w:r>
        <w:t>Etudes topographiques, bornage, relevé des réseaux</w:t>
      </w:r>
      <w:bookmarkEnd w:id="269"/>
    </w:p>
    <w:p w14:paraId="5478C5E4" w14:textId="77777777" w:rsidR="00E013B9" w:rsidRPr="001718E9" w:rsidRDefault="00E013B9" w:rsidP="00E013B9">
      <w:pPr>
        <w:pStyle w:val="ParagrapheNiveau4"/>
        <w:rPr>
          <w:i/>
        </w:rPr>
      </w:pPr>
      <w:r w:rsidRPr="00E013B9">
        <w:rPr>
          <w:i/>
        </w:rPr>
        <w:t>Relevés topographique, relevés des réseaux, réalisation de plans…</w:t>
      </w:r>
    </w:p>
    <w:p w14:paraId="384C97FE" w14:textId="77777777" w:rsidR="00E013B9" w:rsidRDefault="00E013B9" w:rsidP="00E013B9">
      <w:pPr>
        <w:pStyle w:val="Titre4bis"/>
      </w:pPr>
      <w:bookmarkStart w:id="270" w:name="_Toc29202755"/>
      <w:r>
        <w:t>Etudes préalables nécessaires à la réalisation d’un ouvrage</w:t>
      </w:r>
      <w:bookmarkEnd w:id="270"/>
    </w:p>
    <w:p w14:paraId="6D6FAEC8" w14:textId="77777777" w:rsidR="00E013B9" w:rsidRDefault="008B09F3" w:rsidP="00E013B9">
      <w:pPr>
        <w:pStyle w:val="ParagrapheNiveau4"/>
        <w:rPr>
          <w:i/>
        </w:rPr>
      </w:pPr>
      <w:r>
        <w:rPr>
          <w:i/>
        </w:rPr>
        <w:tab/>
        <w:t>Diagnostic amiante avant travaux, diagnostic plomb, diagnostic chauffage, études géotechniques, diagnostic pyrotechnique….</w:t>
      </w:r>
    </w:p>
    <w:p w14:paraId="709121BE" w14:textId="77777777" w:rsidR="00E013B9" w:rsidRDefault="008B09F3" w:rsidP="00E013B9">
      <w:pPr>
        <w:pStyle w:val="Titre4bis"/>
      </w:pPr>
      <w:bookmarkStart w:id="271" w:name="_Toc29202756"/>
      <w:r>
        <w:t>Maîtrise d’œuvre et ordonnancement, pilotage et coordination</w:t>
      </w:r>
      <w:bookmarkEnd w:id="271"/>
    </w:p>
    <w:p w14:paraId="0AC8763B" w14:textId="77777777" w:rsidR="00E013B9" w:rsidRDefault="008B09F3" w:rsidP="00E013B9">
      <w:pPr>
        <w:pStyle w:val="ParagrapheNiveau4"/>
        <w:rPr>
          <w:i/>
        </w:rPr>
      </w:pPr>
      <w:r>
        <w:rPr>
          <w:i/>
        </w:rPr>
        <w:t>Maître d’œuvre privée, indemnités de concours, OPC</w:t>
      </w:r>
    </w:p>
    <w:p w14:paraId="476C60D1" w14:textId="77777777" w:rsidR="00E013B9" w:rsidRDefault="008B09F3" w:rsidP="00E013B9">
      <w:pPr>
        <w:pStyle w:val="Titre4bis"/>
      </w:pPr>
      <w:bookmarkStart w:id="272" w:name="_Toc29202757"/>
      <w:r>
        <w:t>Etudes liées au chantier nécessaire à la réalisation d’un ouvrage</w:t>
      </w:r>
      <w:bookmarkEnd w:id="272"/>
    </w:p>
    <w:p w14:paraId="23CB1249" w14:textId="77777777" w:rsidR="008B09F3" w:rsidRPr="008B09F3" w:rsidRDefault="008B09F3" w:rsidP="008B09F3">
      <w:pPr>
        <w:pStyle w:val="ParagrapheNiveau4"/>
        <w:rPr>
          <w:i/>
        </w:rPr>
      </w:pPr>
      <w:r w:rsidRPr="008B09F3">
        <w:rPr>
          <w:i/>
        </w:rPr>
        <w:t>Contrôle technique, missions de sécurité et de protection de la santé (CSPS), mission de coordination des systèmes de sécurité incendie (CSSI)</w:t>
      </w:r>
    </w:p>
    <w:p w14:paraId="408944A0" w14:textId="77777777" w:rsidR="00886A94" w:rsidRPr="00886A94" w:rsidRDefault="00FE6375" w:rsidP="005157ED">
      <w:pPr>
        <w:pStyle w:val="Titre2bis"/>
      </w:pPr>
      <w:bookmarkStart w:id="273" w:name="_Toc29202758"/>
      <w:r>
        <w:t>CONTRAINTES DES MARCH</w:t>
      </w:r>
      <w:r>
        <w:rPr>
          <w:rFonts w:cs="Calibri"/>
        </w:rPr>
        <w:t>É</w:t>
      </w:r>
      <w:r w:rsidR="00886A94">
        <w:t>S</w:t>
      </w:r>
      <w:bookmarkEnd w:id="273"/>
    </w:p>
    <w:p w14:paraId="6D1A7A40" w14:textId="77777777" w:rsidR="00F304B9" w:rsidRDefault="00F304B9" w:rsidP="00D50655">
      <w:pPr>
        <w:pStyle w:val="Titre3"/>
        <w:ind w:left="908" w:hanging="454"/>
        <w:rPr>
          <w:rFonts w:ascii="Calibri" w:hAnsi="Calibri"/>
        </w:rPr>
      </w:pPr>
      <w:bookmarkStart w:id="274" w:name="_Toc413308940"/>
      <w:bookmarkStart w:id="275" w:name="_Toc29202759"/>
      <w:r w:rsidRPr="00DD6C01">
        <w:rPr>
          <w:rFonts w:ascii="Calibri" w:hAnsi="Calibri"/>
        </w:rPr>
        <w:t>Niveau de confidentialité</w:t>
      </w:r>
      <w:bookmarkEnd w:id="264"/>
      <w:bookmarkEnd w:id="274"/>
      <w:bookmarkEnd w:id="275"/>
    </w:p>
    <w:p w14:paraId="2BD0D812" w14:textId="77777777" w:rsidR="00165DC5" w:rsidRDefault="00165DC5" w:rsidP="00165DC5">
      <w:pPr>
        <w:ind w:left="454"/>
        <w:rPr>
          <w:rFonts w:ascii="Calibri" w:hAnsi="Calibri"/>
          <w:i/>
        </w:rPr>
      </w:pPr>
      <w:bookmarkStart w:id="276" w:name="_Toc400626628"/>
      <w:bookmarkStart w:id="277" w:name="_Toc400626808"/>
      <w:bookmarkStart w:id="278" w:name="_Toc400626987"/>
      <w:bookmarkStart w:id="279" w:name="_Toc400627167"/>
      <w:bookmarkStart w:id="280" w:name="_Toc400627852"/>
      <w:bookmarkStart w:id="281" w:name="_Toc413308941"/>
      <w:bookmarkEnd w:id="276"/>
      <w:bookmarkEnd w:id="277"/>
      <w:bookmarkEnd w:id="278"/>
      <w:bookmarkEnd w:id="279"/>
      <w:bookmarkEnd w:id="280"/>
      <w:r>
        <w:rPr>
          <w:rFonts w:ascii="Calibri" w:hAnsi="Calibri"/>
          <w:i/>
        </w:rPr>
        <w:t>Indiquer le niveau de confidentialité requis pour les marchés publics de l’opération.</w:t>
      </w:r>
    </w:p>
    <w:p w14:paraId="05FDF6E5" w14:textId="77777777" w:rsidR="00F304B9" w:rsidRPr="00DD6C01" w:rsidRDefault="00F304B9" w:rsidP="00D50655">
      <w:pPr>
        <w:pStyle w:val="Titre3"/>
        <w:ind w:left="908" w:hanging="454"/>
        <w:rPr>
          <w:rFonts w:ascii="Calibri" w:hAnsi="Calibri"/>
        </w:rPr>
      </w:pPr>
      <w:bookmarkStart w:id="282" w:name="_Toc29202760"/>
      <w:r w:rsidRPr="00DD6C01">
        <w:rPr>
          <w:rFonts w:ascii="Calibri" w:hAnsi="Calibri"/>
        </w:rPr>
        <w:lastRenderedPageBreak/>
        <w:t>Clause d’insertion professionnelle</w:t>
      </w:r>
      <w:bookmarkEnd w:id="282"/>
      <w:r w:rsidRPr="00DD6C01">
        <w:rPr>
          <w:rFonts w:ascii="Calibri" w:hAnsi="Calibri"/>
        </w:rPr>
        <w:t xml:space="preserve"> </w:t>
      </w:r>
      <w:bookmarkEnd w:id="281"/>
    </w:p>
    <w:p w14:paraId="7AF5662F" w14:textId="77777777" w:rsidR="00165DC5" w:rsidRDefault="00165DC5" w:rsidP="00165DC5">
      <w:pPr>
        <w:ind w:left="454"/>
        <w:rPr>
          <w:rFonts w:ascii="Calibri" w:hAnsi="Calibri"/>
          <w:i/>
        </w:rPr>
      </w:pPr>
      <w:r>
        <w:rPr>
          <w:rFonts w:ascii="Calibri" w:hAnsi="Calibri"/>
          <w:i/>
        </w:rPr>
        <w:t>Indiquer si les marchés comporteront une clause d’insertion professionnelle.</w:t>
      </w:r>
    </w:p>
    <w:p w14:paraId="335E25B7" w14:textId="77777777" w:rsidR="00E21DDB" w:rsidRDefault="00E21DDB" w:rsidP="00F57DCE">
      <w:pPr>
        <w:ind w:left="454"/>
        <w:rPr>
          <w:rFonts w:ascii="Calibri" w:hAnsi="Calibri"/>
        </w:rPr>
      </w:pPr>
    </w:p>
    <w:p w14:paraId="3DD9B512" w14:textId="77777777" w:rsidR="005157ED" w:rsidRDefault="005157ED" w:rsidP="00F57DCE">
      <w:pPr>
        <w:ind w:left="454"/>
        <w:rPr>
          <w:rFonts w:ascii="Calibri" w:hAnsi="Calibri"/>
        </w:rPr>
      </w:pPr>
    </w:p>
    <w:p w14:paraId="64045A57" w14:textId="77777777" w:rsidR="005157ED" w:rsidRDefault="005157ED" w:rsidP="00F57DCE">
      <w:pPr>
        <w:ind w:left="454"/>
        <w:rPr>
          <w:rFonts w:ascii="Calibri" w:hAnsi="Calibri"/>
        </w:rPr>
      </w:pPr>
    </w:p>
    <w:p w14:paraId="160A9D8A" w14:textId="77777777" w:rsidR="008B09F3" w:rsidRDefault="008B09F3">
      <w:pPr>
        <w:rPr>
          <w:rFonts w:ascii="Calibri" w:hAnsi="Calibri"/>
        </w:rPr>
      </w:pPr>
      <w:r>
        <w:rPr>
          <w:rFonts w:ascii="Calibri" w:hAnsi="Calibri"/>
        </w:rPr>
        <w:br w:type="page"/>
      </w:r>
    </w:p>
    <w:p w14:paraId="304A7A1F" w14:textId="77777777" w:rsidR="006C4136" w:rsidRPr="00A356CC" w:rsidRDefault="00F304B9" w:rsidP="006703E9">
      <w:pPr>
        <w:pStyle w:val="Titre1"/>
        <w:rPr>
          <w:rFonts w:asciiTheme="minorHAnsi" w:hAnsiTheme="minorHAnsi"/>
        </w:rPr>
      </w:pPr>
      <w:bookmarkStart w:id="283" w:name="_Toc413308952"/>
      <w:bookmarkStart w:id="284" w:name="_Toc29202761"/>
      <w:r w:rsidRPr="00406F39">
        <w:rPr>
          <w:rFonts w:asciiTheme="minorHAnsi" w:hAnsiTheme="minorHAnsi"/>
        </w:rPr>
        <w:lastRenderedPageBreak/>
        <w:t>Enveloppe financière prévisionnelle</w:t>
      </w:r>
      <w:bookmarkEnd w:id="283"/>
      <w:bookmarkEnd w:id="284"/>
    </w:p>
    <w:tbl>
      <w:tblPr>
        <w:tblW w:w="10313" w:type="dxa"/>
        <w:tblCellMar>
          <w:left w:w="70" w:type="dxa"/>
          <w:right w:w="70" w:type="dxa"/>
        </w:tblCellMar>
        <w:tblLook w:val="04A0" w:firstRow="1" w:lastRow="0" w:firstColumn="1" w:lastColumn="0" w:noHBand="0" w:noVBand="1"/>
      </w:tblPr>
      <w:tblGrid>
        <w:gridCol w:w="974"/>
        <w:gridCol w:w="1578"/>
        <w:gridCol w:w="1813"/>
        <w:gridCol w:w="1676"/>
        <w:gridCol w:w="1610"/>
        <w:gridCol w:w="1726"/>
        <w:gridCol w:w="936"/>
      </w:tblGrid>
      <w:tr w:rsidR="006C4136" w:rsidRPr="006C4136" w14:paraId="44C6180E" w14:textId="77777777" w:rsidTr="006C4136">
        <w:trPr>
          <w:trHeight w:val="282"/>
        </w:trPr>
        <w:tc>
          <w:tcPr>
            <w:tcW w:w="974" w:type="dxa"/>
            <w:tcBorders>
              <w:top w:val="nil"/>
              <w:left w:val="nil"/>
              <w:bottom w:val="nil"/>
              <w:right w:val="nil"/>
            </w:tcBorders>
            <w:shd w:val="clear" w:color="000000" w:fill="FFFFFF"/>
            <w:noWrap/>
            <w:vAlign w:val="bottom"/>
            <w:hideMark/>
          </w:tcPr>
          <w:p w14:paraId="343BB993" w14:textId="77777777" w:rsidR="006C4136" w:rsidRPr="006C4136" w:rsidRDefault="006C4136" w:rsidP="006C4136">
            <w:pPr>
              <w:jc w:val="left"/>
              <w:rPr>
                <w:rFonts w:ascii="Calibri" w:eastAsia="Times New Roman" w:hAnsi="Calibri"/>
                <w:color w:val="000000"/>
                <w:sz w:val="22"/>
              </w:rPr>
            </w:pPr>
            <w:r w:rsidRPr="006C4136">
              <w:rPr>
                <w:rFonts w:ascii="Calibri" w:eastAsia="Times New Roman" w:hAnsi="Calibri"/>
                <w:color w:val="000000"/>
                <w:sz w:val="22"/>
              </w:rPr>
              <w:t> </w:t>
            </w:r>
          </w:p>
        </w:tc>
        <w:tc>
          <w:tcPr>
            <w:tcW w:w="1578" w:type="dxa"/>
            <w:tcBorders>
              <w:top w:val="nil"/>
              <w:left w:val="nil"/>
              <w:bottom w:val="nil"/>
              <w:right w:val="nil"/>
            </w:tcBorders>
            <w:shd w:val="clear" w:color="000000" w:fill="FFFFFF"/>
            <w:noWrap/>
            <w:vAlign w:val="bottom"/>
            <w:hideMark/>
          </w:tcPr>
          <w:p w14:paraId="724B0CB9" w14:textId="77777777" w:rsidR="006C4136" w:rsidRPr="006C4136" w:rsidRDefault="006C4136" w:rsidP="006C4136">
            <w:pPr>
              <w:jc w:val="right"/>
              <w:rPr>
                <w:rFonts w:ascii="Calibri" w:eastAsia="Times New Roman" w:hAnsi="Calibri"/>
                <w:b/>
                <w:bCs/>
                <w:sz w:val="22"/>
              </w:rPr>
            </w:pPr>
            <w:r w:rsidRPr="006C4136">
              <w:rPr>
                <w:rFonts w:ascii="Calibri" w:eastAsia="Times New Roman" w:hAnsi="Calibri"/>
                <w:b/>
                <w:bCs/>
                <w:sz w:val="22"/>
              </w:rPr>
              <w:t> </w:t>
            </w:r>
          </w:p>
        </w:tc>
        <w:tc>
          <w:tcPr>
            <w:tcW w:w="1813" w:type="dxa"/>
            <w:tcBorders>
              <w:top w:val="nil"/>
              <w:left w:val="nil"/>
              <w:bottom w:val="nil"/>
              <w:right w:val="nil"/>
            </w:tcBorders>
            <w:shd w:val="clear" w:color="000000" w:fill="FFFFFF"/>
            <w:noWrap/>
            <w:vAlign w:val="bottom"/>
            <w:hideMark/>
          </w:tcPr>
          <w:p w14:paraId="44340A9F" w14:textId="77777777" w:rsidR="006C4136" w:rsidRPr="006C4136" w:rsidRDefault="006C4136" w:rsidP="006C4136">
            <w:pPr>
              <w:jc w:val="left"/>
              <w:rPr>
                <w:rFonts w:ascii="Calibri" w:eastAsia="Times New Roman" w:hAnsi="Calibri"/>
                <w:b/>
                <w:bCs/>
                <w:sz w:val="22"/>
              </w:rPr>
            </w:pPr>
            <w:r w:rsidRPr="006C4136">
              <w:rPr>
                <w:rFonts w:ascii="Calibri" w:eastAsia="Times New Roman" w:hAnsi="Calibri"/>
                <w:b/>
                <w:bCs/>
                <w:sz w:val="22"/>
              </w:rPr>
              <w:t> </w:t>
            </w:r>
          </w:p>
        </w:tc>
        <w:tc>
          <w:tcPr>
            <w:tcW w:w="1676" w:type="dxa"/>
            <w:tcBorders>
              <w:top w:val="nil"/>
              <w:left w:val="nil"/>
              <w:bottom w:val="nil"/>
              <w:right w:val="nil"/>
            </w:tcBorders>
            <w:shd w:val="clear" w:color="000000" w:fill="FFFFFF"/>
            <w:noWrap/>
            <w:vAlign w:val="center"/>
            <w:hideMark/>
          </w:tcPr>
          <w:p w14:paraId="1B884184" w14:textId="77777777" w:rsidR="006C4136" w:rsidRPr="006C4136" w:rsidRDefault="006C4136" w:rsidP="006C4136">
            <w:pPr>
              <w:jc w:val="left"/>
              <w:rPr>
                <w:rFonts w:ascii="Calibri" w:eastAsia="Times New Roman" w:hAnsi="Calibri"/>
                <w:b/>
                <w:bCs/>
                <w:sz w:val="22"/>
              </w:rPr>
            </w:pPr>
            <w:r w:rsidRPr="006C4136">
              <w:rPr>
                <w:rFonts w:ascii="Calibri" w:eastAsia="Times New Roman" w:hAnsi="Calibri"/>
                <w:b/>
                <w:bCs/>
                <w:sz w:val="22"/>
              </w:rPr>
              <w:t> </w:t>
            </w:r>
          </w:p>
        </w:tc>
        <w:tc>
          <w:tcPr>
            <w:tcW w:w="1610" w:type="dxa"/>
            <w:tcBorders>
              <w:top w:val="nil"/>
              <w:left w:val="nil"/>
              <w:bottom w:val="nil"/>
              <w:right w:val="nil"/>
            </w:tcBorders>
            <w:shd w:val="clear" w:color="000000" w:fill="FFFFFF"/>
            <w:noWrap/>
            <w:vAlign w:val="bottom"/>
            <w:hideMark/>
          </w:tcPr>
          <w:p w14:paraId="554630EE" w14:textId="77777777" w:rsidR="006C4136" w:rsidRPr="006C4136" w:rsidRDefault="006C4136" w:rsidP="006C4136">
            <w:pPr>
              <w:jc w:val="right"/>
              <w:rPr>
                <w:rFonts w:ascii="Calibri" w:eastAsia="Times New Roman" w:hAnsi="Calibri"/>
                <w:b/>
                <w:bCs/>
                <w:sz w:val="22"/>
              </w:rPr>
            </w:pPr>
            <w:r w:rsidRPr="006C4136">
              <w:rPr>
                <w:rFonts w:ascii="Calibri" w:eastAsia="Times New Roman" w:hAnsi="Calibri"/>
                <w:b/>
                <w:bCs/>
                <w:sz w:val="22"/>
              </w:rPr>
              <w:t> </w:t>
            </w:r>
          </w:p>
        </w:tc>
        <w:tc>
          <w:tcPr>
            <w:tcW w:w="1726" w:type="dxa"/>
            <w:tcBorders>
              <w:top w:val="nil"/>
              <w:left w:val="nil"/>
              <w:bottom w:val="nil"/>
              <w:right w:val="nil"/>
            </w:tcBorders>
            <w:shd w:val="clear" w:color="000000" w:fill="FFFFFF"/>
            <w:noWrap/>
            <w:vAlign w:val="bottom"/>
            <w:hideMark/>
          </w:tcPr>
          <w:p w14:paraId="00CFFB59" w14:textId="77777777" w:rsidR="006C4136" w:rsidRPr="006C4136" w:rsidRDefault="006C4136" w:rsidP="006C4136">
            <w:pPr>
              <w:jc w:val="left"/>
              <w:rPr>
                <w:rFonts w:ascii="Calibri" w:eastAsia="Times New Roman" w:hAnsi="Calibri"/>
                <w:b/>
                <w:bCs/>
                <w:sz w:val="22"/>
              </w:rPr>
            </w:pPr>
            <w:r w:rsidRPr="006C4136">
              <w:rPr>
                <w:rFonts w:ascii="Calibri" w:eastAsia="Times New Roman" w:hAnsi="Calibri"/>
                <w:b/>
                <w:bCs/>
                <w:sz w:val="22"/>
              </w:rPr>
              <w:t> </w:t>
            </w:r>
          </w:p>
        </w:tc>
        <w:tc>
          <w:tcPr>
            <w:tcW w:w="936" w:type="dxa"/>
            <w:tcBorders>
              <w:top w:val="nil"/>
              <w:left w:val="nil"/>
              <w:bottom w:val="nil"/>
              <w:right w:val="nil"/>
            </w:tcBorders>
            <w:shd w:val="clear" w:color="000000" w:fill="FFFFFF"/>
            <w:noWrap/>
            <w:vAlign w:val="bottom"/>
            <w:hideMark/>
          </w:tcPr>
          <w:p w14:paraId="45EA337D" w14:textId="77777777" w:rsidR="006C4136" w:rsidRPr="006C4136" w:rsidRDefault="006C4136" w:rsidP="006C4136">
            <w:pPr>
              <w:jc w:val="left"/>
              <w:rPr>
                <w:rFonts w:ascii="Calibri" w:eastAsia="Times New Roman" w:hAnsi="Calibri"/>
                <w:b/>
                <w:bCs/>
                <w:sz w:val="22"/>
              </w:rPr>
            </w:pPr>
            <w:r w:rsidRPr="006C4136">
              <w:rPr>
                <w:rFonts w:ascii="Calibri" w:eastAsia="Times New Roman" w:hAnsi="Calibri"/>
                <w:b/>
                <w:bCs/>
                <w:sz w:val="22"/>
              </w:rPr>
              <w:t> </w:t>
            </w:r>
          </w:p>
        </w:tc>
      </w:tr>
      <w:tr w:rsidR="006C4136" w:rsidRPr="006C4136" w14:paraId="4E4C9D76" w14:textId="77777777" w:rsidTr="006C4136">
        <w:trPr>
          <w:trHeight w:val="282"/>
        </w:trPr>
        <w:tc>
          <w:tcPr>
            <w:tcW w:w="10313" w:type="dxa"/>
            <w:gridSpan w:val="7"/>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95A7A0" w14:textId="77777777" w:rsidR="006C4136" w:rsidRPr="006C4136" w:rsidRDefault="006C4136" w:rsidP="006C4136">
            <w:pPr>
              <w:jc w:val="center"/>
              <w:rPr>
                <w:rFonts w:ascii="Calibri" w:eastAsia="Times New Roman" w:hAnsi="Calibri"/>
                <w:b/>
                <w:bCs/>
                <w:sz w:val="22"/>
              </w:rPr>
            </w:pPr>
            <w:r w:rsidRPr="006C4136">
              <w:rPr>
                <w:rFonts w:ascii="Calibri" w:eastAsia="Times New Roman" w:hAnsi="Calibri"/>
                <w:b/>
                <w:bCs/>
                <w:sz w:val="22"/>
              </w:rPr>
              <w:t>Formules</w:t>
            </w:r>
          </w:p>
        </w:tc>
      </w:tr>
      <w:tr w:rsidR="006C4136" w:rsidRPr="006C4136" w14:paraId="2D5BDD8C" w14:textId="77777777" w:rsidTr="006C4136">
        <w:trPr>
          <w:trHeight w:val="282"/>
        </w:trPr>
        <w:tc>
          <w:tcPr>
            <w:tcW w:w="974" w:type="dxa"/>
            <w:tcBorders>
              <w:top w:val="nil"/>
              <w:left w:val="nil"/>
              <w:bottom w:val="nil"/>
              <w:right w:val="nil"/>
            </w:tcBorders>
            <w:shd w:val="clear" w:color="000000" w:fill="FFFFFF"/>
            <w:noWrap/>
            <w:vAlign w:val="bottom"/>
            <w:hideMark/>
          </w:tcPr>
          <w:p w14:paraId="6C4186EA" w14:textId="77777777" w:rsidR="006C4136" w:rsidRPr="006C4136" w:rsidRDefault="006C4136" w:rsidP="006C4136">
            <w:pPr>
              <w:jc w:val="left"/>
              <w:rPr>
                <w:rFonts w:ascii="Calibri" w:eastAsia="Times New Roman" w:hAnsi="Calibri"/>
                <w:color w:val="000000"/>
                <w:sz w:val="22"/>
              </w:rPr>
            </w:pPr>
            <w:r w:rsidRPr="006C4136">
              <w:rPr>
                <w:rFonts w:ascii="Calibri" w:eastAsia="Times New Roman" w:hAnsi="Calibri"/>
                <w:color w:val="000000"/>
                <w:sz w:val="22"/>
              </w:rPr>
              <w:t> </w:t>
            </w:r>
          </w:p>
        </w:tc>
        <w:tc>
          <w:tcPr>
            <w:tcW w:w="1578" w:type="dxa"/>
            <w:tcBorders>
              <w:top w:val="nil"/>
              <w:left w:val="nil"/>
              <w:bottom w:val="nil"/>
              <w:right w:val="nil"/>
            </w:tcBorders>
            <w:shd w:val="clear" w:color="000000" w:fill="FFFFFF"/>
            <w:noWrap/>
            <w:vAlign w:val="bottom"/>
            <w:hideMark/>
          </w:tcPr>
          <w:p w14:paraId="28E1B10D" w14:textId="77777777" w:rsidR="006C4136" w:rsidRPr="006C4136" w:rsidRDefault="006C4136" w:rsidP="006C4136">
            <w:pPr>
              <w:jc w:val="right"/>
              <w:rPr>
                <w:rFonts w:ascii="Calibri" w:eastAsia="Times New Roman" w:hAnsi="Calibri"/>
                <w:b/>
                <w:bCs/>
                <w:sz w:val="22"/>
              </w:rPr>
            </w:pPr>
            <w:r w:rsidRPr="006C4136">
              <w:rPr>
                <w:rFonts w:ascii="Calibri" w:eastAsia="Times New Roman" w:hAnsi="Calibri"/>
                <w:b/>
                <w:bCs/>
                <w:sz w:val="22"/>
              </w:rPr>
              <w:t> </w:t>
            </w:r>
          </w:p>
        </w:tc>
        <w:tc>
          <w:tcPr>
            <w:tcW w:w="1813" w:type="dxa"/>
            <w:tcBorders>
              <w:top w:val="nil"/>
              <w:left w:val="nil"/>
              <w:bottom w:val="nil"/>
              <w:right w:val="nil"/>
            </w:tcBorders>
            <w:shd w:val="clear" w:color="000000" w:fill="FFFFFF"/>
            <w:noWrap/>
            <w:vAlign w:val="bottom"/>
            <w:hideMark/>
          </w:tcPr>
          <w:p w14:paraId="755204E1" w14:textId="77777777" w:rsidR="006C4136" w:rsidRPr="006C4136" w:rsidRDefault="006C4136" w:rsidP="006C4136">
            <w:pPr>
              <w:jc w:val="left"/>
              <w:rPr>
                <w:rFonts w:ascii="Calibri" w:eastAsia="Times New Roman" w:hAnsi="Calibri"/>
                <w:b/>
                <w:bCs/>
                <w:sz w:val="22"/>
              </w:rPr>
            </w:pPr>
            <w:r w:rsidRPr="006C4136">
              <w:rPr>
                <w:rFonts w:ascii="Calibri" w:eastAsia="Times New Roman" w:hAnsi="Calibri"/>
                <w:b/>
                <w:bCs/>
                <w:sz w:val="22"/>
              </w:rPr>
              <w:t> </w:t>
            </w:r>
          </w:p>
        </w:tc>
        <w:tc>
          <w:tcPr>
            <w:tcW w:w="1676" w:type="dxa"/>
            <w:tcBorders>
              <w:top w:val="nil"/>
              <w:left w:val="nil"/>
              <w:bottom w:val="nil"/>
              <w:right w:val="nil"/>
            </w:tcBorders>
            <w:shd w:val="clear" w:color="000000" w:fill="FFFFFF"/>
            <w:noWrap/>
            <w:vAlign w:val="center"/>
            <w:hideMark/>
          </w:tcPr>
          <w:p w14:paraId="66921EAD" w14:textId="77777777" w:rsidR="006C4136" w:rsidRPr="006C4136" w:rsidRDefault="006C4136" w:rsidP="006C4136">
            <w:pPr>
              <w:jc w:val="left"/>
              <w:rPr>
                <w:rFonts w:ascii="Calibri" w:eastAsia="Times New Roman" w:hAnsi="Calibri"/>
                <w:b/>
                <w:bCs/>
                <w:sz w:val="22"/>
              </w:rPr>
            </w:pPr>
            <w:r w:rsidRPr="006C4136">
              <w:rPr>
                <w:rFonts w:ascii="Calibri" w:eastAsia="Times New Roman" w:hAnsi="Calibri"/>
                <w:b/>
                <w:bCs/>
                <w:sz w:val="22"/>
              </w:rPr>
              <w:t> </w:t>
            </w:r>
          </w:p>
        </w:tc>
        <w:tc>
          <w:tcPr>
            <w:tcW w:w="1610" w:type="dxa"/>
            <w:tcBorders>
              <w:top w:val="nil"/>
              <w:left w:val="nil"/>
              <w:bottom w:val="nil"/>
              <w:right w:val="nil"/>
            </w:tcBorders>
            <w:shd w:val="clear" w:color="000000" w:fill="FFFFFF"/>
            <w:noWrap/>
            <w:vAlign w:val="bottom"/>
            <w:hideMark/>
          </w:tcPr>
          <w:p w14:paraId="0EAFC544" w14:textId="77777777" w:rsidR="006C4136" w:rsidRPr="006C4136" w:rsidRDefault="006C4136" w:rsidP="006C4136">
            <w:pPr>
              <w:jc w:val="right"/>
              <w:rPr>
                <w:rFonts w:ascii="Calibri" w:eastAsia="Times New Roman" w:hAnsi="Calibri"/>
                <w:b/>
                <w:bCs/>
                <w:sz w:val="22"/>
              </w:rPr>
            </w:pPr>
            <w:r w:rsidRPr="006C4136">
              <w:rPr>
                <w:rFonts w:ascii="Calibri" w:eastAsia="Times New Roman" w:hAnsi="Calibri"/>
                <w:b/>
                <w:bCs/>
                <w:sz w:val="22"/>
              </w:rPr>
              <w:t> </w:t>
            </w:r>
          </w:p>
        </w:tc>
        <w:tc>
          <w:tcPr>
            <w:tcW w:w="1726" w:type="dxa"/>
            <w:tcBorders>
              <w:top w:val="nil"/>
              <w:left w:val="nil"/>
              <w:bottom w:val="nil"/>
              <w:right w:val="nil"/>
            </w:tcBorders>
            <w:shd w:val="clear" w:color="000000" w:fill="FFFFFF"/>
            <w:noWrap/>
            <w:vAlign w:val="bottom"/>
            <w:hideMark/>
          </w:tcPr>
          <w:p w14:paraId="082F8332" w14:textId="77777777" w:rsidR="006C4136" w:rsidRPr="006C4136" w:rsidRDefault="006C4136" w:rsidP="006C4136">
            <w:pPr>
              <w:jc w:val="left"/>
              <w:rPr>
                <w:rFonts w:ascii="Calibri" w:eastAsia="Times New Roman" w:hAnsi="Calibri"/>
                <w:b/>
                <w:bCs/>
                <w:sz w:val="22"/>
              </w:rPr>
            </w:pPr>
            <w:r w:rsidRPr="006C4136">
              <w:rPr>
                <w:rFonts w:ascii="Calibri" w:eastAsia="Times New Roman" w:hAnsi="Calibri"/>
                <w:b/>
                <w:bCs/>
                <w:sz w:val="22"/>
              </w:rPr>
              <w:t> </w:t>
            </w:r>
          </w:p>
        </w:tc>
        <w:tc>
          <w:tcPr>
            <w:tcW w:w="936" w:type="dxa"/>
            <w:tcBorders>
              <w:top w:val="nil"/>
              <w:left w:val="nil"/>
              <w:bottom w:val="nil"/>
              <w:right w:val="nil"/>
            </w:tcBorders>
            <w:shd w:val="clear" w:color="000000" w:fill="FFFFFF"/>
            <w:noWrap/>
            <w:vAlign w:val="bottom"/>
            <w:hideMark/>
          </w:tcPr>
          <w:p w14:paraId="21C8BF33" w14:textId="77777777" w:rsidR="006C4136" w:rsidRPr="006C4136" w:rsidRDefault="006C4136" w:rsidP="006C4136">
            <w:pPr>
              <w:jc w:val="left"/>
              <w:rPr>
                <w:rFonts w:ascii="Calibri" w:eastAsia="Times New Roman" w:hAnsi="Calibri"/>
                <w:b/>
                <w:bCs/>
                <w:sz w:val="22"/>
              </w:rPr>
            </w:pPr>
            <w:r w:rsidRPr="006C4136">
              <w:rPr>
                <w:rFonts w:ascii="Calibri" w:eastAsia="Times New Roman" w:hAnsi="Calibri"/>
                <w:b/>
                <w:bCs/>
                <w:sz w:val="22"/>
              </w:rPr>
              <w:t> </w:t>
            </w:r>
          </w:p>
        </w:tc>
      </w:tr>
      <w:tr w:rsidR="006C4136" w:rsidRPr="006C4136" w14:paraId="74714CCC" w14:textId="77777777" w:rsidTr="006C4136">
        <w:trPr>
          <w:trHeight w:val="282"/>
        </w:trPr>
        <w:tc>
          <w:tcPr>
            <w:tcW w:w="974" w:type="dxa"/>
            <w:tcBorders>
              <w:top w:val="nil"/>
              <w:left w:val="nil"/>
              <w:bottom w:val="nil"/>
              <w:right w:val="nil"/>
            </w:tcBorders>
            <w:shd w:val="clear" w:color="000000" w:fill="FFFFFF"/>
            <w:noWrap/>
            <w:vAlign w:val="bottom"/>
            <w:hideMark/>
          </w:tcPr>
          <w:p w14:paraId="384F0B6B" w14:textId="77777777" w:rsidR="006C4136" w:rsidRPr="006C4136" w:rsidRDefault="006C4136" w:rsidP="006C4136">
            <w:pPr>
              <w:jc w:val="left"/>
              <w:rPr>
                <w:rFonts w:ascii="Calibri" w:eastAsia="Times New Roman" w:hAnsi="Calibri"/>
                <w:color w:val="000000"/>
                <w:sz w:val="22"/>
              </w:rPr>
            </w:pPr>
            <w:r w:rsidRPr="006C4136">
              <w:rPr>
                <w:rFonts w:ascii="Calibri" w:eastAsia="Times New Roman" w:hAnsi="Calibri"/>
                <w:color w:val="000000"/>
                <w:sz w:val="22"/>
              </w:rPr>
              <w:t> </w:t>
            </w:r>
          </w:p>
        </w:tc>
        <w:tc>
          <w:tcPr>
            <w:tcW w:w="5067"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75CD41" w14:textId="77777777" w:rsidR="006C4136" w:rsidRPr="006C4136" w:rsidRDefault="006C4136" w:rsidP="006C4136">
            <w:pPr>
              <w:jc w:val="center"/>
              <w:rPr>
                <w:rFonts w:ascii="Calibri" w:eastAsia="Times New Roman" w:hAnsi="Calibri"/>
                <w:b/>
                <w:bCs/>
                <w:sz w:val="22"/>
              </w:rPr>
            </w:pPr>
            <w:r w:rsidRPr="006C4136">
              <w:rPr>
                <w:rFonts w:ascii="Calibri" w:eastAsia="Times New Roman" w:hAnsi="Calibri"/>
                <w:b/>
                <w:bCs/>
                <w:sz w:val="22"/>
              </w:rPr>
              <w:t xml:space="preserve">C.E. : Coût Estimé </w:t>
            </w:r>
          </w:p>
        </w:tc>
        <w:tc>
          <w:tcPr>
            <w:tcW w:w="333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501819" w14:textId="77777777" w:rsidR="006C4136" w:rsidRPr="006C4136" w:rsidRDefault="006C4136" w:rsidP="006C4136">
            <w:pPr>
              <w:jc w:val="center"/>
              <w:rPr>
                <w:rFonts w:ascii="Calibri" w:eastAsia="Times New Roman" w:hAnsi="Calibri"/>
                <w:b/>
                <w:bCs/>
                <w:sz w:val="22"/>
              </w:rPr>
            </w:pPr>
            <w:r w:rsidRPr="006C4136">
              <w:rPr>
                <w:rFonts w:ascii="Calibri" w:eastAsia="Times New Roman" w:hAnsi="Calibri"/>
                <w:b/>
                <w:bCs/>
                <w:sz w:val="22"/>
              </w:rPr>
              <w:t>CE = Montant marché + aléas</w:t>
            </w:r>
          </w:p>
        </w:tc>
        <w:tc>
          <w:tcPr>
            <w:tcW w:w="936" w:type="dxa"/>
            <w:tcBorders>
              <w:top w:val="nil"/>
              <w:left w:val="nil"/>
              <w:bottom w:val="nil"/>
              <w:right w:val="nil"/>
            </w:tcBorders>
            <w:shd w:val="clear" w:color="000000" w:fill="FFFFFF"/>
            <w:noWrap/>
            <w:vAlign w:val="bottom"/>
            <w:hideMark/>
          </w:tcPr>
          <w:p w14:paraId="78B9369E" w14:textId="77777777" w:rsidR="006C4136" w:rsidRPr="006C4136" w:rsidRDefault="006C4136" w:rsidP="006C4136">
            <w:pPr>
              <w:jc w:val="left"/>
              <w:rPr>
                <w:rFonts w:ascii="Calibri" w:eastAsia="Times New Roman" w:hAnsi="Calibri"/>
                <w:b/>
                <w:bCs/>
                <w:sz w:val="22"/>
              </w:rPr>
            </w:pPr>
            <w:r w:rsidRPr="006C4136">
              <w:rPr>
                <w:rFonts w:ascii="Calibri" w:eastAsia="Times New Roman" w:hAnsi="Calibri"/>
                <w:b/>
                <w:bCs/>
                <w:sz w:val="22"/>
              </w:rPr>
              <w:t> </w:t>
            </w:r>
          </w:p>
        </w:tc>
      </w:tr>
      <w:tr w:rsidR="006C4136" w:rsidRPr="006C4136" w14:paraId="6782EF79" w14:textId="77777777" w:rsidTr="006C4136">
        <w:trPr>
          <w:trHeight w:val="282"/>
        </w:trPr>
        <w:tc>
          <w:tcPr>
            <w:tcW w:w="974" w:type="dxa"/>
            <w:tcBorders>
              <w:top w:val="nil"/>
              <w:left w:val="nil"/>
              <w:bottom w:val="nil"/>
              <w:right w:val="nil"/>
            </w:tcBorders>
            <w:shd w:val="clear" w:color="000000" w:fill="FFFFFF"/>
            <w:noWrap/>
            <w:vAlign w:val="bottom"/>
            <w:hideMark/>
          </w:tcPr>
          <w:p w14:paraId="399C2E2A" w14:textId="77777777" w:rsidR="006C4136" w:rsidRPr="006C4136" w:rsidRDefault="006C4136" w:rsidP="006C4136">
            <w:pPr>
              <w:jc w:val="left"/>
              <w:rPr>
                <w:rFonts w:ascii="Calibri" w:eastAsia="Times New Roman" w:hAnsi="Calibri"/>
                <w:color w:val="000000"/>
                <w:sz w:val="22"/>
              </w:rPr>
            </w:pPr>
            <w:r w:rsidRPr="006C4136">
              <w:rPr>
                <w:rFonts w:ascii="Calibri" w:eastAsia="Times New Roman" w:hAnsi="Calibri"/>
                <w:color w:val="000000"/>
                <w:sz w:val="22"/>
              </w:rPr>
              <w:t> </w:t>
            </w:r>
          </w:p>
        </w:tc>
        <w:tc>
          <w:tcPr>
            <w:tcW w:w="5067"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A3C512" w14:textId="77777777" w:rsidR="006C4136" w:rsidRPr="006C4136" w:rsidRDefault="006C4136" w:rsidP="006C4136">
            <w:pPr>
              <w:jc w:val="center"/>
              <w:rPr>
                <w:rFonts w:ascii="Calibri" w:eastAsia="Times New Roman" w:hAnsi="Calibri"/>
                <w:b/>
                <w:bCs/>
                <w:sz w:val="22"/>
              </w:rPr>
            </w:pPr>
            <w:r w:rsidRPr="006C4136">
              <w:rPr>
                <w:rFonts w:ascii="Calibri" w:eastAsia="Times New Roman" w:hAnsi="Calibri"/>
                <w:b/>
                <w:bCs/>
                <w:sz w:val="22"/>
              </w:rPr>
              <w:t>C.N. : Coût de Notification</w:t>
            </w:r>
          </w:p>
        </w:tc>
        <w:tc>
          <w:tcPr>
            <w:tcW w:w="3336" w:type="dxa"/>
            <w:gridSpan w:val="2"/>
            <w:tcBorders>
              <w:top w:val="single" w:sz="4" w:space="0" w:color="auto"/>
              <w:left w:val="nil"/>
              <w:bottom w:val="single" w:sz="4" w:space="0" w:color="auto"/>
              <w:right w:val="single" w:sz="4" w:space="0" w:color="auto"/>
            </w:tcBorders>
            <w:shd w:val="clear" w:color="auto" w:fill="auto"/>
            <w:noWrap/>
            <w:vAlign w:val="center"/>
            <w:hideMark/>
          </w:tcPr>
          <w:p w14:paraId="20CC05C7" w14:textId="77777777" w:rsidR="006C4136" w:rsidRPr="006C4136" w:rsidRDefault="006C4136" w:rsidP="006C4136">
            <w:pPr>
              <w:jc w:val="center"/>
              <w:rPr>
                <w:rFonts w:ascii="Calibri" w:eastAsia="Times New Roman" w:hAnsi="Calibri"/>
                <w:b/>
                <w:bCs/>
                <w:color w:val="000000"/>
                <w:sz w:val="22"/>
              </w:rPr>
            </w:pPr>
            <w:r w:rsidRPr="006C4136">
              <w:rPr>
                <w:rFonts w:ascii="Calibri" w:eastAsia="Times New Roman" w:hAnsi="Calibri"/>
                <w:b/>
                <w:bCs/>
                <w:color w:val="000000"/>
                <w:sz w:val="22"/>
              </w:rPr>
              <w:t>CN = CE x (1 + D*ta)</w:t>
            </w:r>
          </w:p>
        </w:tc>
        <w:tc>
          <w:tcPr>
            <w:tcW w:w="936" w:type="dxa"/>
            <w:tcBorders>
              <w:top w:val="nil"/>
              <w:left w:val="nil"/>
              <w:bottom w:val="nil"/>
              <w:right w:val="nil"/>
            </w:tcBorders>
            <w:shd w:val="clear" w:color="000000" w:fill="FFFFFF"/>
            <w:noWrap/>
            <w:vAlign w:val="bottom"/>
            <w:hideMark/>
          </w:tcPr>
          <w:p w14:paraId="4E066CA6" w14:textId="77777777" w:rsidR="006C4136" w:rsidRPr="006C4136" w:rsidRDefault="006C4136" w:rsidP="006C4136">
            <w:pPr>
              <w:jc w:val="left"/>
              <w:rPr>
                <w:rFonts w:ascii="Calibri" w:eastAsia="Times New Roman" w:hAnsi="Calibri"/>
                <w:b/>
                <w:bCs/>
                <w:sz w:val="22"/>
              </w:rPr>
            </w:pPr>
            <w:r w:rsidRPr="006C4136">
              <w:rPr>
                <w:rFonts w:ascii="Calibri" w:eastAsia="Times New Roman" w:hAnsi="Calibri"/>
                <w:b/>
                <w:bCs/>
                <w:sz w:val="22"/>
              </w:rPr>
              <w:t> </w:t>
            </w:r>
          </w:p>
        </w:tc>
      </w:tr>
      <w:tr w:rsidR="006C4136" w:rsidRPr="006C4136" w14:paraId="64F5BE95" w14:textId="77777777" w:rsidTr="006C4136">
        <w:trPr>
          <w:trHeight w:val="282"/>
        </w:trPr>
        <w:tc>
          <w:tcPr>
            <w:tcW w:w="974" w:type="dxa"/>
            <w:tcBorders>
              <w:top w:val="nil"/>
              <w:left w:val="nil"/>
              <w:bottom w:val="nil"/>
              <w:right w:val="nil"/>
            </w:tcBorders>
            <w:shd w:val="clear" w:color="000000" w:fill="FFFFFF"/>
            <w:noWrap/>
            <w:vAlign w:val="bottom"/>
            <w:hideMark/>
          </w:tcPr>
          <w:p w14:paraId="2529E6A0" w14:textId="77777777" w:rsidR="006C4136" w:rsidRPr="006C4136" w:rsidRDefault="006C4136" w:rsidP="006C4136">
            <w:pPr>
              <w:jc w:val="left"/>
              <w:rPr>
                <w:rFonts w:ascii="Calibri" w:eastAsia="Times New Roman" w:hAnsi="Calibri"/>
                <w:color w:val="000000"/>
                <w:sz w:val="22"/>
              </w:rPr>
            </w:pPr>
            <w:r w:rsidRPr="006C4136">
              <w:rPr>
                <w:rFonts w:ascii="Calibri" w:eastAsia="Times New Roman" w:hAnsi="Calibri"/>
                <w:color w:val="000000"/>
                <w:sz w:val="22"/>
              </w:rPr>
              <w:t> </w:t>
            </w:r>
          </w:p>
        </w:tc>
        <w:tc>
          <w:tcPr>
            <w:tcW w:w="5067"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8150A8" w14:textId="77777777" w:rsidR="006C4136" w:rsidRPr="006C4136" w:rsidRDefault="006C4136" w:rsidP="006C4136">
            <w:pPr>
              <w:jc w:val="center"/>
              <w:rPr>
                <w:rFonts w:ascii="Calibri" w:eastAsia="Times New Roman" w:hAnsi="Calibri"/>
                <w:b/>
                <w:bCs/>
                <w:sz w:val="22"/>
              </w:rPr>
            </w:pPr>
            <w:r w:rsidRPr="006C4136">
              <w:rPr>
                <w:rFonts w:ascii="Calibri" w:eastAsia="Times New Roman" w:hAnsi="Calibri"/>
                <w:b/>
                <w:bCs/>
                <w:sz w:val="22"/>
              </w:rPr>
              <w:t>C.I. : Coût d'Investissement</w:t>
            </w:r>
          </w:p>
        </w:tc>
        <w:tc>
          <w:tcPr>
            <w:tcW w:w="3336" w:type="dxa"/>
            <w:gridSpan w:val="2"/>
            <w:tcBorders>
              <w:top w:val="single" w:sz="4" w:space="0" w:color="auto"/>
              <w:left w:val="nil"/>
              <w:bottom w:val="single" w:sz="4" w:space="0" w:color="auto"/>
              <w:right w:val="single" w:sz="4" w:space="0" w:color="auto"/>
            </w:tcBorders>
            <w:shd w:val="clear" w:color="auto" w:fill="auto"/>
            <w:noWrap/>
            <w:vAlign w:val="center"/>
            <w:hideMark/>
          </w:tcPr>
          <w:p w14:paraId="23001047" w14:textId="77777777" w:rsidR="006C4136" w:rsidRPr="006C4136" w:rsidRDefault="006C4136" w:rsidP="006C4136">
            <w:pPr>
              <w:jc w:val="center"/>
              <w:rPr>
                <w:rFonts w:ascii="Calibri" w:eastAsia="Times New Roman" w:hAnsi="Calibri"/>
                <w:b/>
                <w:bCs/>
                <w:color w:val="000000"/>
                <w:sz w:val="22"/>
              </w:rPr>
            </w:pPr>
            <w:r w:rsidRPr="006C4136">
              <w:rPr>
                <w:rFonts w:ascii="Calibri" w:eastAsia="Times New Roman" w:hAnsi="Calibri"/>
                <w:b/>
                <w:bCs/>
                <w:color w:val="000000"/>
                <w:sz w:val="22"/>
              </w:rPr>
              <w:t>CI = CN x (1+ 2/3*d*tr)</w:t>
            </w:r>
          </w:p>
        </w:tc>
        <w:tc>
          <w:tcPr>
            <w:tcW w:w="936" w:type="dxa"/>
            <w:tcBorders>
              <w:top w:val="nil"/>
              <w:left w:val="nil"/>
              <w:bottom w:val="nil"/>
              <w:right w:val="nil"/>
            </w:tcBorders>
            <w:shd w:val="clear" w:color="000000" w:fill="FFFFFF"/>
            <w:noWrap/>
            <w:vAlign w:val="bottom"/>
            <w:hideMark/>
          </w:tcPr>
          <w:p w14:paraId="547D4610" w14:textId="77777777" w:rsidR="006C4136" w:rsidRPr="006C4136" w:rsidRDefault="006C4136" w:rsidP="006C4136">
            <w:pPr>
              <w:jc w:val="left"/>
              <w:rPr>
                <w:rFonts w:ascii="Calibri" w:eastAsia="Times New Roman" w:hAnsi="Calibri"/>
                <w:b/>
                <w:bCs/>
                <w:sz w:val="22"/>
              </w:rPr>
            </w:pPr>
            <w:r w:rsidRPr="006C4136">
              <w:rPr>
                <w:rFonts w:ascii="Calibri" w:eastAsia="Times New Roman" w:hAnsi="Calibri"/>
                <w:b/>
                <w:bCs/>
                <w:sz w:val="22"/>
              </w:rPr>
              <w:t> </w:t>
            </w:r>
          </w:p>
        </w:tc>
      </w:tr>
      <w:tr w:rsidR="006C4136" w:rsidRPr="006C4136" w14:paraId="5123C0C3" w14:textId="77777777" w:rsidTr="008625FA">
        <w:trPr>
          <w:trHeight w:val="282"/>
        </w:trPr>
        <w:tc>
          <w:tcPr>
            <w:tcW w:w="974" w:type="dxa"/>
            <w:tcBorders>
              <w:top w:val="nil"/>
              <w:left w:val="nil"/>
              <w:bottom w:val="nil"/>
              <w:right w:val="nil"/>
            </w:tcBorders>
            <w:shd w:val="clear" w:color="auto" w:fill="auto"/>
            <w:noWrap/>
            <w:vAlign w:val="bottom"/>
          </w:tcPr>
          <w:p w14:paraId="429D541D" w14:textId="77777777" w:rsidR="00A356CC" w:rsidRPr="006C4136" w:rsidRDefault="00A356CC" w:rsidP="006C4136">
            <w:pPr>
              <w:jc w:val="left"/>
              <w:rPr>
                <w:rFonts w:eastAsia="Times New Roman"/>
                <w:sz w:val="20"/>
                <w:szCs w:val="20"/>
              </w:rPr>
            </w:pPr>
          </w:p>
        </w:tc>
        <w:tc>
          <w:tcPr>
            <w:tcW w:w="1578" w:type="dxa"/>
            <w:tcBorders>
              <w:top w:val="nil"/>
              <w:left w:val="nil"/>
              <w:bottom w:val="nil"/>
              <w:right w:val="nil"/>
            </w:tcBorders>
            <w:shd w:val="clear" w:color="auto" w:fill="auto"/>
            <w:noWrap/>
            <w:vAlign w:val="bottom"/>
          </w:tcPr>
          <w:p w14:paraId="28B0AB49" w14:textId="77777777" w:rsidR="006C4136" w:rsidRPr="006C4136" w:rsidRDefault="006C4136" w:rsidP="006C4136">
            <w:pPr>
              <w:jc w:val="center"/>
              <w:rPr>
                <w:rFonts w:eastAsia="Times New Roman"/>
                <w:sz w:val="20"/>
                <w:szCs w:val="20"/>
              </w:rPr>
            </w:pPr>
          </w:p>
        </w:tc>
        <w:tc>
          <w:tcPr>
            <w:tcW w:w="1813" w:type="dxa"/>
            <w:tcBorders>
              <w:top w:val="nil"/>
              <w:left w:val="nil"/>
              <w:bottom w:val="nil"/>
              <w:right w:val="nil"/>
            </w:tcBorders>
            <w:shd w:val="clear" w:color="auto" w:fill="auto"/>
            <w:noWrap/>
            <w:vAlign w:val="bottom"/>
          </w:tcPr>
          <w:p w14:paraId="1CA7E5B1" w14:textId="77777777" w:rsidR="006C4136" w:rsidRPr="006C4136" w:rsidRDefault="006C4136" w:rsidP="006C4136">
            <w:pPr>
              <w:jc w:val="left"/>
              <w:rPr>
                <w:rFonts w:eastAsia="Times New Roman"/>
                <w:sz w:val="20"/>
                <w:szCs w:val="20"/>
              </w:rPr>
            </w:pPr>
          </w:p>
        </w:tc>
        <w:tc>
          <w:tcPr>
            <w:tcW w:w="1676" w:type="dxa"/>
            <w:tcBorders>
              <w:top w:val="nil"/>
              <w:left w:val="nil"/>
              <w:bottom w:val="nil"/>
              <w:right w:val="nil"/>
            </w:tcBorders>
            <w:shd w:val="clear" w:color="auto" w:fill="auto"/>
            <w:noWrap/>
            <w:vAlign w:val="bottom"/>
          </w:tcPr>
          <w:p w14:paraId="7023666E" w14:textId="77777777" w:rsidR="006C4136" w:rsidRPr="006C4136" w:rsidRDefault="006C4136" w:rsidP="006C4136">
            <w:pPr>
              <w:jc w:val="left"/>
              <w:rPr>
                <w:rFonts w:eastAsia="Times New Roman"/>
                <w:sz w:val="20"/>
                <w:szCs w:val="20"/>
              </w:rPr>
            </w:pPr>
          </w:p>
        </w:tc>
        <w:tc>
          <w:tcPr>
            <w:tcW w:w="1610" w:type="dxa"/>
            <w:tcBorders>
              <w:top w:val="nil"/>
              <w:left w:val="nil"/>
              <w:bottom w:val="nil"/>
              <w:right w:val="nil"/>
            </w:tcBorders>
            <w:shd w:val="clear" w:color="auto" w:fill="auto"/>
            <w:noWrap/>
            <w:vAlign w:val="bottom"/>
            <w:hideMark/>
          </w:tcPr>
          <w:p w14:paraId="191D6D78" w14:textId="77777777" w:rsidR="006C4136" w:rsidRPr="006C4136" w:rsidRDefault="006C4136" w:rsidP="006C4136">
            <w:pPr>
              <w:jc w:val="left"/>
              <w:rPr>
                <w:rFonts w:eastAsia="Times New Roman"/>
                <w:sz w:val="20"/>
                <w:szCs w:val="20"/>
              </w:rPr>
            </w:pPr>
          </w:p>
        </w:tc>
        <w:tc>
          <w:tcPr>
            <w:tcW w:w="1726" w:type="dxa"/>
            <w:tcBorders>
              <w:top w:val="nil"/>
              <w:left w:val="nil"/>
              <w:bottom w:val="nil"/>
              <w:right w:val="nil"/>
            </w:tcBorders>
            <w:shd w:val="clear" w:color="auto" w:fill="auto"/>
            <w:noWrap/>
            <w:vAlign w:val="bottom"/>
            <w:hideMark/>
          </w:tcPr>
          <w:p w14:paraId="18FD5077" w14:textId="77777777" w:rsidR="006C4136" w:rsidRPr="006C4136" w:rsidRDefault="006C4136" w:rsidP="006C4136">
            <w:pPr>
              <w:jc w:val="left"/>
              <w:rPr>
                <w:rFonts w:eastAsia="Times New Roman"/>
                <w:sz w:val="20"/>
                <w:szCs w:val="20"/>
              </w:rPr>
            </w:pPr>
          </w:p>
        </w:tc>
        <w:tc>
          <w:tcPr>
            <w:tcW w:w="936" w:type="dxa"/>
            <w:tcBorders>
              <w:top w:val="nil"/>
              <w:left w:val="nil"/>
              <w:bottom w:val="nil"/>
              <w:right w:val="nil"/>
            </w:tcBorders>
            <w:shd w:val="clear" w:color="auto" w:fill="auto"/>
            <w:noWrap/>
            <w:vAlign w:val="bottom"/>
            <w:hideMark/>
          </w:tcPr>
          <w:p w14:paraId="49049DBA" w14:textId="77777777" w:rsidR="006C4136" w:rsidRPr="006C4136" w:rsidRDefault="006C4136" w:rsidP="006C4136">
            <w:pPr>
              <w:jc w:val="left"/>
              <w:rPr>
                <w:rFonts w:eastAsia="Times New Roman"/>
                <w:sz w:val="20"/>
                <w:szCs w:val="20"/>
              </w:rPr>
            </w:pPr>
          </w:p>
        </w:tc>
      </w:tr>
      <w:tr w:rsidR="006C4136" w:rsidRPr="006C4136" w14:paraId="10B99CB9" w14:textId="77777777" w:rsidTr="006C4136">
        <w:trPr>
          <w:trHeight w:val="282"/>
        </w:trPr>
        <w:tc>
          <w:tcPr>
            <w:tcW w:w="10313" w:type="dxa"/>
            <w:gridSpan w:val="7"/>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3A6CAA9" w14:textId="77777777" w:rsidR="006C4136" w:rsidRPr="006C4136" w:rsidRDefault="006C4136" w:rsidP="006C4136">
            <w:pPr>
              <w:jc w:val="center"/>
              <w:rPr>
                <w:rFonts w:ascii="Calibri" w:eastAsia="Times New Roman" w:hAnsi="Calibri"/>
                <w:b/>
                <w:bCs/>
                <w:sz w:val="22"/>
              </w:rPr>
            </w:pPr>
            <w:r w:rsidRPr="006C4136">
              <w:rPr>
                <w:rFonts w:ascii="Calibri" w:eastAsia="Times New Roman" w:hAnsi="Calibri"/>
                <w:b/>
                <w:bCs/>
                <w:sz w:val="22"/>
              </w:rPr>
              <w:t>Estimation financière</w:t>
            </w:r>
          </w:p>
        </w:tc>
      </w:tr>
      <w:tr w:rsidR="006C4136" w:rsidRPr="006C4136" w14:paraId="34C60CC5" w14:textId="77777777" w:rsidTr="006C4136">
        <w:trPr>
          <w:trHeight w:val="282"/>
        </w:trPr>
        <w:tc>
          <w:tcPr>
            <w:tcW w:w="974" w:type="dxa"/>
            <w:tcBorders>
              <w:top w:val="nil"/>
              <w:left w:val="nil"/>
              <w:bottom w:val="nil"/>
              <w:right w:val="nil"/>
            </w:tcBorders>
            <w:shd w:val="clear" w:color="auto" w:fill="auto"/>
            <w:noWrap/>
            <w:vAlign w:val="bottom"/>
            <w:hideMark/>
          </w:tcPr>
          <w:p w14:paraId="3BBE2B31" w14:textId="77777777" w:rsidR="006C4136" w:rsidRPr="006C4136" w:rsidRDefault="006C4136" w:rsidP="006C4136">
            <w:pPr>
              <w:jc w:val="center"/>
              <w:rPr>
                <w:rFonts w:ascii="Calibri" w:eastAsia="Times New Roman" w:hAnsi="Calibri"/>
                <w:b/>
                <w:bCs/>
                <w:sz w:val="22"/>
              </w:rPr>
            </w:pPr>
          </w:p>
        </w:tc>
        <w:tc>
          <w:tcPr>
            <w:tcW w:w="1578" w:type="dxa"/>
            <w:tcBorders>
              <w:top w:val="nil"/>
              <w:left w:val="nil"/>
              <w:bottom w:val="nil"/>
              <w:right w:val="nil"/>
            </w:tcBorders>
            <w:shd w:val="clear" w:color="auto" w:fill="auto"/>
            <w:noWrap/>
            <w:vAlign w:val="bottom"/>
            <w:hideMark/>
          </w:tcPr>
          <w:p w14:paraId="098BC34E" w14:textId="77777777" w:rsidR="006C4136" w:rsidRPr="006C4136" w:rsidRDefault="006C4136" w:rsidP="006C4136">
            <w:pPr>
              <w:jc w:val="left"/>
              <w:rPr>
                <w:rFonts w:eastAsia="Times New Roman"/>
                <w:sz w:val="20"/>
                <w:szCs w:val="20"/>
              </w:rPr>
            </w:pPr>
          </w:p>
        </w:tc>
        <w:tc>
          <w:tcPr>
            <w:tcW w:w="1813" w:type="dxa"/>
            <w:tcBorders>
              <w:top w:val="nil"/>
              <w:left w:val="nil"/>
              <w:bottom w:val="nil"/>
              <w:right w:val="nil"/>
            </w:tcBorders>
            <w:shd w:val="clear" w:color="auto" w:fill="auto"/>
            <w:noWrap/>
            <w:vAlign w:val="bottom"/>
            <w:hideMark/>
          </w:tcPr>
          <w:p w14:paraId="51D04C45" w14:textId="77777777" w:rsidR="00A356CC" w:rsidRPr="006C4136" w:rsidRDefault="00A356CC" w:rsidP="006C4136">
            <w:pPr>
              <w:jc w:val="left"/>
              <w:rPr>
                <w:rFonts w:eastAsia="Times New Roman"/>
                <w:sz w:val="20"/>
                <w:szCs w:val="20"/>
              </w:rPr>
            </w:pPr>
          </w:p>
        </w:tc>
        <w:tc>
          <w:tcPr>
            <w:tcW w:w="1676" w:type="dxa"/>
            <w:tcBorders>
              <w:top w:val="nil"/>
              <w:left w:val="nil"/>
              <w:bottom w:val="nil"/>
              <w:right w:val="nil"/>
            </w:tcBorders>
            <w:shd w:val="clear" w:color="auto" w:fill="auto"/>
            <w:noWrap/>
            <w:vAlign w:val="bottom"/>
            <w:hideMark/>
          </w:tcPr>
          <w:p w14:paraId="3F0AD11A" w14:textId="77777777" w:rsidR="006C4136" w:rsidRPr="006C4136" w:rsidRDefault="006C4136" w:rsidP="006C4136">
            <w:pPr>
              <w:jc w:val="left"/>
              <w:rPr>
                <w:rFonts w:eastAsia="Times New Roman"/>
                <w:sz w:val="20"/>
                <w:szCs w:val="20"/>
              </w:rPr>
            </w:pPr>
          </w:p>
        </w:tc>
        <w:tc>
          <w:tcPr>
            <w:tcW w:w="1610" w:type="dxa"/>
            <w:tcBorders>
              <w:top w:val="nil"/>
              <w:left w:val="nil"/>
              <w:bottom w:val="nil"/>
              <w:right w:val="nil"/>
            </w:tcBorders>
            <w:shd w:val="clear" w:color="auto" w:fill="auto"/>
            <w:noWrap/>
            <w:vAlign w:val="bottom"/>
            <w:hideMark/>
          </w:tcPr>
          <w:p w14:paraId="1D04AAB7" w14:textId="77777777" w:rsidR="006C4136" w:rsidRPr="006C4136" w:rsidRDefault="006C4136" w:rsidP="006C4136">
            <w:pPr>
              <w:jc w:val="left"/>
              <w:rPr>
                <w:rFonts w:eastAsia="Times New Roman"/>
                <w:sz w:val="20"/>
                <w:szCs w:val="20"/>
              </w:rPr>
            </w:pPr>
          </w:p>
        </w:tc>
        <w:tc>
          <w:tcPr>
            <w:tcW w:w="1726" w:type="dxa"/>
            <w:tcBorders>
              <w:top w:val="nil"/>
              <w:left w:val="nil"/>
              <w:bottom w:val="nil"/>
              <w:right w:val="nil"/>
            </w:tcBorders>
            <w:shd w:val="clear" w:color="auto" w:fill="auto"/>
            <w:noWrap/>
            <w:vAlign w:val="bottom"/>
            <w:hideMark/>
          </w:tcPr>
          <w:p w14:paraId="5715E0E8" w14:textId="77777777" w:rsidR="006C4136" w:rsidRPr="006C4136" w:rsidRDefault="006C4136" w:rsidP="006C4136">
            <w:pPr>
              <w:jc w:val="left"/>
              <w:rPr>
                <w:rFonts w:eastAsia="Times New Roman"/>
                <w:sz w:val="20"/>
                <w:szCs w:val="20"/>
              </w:rPr>
            </w:pPr>
          </w:p>
        </w:tc>
        <w:tc>
          <w:tcPr>
            <w:tcW w:w="936" w:type="dxa"/>
            <w:tcBorders>
              <w:top w:val="nil"/>
              <w:left w:val="nil"/>
              <w:bottom w:val="nil"/>
              <w:right w:val="nil"/>
            </w:tcBorders>
            <w:shd w:val="clear" w:color="auto" w:fill="auto"/>
            <w:noWrap/>
            <w:vAlign w:val="bottom"/>
            <w:hideMark/>
          </w:tcPr>
          <w:p w14:paraId="7D62077C" w14:textId="77777777" w:rsidR="006C4136" w:rsidRPr="006C4136" w:rsidRDefault="006C4136" w:rsidP="006C4136">
            <w:pPr>
              <w:jc w:val="left"/>
              <w:rPr>
                <w:rFonts w:eastAsia="Times New Roman"/>
                <w:sz w:val="20"/>
                <w:szCs w:val="20"/>
              </w:rPr>
            </w:pPr>
          </w:p>
        </w:tc>
      </w:tr>
      <w:tr w:rsidR="006C4136" w:rsidRPr="006C4136" w14:paraId="714DB2CD" w14:textId="77777777" w:rsidTr="006C4136">
        <w:trPr>
          <w:trHeight w:val="600"/>
        </w:trPr>
        <w:tc>
          <w:tcPr>
            <w:tcW w:w="974" w:type="dxa"/>
            <w:tcBorders>
              <w:top w:val="nil"/>
              <w:left w:val="nil"/>
              <w:bottom w:val="nil"/>
              <w:right w:val="nil"/>
            </w:tcBorders>
            <w:shd w:val="clear" w:color="auto" w:fill="auto"/>
            <w:noWrap/>
            <w:vAlign w:val="bottom"/>
            <w:hideMark/>
          </w:tcPr>
          <w:p w14:paraId="2CE4AA9F" w14:textId="77777777" w:rsidR="006C4136" w:rsidRPr="006C4136" w:rsidRDefault="006C4136" w:rsidP="006C4136">
            <w:pPr>
              <w:jc w:val="left"/>
              <w:rPr>
                <w:rFonts w:eastAsia="Times New Roman"/>
                <w:sz w:val="20"/>
                <w:szCs w:val="20"/>
              </w:rPr>
            </w:pPr>
          </w:p>
        </w:tc>
        <w:tc>
          <w:tcPr>
            <w:tcW w:w="1578" w:type="dxa"/>
            <w:tcBorders>
              <w:top w:val="nil"/>
              <w:left w:val="nil"/>
              <w:bottom w:val="nil"/>
              <w:right w:val="nil"/>
            </w:tcBorders>
            <w:shd w:val="clear" w:color="auto" w:fill="auto"/>
            <w:noWrap/>
            <w:vAlign w:val="bottom"/>
            <w:hideMark/>
          </w:tcPr>
          <w:p w14:paraId="5B72736C" w14:textId="77777777" w:rsidR="006C4136" w:rsidRPr="006C4136" w:rsidRDefault="006C4136" w:rsidP="006C4136">
            <w:pPr>
              <w:jc w:val="center"/>
              <w:rPr>
                <w:rFonts w:eastAsia="Times New Roman"/>
                <w:sz w:val="20"/>
                <w:szCs w:val="20"/>
              </w:rPr>
            </w:pPr>
          </w:p>
        </w:tc>
        <w:tc>
          <w:tcPr>
            <w:tcW w:w="34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2D205" w14:textId="77777777" w:rsidR="006C4136" w:rsidRPr="006C4136" w:rsidRDefault="006C4136" w:rsidP="006C4136">
            <w:pPr>
              <w:jc w:val="center"/>
              <w:rPr>
                <w:rFonts w:ascii="Calibri" w:eastAsia="Times New Roman" w:hAnsi="Calibri"/>
                <w:color w:val="000000"/>
                <w:sz w:val="22"/>
              </w:rPr>
            </w:pPr>
            <w:r w:rsidRPr="006C4136">
              <w:rPr>
                <w:rFonts w:ascii="Calibri" w:eastAsia="Times New Roman" w:hAnsi="Calibri"/>
                <w:color w:val="000000"/>
                <w:sz w:val="22"/>
              </w:rPr>
              <w:t>Coût estimé</w:t>
            </w:r>
          </w:p>
        </w:tc>
        <w:tc>
          <w:tcPr>
            <w:tcW w:w="1610" w:type="dxa"/>
            <w:tcBorders>
              <w:top w:val="single" w:sz="4" w:space="0" w:color="auto"/>
              <w:left w:val="nil"/>
              <w:bottom w:val="single" w:sz="4" w:space="0" w:color="auto"/>
              <w:right w:val="single" w:sz="4" w:space="0" w:color="auto"/>
            </w:tcBorders>
            <w:shd w:val="clear" w:color="auto" w:fill="auto"/>
            <w:vAlign w:val="center"/>
            <w:hideMark/>
          </w:tcPr>
          <w:p w14:paraId="5CFFF736" w14:textId="77777777" w:rsidR="006C4136" w:rsidRPr="006C4136" w:rsidRDefault="006C4136" w:rsidP="006C4136">
            <w:pPr>
              <w:jc w:val="center"/>
              <w:rPr>
                <w:rFonts w:ascii="Calibri" w:eastAsia="Times New Roman" w:hAnsi="Calibri"/>
                <w:color w:val="000000"/>
                <w:sz w:val="22"/>
              </w:rPr>
            </w:pPr>
            <w:r w:rsidRPr="006C4136">
              <w:rPr>
                <w:rFonts w:ascii="Calibri" w:eastAsia="Times New Roman" w:hAnsi="Calibri"/>
                <w:color w:val="000000"/>
                <w:sz w:val="22"/>
              </w:rPr>
              <w:t xml:space="preserve">coût </w:t>
            </w:r>
            <w:r w:rsidRPr="006C4136">
              <w:rPr>
                <w:rFonts w:ascii="Calibri" w:eastAsia="Times New Roman" w:hAnsi="Calibri"/>
                <w:color w:val="000000"/>
                <w:sz w:val="22"/>
              </w:rPr>
              <w:br/>
              <w:t>notification</w:t>
            </w:r>
          </w:p>
        </w:tc>
        <w:tc>
          <w:tcPr>
            <w:tcW w:w="1726" w:type="dxa"/>
            <w:tcBorders>
              <w:top w:val="single" w:sz="4" w:space="0" w:color="auto"/>
              <w:left w:val="nil"/>
              <w:bottom w:val="single" w:sz="4" w:space="0" w:color="auto"/>
              <w:right w:val="single" w:sz="4" w:space="0" w:color="auto"/>
            </w:tcBorders>
            <w:shd w:val="clear" w:color="auto" w:fill="auto"/>
            <w:vAlign w:val="center"/>
            <w:hideMark/>
          </w:tcPr>
          <w:p w14:paraId="62BBB3F2" w14:textId="77777777" w:rsidR="006C4136" w:rsidRPr="006C4136" w:rsidRDefault="006C4136" w:rsidP="006C4136">
            <w:pPr>
              <w:jc w:val="center"/>
              <w:rPr>
                <w:rFonts w:ascii="Calibri" w:eastAsia="Times New Roman" w:hAnsi="Calibri"/>
                <w:color w:val="000000"/>
                <w:sz w:val="22"/>
              </w:rPr>
            </w:pPr>
            <w:r w:rsidRPr="006C4136">
              <w:rPr>
                <w:rFonts w:ascii="Calibri" w:eastAsia="Times New Roman" w:hAnsi="Calibri"/>
                <w:color w:val="000000"/>
                <w:sz w:val="22"/>
              </w:rPr>
              <w:t>coût investissement</w:t>
            </w:r>
          </w:p>
        </w:tc>
        <w:tc>
          <w:tcPr>
            <w:tcW w:w="936" w:type="dxa"/>
            <w:tcBorders>
              <w:top w:val="nil"/>
              <w:left w:val="nil"/>
              <w:bottom w:val="nil"/>
              <w:right w:val="nil"/>
            </w:tcBorders>
            <w:shd w:val="clear" w:color="auto" w:fill="auto"/>
            <w:noWrap/>
            <w:vAlign w:val="bottom"/>
            <w:hideMark/>
          </w:tcPr>
          <w:p w14:paraId="55F3493E" w14:textId="77777777" w:rsidR="006C4136" w:rsidRPr="006C4136" w:rsidRDefault="006C4136" w:rsidP="006C4136">
            <w:pPr>
              <w:jc w:val="center"/>
              <w:rPr>
                <w:rFonts w:ascii="Calibri" w:eastAsia="Times New Roman" w:hAnsi="Calibri"/>
                <w:color w:val="000000"/>
                <w:sz w:val="22"/>
              </w:rPr>
            </w:pPr>
          </w:p>
        </w:tc>
      </w:tr>
      <w:tr w:rsidR="006C4136" w:rsidRPr="006C4136" w14:paraId="58D6DA70" w14:textId="77777777" w:rsidTr="006C4136">
        <w:trPr>
          <w:trHeight w:val="300"/>
        </w:trPr>
        <w:tc>
          <w:tcPr>
            <w:tcW w:w="974" w:type="dxa"/>
            <w:tcBorders>
              <w:top w:val="nil"/>
              <w:left w:val="nil"/>
              <w:bottom w:val="nil"/>
              <w:right w:val="nil"/>
            </w:tcBorders>
            <w:shd w:val="clear" w:color="auto" w:fill="auto"/>
            <w:noWrap/>
            <w:vAlign w:val="bottom"/>
            <w:hideMark/>
          </w:tcPr>
          <w:p w14:paraId="4CD15629" w14:textId="77777777" w:rsidR="006C4136" w:rsidRPr="006C4136" w:rsidRDefault="006C4136" w:rsidP="006C4136">
            <w:pPr>
              <w:jc w:val="center"/>
              <w:rPr>
                <w:rFonts w:eastAsia="Times New Roman"/>
                <w:sz w:val="20"/>
                <w:szCs w:val="20"/>
              </w:rPr>
            </w:pPr>
          </w:p>
        </w:tc>
        <w:tc>
          <w:tcPr>
            <w:tcW w:w="1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E34E1F" w14:textId="77777777" w:rsidR="006C4136" w:rsidRPr="006C4136" w:rsidRDefault="006C4136" w:rsidP="006C4136">
            <w:pPr>
              <w:jc w:val="center"/>
              <w:rPr>
                <w:rFonts w:ascii="Calibri" w:eastAsia="Times New Roman" w:hAnsi="Calibri"/>
                <w:color w:val="000000"/>
                <w:sz w:val="22"/>
              </w:rPr>
            </w:pPr>
            <w:r w:rsidRPr="006C4136">
              <w:rPr>
                <w:rFonts w:ascii="Calibri" w:eastAsia="Times New Roman" w:hAnsi="Calibri"/>
                <w:color w:val="000000"/>
                <w:sz w:val="22"/>
              </w:rPr>
              <w:t>PI</w:t>
            </w:r>
          </w:p>
        </w:tc>
        <w:tc>
          <w:tcPr>
            <w:tcW w:w="1813" w:type="dxa"/>
            <w:tcBorders>
              <w:top w:val="nil"/>
              <w:left w:val="nil"/>
              <w:bottom w:val="single" w:sz="4" w:space="0" w:color="auto"/>
              <w:right w:val="single" w:sz="4" w:space="0" w:color="auto"/>
            </w:tcBorders>
            <w:shd w:val="clear" w:color="000000" w:fill="C6E0B4"/>
            <w:noWrap/>
            <w:vAlign w:val="center"/>
            <w:hideMark/>
          </w:tcPr>
          <w:p w14:paraId="4C38ABF7" w14:textId="77777777" w:rsidR="006C4136" w:rsidRPr="006C4136" w:rsidRDefault="006C4136" w:rsidP="006C4136">
            <w:pPr>
              <w:jc w:val="center"/>
              <w:rPr>
                <w:rFonts w:ascii="Calibri" w:eastAsia="Times New Roman" w:hAnsi="Calibri"/>
                <w:sz w:val="22"/>
              </w:rPr>
            </w:pPr>
            <w:r>
              <w:rPr>
                <w:rFonts w:ascii="Calibri" w:eastAsia="Times New Roman" w:hAnsi="Calibri"/>
                <w:sz w:val="22"/>
              </w:rPr>
              <w:t>xx</w:t>
            </w:r>
            <w:r w:rsidRPr="006C4136">
              <w:rPr>
                <w:rFonts w:ascii="Calibri" w:eastAsia="Times New Roman" w:hAnsi="Calibri"/>
                <w:sz w:val="22"/>
              </w:rPr>
              <w:t xml:space="preserve"> k€ HT</w:t>
            </w:r>
          </w:p>
        </w:tc>
        <w:tc>
          <w:tcPr>
            <w:tcW w:w="1676" w:type="dxa"/>
            <w:tcBorders>
              <w:top w:val="nil"/>
              <w:left w:val="nil"/>
              <w:bottom w:val="single" w:sz="4" w:space="0" w:color="auto"/>
              <w:right w:val="single" w:sz="4" w:space="0" w:color="auto"/>
            </w:tcBorders>
            <w:shd w:val="clear" w:color="000000" w:fill="C6E0B4"/>
            <w:noWrap/>
            <w:vAlign w:val="center"/>
            <w:hideMark/>
          </w:tcPr>
          <w:p w14:paraId="3529FF1E" w14:textId="77777777" w:rsidR="006C4136" w:rsidRPr="006C4136" w:rsidRDefault="006C4136" w:rsidP="006C4136">
            <w:pPr>
              <w:jc w:val="center"/>
              <w:rPr>
                <w:rFonts w:ascii="Calibri" w:eastAsia="Times New Roman" w:hAnsi="Calibri"/>
                <w:sz w:val="22"/>
              </w:rPr>
            </w:pPr>
            <w:r>
              <w:rPr>
                <w:rFonts w:ascii="Calibri" w:eastAsia="Times New Roman" w:hAnsi="Calibri"/>
                <w:sz w:val="22"/>
              </w:rPr>
              <w:t>xx</w:t>
            </w:r>
            <w:r w:rsidRPr="006C4136">
              <w:rPr>
                <w:rFonts w:ascii="Calibri" w:eastAsia="Times New Roman" w:hAnsi="Calibri"/>
                <w:sz w:val="22"/>
              </w:rPr>
              <w:t xml:space="preserve"> k€ TTC</w:t>
            </w:r>
          </w:p>
        </w:tc>
        <w:tc>
          <w:tcPr>
            <w:tcW w:w="1610" w:type="dxa"/>
            <w:tcBorders>
              <w:top w:val="nil"/>
              <w:left w:val="nil"/>
              <w:bottom w:val="single" w:sz="4" w:space="0" w:color="auto"/>
              <w:right w:val="nil"/>
            </w:tcBorders>
            <w:shd w:val="clear" w:color="000000" w:fill="C6E0B4"/>
            <w:noWrap/>
            <w:vAlign w:val="center"/>
            <w:hideMark/>
          </w:tcPr>
          <w:p w14:paraId="272CFA51" w14:textId="77777777" w:rsidR="006C4136" w:rsidRPr="006C4136" w:rsidRDefault="006C4136" w:rsidP="006C4136">
            <w:pPr>
              <w:jc w:val="center"/>
              <w:rPr>
                <w:rFonts w:ascii="Calibri" w:eastAsia="Times New Roman" w:hAnsi="Calibri"/>
                <w:sz w:val="22"/>
              </w:rPr>
            </w:pPr>
            <w:r>
              <w:rPr>
                <w:rFonts w:ascii="Calibri" w:eastAsia="Times New Roman" w:hAnsi="Calibri"/>
                <w:sz w:val="22"/>
              </w:rPr>
              <w:t>xx</w:t>
            </w:r>
            <w:r w:rsidRPr="006C4136">
              <w:rPr>
                <w:rFonts w:ascii="Calibri" w:eastAsia="Times New Roman" w:hAnsi="Calibri"/>
                <w:sz w:val="22"/>
              </w:rPr>
              <w:t xml:space="preserve"> k€ TTC</w:t>
            </w:r>
          </w:p>
        </w:tc>
        <w:tc>
          <w:tcPr>
            <w:tcW w:w="1726" w:type="dxa"/>
            <w:tcBorders>
              <w:top w:val="nil"/>
              <w:left w:val="single" w:sz="4" w:space="0" w:color="auto"/>
              <w:bottom w:val="single" w:sz="4" w:space="0" w:color="auto"/>
              <w:right w:val="single" w:sz="4" w:space="0" w:color="auto"/>
            </w:tcBorders>
            <w:shd w:val="clear" w:color="000000" w:fill="C6E0B4"/>
            <w:noWrap/>
            <w:vAlign w:val="center"/>
            <w:hideMark/>
          </w:tcPr>
          <w:p w14:paraId="038BB5CB" w14:textId="77777777" w:rsidR="006C4136" w:rsidRPr="006C4136" w:rsidRDefault="006C4136" w:rsidP="006C4136">
            <w:pPr>
              <w:jc w:val="center"/>
              <w:rPr>
                <w:rFonts w:ascii="Calibri" w:eastAsia="Times New Roman" w:hAnsi="Calibri"/>
                <w:sz w:val="22"/>
              </w:rPr>
            </w:pPr>
            <w:r>
              <w:rPr>
                <w:rFonts w:ascii="Calibri" w:eastAsia="Times New Roman" w:hAnsi="Calibri"/>
                <w:sz w:val="22"/>
              </w:rPr>
              <w:t>xx</w:t>
            </w:r>
            <w:r w:rsidRPr="006C4136">
              <w:rPr>
                <w:rFonts w:ascii="Calibri" w:eastAsia="Times New Roman" w:hAnsi="Calibri"/>
                <w:sz w:val="22"/>
              </w:rPr>
              <w:t xml:space="preserve"> k€ TTC</w:t>
            </w:r>
          </w:p>
        </w:tc>
        <w:tc>
          <w:tcPr>
            <w:tcW w:w="936" w:type="dxa"/>
            <w:tcBorders>
              <w:top w:val="nil"/>
              <w:left w:val="nil"/>
              <w:bottom w:val="nil"/>
              <w:right w:val="nil"/>
            </w:tcBorders>
            <w:shd w:val="clear" w:color="auto" w:fill="auto"/>
            <w:noWrap/>
            <w:vAlign w:val="bottom"/>
            <w:hideMark/>
          </w:tcPr>
          <w:p w14:paraId="21C9E159" w14:textId="77777777" w:rsidR="006C4136" w:rsidRPr="006C4136" w:rsidRDefault="006C4136" w:rsidP="006C4136">
            <w:pPr>
              <w:jc w:val="center"/>
              <w:rPr>
                <w:rFonts w:ascii="Calibri" w:eastAsia="Times New Roman" w:hAnsi="Calibri"/>
                <w:sz w:val="22"/>
              </w:rPr>
            </w:pPr>
          </w:p>
        </w:tc>
      </w:tr>
      <w:tr w:rsidR="006C4136" w:rsidRPr="006C4136" w14:paraId="22E6A3A4" w14:textId="77777777" w:rsidTr="006C4136">
        <w:trPr>
          <w:trHeight w:val="300"/>
        </w:trPr>
        <w:tc>
          <w:tcPr>
            <w:tcW w:w="974" w:type="dxa"/>
            <w:tcBorders>
              <w:top w:val="nil"/>
              <w:left w:val="nil"/>
              <w:bottom w:val="nil"/>
              <w:right w:val="nil"/>
            </w:tcBorders>
            <w:shd w:val="clear" w:color="auto" w:fill="auto"/>
            <w:noWrap/>
            <w:vAlign w:val="bottom"/>
            <w:hideMark/>
          </w:tcPr>
          <w:p w14:paraId="4586E2FD" w14:textId="77777777" w:rsidR="006C4136" w:rsidRPr="006C4136" w:rsidRDefault="006C4136" w:rsidP="006C4136">
            <w:pPr>
              <w:jc w:val="center"/>
              <w:rPr>
                <w:rFonts w:eastAsia="Times New Roman"/>
                <w:sz w:val="20"/>
                <w:szCs w:val="20"/>
              </w:rPr>
            </w:pPr>
          </w:p>
        </w:tc>
        <w:tc>
          <w:tcPr>
            <w:tcW w:w="1578" w:type="dxa"/>
            <w:tcBorders>
              <w:top w:val="nil"/>
              <w:left w:val="single" w:sz="4" w:space="0" w:color="auto"/>
              <w:bottom w:val="single" w:sz="4" w:space="0" w:color="auto"/>
              <w:right w:val="single" w:sz="4" w:space="0" w:color="auto"/>
            </w:tcBorders>
            <w:shd w:val="clear" w:color="auto" w:fill="auto"/>
            <w:noWrap/>
            <w:vAlign w:val="bottom"/>
            <w:hideMark/>
          </w:tcPr>
          <w:p w14:paraId="62BED7C1" w14:textId="77777777" w:rsidR="006C4136" w:rsidRPr="006C4136" w:rsidRDefault="006C4136" w:rsidP="006C4136">
            <w:pPr>
              <w:jc w:val="center"/>
              <w:rPr>
                <w:rFonts w:ascii="Calibri" w:eastAsia="Times New Roman" w:hAnsi="Calibri"/>
                <w:color w:val="000000"/>
                <w:sz w:val="22"/>
              </w:rPr>
            </w:pPr>
            <w:r w:rsidRPr="006C4136">
              <w:rPr>
                <w:rFonts w:ascii="Calibri" w:eastAsia="Times New Roman" w:hAnsi="Calibri"/>
                <w:color w:val="000000"/>
                <w:sz w:val="22"/>
              </w:rPr>
              <w:t>Travaux</w:t>
            </w:r>
          </w:p>
        </w:tc>
        <w:tc>
          <w:tcPr>
            <w:tcW w:w="1813" w:type="dxa"/>
            <w:tcBorders>
              <w:top w:val="nil"/>
              <w:left w:val="nil"/>
              <w:bottom w:val="single" w:sz="4" w:space="0" w:color="auto"/>
              <w:right w:val="single" w:sz="4" w:space="0" w:color="auto"/>
            </w:tcBorders>
            <w:shd w:val="clear" w:color="000000" w:fill="C6E0B4"/>
            <w:noWrap/>
            <w:vAlign w:val="center"/>
            <w:hideMark/>
          </w:tcPr>
          <w:p w14:paraId="4E67EAC4" w14:textId="77777777" w:rsidR="006C4136" w:rsidRPr="006C4136" w:rsidRDefault="006C4136" w:rsidP="006C4136">
            <w:pPr>
              <w:jc w:val="center"/>
              <w:rPr>
                <w:rFonts w:ascii="Calibri" w:eastAsia="Times New Roman" w:hAnsi="Calibri"/>
                <w:sz w:val="22"/>
              </w:rPr>
            </w:pPr>
            <w:r>
              <w:rPr>
                <w:rFonts w:ascii="Calibri" w:eastAsia="Times New Roman" w:hAnsi="Calibri"/>
                <w:sz w:val="22"/>
              </w:rPr>
              <w:t>xx</w:t>
            </w:r>
            <w:r w:rsidRPr="006C4136">
              <w:rPr>
                <w:rFonts w:ascii="Calibri" w:eastAsia="Times New Roman" w:hAnsi="Calibri"/>
                <w:sz w:val="22"/>
              </w:rPr>
              <w:t xml:space="preserve"> k€ HT</w:t>
            </w:r>
          </w:p>
        </w:tc>
        <w:tc>
          <w:tcPr>
            <w:tcW w:w="1676" w:type="dxa"/>
            <w:tcBorders>
              <w:top w:val="nil"/>
              <w:left w:val="nil"/>
              <w:bottom w:val="single" w:sz="4" w:space="0" w:color="auto"/>
              <w:right w:val="single" w:sz="4" w:space="0" w:color="auto"/>
            </w:tcBorders>
            <w:shd w:val="clear" w:color="000000" w:fill="C6E0B4"/>
            <w:noWrap/>
            <w:vAlign w:val="center"/>
            <w:hideMark/>
          </w:tcPr>
          <w:p w14:paraId="03A65160" w14:textId="77777777" w:rsidR="006C4136" w:rsidRPr="006C4136" w:rsidRDefault="006C4136" w:rsidP="006C4136">
            <w:pPr>
              <w:jc w:val="center"/>
              <w:rPr>
                <w:rFonts w:ascii="Calibri" w:eastAsia="Times New Roman" w:hAnsi="Calibri"/>
                <w:sz w:val="22"/>
              </w:rPr>
            </w:pPr>
            <w:r>
              <w:rPr>
                <w:rFonts w:ascii="Calibri" w:eastAsia="Times New Roman" w:hAnsi="Calibri"/>
                <w:sz w:val="22"/>
              </w:rPr>
              <w:t>xx</w:t>
            </w:r>
            <w:r w:rsidRPr="006C4136">
              <w:rPr>
                <w:rFonts w:ascii="Calibri" w:eastAsia="Times New Roman" w:hAnsi="Calibri"/>
                <w:sz w:val="22"/>
              </w:rPr>
              <w:t xml:space="preserve"> k€ TTC</w:t>
            </w:r>
          </w:p>
        </w:tc>
        <w:tc>
          <w:tcPr>
            <w:tcW w:w="1610" w:type="dxa"/>
            <w:tcBorders>
              <w:top w:val="nil"/>
              <w:left w:val="nil"/>
              <w:bottom w:val="single" w:sz="4" w:space="0" w:color="auto"/>
              <w:right w:val="nil"/>
            </w:tcBorders>
            <w:shd w:val="clear" w:color="000000" w:fill="C6E0B4"/>
            <w:noWrap/>
            <w:vAlign w:val="center"/>
            <w:hideMark/>
          </w:tcPr>
          <w:p w14:paraId="1E8C8022" w14:textId="77777777" w:rsidR="006C4136" w:rsidRPr="006C4136" w:rsidRDefault="006C4136" w:rsidP="006C4136">
            <w:pPr>
              <w:jc w:val="center"/>
              <w:rPr>
                <w:rFonts w:ascii="Calibri" w:eastAsia="Times New Roman" w:hAnsi="Calibri"/>
                <w:sz w:val="22"/>
              </w:rPr>
            </w:pPr>
            <w:r>
              <w:rPr>
                <w:rFonts w:ascii="Calibri" w:eastAsia="Times New Roman" w:hAnsi="Calibri"/>
                <w:sz w:val="22"/>
              </w:rPr>
              <w:t>xx</w:t>
            </w:r>
            <w:r w:rsidRPr="006C4136">
              <w:rPr>
                <w:rFonts w:ascii="Calibri" w:eastAsia="Times New Roman" w:hAnsi="Calibri"/>
                <w:sz w:val="22"/>
              </w:rPr>
              <w:t xml:space="preserve"> k€ TTC</w:t>
            </w:r>
          </w:p>
        </w:tc>
        <w:tc>
          <w:tcPr>
            <w:tcW w:w="1726" w:type="dxa"/>
            <w:tcBorders>
              <w:top w:val="nil"/>
              <w:left w:val="single" w:sz="4" w:space="0" w:color="auto"/>
              <w:bottom w:val="single" w:sz="4" w:space="0" w:color="auto"/>
              <w:right w:val="single" w:sz="4" w:space="0" w:color="auto"/>
            </w:tcBorders>
            <w:shd w:val="clear" w:color="000000" w:fill="C6E0B4"/>
            <w:noWrap/>
            <w:vAlign w:val="center"/>
            <w:hideMark/>
          </w:tcPr>
          <w:p w14:paraId="0F1C4AEE" w14:textId="77777777" w:rsidR="006C4136" w:rsidRPr="006C4136" w:rsidRDefault="006C4136" w:rsidP="006C4136">
            <w:pPr>
              <w:jc w:val="center"/>
              <w:rPr>
                <w:rFonts w:ascii="Calibri" w:eastAsia="Times New Roman" w:hAnsi="Calibri"/>
                <w:sz w:val="22"/>
              </w:rPr>
            </w:pPr>
            <w:r>
              <w:rPr>
                <w:rFonts w:ascii="Calibri" w:eastAsia="Times New Roman" w:hAnsi="Calibri"/>
                <w:sz w:val="22"/>
              </w:rPr>
              <w:t>xx</w:t>
            </w:r>
            <w:r w:rsidRPr="006C4136">
              <w:rPr>
                <w:rFonts w:ascii="Calibri" w:eastAsia="Times New Roman" w:hAnsi="Calibri"/>
                <w:sz w:val="22"/>
              </w:rPr>
              <w:t xml:space="preserve"> k€ TTC</w:t>
            </w:r>
          </w:p>
        </w:tc>
        <w:tc>
          <w:tcPr>
            <w:tcW w:w="936" w:type="dxa"/>
            <w:tcBorders>
              <w:top w:val="nil"/>
              <w:left w:val="nil"/>
              <w:bottom w:val="nil"/>
              <w:right w:val="nil"/>
            </w:tcBorders>
            <w:shd w:val="clear" w:color="auto" w:fill="auto"/>
            <w:noWrap/>
            <w:vAlign w:val="bottom"/>
            <w:hideMark/>
          </w:tcPr>
          <w:p w14:paraId="4B73573D" w14:textId="77777777" w:rsidR="006C4136" w:rsidRPr="006C4136" w:rsidRDefault="006C4136" w:rsidP="006C4136">
            <w:pPr>
              <w:jc w:val="center"/>
              <w:rPr>
                <w:rFonts w:ascii="Calibri" w:eastAsia="Times New Roman" w:hAnsi="Calibri"/>
                <w:sz w:val="22"/>
              </w:rPr>
            </w:pPr>
          </w:p>
        </w:tc>
      </w:tr>
      <w:tr w:rsidR="006C4136" w:rsidRPr="006C4136" w14:paraId="26B074B8" w14:textId="77777777" w:rsidTr="006C4136">
        <w:trPr>
          <w:trHeight w:val="300"/>
        </w:trPr>
        <w:tc>
          <w:tcPr>
            <w:tcW w:w="974" w:type="dxa"/>
            <w:tcBorders>
              <w:top w:val="nil"/>
              <w:left w:val="nil"/>
              <w:bottom w:val="nil"/>
              <w:right w:val="nil"/>
            </w:tcBorders>
            <w:shd w:val="clear" w:color="auto" w:fill="auto"/>
            <w:noWrap/>
            <w:vAlign w:val="bottom"/>
            <w:hideMark/>
          </w:tcPr>
          <w:p w14:paraId="05209450" w14:textId="77777777" w:rsidR="006C4136" w:rsidRPr="006C4136" w:rsidRDefault="006C4136" w:rsidP="006C4136">
            <w:pPr>
              <w:jc w:val="center"/>
              <w:rPr>
                <w:rFonts w:eastAsia="Times New Roman"/>
                <w:sz w:val="20"/>
                <w:szCs w:val="20"/>
              </w:rPr>
            </w:pPr>
          </w:p>
        </w:tc>
        <w:tc>
          <w:tcPr>
            <w:tcW w:w="1578" w:type="dxa"/>
            <w:tcBorders>
              <w:top w:val="nil"/>
              <w:left w:val="single" w:sz="4" w:space="0" w:color="auto"/>
              <w:bottom w:val="single" w:sz="4" w:space="0" w:color="auto"/>
              <w:right w:val="single" w:sz="4" w:space="0" w:color="auto"/>
            </w:tcBorders>
            <w:shd w:val="clear" w:color="auto" w:fill="auto"/>
            <w:noWrap/>
            <w:vAlign w:val="bottom"/>
            <w:hideMark/>
          </w:tcPr>
          <w:p w14:paraId="4DE66A59" w14:textId="77777777" w:rsidR="006C4136" w:rsidRPr="006C4136" w:rsidRDefault="006C4136" w:rsidP="006C4136">
            <w:pPr>
              <w:jc w:val="center"/>
              <w:rPr>
                <w:rFonts w:ascii="Calibri" w:eastAsia="Times New Roman" w:hAnsi="Calibri"/>
                <w:color w:val="000000"/>
                <w:sz w:val="22"/>
              </w:rPr>
            </w:pPr>
            <w:r w:rsidRPr="006C4136">
              <w:rPr>
                <w:rFonts w:ascii="Calibri" w:eastAsia="Times New Roman" w:hAnsi="Calibri"/>
                <w:color w:val="000000"/>
                <w:sz w:val="22"/>
              </w:rPr>
              <w:t>MOP</w:t>
            </w:r>
          </w:p>
        </w:tc>
        <w:tc>
          <w:tcPr>
            <w:tcW w:w="1813" w:type="dxa"/>
            <w:tcBorders>
              <w:top w:val="nil"/>
              <w:left w:val="nil"/>
              <w:bottom w:val="single" w:sz="4" w:space="0" w:color="auto"/>
              <w:right w:val="single" w:sz="4" w:space="0" w:color="auto"/>
            </w:tcBorders>
            <w:shd w:val="clear" w:color="000000" w:fill="C6E0B4"/>
            <w:noWrap/>
            <w:vAlign w:val="center"/>
            <w:hideMark/>
          </w:tcPr>
          <w:p w14:paraId="1B8AB565" w14:textId="77777777" w:rsidR="006C4136" w:rsidRPr="006C4136" w:rsidRDefault="006C4136" w:rsidP="006C4136">
            <w:pPr>
              <w:jc w:val="center"/>
              <w:rPr>
                <w:rFonts w:ascii="Calibri" w:eastAsia="Times New Roman" w:hAnsi="Calibri"/>
                <w:sz w:val="22"/>
              </w:rPr>
            </w:pPr>
            <w:r>
              <w:rPr>
                <w:rFonts w:ascii="Calibri" w:eastAsia="Times New Roman" w:hAnsi="Calibri"/>
                <w:sz w:val="22"/>
              </w:rPr>
              <w:t>xx</w:t>
            </w:r>
            <w:r w:rsidRPr="006C4136">
              <w:rPr>
                <w:rFonts w:ascii="Calibri" w:eastAsia="Times New Roman" w:hAnsi="Calibri"/>
                <w:sz w:val="22"/>
              </w:rPr>
              <w:t xml:space="preserve"> k€ HT</w:t>
            </w:r>
          </w:p>
        </w:tc>
        <w:tc>
          <w:tcPr>
            <w:tcW w:w="1676" w:type="dxa"/>
            <w:tcBorders>
              <w:top w:val="nil"/>
              <w:left w:val="nil"/>
              <w:bottom w:val="single" w:sz="4" w:space="0" w:color="auto"/>
              <w:right w:val="single" w:sz="4" w:space="0" w:color="auto"/>
            </w:tcBorders>
            <w:shd w:val="clear" w:color="000000" w:fill="C6E0B4"/>
            <w:noWrap/>
            <w:vAlign w:val="center"/>
            <w:hideMark/>
          </w:tcPr>
          <w:p w14:paraId="335DAE19" w14:textId="77777777" w:rsidR="006C4136" w:rsidRPr="006C4136" w:rsidRDefault="006C4136" w:rsidP="006C4136">
            <w:pPr>
              <w:jc w:val="center"/>
              <w:rPr>
                <w:rFonts w:ascii="Calibri" w:eastAsia="Times New Roman" w:hAnsi="Calibri"/>
                <w:sz w:val="22"/>
              </w:rPr>
            </w:pPr>
            <w:r>
              <w:rPr>
                <w:rFonts w:ascii="Calibri" w:eastAsia="Times New Roman" w:hAnsi="Calibri"/>
                <w:sz w:val="22"/>
              </w:rPr>
              <w:t>xx</w:t>
            </w:r>
            <w:r w:rsidRPr="006C4136">
              <w:rPr>
                <w:rFonts w:ascii="Calibri" w:eastAsia="Times New Roman" w:hAnsi="Calibri"/>
                <w:sz w:val="22"/>
              </w:rPr>
              <w:t xml:space="preserve"> k€ TTC</w:t>
            </w:r>
          </w:p>
        </w:tc>
        <w:tc>
          <w:tcPr>
            <w:tcW w:w="1610" w:type="dxa"/>
            <w:tcBorders>
              <w:top w:val="nil"/>
              <w:left w:val="nil"/>
              <w:bottom w:val="single" w:sz="4" w:space="0" w:color="auto"/>
              <w:right w:val="nil"/>
            </w:tcBorders>
            <w:shd w:val="clear" w:color="000000" w:fill="C6E0B4"/>
            <w:noWrap/>
            <w:vAlign w:val="center"/>
            <w:hideMark/>
          </w:tcPr>
          <w:p w14:paraId="2BECB6B9" w14:textId="77777777" w:rsidR="006C4136" w:rsidRPr="006C4136" w:rsidRDefault="006C4136" w:rsidP="006C4136">
            <w:pPr>
              <w:jc w:val="center"/>
              <w:rPr>
                <w:rFonts w:ascii="Calibri" w:eastAsia="Times New Roman" w:hAnsi="Calibri"/>
                <w:sz w:val="22"/>
              </w:rPr>
            </w:pPr>
            <w:r>
              <w:rPr>
                <w:rFonts w:ascii="Calibri" w:eastAsia="Times New Roman" w:hAnsi="Calibri"/>
                <w:sz w:val="22"/>
              </w:rPr>
              <w:t>xx</w:t>
            </w:r>
            <w:r w:rsidRPr="006C4136">
              <w:rPr>
                <w:rFonts w:ascii="Calibri" w:eastAsia="Times New Roman" w:hAnsi="Calibri"/>
                <w:sz w:val="22"/>
              </w:rPr>
              <w:t xml:space="preserve"> k€ TTC</w:t>
            </w:r>
          </w:p>
        </w:tc>
        <w:tc>
          <w:tcPr>
            <w:tcW w:w="1726" w:type="dxa"/>
            <w:tcBorders>
              <w:top w:val="nil"/>
              <w:left w:val="single" w:sz="4" w:space="0" w:color="auto"/>
              <w:bottom w:val="single" w:sz="4" w:space="0" w:color="auto"/>
              <w:right w:val="single" w:sz="4" w:space="0" w:color="auto"/>
            </w:tcBorders>
            <w:shd w:val="clear" w:color="000000" w:fill="C6E0B4"/>
            <w:noWrap/>
            <w:vAlign w:val="center"/>
            <w:hideMark/>
          </w:tcPr>
          <w:p w14:paraId="332A8F2E" w14:textId="77777777" w:rsidR="006C4136" w:rsidRPr="006C4136" w:rsidRDefault="006C4136" w:rsidP="006C4136">
            <w:pPr>
              <w:jc w:val="center"/>
              <w:rPr>
                <w:rFonts w:ascii="Calibri" w:eastAsia="Times New Roman" w:hAnsi="Calibri"/>
                <w:sz w:val="22"/>
              </w:rPr>
            </w:pPr>
            <w:r>
              <w:rPr>
                <w:rFonts w:ascii="Calibri" w:eastAsia="Times New Roman" w:hAnsi="Calibri"/>
                <w:sz w:val="22"/>
              </w:rPr>
              <w:t>xx</w:t>
            </w:r>
            <w:r w:rsidRPr="006C4136">
              <w:rPr>
                <w:rFonts w:ascii="Calibri" w:eastAsia="Times New Roman" w:hAnsi="Calibri"/>
                <w:sz w:val="22"/>
              </w:rPr>
              <w:t xml:space="preserve"> k€ TTC</w:t>
            </w:r>
          </w:p>
        </w:tc>
        <w:tc>
          <w:tcPr>
            <w:tcW w:w="936" w:type="dxa"/>
            <w:tcBorders>
              <w:top w:val="nil"/>
              <w:left w:val="nil"/>
              <w:bottom w:val="nil"/>
              <w:right w:val="nil"/>
            </w:tcBorders>
            <w:shd w:val="clear" w:color="auto" w:fill="auto"/>
            <w:noWrap/>
            <w:vAlign w:val="bottom"/>
            <w:hideMark/>
          </w:tcPr>
          <w:p w14:paraId="02C3A57E" w14:textId="77777777" w:rsidR="006C4136" w:rsidRPr="006C4136" w:rsidRDefault="006C4136" w:rsidP="006C4136">
            <w:pPr>
              <w:jc w:val="center"/>
              <w:rPr>
                <w:rFonts w:ascii="Calibri" w:eastAsia="Times New Roman" w:hAnsi="Calibri"/>
                <w:sz w:val="22"/>
              </w:rPr>
            </w:pPr>
          </w:p>
        </w:tc>
      </w:tr>
      <w:tr w:rsidR="006C4136" w:rsidRPr="006C4136" w14:paraId="758D9566" w14:textId="77777777" w:rsidTr="006C4136">
        <w:trPr>
          <w:trHeight w:val="300"/>
        </w:trPr>
        <w:tc>
          <w:tcPr>
            <w:tcW w:w="974" w:type="dxa"/>
            <w:tcBorders>
              <w:top w:val="nil"/>
              <w:left w:val="nil"/>
              <w:bottom w:val="nil"/>
              <w:right w:val="nil"/>
            </w:tcBorders>
            <w:shd w:val="clear" w:color="auto" w:fill="auto"/>
            <w:noWrap/>
            <w:vAlign w:val="bottom"/>
            <w:hideMark/>
          </w:tcPr>
          <w:p w14:paraId="5A7A752F" w14:textId="77777777" w:rsidR="006C4136" w:rsidRPr="006C4136" w:rsidRDefault="006C4136" w:rsidP="006C4136">
            <w:pPr>
              <w:jc w:val="center"/>
              <w:rPr>
                <w:rFonts w:eastAsia="Times New Roman"/>
                <w:sz w:val="20"/>
                <w:szCs w:val="20"/>
              </w:rPr>
            </w:pPr>
          </w:p>
        </w:tc>
        <w:tc>
          <w:tcPr>
            <w:tcW w:w="1578" w:type="dxa"/>
            <w:tcBorders>
              <w:top w:val="nil"/>
              <w:left w:val="nil"/>
              <w:bottom w:val="nil"/>
              <w:right w:val="nil"/>
            </w:tcBorders>
            <w:shd w:val="clear" w:color="auto" w:fill="auto"/>
            <w:noWrap/>
            <w:vAlign w:val="bottom"/>
            <w:hideMark/>
          </w:tcPr>
          <w:p w14:paraId="26EE81B7" w14:textId="77777777" w:rsidR="006C4136" w:rsidRPr="006C4136" w:rsidRDefault="006C4136" w:rsidP="006C4136">
            <w:pPr>
              <w:jc w:val="left"/>
              <w:rPr>
                <w:rFonts w:eastAsia="Times New Roman"/>
                <w:sz w:val="20"/>
                <w:szCs w:val="20"/>
              </w:rPr>
            </w:pPr>
          </w:p>
        </w:tc>
        <w:tc>
          <w:tcPr>
            <w:tcW w:w="1813" w:type="dxa"/>
            <w:tcBorders>
              <w:top w:val="nil"/>
              <w:left w:val="nil"/>
              <w:bottom w:val="nil"/>
              <w:right w:val="nil"/>
            </w:tcBorders>
            <w:shd w:val="clear" w:color="auto" w:fill="auto"/>
            <w:noWrap/>
            <w:vAlign w:val="bottom"/>
            <w:hideMark/>
          </w:tcPr>
          <w:p w14:paraId="26F303B4" w14:textId="77777777" w:rsidR="006C4136" w:rsidRPr="006C4136" w:rsidRDefault="006C4136" w:rsidP="006C4136">
            <w:pPr>
              <w:jc w:val="left"/>
              <w:rPr>
                <w:rFonts w:eastAsia="Times New Roman"/>
                <w:sz w:val="20"/>
                <w:szCs w:val="20"/>
              </w:rPr>
            </w:pPr>
          </w:p>
        </w:tc>
        <w:tc>
          <w:tcPr>
            <w:tcW w:w="1676" w:type="dxa"/>
            <w:tcBorders>
              <w:top w:val="nil"/>
              <w:left w:val="nil"/>
              <w:bottom w:val="nil"/>
              <w:right w:val="nil"/>
            </w:tcBorders>
            <w:shd w:val="clear" w:color="auto" w:fill="auto"/>
            <w:noWrap/>
            <w:vAlign w:val="bottom"/>
            <w:hideMark/>
          </w:tcPr>
          <w:p w14:paraId="53E1C909" w14:textId="77777777" w:rsidR="006C4136" w:rsidRPr="006C4136" w:rsidRDefault="006C4136" w:rsidP="006C4136">
            <w:pPr>
              <w:jc w:val="left"/>
              <w:rPr>
                <w:rFonts w:eastAsia="Times New Roman"/>
                <w:sz w:val="20"/>
                <w:szCs w:val="20"/>
              </w:rPr>
            </w:pPr>
          </w:p>
        </w:tc>
        <w:tc>
          <w:tcPr>
            <w:tcW w:w="1610" w:type="dxa"/>
            <w:tcBorders>
              <w:top w:val="nil"/>
              <w:left w:val="nil"/>
              <w:bottom w:val="nil"/>
              <w:right w:val="nil"/>
            </w:tcBorders>
            <w:shd w:val="clear" w:color="auto" w:fill="auto"/>
            <w:noWrap/>
            <w:vAlign w:val="bottom"/>
            <w:hideMark/>
          </w:tcPr>
          <w:p w14:paraId="17EA4466" w14:textId="77777777" w:rsidR="006C4136" w:rsidRPr="006C4136" w:rsidRDefault="006C4136" w:rsidP="006C4136">
            <w:pPr>
              <w:jc w:val="left"/>
              <w:rPr>
                <w:rFonts w:eastAsia="Times New Roman"/>
                <w:sz w:val="20"/>
                <w:szCs w:val="20"/>
              </w:rPr>
            </w:pPr>
          </w:p>
        </w:tc>
        <w:tc>
          <w:tcPr>
            <w:tcW w:w="1726" w:type="dxa"/>
            <w:tcBorders>
              <w:top w:val="nil"/>
              <w:left w:val="nil"/>
              <w:bottom w:val="nil"/>
              <w:right w:val="nil"/>
            </w:tcBorders>
            <w:shd w:val="clear" w:color="auto" w:fill="auto"/>
            <w:noWrap/>
            <w:vAlign w:val="bottom"/>
            <w:hideMark/>
          </w:tcPr>
          <w:p w14:paraId="114EC6A3" w14:textId="77777777" w:rsidR="006C4136" w:rsidRPr="006C4136" w:rsidRDefault="006C4136" w:rsidP="006C4136">
            <w:pPr>
              <w:jc w:val="left"/>
              <w:rPr>
                <w:rFonts w:eastAsia="Times New Roman"/>
                <w:sz w:val="20"/>
                <w:szCs w:val="20"/>
              </w:rPr>
            </w:pPr>
          </w:p>
        </w:tc>
        <w:tc>
          <w:tcPr>
            <w:tcW w:w="936" w:type="dxa"/>
            <w:tcBorders>
              <w:top w:val="nil"/>
              <w:left w:val="nil"/>
              <w:bottom w:val="nil"/>
              <w:right w:val="nil"/>
            </w:tcBorders>
            <w:shd w:val="clear" w:color="auto" w:fill="auto"/>
            <w:noWrap/>
            <w:vAlign w:val="bottom"/>
            <w:hideMark/>
          </w:tcPr>
          <w:p w14:paraId="16271CEE" w14:textId="77777777" w:rsidR="006C4136" w:rsidRPr="006C4136" w:rsidRDefault="006C4136" w:rsidP="006C4136">
            <w:pPr>
              <w:jc w:val="left"/>
              <w:rPr>
                <w:rFonts w:eastAsia="Times New Roman"/>
                <w:sz w:val="20"/>
                <w:szCs w:val="20"/>
              </w:rPr>
            </w:pPr>
          </w:p>
        </w:tc>
      </w:tr>
      <w:tr w:rsidR="006C4136" w:rsidRPr="006C4136" w14:paraId="25C89CFC" w14:textId="77777777" w:rsidTr="006C4136">
        <w:trPr>
          <w:trHeight w:val="345"/>
        </w:trPr>
        <w:tc>
          <w:tcPr>
            <w:tcW w:w="2552" w:type="dxa"/>
            <w:gridSpan w:val="2"/>
            <w:tcBorders>
              <w:top w:val="nil"/>
              <w:left w:val="nil"/>
              <w:bottom w:val="nil"/>
              <w:right w:val="single" w:sz="4" w:space="0" w:color="000000"/>
            </w:tcBorders>
            <w:shd w:val="clear" w:color="auto" w:fill="auto"/>
            <w:noWrap/>
            <w:vAlign w:val="bottom"/>
            <w:hideMark/>
          </w:tcPr>
          <w:p w14:paraId="53A95A12" w14:textId="77777777" w:rsidR="006C4136" w:rsidRPr="006C4136" w:rsidRDefault="006C4136" w:rsidP="006C4136">
            <w:pPr>
              <w:jc w:val="right"/>
              <w:rPr>
                <w:rFonts w:ascii="Calibri" w:eastAsia="Times New Roman" w:hAnsi="Calibri"/>
                <w:b/>
                <w:bCs/>
                <w:color w:val="000000"/>
                <w:sz w:val="26"/>
                <w:szCs w:val="26"/>
              </w:rPr>
            </w:pPr>
            <w:r>
              <w:rPr>
                <w:rFonts w:ascii="Calibri" w:eastAsia="Times New Roman" w:hAnsi="Calibri"/>
                <w:b/>
                <w:bCs/>
                <w:color w:val="000000"/>
                <w:sz w:val="26"/>
                <w:szCs w:val="26"/>
              </w:rPr>
              <w:t xml:space="preserve">Total </w:t>
            </w:r>
            <w:r w:rsidRPr="006C4136">
              <w:rPr>
                <w:rFonts w:ascii="Calibri" w:eastAsia="Times New Roman" w:hAnsi="Calibri"/>
                <w:b/>
                <w:bCs/>
                <w:color w:val="000000"/>
                <w:sz w:val="26"/>
                <w:szCs w:val="26"/>
              </w:rPr>
              <w:t xml:space="preserve">investissement </w:t>
            </w:r>
          </w:p>
        </w:tc>
        <w:tc>
          <w:tcPr>
            <w:tcW w:w="6825" w:type="dxa"/>
            <w:gridSpan w:val="4"/>
            <w:tcBorders>
              <w:top w:val="single" w:sz="4" w:space="0" w:color="auto"/>
              <w:left w:val="nil"/>
              <w:bottom w:val="single" w:sz="4" w:space="0" w:color="auto"/>
              <w:right w:val="single" w:sz="4" w:space="0" w:color="000000"/>
            </w:tcBorders>
            <w:shd w:val="clear" w:color="000000" w:fill="C6E0B4"/>
            <w:noWrap/>
            <w:vAlign w:val="center"/>
            <w:hideMark/>
          </w:tcPr>
          <w:p w14:paraId="22F153A9" w14:textId="77777777" w:rsidR="006C4136" w:rsidRPr="006C4136" w:rsidRDefault="00A356CC" w:rsidP="006C4136">
            <w:pPr>
              <w:jc w:val="center"/>
              <w:rPr>
                <w:rFonts w:ascii="Calibri" w:eastAsia="Times New Roman" w:hAnsi="Calibri"/>
                <w:b/>
                <w:bCs/>
                <w:sz w:val="26"/>
                <w:szCs w:val="26"/>
              </w:rPr>
            </w:pPr>
            <w:r>
              <w:rPr>
                <w:rFonts w:ascii="Calibri" w:eastAsia="Times New Roman" w:hAnsi="Calibri"/>
                <w:b/>
                <w:bCs/>
                <w:sz w:val="26"/>
                <w:szCs w:val="26"/>
              </w:rPr>
              <w:t>x</w:t>
            </w:r>
            <w:r w:rsidR="006C4136">
              <w:rPr>
                <w:rFonts w:ascii="Calibri" w:eastAsia="Times New Roman" w:hAnsi="Calibri"/>
                <w:b/>
                <w:bCs/>
                <w:sz w:val="26"/>
                <w:szCs w:val="26"/>
              </w:rPr>
              <w:t>x</w:t>
            </w:r>
            <w:r w:rsidR="006C4136" w:rsidRPr="006C4136">
              <w:rPr>
                <w:rFonts w:ascii="Calibri" w:eastAsia="Times New Roman" w:hAnsi="Calibri"/>
                <w:b/>
                <w:bCs/>
                <w:sz w:val="26"/>
                <w:szCs w:val="26"/>
              </w:rPr>
              <w:t xml:space="preserve"> k€ TTC</w:t>
            </w:r>
          </w:p>
        </w:tc>
        <w:tc>
          <w:tcPr>
            <w:tcW w:w="936" w:type="dxa"/>
            <w:tcBorders>
              <w:top w:val="nil"/>
              <w:left w:val="nil"/>
              <w:bottom w:val="nil"/>
              <w:right w:val="nil"/>
            </w:tcBorders>
            <w:shd w:val="clear" w:color="auto" w:fill="auto"/>
            <w:noWrap/>
            <w:vAlign w:val="bottom"/>
            <w:hideMark/>
          </w:tcPr>
          <w:p w14:paraId="1F233C2F" w14:textId="77777777" w:rsidR="006C4136" w:rsidRPr="006C4136" w:rsidRDefault="006C4136" w:rsidP="006C4136">
            <w:pPr>
              <w:jc w:val="center"/>
              <w:rPr>
                <w:rFonts w:ascii="Calibri" w:eastAsia="Times New Roman" w:hAnsi="Calibri"/>
                <w:b/>
                <w:bCs/>
                <w:sz w:val="26"/>
                <w:szCs w:val="26"/>
              </w:rPr>
            </w:pPr>
          </w:p>
        </w:tc>
      </w:tr>
      <w:tr w:rsidR="006C4136" w:rsidRPr="006C4136" w14:paraId="0D5AB15F" w14:textId="77777777" w:rsidTr="006C4136">
        <w:trPr>
          <w:trHeight w:val="300"/>
        </w:trPr>
        <w:tc>
          <w:tcPr>
            <w:tcW w:w="974" w:type="dxa"/>
            <w:tcBorders>
              <w:top w:val="nil"/>
              <w:left w:val="nil"/>
              <w:bottom w:val="nil"/>
              <w:right w:val="nil"/>
            </w:tcBorders>
            <w:shd w:val="clear" w:color="auto" w:fill="auto"/>
            <w:noWrap/>
            <w:vAlign w:val="bottom"/>
            <w:hideMark/>
          </w:tcPr>
          <w:p w14:paraId="1C3B3515" w14:textId="77777777" w:rsidR="006C4136" w:rsidRPr="006C4136" w:rsidRDefault="006C4136" w:rsidP="006C4136">
            <w:pPr>
              <w:jc w:val="left"/>
              <w:rPr>
                <w:rFonts w:eastAsia="Times New Roman"/>
                <w:sz w:val="20"/>
                <w:szCs w:val="20"/>
              </w:rPr>
            </w:pPr>
          </w:p>
        </w:tc>
        <w:tc>
          <w:tcPr>
            <w:tcW w:w="1578" w:type="dxa"/>
            <w:tcBorders>
              <w:top w:val="nil"/>
              <w:left w:val="nil"/>
              <w:bottom w:val="nil"/>
              <w:right w:val="nil"/>
            </w:tcBorders>
            <w:shd w:val="clear" w:color="auto" w:fill="auto"/>
            <w:noWrap/>
            <w:vAlign w:val="bottom"/>
            <w:hideMark/>
          </w:tcPr>
          <w:p w14:paraId="26702FB0" w14:textId="77777777" w:rsidR="006C4136" w:rsidRPr="006C4136" w:rsidRDefault="006C4136" w:rsidP="006C4136">
            <w:pPr>
              <w:jc w:val="left"/>
              <w:rPr>
                <w:rFonts w:eastAsia="Times New Roman"/>
                <w:sz w:val="20"/>
                <w:szCs w:val="20"/>
              </w:rPr>
            </w:pPr>
          </w:p>
        </w:tc>
        <w:tc>
          <w:tcPr>
            <w:tcW w:w="1813" w:type="dxa"/>
            <w:tcBorders>
              <w:top w:val="nil"/>
              <w:left w:val="nil"/>
              <w:bottom w:val="nil"/>
              <w:right w:val="nil"/>
            </w:tcBorders>
            <w:shd w:val="clear" w:color="auto" w:fill="auto"/>
            <w:noWrap/>
            <w:vAlign w:val="bottom"/>
            <w:hideMark/>
          </w:tcPr>
          <w:p w14:paraId="38E22A3C" w14:textId="77777777" w:rsidR="006C4136" w:rsidRPr="006C4136" w:rsidRDefault="006C4136" w:rsidP="006C4136">
            <w:pPr>
              <w:jc w:val="left"/>
              <w:rPr>
                <w:rFonts w:eastAsia="Times New Roman"/>
                <w:sz w:val="20"/>
                <w:szCs w:val="20"/>
              </w:rPr>
            </w:pPr>
          </w:p>
        </w:tc>
        <w:tc>
          <w:tcPr>
            <w:tcW w:w="1676" w:type="dxa"/>
            <w:tcBorders>
              <w:top w:val="nil"/>
              <w:left w:val="nil"/>
              <w:bottom w:val="nil"/>
              <w:right w:val="nil"/>
            </w:tcBorders>
            <w:shd w:val="clear" w:color="auto" w:fill="auto"/>
            <w:noWrap/>
            <w:vAlign w:val="bottom"/>
            <w:hideMark/>
          </w:tcPr>
          <w:p w14:paraId="577B1B95" w14:textId="77777777" w:rsidR="006C4136" w:rsidRPr="006C4136" w:rsidRDefault="006C4136" w:rsidP="006C4136">
            <w:pPr>
              <w:jc w:val="left"/>
              <w:rPr>
                <w:rFonts w:eastAsia="Times New Roman"/>
                <w:sz w:val="20"/>
                <w:szCs w:val="20"/>
              </w:rPr>
            </w:pPr>
          </w:p>
        </w:tc>
        <w:tc>
          <w:tcPr>
            <w:tcW w:w="1610" w:type="dxa"/>
            <w:tcBorders>
              <w:top w:val="nil"/>
              <w:left w:val="nil"/>
              <w:bottom w:val="nil"/>
              <w:right w:val="nil"/>
            </w:tcBorders>
            <w:shd w:val="clear" w:color="auto" w:fill="auto"/>
            <w:noWrap/>
            <w:vAlign w:val="bottom"/>
            <w:hideMark/>
          </w:tcPr>
          <w:p w14:paraId="28DE1087" w14:textId="77777777" w:rsidR="006C4136" w:rsidRPr="006C4136" w:rsidRDefault="006C4136" w:rsidP="006C4136">
            <w:pPr>
              <w:jc w:val="left"/>
              <w:rPr>
                <w:rFonts w:eastAsia="Times New Roman"/>
                <w:sz w:val="20"/>
                <w:szCs w:val="20"/>
              </w:rPr>
            </w:pPr>
          </w:p>
        </w:tc>
        <w:tc>
          <w:tcPr>
            <w:tcW w:w="1726" w:type="dxa"/>
            <w:tcBorders>
              <w:top w:val="nil"/>
              <w:left w:val="nil"/>
              <w:bottom w:val="nil"/>
              <w:right w:val="nil"/>
            </w:tcBorders>
            <w:shd w:val="clear" w:color="auto" w:fill="auto"/>
            <w:noWrap/>
            <w:vAlign w:val="bottom"/>
            <w:hideMark/>
          </w:tcPr>
          <w:p w14:paraId="6A2CC602" w14:textId="77777777" w:rsidR="006C4136" w:rsidRPr="006C4136" w:rsidRDefault="006C4136" w:rsidP="006C4136">
            <w:pPr>
              <w:jc w:val="left"/>
              <w:rPr>
                <w:rFonts w:eastAsia="Times New Roman"/>
                <w:sz w:val="20"/>
                <w:szCs w:val="20"/>
              </w:rPr>
            </w:pPr>
          </w:p>
        </w:tc>
        <w:tc>
          <w:tcPr>
            <w:tcW w:w="936" w:type="dxa"/>
            <w:tcBorders>
              <w:top w:val="nil"/>
              <w:left w:val="nil"/>
              <w:bottom w:val="nil"/>
              <w:right w:val="nil"/>
            </w:tcBorders>
            <w:shd w:val="clear" w:color="auto" w:fill="auto"/>
            <w:noWrap/>
            <w:vAlign w:val="bottom"/>
            <w:hideMark/>
          </w:tcPr>
          <w:p w14:paraId="52B5390E" w14:textId="77777777" w:rsidR="006C4136" w:rsidRPr="006C4136" w:rsidRDefault="006C4136" w:rsidP="006C4136">
            <w:pPr>
              <w:jc w:val="left"/>
              <w:rPr>
                <w:rFonts w:eastAsia="Times New Roman"/>
                <w:sz w:val="20"/>
                <w:szCs w:val="20"/>
              </w:rPr>
            </w:pPr>
          </w:p>
        </w:tc>
      </w:tr>
    </w:tbl>
    <w:p w14:paraId="6B533079" w14:textId="77777777" w:rsidR="00A356CC" w:rsidRDefault="00A356CC" w:rsidP="00A356CC">
      <w:pPr>
        <w:pStyle w:val="ParagrapheNiveau1"/>
        <w:rPr>
          <w:i/>
        </w:rPr>
      </w:pPr>
    </w:p>
    <w:p w14:paraId="71777D2D" w14:textId="77777777" w:rsidR="00A356CC" w:rsidRDefault="008625FA" w:rsidP="00A356CC">
      <w:pPr>
        <w:pStyle w:val="ParagrapheNiveau1"/>
        <w:rPr>
          <w:i/>
        </w:rPr>
      </w:pPr>
      <w:r w:rsidRPr="008625FA">
        <w:rPr>
          <w:i/>
          <w:u w:val="single"/>
        </w:rPr>
        <w:t xml:space="preserve">Un </w:t>
      </w:r>
      <w:r w:rsidR="00A356CC" w:rsidRPr="008625FA">
        <w:rPr>
          <w:i/>
          <w:u w:val="single"/>
        </w:rPr>
        <w:t xml:space="preserve">tableau </w:t>
      </w:r>
      <w:r w:rsidRPr="008625FA">
        <w:rPr>
          <w:i/>
          <w:u w:val="single"/>
        </w:rPr>
        <w:t>type</w:t>
      </w:r>
      <w:r>
        <w:rPr>
          <w:i/>
        </w:rPr>
        <w:t xml:space="preserve"> </w:t>
      </w:r>
      <w:r w:rsidR="00A356CC" w:rsidRPr="006703E9">
        <w:rPr>
          <w:i/>
        </w:rPr>
        <w:t>est disponible dans l’onglet « opération » du fichier estimation financière</w:t>
      </w:r>
    </w:p>
    <w:p w14:paraId="100A24DB" w14:textId="77777777" w:rsidR="009B7273" w:rsidRDefault="009B7273" w:rsidP="006703E9">
      <w:pPr>
        <w:pStyle w:val="ParagrapheNiveau1"/>
        <w:rPr>
          <w:i/>
        </w:rPr>
      </w:pPr>
    </w:p>
    <w:p w14:paraId="7034A29F" w14:textId="77777777" w:rsidR="00427978" w:rsidRDefault="00427978" w:rsidP="006703E9">
      <w:pPr>
        <w:pStyle w:val="ParagrapheNiveau1"/>
        <w:rPr>
          <w:i/>
        </w:rPr>
      </w:pPr>
      <w:r>
        <w:rPr>
          <w:i/>
        </w:rPr>
        <w:t>« Cliquer sur le bouton copier tableau, coller le tableau dans le programme, accéder aux propriétés du tableau et ajuster à la fenêtre »</w:t>
      </w:r>
    </w:p>
    <w:p w14:paraId="2E4FAF64" w14:textId="77777777" w:rsidR="006703E9" w:rsidRPr="006703E9" w:rsidRDefault="006703E9" w:rsidP="006703E9">
      <w:pPr>
        <w:pStyle w:val="ParagrapheNiveau1"/>
        <w:rPr>
          <w:i/>
        </w:rPr>
      </w:pPr>
    </w:p>
    <w:p w14:paraId="42084C18" w14:textId="77777777" w:rsidR="00105974" w:rsidRDefault="00105974" w:rsidP="00BB53A0"/>
    <w:p w14:paraId="535C1A78" w14:textId="77777777" w:rsidR="00105974" w:rsidRDefault="00105974" w:rsidP="00BB53A0"/>
    <w:p w14:paraId="0F706110" w14:textId="77777777" w:rsidR="00105974" w:rsidRDefault="00105974" w:rsidP="00BB53A0"/>
    <w:p w14:paraId="654852C4" w14:textId="77777777" w:rsidR="00105974" w:rsidRDefault="00105974" w:rsidP="00BB53A0"/>
    <w:p w14:paraId="229C0CA3" w14:textId="77777777" w:rsidR="00105974" w:rsidRDefault="00105974" w:rsidP="00BB53A0"/>
    <w:p w14:paraId="579D7E1D" w14:textId="77777777" w:rsidR="00105974" w:rsidRDefault="00105974" w:rsidP="00BB53A0"/>
    <w:p w14:paraId="4FFC0184" w14:textId="77777777" w:rsidR="00105974" w:rsidRDefault="00105974" w:rsidP="00BB53A0"/>
    <w:p w14:paraId="11D2FCC6" w14:textId="77777777" w:rsidR="00105974" w:rsidRDefault="00105974" w:rsidP="00BB53A0"/>
    <w:p w14:paraId="6637E6E8" w14:textId="77777777" w:rsidR="00105974" w:rsidRDefault="00105974" w:rsidP="00BB53A0"/>
    <w:p w14:paraId="09A24E37" w14:textId="77777777" w:rsidR="00105974" w:rsidRDefault="00105974" w:rsidP="00BB53A0"/>
    <w:p w14:paraId="329F5817" w14:textId="77777777" w:rsidR="00105974" w:rsidRDefault="00105974" w:rsidP="00BB53A0"/>
    <w:p w14:paraId="26034878" w14:textId="77777777" w:rsidR="00105974" w:rsidRDefault="00105974" w:rsidP="00BB53A0"/>
    <w:p w14:paraId="66FFDC76" w14:textId="77777777" w:rsidR="00105974" w:rsidRDefault="00105974" w:rsidP="00BB53A0"/>
    <w:p w14:paraId="00B995E7" w14:textId="77777777" w:rsidR="00105974" w:rsidRDefault="00105974" w:rsidP="00BB53A0"/>
    <w:p w14:paraId="6AB87C22" w14:textId="77777777" w:rsidR="00AD2D41" w:rsidRDefault="00AD2D41" w:rsidP="000F6B22">
      <w:pPr>
        <w:pStyle w:val="ParagrapheNiveau2"/>
        <w:rPr>
          <w:i/>
        </w:rPr>
      </w:pPr>
      <w:r>
        <w:rPr>
          <w:i/>
        </w:rPr>
        <w:br w:type="page"/>
      </w:r>
    </w:p>
    <w:p w14:paraId="427F0D8D" w14:textId="77777777" w:rsidR="00B44B05" w:rsidRDefault="00B44B05" w:rsidP="00AD2D41">
      <w:pPr>
        <w:pStyle w:val="Titre1bis"/>
        <w:rPr>
          <w:sz w:val="22"/>
          <w:szCs w:val="22"/>
        </w:rPr>
      </w:pPr>
      <w:bookmarkStart w:id="285" w:name="_Toc29202762"/>
      <w:r>
        <w:rPr>
          <w:sz w:val="22"/>
          <w:szCs w:val="22"/>
        </w:rPr>
        <w:lastRenderedPageBreak/>
        <w:t>DIFF</w:t>
      </w:r>
      <w:r w:rsidR="00FE6375">
        <w:rPr>
          <w:rFonts w:cs="Calibri"/>
        </w:rPr>
        <w:t>É</w:t>
      </w:r>
      <w:r w:rsidR="00DC5C2F">
        <w:rPr>
          <w:sz w:val="22"/>
          <w:szCs w:val="22"/>
        </w:rPr>
        <w:t xml:space="preserve">RENCE AVEC LE COÛT </w:t>
      </w:r>
      <w:r w:rsidR="00DC5C2F">
        <w:rPr>
          <w:rFonts w:cs="Calibri"/>
          <w:sz w:val="22"/>
          <w:szCs w:val="22"/>
        </w:rPr>
        <w:t>À</w:t>
      </w:r>
      <w:r>
        <w:rPr>
          <w:sz w:val="22"/>
          <w:szCs w:val="22"/>
        </w:rPr>
        <w:t xml:space="preserve"> l’EIF</w:t>
      </w:r>
      <w:bookmarkEnd w:id="285"/>
    </w:p>
    <w:p w14:paraId="1F37C06D" w14:textId="77777777" w:rsidR="00B44B05" w:rsidRPr="00B44B05" w:rsidRDefault="00B44B05" w:rsidP="00B44B05">
      <w:pPr>
        <w:pStyle w:val="ParagrapheNiveau1"/>
        <w:rPr>
          <w:i/>
        </w:rPr>
      </w:pPr>
      <w:r w:rsidRPr="00B44B05">
        <w:rPr>
          <w:i/>
        </w:rPr>
        <w:t>Sans objet ou expliquer, s’il y a lieu, la différence de coût avec l’EIF</w:t>
      </w:r>
    </w:p>
    <w:p w14:paraId="38DDE625" w14:textId="77777777" w:rsidR="00B44B05" w:rsidRDefault="00B44B05" w:rsidP="00B44B05">
      <w:pPr>
        <w:pStyle w:val="ParagrapheNiveau1"/>
      </w:pPr>
    </w:p>
    <w:p w14:paraId="33D2FD66" w14:textId="77777777" w:rsidR="00B44B05" w:rsidRDefault="00B44B05" w:rsidP="00B44B05">
      <w:pPr>
        <w:pStyle w:val="ParagrapheNiveau1"/>
      </w:pPr>
    </w:p>
    <w:p w14:paraId="404FF15F" w14:textId="77777777" w:rsidR="00B44B05" w:rsidRPr="00B44B05" w:rsidRDefault="00B44B05" w:rsidP="00B44B05">
      <w:r>
        <w:br w:type="page"/>
      </w:r>
    </w:p>
    <w:p w14:paraId="55EB8FA5" w14:textId="77777777" w:rsidR="004C4D69" w:rsidRPr="00AE311F" w:rsidRDefault="002041DC" w:rsidP="00AD2D41">
      <w:pPr>
        <w:pStyle w:val="Titre1bis"/>
        <w:rPr>
          <w:sz w:val="22"/>
          <w:szCs w:val="22"/>
        </w:rPr>
      </w:pPr>
      <w:bookmarkStart w:id="286" w:name="_Toc29202763"/>
      <w:r>
        <w:lastRenderedPageBreak/>
        <w:t>PLANIF</w:t>
      </w:r>
      <w:r w:rsidR="00DC5C2F">
        <w:t>ICATION BUDG</w:t>
      </w:r>
      <w:r w:rsidR="00DC5C2F">
        <w:rPr>
          <w:rFonts w:cs="Calibri"/>
        </w:rPr>
        <w:t>É</w:t>
      </w:r>
      <w:r w:rsidR="006C3C81">
        <w:t>TAIRE</w:t>
      </w:r>
      <w:bookmarkEnd w:id="286"/>
    </w:p>
    <w:p w14:paraId="48F28761" w14:textId="77777777" w:rsidR="004C4D69" w:rsidRDefault="004C4D69" w:rsidP="0025313C">
      <w:pPr>
        <w:rPr>
          <w:rFonts w:ascii="Calibri" w:hAnsi="Calibri"/>
          <w:i/>
        </w:rPr>
      </w:pPr>
    </w:p>
    <w:p w14:paraId="1B40774C" w14:textId="77777777" w:rsidR="004C4D69" w:rsidRDefault="004C4D69" w:rsidP="0025313C">
      <w:pPr>
        <w:rPr>
          <w:rFonts w:ascii="Calibri" w:hAnsi="Calibri"/>
          <w:i/>
        </w:rPr>
      </w:pPr>
    </w:p>
    <w:p w14:paraId="132D5709" w14:textId="77777777" w:rsidR="00AE311F" w:rsidRDefault="00AE311F" w:rsidP="0025313C">
      <w:pPr>
        <w:rPr>
          <w:rFonts w:ascii="Calibri" w:hAnsi="Calibri"/>
          <w:i/>
        </w:rPr>
      </w:pPr>
    </w:p>
    <w:p w14:paraId="4D709F21" w14:textId="77777777" w:rsidR="00BE0FAD" w:rsidRDefault="00BE0FAD" w:rsidP="0025313C">
      <w:pPr>
        <w:rPr>
          <w:rFonts w:ascii="Calibri" w:hAnsi="Calibri"/>
          <w:i/>
        </w:rPr>
      </w:pPr>
      <w:bookmarkStart w:id="287" w:name="_Toc506470640"/>
      <w:bookmarkStart w:id="288" w:name="_Toc507401101"/>
      <w:bookmarkStart w:id="289" w:name="_Toc508867051"/>
      <w:bookmarkStart w:id="290" w:name="_Toc509833310"/>
      <w:bookmarkStart w:id="291" w:name="_Toc509846009"/>
      <w:bookmarkStart w:id="292" w:name="_Toc509846269"/>
      <w:bookmarkStart w:id="293" w:name="_Toc509934355"/>
      <w:bookmarkStart w:id="294" w:name="_Toc510172984"/>
      <w:bookmarkStart w:id="295" w:name="_Toc510508926"/>
      <w:bookmarkStart w:id="296" w:name="_Toc511054696"/>
      <w:bookmarkStart w:id="297" w:name="_Toc506470643"/>
      <w:bookmarkStart w:id="298" w:name="_Toc507401104"/>
      <w:bookmarkStart w:id="299" w:name="_Toc508867053"/>
      <w:bookmarkStart w:id="300" w:name="_Toc509833312"/>
      <w:bookmarkStart w:id="301" w:name="_Toc509846011"/>
      <w:bookmarkStart w:id="302" w:name="_Toc509846271"/>
      <w:bookmarkStart w:id="303" w:name="_Toc509934356"/>
      <w:bookmarkStart w:id="304" w:name="_Toc510172985"/>
      <w:bookmarkStart w:id="305" w:name="_Toc510508927"/>
      <w:bookmarkStart w:id="306" w:name="_Toc511054697"/>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p w14:paraId="74958AEE" w14:textId="77777777" w:rsidR="0083404D" w:rsidRDefault="0083404D" w:rsidP="0025313C">
      <w:pPr>
        <w:rPr>
          <w:rFonts w:ascii="Calibri" w:hAnsi="Calibri"/>
          <w:i/>
        </w:rPr>
      </w:pPr>
    </w:p>
    <w:p w14:paraId="27FFB36A" w14:textId="77777777" w:rsidR="0083404D" w:rsidRDefault="0083404D" w:rsidP="0025313C">
      <w:pPr>
        <w:rPr>
          <w:rFonts w:ascii="Calibri" w:hAnsi="Calibri"/>
          <w:i/>
        </w:rPr>
      </w:pPr>
    </w:p>
    <w:p w14:paraId="1792B32A" w14:textId="77777777" w:rsidR="0083404D" w:rsidRDefault="0083404D" w:rsidP="0025313C">
      <w:pPr>
        <w:rPr>
          <w:rFonts w:ascii="Calibri" w:hAnsi="Calibri"/>
          <w:i/>
        </w:rPr>
      </w:pPr>
    </w:p>
    <w:p w14:paraId="71F01AEF" w14:textId="77777777" w:rsidR="0083404D" w:rsidRDefault="0083404D" w:rsidP="0025313C">
      <w:pPr>
        <w:rPr>
          <w:rFonts w:ascii="Calibri" w:hAnsi="Calibri"/>
          <w:i/>
        </w:rPr>
      </w:pPr>
    </w:p>
    <w:p w14:paraId="23464A5F" w14:textId="77777777" w:rsidR="0083404D" w:rsidRDefault="0083404D" w:rsidP="0025313C">
      <w:pPr>
        <w:rPr>
          <w:rFonts w:ascii="Calibri" w:hAnsi="Calibri"/>
          <w:i/>
        </w:rPr>
      </w:pPr>
    </w:p>
    <w:p w14:paraId="5A9FE89D" w14:textId="77777777" w:rsidR="0083404D" w:rsidRDefault="0083404D" w:rsidP="0025313C">
      <w:pPr>
        <w:rPr>
          <w:rFonts w:ascii="Calibri" w:hAnsi="Calibri"/>
          <w:i/>
        </w:rPr>
      </w:pPr>
    </w:p>
    <w:p w14:paraId="43ABC187" w14:textId="77777777" w:rsidR="0083404D" w:rsidRDefault="0083404D" w:rsidP="0025313C">
      <w:pPr>
        <w:rPr>
          <w:rFonts w:ascii="Calibri" w:hAnsi="Calibri"/>
          <w:i/>
        </w:rPr>
      </w:pPr>
    </w:p>
    <w:p w14:paraId="2F2C2080" w14:textId="77777777" w:rsidR="0083404D" w:rsidRDefault="0083404D" w:rsidP="0025313C">
      <w:pPr>
        <w:rPr>
          <w:rFonts w:ascii="Calibri" w:hAnsi="Calibri"/>
          <w:i/>
        </w:rPr>
      </w:pPr>
    </w:p>
    <w:p w14:paraId="4AE79AC7" w14:textId="77777777" w:rsidR="0083404D" w:rsidRDefault="0083404D" w:rsidP="0025313C">
      <w:pPr>
        <w:rPr>
          <w:rFonts w:ascii="Calibri" w:hAnsi="Calibri"/>
          <w:i/>
        </w:rPr>
      </w:pPr>
    </w:p>
    <w:p w14:paraId="32299AB0" w14:textId="77777777" w:rsidR="0083404D" w:rsidRPr="00165DC5" w:rsidRDefault="0083404D" w:rsidP="0025313C">
      <w:pPr>
        <w:rPr>
          <w:rFonts w:ascii="Calibri" w:hAnsi="Calibri"/>
          <w:i/>
        </w:rPr>
      </w:pPr>
    </w:p>
    <w:p w14:paraId="012015FA" w14:textId="77777777" w:rsidR="00560100" w:rsidRPr="006703E9" w:rsidRDefault="00165DC5" w:rsidP="00165DC5">
      <w:pPr>
        <w:jc w:val="center"/>
        <w:rPr>
          <w:rFonts w:ascii="Calibri" w:hAnsi="Calibri"/>
          <w:i/>
        </w:rPr>
      </w:pPr>
      <w:bookmarkStart w:id="307" w:name="_Toc413308962"/>
      <w:r w:rsidRPr="006703E9">
        <w:rPr>
          <w:rFonts w:ascii="Calibri" w:hAnsi="Calibri"/>
          <w:i/>
        </w:rPr>
        <w:t>Insérer un tableau d’écoulement des engagements</w:t>
      </w:r>
    </w:p>
    <w:p w14:paraId="46F7C899" w14:textId="77777777" w:rsidR="00165DC5" w:rsidRPr="006703E9" w:rsidRDefault="006703E9" w:rsidP="00165DC5">
      <w:pPr>
        <w:jc w:val="center"/>
        <w:rPr>
          <w:rFonts w:ascii="Calibri" w:hAnsi="Calibri"/>
          <w:i/>
        </w:rPr>
      </w:pPr>
      <w:r>
        <w:rPr>
          <w:rFonts w:ascii="Calibri" w:hAnsi="Calibri"/>
          <w:i/>
        </w:rPr>
        <w:t>Un tableau est disponible dans l’onglet « écoulement des engagements » dans le fichier es</w:t>
      </w:r>
      <w:r w:rsidR="00165DC5" w:rsidRPr="006703E9">
        <w:rPr>
          <w:rFonts w:ascii="Calibri" w:hAnsi="Calibri"/>
          <w:i/>
        </w:rPr>
        <w:t>timation financière</w:t>
      </w:r>
      <w:r>
        <w:rPr>
          <w:rFonts w:ascii="Calibri" w:hAnsi="Calibri"/>
          <w:i/>
        </w:rPr>
        <w:t> </w:t>
      </w:r>
    </w:p>
    <w:p w14:paraId="2AD778F1" w14:textId="77777777" w:rsidR="00560100" w:rsidRDefault="00560100" w:rsidP="00560100"/>
    <w:p w14:paraId="27476EF3" w14:textId="77777777" w:rsidR="00560100" w:rsidRDefault="00560100" w:rsidP="00560100"/>
    <w:p w14:paraId="7A7818FF" w14:textId="77777777" w:rsidR="00560100" w:rsidRDefault="00560100" w:rsidP="00560100"/>
    <w:p w14:paraId="6C63DBBB" w14:textId="77777777" w:rsidR="00560100" w:rsidRDefault="00560100" w:rsidP="00560100"/>
    <w:p w14:paraId="4DF180C1" w14:textId="77777777" w:rsidR="00560100" w:rsidRDefault="00560100" w:rsidP="00560100"/>
    <w:p w14:paraId="44E554A3" w14:textId="77777777" w:rsidR="00560100" w:rsidRDefault="00560100" w:rsidP="00560100"/>
    <w:p w14:paraId="2CECD9F7" w14:textId="77777777" w:rsidR="00560100" w:rsidRDefault="00560100" w:rsidP="00560100"/>
    <w:p w14:paraId="1572B006" w14:textId="77777777" w:rsidR="00560100" w:rsidRDefault="00560100" w:rsidP="00560100"/>
    <w:p w14:paraId="6BD7A11B" w14:textId="77777777" w:rsidR="00560100" w:rsidRPr="00560100" w:rsidRDefault="00560100" w:rsidP="00560100">
      <w:pPr>
        <w:sectPr w:rsidR="00560100" w:rsidRPr="00560100" w:rsidSect="00521835">
          <w:footerReference w:type="default" r:id="rId24"/>
          <w:pgSz w:w="11906" w:h="16838"/>
          <w:pgMar w:top="1588" w:right="1134" w:bottom="1134" w:left="1134" w:header="907" w:footer="113" w:gutter="0"/>
          <w:cols w:space="708"/>
          <w:docGrid w:linePitch="360"/>
        </w:sectPr>
      </w:pPr>
    </w:p>
    <w:p w14:paraId="4A4C7B39" w14:textId="77777777" w:rsidR="00F304B9" w:rsidRPr="00DD6C01" w:rsidRDefault="00F304B9" w:rsidP="005157ED">
      <w:pPr>
        <w:pStyle w:val="Titre1bis"/>
        <w:rPr>
          <w:color w:val="000000"/>
          <w:sz w:val="22"/>
          <w:szCs w:val="22"/>
        </w:rPr>
      </w:pPr>
      <w:bookmarkStart w:id="308" w:name="_Toc29202764"/>
      <w:r w:rsidRPr="00DD6C01">
        <w:lastRenderedPageBreak/>
        <w:t xml:space="preserve">Planification </w:t>
      </w:r>
      <w:bookmarkEnd w:id="307"/>
      <w:r w:rsidR="00BB7A7B">
        <w:t>CALENDAIRE</w:t>
      </w:r>
      <w:bookmarkEnd w:id="308"/>
    </w:p>
    <w:p w14:paraId="732021A1" w14:textId="77777777" w:rsidR="00865E27" w:rsidRPr="00467483" w:rsidRDefault="00865E27" w:rsidP="004D3D4E">
      <w:pPr>
        <w:pStyle w:val="texte10"/>
        <w:rPr>
          <w:rFonts w:ascii="Calibri" w:hAnsi="Calibri"/>
          <w:i/>
          <w:sz w:val="24"/>
          <w:szCs w:val="24"/>
        </w:rPr>
      </w:pPr>
    </w:p>
    <w:p w14:paraId="32B71B38" w14:textId="77777777" w:rsidR="00865E27" w:rsidRDefault="00865E27" w:rsidP="004D3D4E">
      <w:pPr>
        <w:pStyle w:val="texte10"/>
        <w:rPr>
          <w:rFonts w:ascii="Calibri" w:hAnsi="Calibri"/>
          <w:i/>
          <w:sz w:val="24"/>
          <w:szCs w:val="24"/>
        </w:rPr>
      </w:pPr>
    </w:p>
    <w:p w14:paraId="359C0564" w14:textId="77777777" w:rsidR="006B5E09" w:rsidRDefault="006B5E09" w:rsidP="004D3D4E">
      <w:pPr>
        <w:pStyle w:val="texte10"/>
        <w:rPr>
          <w:rFonts w:ascii="Calibri" w:hAnsi="Calibri"/>
          <w:i/>
          <w:sz w:val="24"/>
          <w:szCs w:val="24"/>
        </w:rPr>
      </w:pPr>
    </w:p>
    <w:p w14:paraId="3D87A332" w14:textId="77777777" w:rsidR="006B5E09" w:rsidRDefault="006B5E09" w:rsidP="004D3D4E">
      <w:pPr>
        <w:pStyle w:val="texte10"/>
        <w:rPr>
          <w:rFonts w:ascii="Calibri" w:hAnsi="Calibri"/>
          <w:i/>
          <w:sz w:val="24"/>
          <w:szCs w:val="24"/>
        </w:rPr>
      </w:pPr>
    </w:p>
    <w:p w14:paraId="178C9526" w14:textId="77777777" w:rsidR="00865E27" w:rsidRDefault="00865E27" w:rsidP="004D3D4E">
      <w:pPr>
        <w:pStyle w:val="texte10"/>
        <w:rPr>
          <w:rFonts w:ascii="Calibri" w:hAnsi="Calibri"/>
          <w:i/>
          <w:sz w:val="24"/>
          <w:szCs w:val="24"/>
        </w:rPr>
      </w:pPr>
    </w:p>
    <w:p w14:paraId="0742A06F" w14:textId="77777777" w:rsidR="00865E27" w:rsidRPr="006703E9" w:rsidRDefault="00865E27" w:rsidP="006703E9">
      <w:pPr>
        <w:pStyle w:val="ParagrapheNiveau3"/>
        <w:jc w:val="center"/>
        <w:rPr>
          <w:i/>
        </w:rPr>
      </w:pPr>
    </w:p>
    <w:p w14:paraId="22117CB2" w14:textId="77777777" w:rsidR="00AE311F" w:rsidRDefault="00165DC5" w:rsidP="006703E9">
      <w:pPr>
        <w:pStyle w:val="ParagrapheNiveau3"/>
        <w:jc w:val="center"/>
      </w:pPr>
      <w:r w:rsidRPr="006703E9">
        <w:rPr>
          <w:i/>
          <w:noProof/>
        </w:rPr>
        <w:t>Joindre le calendrier de l’opération</w:t>
      </w:r>
    </w:p>
    <w:p w14:paraId="13E97F40" w14:textId="77777777" w:rsidR="00AE311F" w:rsidRDefault="00AE311F" w:rsidP="004D3D4E">
      <w:pPr>
        <w:pStyle w:val="texte10"/>
        <w:rPr>
          <w:rFonts w:ascii="Calibri" w:hAnsi="Calibri"/>
          <w:i/>
          <w:sz w:val="24"/>
          <w:szCs w:val="24"/>
        </w:rPr>
      </w:pPr>
    </w:p>
    <w:p w14:paraId="7FC371C5" w14:textId="77777777" w:rsidR="00AE311F" w:rsidRDefault="00AE311F" w:rsidP="004D3D4E">
      <w:pPr>
        <w:pStyle w:val="texte10"/>
        <w:rPr>
          <w:rFonts w:ascii="Calibri" w:hAnsi="Calibri"/>
          <w:i/>
          <w:sz w:val="24"/>
          <w:szCs w:val="24"/>
        </w:rPr>
      </w:pPr>
    </w:p>
    <w:p w14:paraId="07F08343" w14:textId="77777777" w:rsidR="00AE311F" w:rsidRDefault="00AE311F" w:rsidP="004D3D4E">
      <w:pPr>
        <w:pStyle w:val="texte10"/>
        <w:rPr>
          <w:rFonts w:ascii="Calibri" w:hAnsi="Calibri"/>
          <w:i/>
          <w:sz w:val="24"/>
          <w:szCs w:val="24"/>
        </w:rPr>
      </w:pPr>
    </w:p>
    <w:p w14:paraId="30E85C03" w14:textId="77777777" w:rsidR="00AE311F" w:rsidRDefault="00AE311F" w:rsidP="004D3D4E">
      <w:pPr>
        <w:pStyle w:val="texte10"/>
        <w:rPr>
          <w:rFonts w:ascii="Calibri" w:hAnsi="Calibri"/>
          <w:i/>
          <w:sz w:val="24"/>
          <w:szCs w:val="24"/>
        </w:rPr>
      </w:pPr>
    </w:p>
    <w:p w14:paraId="5D1E9B2E" w14:textId="77777777" w:rsidR="00AE311F" w:rsidRDefault="00AE311F" w:rsidP="004D3D4E">
      <w:pPr>
        <w:pStyle w:val="texte10"/>
        <w:rPr>
          <w:rFonts w:ascii="Calibri" w:hAnsi="Calibri"/>
          <w:i/>
          <w:sz w:val="24"/>
          <w:szCs w:val="24"/>
        </w:rPr>
      </w:pPr>
    </w:p>
    <w:p w14:paraId="7A342779" w14:textId="77777777" w:rsidR="00797E0A" w:rsidRDefault="00797E0A" w:rsidP="00797E0A">
      <w:pPr>
        <w:pStyle w:val="Titre1"/>
        <w:numPr>
          <w:ilvl w:val="0"/>
          <w:numId w:val="0"/>
        </w:numPr>
        <w:ind w:left="454"/>
        <w:rPr>
          <w:rFonts w:ascii="Calibri" w:hAnsi="Calibri"/>
        </w:rPr>
        <w:sectPr w:rsidR="00797E0A" w:rsidSect="00521835">
          <w:footerReference w:type="default" r:id="rId25"/>
          <w:pgSz w:w="16838" w:h="11906" w:orient="landscape"/>
          <w:pgMar w:top="1361" w:right="851" w:bottom="284" w:left="851" w:header="907" w:footer="170" w:gutter="0"/>
          <w:cols w:space="708"/>
          <w:docGrid w:linePitch="360"/>
        </w:sectPr>
      </w:pPr>
    </w:p>
    <w:p w14:paraId="3DDB3F26" w14:textId="77777777" w:rsidR="009D4918" w:rsidRPr="009D4918" w:rsidRDefault="00DC5C2F" w:rsidP="005157ED">
      <w:pPr>
        <w:pStyle w:val="Titre1bis"/>
      </w:pPr>
      <w:bookmarkStart w:id="309" w:name="_Toc29202765"/>
      <w:r>
        <w:lastRenderedPageBreak/>
        <w:t>AVIS DE LA CONDUITE D’OP</w:t>
      </w:r>
      <w:r>
        <w:rPr>
          <w:rFonts w:cs="Calibri"/>
        </w:rPr>
        <w:t>É</w:t>
      </w:r>
      <w:r w:rsidR="00F952AD">
        <w:t>RATION ET ATTENDU DES INTERVENANTS</w:t>
      </w:r>
      <w:bookmarkEnd w:id="309"/>
    </w:p>
    <w:p w14:paraId="1F1267C1" w14:textId="77777777" w:rsidR="006A5B55" w:rsidRDefault="006A5B55" w:rsidP="005157ED">
      <w:pPr>
        <w:pStyle w:val="ParagrapheNiveau2"/>
        <w:rPr>
          <w:szCs w:val="24"/>
        </w:rPr>
      </w:pPr>
    </w:p>
    <w:p w14:paraId="20230D83" w14:textId="77777777" w:rsidR="00E04441" w:rsidRDefault="00E04441" w:rsidP="005157ED">
      <w:pPr>
        <w:pStyle w:val="ParagrapheNiveau2"/>
        <w:rPr>
          <w:szCs w:val="24"/>
        </w:rPr>
      </w:pPr>
    </w:p>
    <w:p w14:paraId="7BCA2F7B" w14:textId="77777777" w:rsidR="00E04441" w:rsidRDefault="00E04441" w:rsidP="005157ED">
      <w:pPr>
        <w:pStyle w:val="ParagrapheNiveau2"/>
        <w:rPr>
          <w:szCs w:val="24"/>
        </w:rPr>
      </w:pPr>
    </w:p>
    <w:p w14:paraId="168C7A2C" w14:textId="77777777" w:rsidR="00E04441" w:rsidRDefault="00E04441" w:rsidP="005157ED">
      <w:pPr>
        <w:pStyle w:val="ParagrapheNiveau2"/>
        <w:rPr>
          <w:szCs w:val="24"/>
        </w:rPr>
      </w:pPr>
      <w:r>
        <w:rPr>
          <w:szCs w:val="24"/>
        </w:rPr>
        <w:br w:type="page"/>
      </w:r>
    </w:p>
    <w:p w14:paraId="2637A076" w14:textId="77777777" w:rsidR="00DB26E3" w:rsidRDefault="00F304B9" w:rsidP="00E04441">
      <w:pPr>
        <w:pStyle w:val="Titre1bis"/>
      </w:pPr>
      <w:bookmarkStart w:id="310" w:name="_Toc386186206"/>
      <w:bookmarkStart w:id="311" w:name="_Toc413308973"/>
      <w:bookmarkStart w:id="312" w:name="_Toc29202766"/>
      <w:r w:rsidRPr="00273B53">
        <w:lastRenderedPageBreak/>
        <w:t>Annexes</w:t>
      </w:r>
      <w:bookmarkEnd w:id="310"/>
      <w:bookmarkEnd w:id="311"/>
      <w:bookmarkEnd w:id="312"/>
    </w:p>
    <w:p w14:paraId="3F13845E" w14:textId="77777777" w:rsidR="007A1928" w:rsidRDefault="007A1928" w:rsidP="007A1928">
      <w:pPr>
        <w:rPr>
          <w:rFonts w:asciiTheme="minorHAnsi" w:hAnsiTheme="minorHAnsi" w:cs="Arial"/>
        </w:rPr>
      </w:pPr>
      <w:r>
        <w:rPr>
          <w:rFonts w:asciiTheme="minorHAnsi" w:hAnsiTheme="minorHAnsi" w:cs="Arial"/>
        </w:rPr>
        <w:t xml:space="preserve">Liste des annexes : </w:t>
      </w:r>
    </w:p>
    <w:p w14:paraId="6AC9D826" w14:textId="77777777" w:rsidR="007A1928" w:rsidRDefault="007A1928" w:rsidP="007A1928">
      <w:pPr>
        <w:rPr>
          <w:rFonts w:asciiTheme="minorHAnsi" w:hAnsiTheme="minorHAnsi" w:cs="Arial"/>
        </w:rPr>
      </w:pPr>
    </w:p>
    <w:p w14:paraId="5C760704" w14:textId="77777777" w:rsidR="007A1928" w:rsidRDefault="007A1928" w:rsidP="007A1928">
      <w:pPr>
        <w:rPr>
          <w:rFonts w:asciiTheme="minorHAnsi" w:hAnsiTheme="minorHAnsi" w:cs="Arial"/>
        </w:rPr>
      </w:pPr>
      <w:r w:rsidRPr="007A1928">
        <w:rPr>
          <w:rFonts w:asciiTheme="minorHAnsi" w:hAnsiTheme="minorHAnsi" w:cs="Arial"/>
        </w:rPr>
        <w:t>Annexe 1</w:t>
      </w:r>
      <w:r w:rsidR="007374EE">
        <w:rPr>
          <w:rFonts w:asciiTheme="minorHAnsi" w:hAnsiTheme="minorHAnsi" w:cs="Arial"/>
        </w:rPr>
        <w:t> :</w:t>
      </w:r>
      <w:r w:rsidR="000313A3">
        <w:rPr>
          <w:rFonts w:asciiTheme="minorHAnsi" w:hAnsiTheme="minorHAnsi" w:cs="Arial"/>
        </w:rPr>
        <w:t xml:space="preserve"> </w:t>
      </w:r>
    </w:p>
    <w:p w14:paraId="36F7FCCB" w14:textId="77777777" w:rsidR="00FF5700" w:rsidRDefault="00FF5700" w:rsidP="007A1928">
      <w:pPr>
        <w:rPr>
          <w:rFonts w:asciiTheme="minorHAnsi" w:hAnsiTheme="minorHAnsi" w:cs="Arial"/>
        </w:rPr>
      </w:pPr>
    </w:p>
    <w:p w14:paraId="62A9D781" w14:textId="77777777" w:rsidR="00FF5700" w:rsidRDefault="00FF5700" w:rsidP="007A1928">
      <w:pPr>
        <w:rPr>
          <w:rFonts w:asciiTheme="minorHAnsi" w:hAnsiTheme="minorHAnsi" w:cs="Arial"/>
        </w:rPr>
      </w:pPr>
      <w:r w:rsidRPr="007A1928">
        <w:rPr>
          <w:rFonts w:asciiTheme="minorHAnsi" w:hAnsiTheme="minorHAnsi" w:cs="Arial"/>
        </w:rPr>
        <w:t xml:space="preserve">Annexe </w:t>
      </w:r>
      <w:r>
        <w:rPr>
          <w:rFonts w:asciiTheme="minorHAnsi" w:hAnsiTheme="minorHAnsi" w:cs="Arial"/>
        </w:rPr>
        <w:t>2</w:t>
      </w:r>
      <w:r w:rsidR="009F3FFC">
        <w:rPr>
          <w:rFonts w:asciiTheme="minorHAnsi" w:hAnsiTheme="minorHAnsi" w:cs="Arial"/>
        </w:rPr>
        <w:t xml:space="preserve"> : </w:t>
      </w:r>
    </w:p>
    <w:p w14:paraId="28BD4EF3" w14:textId="77777777" w:rsidR="007374EE" w:rsidRDefault="007374EE" w:rsidP="007A1928">
      <w:pPr>
        <w:rPr>
          <w:rFonts w:asciiTheme="minorHAnsi" w:hAnsiTheme="minorHAnsi" w:cs="Arial"/>
        </w:rPr>
      </w:pPr>
    </w:p>
    <w:p w14:paraId="018A8704" w14:textId="77777777" w:rsidR="007A1928" w:rsidRDefault="007A1928" w:rsidP="007A1928">
      <w:pPr>
        <w:rPr>
          <w:rFonts w:asciiTheme="minorHAnsi" w:hAnsiTheme="minorHAnsi" w:cs="Arial"/>
        </w:rPr>
      </w:pPr>
      <w:r>
        <w:rPr>
          <w:rFonts w:asciiTheme="minorHAnsi" w:hAnsiTheme="minorHAnsi" w:cs="Arial"/>
        </w:rPr>
        <w:t xml:space="preserve">Annexe </w:t>
      </w:r>
      <w:r w:rsidR="00FF5700">
        <w:rPr>
          <w:rFonts w:asciiTheme="minorHAnsi" w:hAnsiTheme="minorHAnsi" w:cs="Arial"/>
        </w:rPr>
        <w:t>3</w:t>
      </w:r>
      <w:r>
        <w:rPr>
          <w:rFonts w:asciiTheme="minorHAnsi" w:hAnsiTheme="minorHAnsi" w:cs="Arial"/>
        </w:rPr>
        <w:t xml:space="preserve"> : </w:t>
      </w:r>
    </w:p>
    <w:p w14:paraId="3A6A438D" w14:textId="77777777" w:rsidR="007A1928" w:rsidRDefault="007A1928" w:rsidP="007A1928">
      <w:pPr>
        <w:rPr>
          <w:rFonts w:asciiTheme="minorHAnsi" w:hAnsiTheme="minorHAnsi" w:cs="Arial"/>
        </w:rPr>
      </w:pPr>
    </w:p>
    <w:p w14:paraId="19AE3A50" w14:textId="77777777" w:rsidR="000313A3" w:rsidRDefault="000313A3" w:rsidP="007A1928">
      <w:pPr>
        <w:rPr>
          <w:rFonts w:asciiTheme="minorHAnsi" w:hAnsiTheme="minorHAnsi" w:cs="Arial"/>
        </w:rPr>
      </w:pPr>
    </w:p>
    <w:sectPr w:rsidR="000313A3" w:rsidSect="00AD2D41">
      <w:footerReference w:type="default" r:id="rId26"/>
      <w:pgSz w:w="11906" w:h="16838"/>
      <w:pgMar w:top="1588" w:right="1134" w:bottom="1134" w:left="1134" w:header="907"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07E5F6" w14:textId="77777777" w:rsidR="0045749A" w:rsidRPr="00B01DC2" w:rsidRDefault="0045749A">
      <w:pPr>
        <w:rPr>
          <w:sz w:val="21"/>
          <w:szCs w:val="21"/>
        </w:rPr>
      </w:pPr>
      <w:r w:rsidRPr="00B01DC2">
        <w:rPr>
          <w:sz w:val="21"/>
          <w:szCs w:val="21"/>
        </w:rPr>
        <w:separator/>
      </w:r>
    </w:p>
    <w:p w14:paraId="020DDB06" w14:textId="77777777" w:rsidR="0045749A" w:rsidRDefault="0045749A"/>
  </w:endnote>
  <w:endnote w:type="continuationSeparator" w:id="0">
    <w:p w14:paraId="2F5132BC" w14:textId="77777777" w:rsidR="0045749A" w:rsidRPr="00B01DC2" w:rsidRDefault="0045749A">
      <w:pPr>
        <w:rPr>
          <w:sz w:val="21"/>
          <w:szCs w:val="21"/>
        </w:rPr>
      </w:pPr>
      <w:r w:rsidRPr="00B01DC2">
        <w:rPr>
          <w:sz w:val="21"/>
          <w:szCs w:val="21"/>
        </w:rPr>
        <w:continuationSeparator/>
      </w:r>
    </w:p>
    <w:p w14:paraId="59141FF3" w14:textId="77777777" w:rsidR="0045749A" w:rsidRDefault="0045749A"/>
  </w:endnote>
  <w:endnote w:type="continuationNotice" w:id="1">
    <w:p w14:paraId="3BEBD6F9" w14:textId="77777777" w:rsidR="0045749A" w:rsidRDefault="0045749A"/>
    <w:p w14:paraId="61A2D88F" w14:textId="77777777" w:rsidR="0045749A" w:rsidRDefault="004574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Gras">
    <w:panose1 w:val="02020803070505020304"/>
    <w:charset w:val="00"/>
    <w:family w:val="roman"/>
    <w:notTrueType/>
    <w:pitch w:val="default"/>
    <w:sig w:usb0="00000003" w:usb1="00000000" w:usb2="00000000" w:usb3="00000000" w:csb0="00000001"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Serif">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PalatinoLinotype,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7797"/>
      <w:gridCol w:w="1841"/>
    </w:tblGrid>
    <w:tr w:rsidR="00BC2C69" w14:paraId="77F29AC0" w14:textId="77777777" w:rsidTr="00627CAA">
      <w:trPr>
        <w:trHeight w:hRule="exact" w:val="115"/>
        <w:jc w:val="center"/>
      </w:trPr>
      <w:tc>
        <w:tcPr>
          <w:tcW w:w="7797" w:type="dxa"/>
          <w:shd w:val="clear" w:color="auto" w:fill="5B9BD5" w:themeFill="accent1"/>
          <w:tcMar>
            <w:top w:w="0" w:type="dxa"/>
            <w:bottom w:w="0" w:type="dxa"/>
          </w:tcMar>
        </w:tcPr>
        <w:p w14:paraId="0DCB437B" w14:textId="77777777" w:rsidR="00BC2C69" w:rsidRDefault="00BC2C69">
          <w:pPr>
            <w:pStyle w:val="En-tte"/>
            <w:rPr>
              <w:caps/>
              <w:sz w:val="18"/>
            </w:rPr>
          </w:pPr>
        </w:p>
      </w:tc>
      <w:tc>
        <w:tcPr>
          <w:tcW w:w="1841" w:type="dxa"/>
          <w:shd w:val="clear" w:color="auto" w:fill="5B9BD5" w:themeFill="accent1"/>
          <w:tcMar>
            <w:top w:w="0" w:type="dxa"/>
            <w:bottom w:w="0" w:type="dxa"/>
          </w:tcMar>
        </w:tcPr>
        <w:p w14:paraId="49E882E6" w14:textId="77777777" w:rsidR="00BC2C69" w:rsidRDefault="00BC2C69">
          <w:pPr>
            <w:pStyle w:val="En-tte"/>
            <w:jc w:val="right"/>
            <w:rPr>
              <w:caps/>
              <w:sz w:val="18"/>
            </w:rPr>
          </w:pPr>
        </w:p>
      </w:tc>
    </w:tr>
    <w:tr w:rsidR="00BC2C69" w14:paraId="6F2EF602" w14:textId="77777777" w:rsidTr="00627CAA">
      <w:trPr>
        <w:trHeight w:val="163"/>
        <w:jc w:val="center"/>
      </w:trPr>
      <w:tc>
        <w:tcPr>
          <w:tcW w:w="7797" w:type="dxa"/>
          <w:shd w:val="clear" w:color="auto" w:fill="auto"/>
          <w:vAlign w:val="center"/>
        </w:tcPr>
        <w:p w14:paraId="3127B8DA" w14:textId="280F910F" w:rsidR="00BC2C69" w:rsidRPr="00627CAA" w:rsidRDefault="00BC2C69" w:rsidP="00960B1A">
          <w:pPr>
            <w:jc w:val="left"/>
            <w:rPr>
              <w:rFonts w:asciiTheme="minorHAnsi" w:hAnsiTheme="minorHAnsi"/>
              <w:color w:val="808080" w:themeColor="background1" w:themeShade="80"/>
              <w:sz w:val="18"/>
            </w:rPr>
          </w:pPr>
          <w:r w:rsidRPr="00627CAA">
            <w:rPr>
              <w:rFonts w:asciiTheme="minorHAnsi" w:hAnsiTheme="minorHAnsi"/>
              <w:sz w:val="22"/>
            </w:rPr>
            <w:t xml:space="preserve">Programme – ESID de </w:t>
          </w:r>
          <w:r w:rsidR="00960B1A">
            <w:rPr>
              <w:rFonts w:asciiTheme="minorHAnsi" w:hAnsiTheme="minorHAnsi"/>
              <w:sz w:val="22"/>
            </w:rPr>
            <w:t>Lyon</w:t>
          </w:r>
          <w:r w:rsidRPr="00627CAA">
            <w:rPr>
              <w:rFonts w:asciiTheme="minorHAnsi" w:hAnsiTheme="minorHAnsi"/>
              <w:sz w:val="22"/>
            </w:rPr>
            <w:t xml:space="preserve"> – Division </w:t>
          </w:r>
          <w:r w:rsidR="00960B1A">
            <w:rPr>
              <w:rFonts w:asciiTheme="minorHAnsi" w:hAnsiTheme="minorHAnsi"/>
              <w:sz w:val="22"/>
            </w:rPr>
            <w:t>Investissements – PCO Marseille</w:t>
          </w:r>
        </w:p>
      </w:tc>
      <w:tc>
        <w:tcPr>
          <w:tcW w:w="1841" w:type="dxa"/>
          <w:shd w:val="clear" w:color="auto" w:fill="auto"/>
          <w:vAlign w:val="center"/>
        </w:tcPr>
        <w:p w14:paraId="5BEB5BD6" w14:textId="6A57F239" w:rsidR="00BC2C69" w:rsidRPr="00627CAA" w:rsidRDefault="00BC2C69">
          <w:pPr>
            <w:pStyle w:val="Pieddepage"/>
            <w:jc w:val="right"/>
            <w:rPr>
              <w:rFonts w:ascii="Calibri" w:hAnsi="Calibri"/>
              <w:caps/>
              <w:color w:val="808080" w:themeColor="background1" w:themeShade="80"/>
              <w:sz w:val="18"/>
              <w:szCs w:val="18"/>
            </w:rPr>
          </w:pPr>
          <w:r w:rsidRPr="00627CAA">
            <w:rPr>
              <w:rFonts w:ascii="Calibri" w:hAnsi="Calibri"/>
              <w:caps/>
              <w:sz w:val="22"/>
              <w:szCs w:val="18"/>
            </w:rPr>
            <w:t xml:space="preserve">Page </w:t>
          </w:r>
          <w:r w:rsidRPr="00627CAA">
            <w:rPr>
              <w:rFonts w:ascii="Calibri" w:hAnsi="Calibri"/>
              <w:b/>
              <w:bCs/>
              <w:caps/>
              <w:sz w:val="22"/>
              <w:szCs w:val="18"/>
            </w:rPr>
            <w:fldChar w:fldCharType="begin"/>
          </w:r>
          <w:r w:rsidRPr="00627CAA">
            <w:rPr>
              <w:rFonts w:ascii="Calibri" w:hAnsi="Calibri"/>
              <w:b/>
              <w:bCs/>
              <w:caps/>
              <w:sz w:val="22"/>
              <w:szCs w:val="18"/>
            </w:rPr>
            <w:instrText>PAGE  \* Arabic  \* MERGEFORMAT</w:instrText>
          </w:r>
          <w:r w:rsidRPr="00627CAA">
            <w:rPr>
              <w:rFonts w:ascii="Calibri" w:hAnsi="Calibri"/>
              <w:b/>
              <w:bCs/>
              <w:caps/>
              <w:sz w:val="22"/>
              <w:szCs w:val="18"/>
            </w:rPr>
            <w:fldChar w:fldCharType="separate"/>
          </w:r>
          <w:r w:rsidR="00DD23CF">
            <w:rPr>
              <w:rFonts w:ascii="Calibri" w:hAnsi="Calibri"/>
              <w:b/>
              <w:bCs/>
              <w:caps/>
              <w:noProof/>
              <w:sz w:val="22"/>
              <w:szCs w:val="18"/>
            </w:rPr>
            <w:t>21</w:t>
          </w:r>
          <w:r w:rsidRPr="00627CAA">
            <w:rPr>
              <w:rFonts w:ascii="Calibri" w:hAnsi="Calibri"/>
              <w:b/>
              <w:bCs/>
              <w:caps/>
              <w:sz w:val="22"/>
              <w:szCs w:val="18"/>
            </w:rPr>
            <w:fldChar w:fldCharType="end"/>
          </w:r>
          <w:r w:rsidRPr="00627CAA">
            <w:rPr>
              <w:rFonts w:ascii="Calibri" w:hAnsi="Calibri"/>
              <w:caps/>
              <w:sz w:val="22"/>
              <w:szCs w:val="18"/>
            </w:rPr>
            <w:t xml:space="preserve"> sur </w:t>
          </w:r>
          <w:r w:rsidRPr="00627CAA">
            <w:rPr>
              <w:rFonts w:ascii="Calibri" w:hAnsi="Calibri"/>
              <w:b/>
              <w:bCs/>
              <w:caps/>
              <w:sz w:val="22"/>
              <w:szCs w:val="18"/>
            </w:rPr>
            <w:fldChar w:fldCharType="begin"/>
          </w:r>
          <w:r w:rsidRPr="00627CAA">
            <w:rPr>
              <w:rFonts w:ascii="Calibri" w:hAnsi="Calibri"/>
              <w:b/>
              <w:bCs/>
              <w:caps/>
              <w:sz w:val="22"/>
              <w:szCs w:val="18"/>
            </w:rPr>
            <w:instrText>NUMPAGES  \* Arabic  \* MERGEFORMAT</w:instrText>
          </w:r>
          <w:r w:rsidRPr="00627CAA">
            <w:rPr>
              <w:rFonts w:ascii="Calibri" w:hAnsi="Calibri"/>
              <w:b/>
              <w:bCs/>
              <w:caps/>
              <w:sz w:val="22"/>
              <w:szCs w:val="18"/>
            </w:rPr>
            <w:fldChar w:fldCharType="separate"/>
          </w:r>
          <w:r w:rsidR="00DD23CF">
            <w:rPr>
              <w:rFonts w:ascii="Calibri" w:hAnsi="Calibri"/>
              <w:b/>
              <w:bCs/>
              <w:caps/>
              <w:noProof/>
              <w:sz w:val="22"/>
              <w:szCs w:val="18"/>
            </w:rPr>
            <w:t>48</w:t>
          </w:r>
          <w:r w:rsidRPr="00627CAA">
            <w:rPr>
              <w:rFonts w:ascii="Calibri" w:hAnsi="Calibri"/>
              <w:b/>
              <w:bCs/>
              <w:caps/>
              <w:sz w:val="22"/>
              <w:szCs w:val="18"/>
            </w:rPr>
            <w:fldChar w:fldCharType="end"/>
          </w:r>
        </w:p>
      </w:tc>
    </w:tr>
  </w:tbl>
  <w:p w14:paraId="77A09FB0" w14:textId="77777777" w:rsidR="00BC2C69" w:rsidRDefault="00BC2C6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12245"/>
      <w:gridCol w:w="2891"/>
    </w:tblGrid>
    <w:tr w:rsidR="00BC2C69" w14:paraId="0BE99C99" w14:textId="77777777" w:rsidTr="00627CAA">
      <w:trPr>
        <w:trHeight w:hRule="exact" w:val="115"/>
        <w:jc w:val="center"/>
      </w:trPr>
      <w:tc>
        <w:tcPr>
          <w:tcW w:w="7797" w:type="dxa"/>
          <w:shd w:val="clear" w:color="auto" w:fill="5B9BD5" w:themeFill="accent1"/>
          <w:tcMar>
            <w:top w:w="0" w:type="dxa"/>
            <w:bottom w:w="0" w:type="dxa"/>
          </w:tcMar>
        </w:tcPr>
        <w:p w14:paraId="235A25C0" w14:textId="77777777" w:rsidR="00BC2C69" w:rsidRDefault="00BC2C69">
          <w:pPr>
            <w:pStyle w:val="En-tte"/>
            <w:rPr>
              <w:caps/>
              <w:sz w:val="18"/>
            </w:rPr>
          </w:pPr>
        </w:p>
      </w:tc>
      <w:tc>
        <w:tcPr>
          <w:tcW w:w="1841" w:type="dxa"/>
          <w:shd w:val="clear" w:color="auto" w:fill="5B9BD5" w:themeFill="accent1"/>
          <w:tcMar>
            <w:top w:w="0" w:type="dxa"/>
            <w:bottom w:w="0" w:type="dxa"/>
          </w:tcMar>
        </w:tcPr>
        <w:p w14:paraId="5466EEF2" w14:textId="77777777" w:rsidR="00BC2C69" w:rsidRDefault="00BC2C69">
          <w:pPr>
            <w:pStyle w:val="En-tte"/>
            <w:jc w:val="right"/>
            <w:rPr>
              <w:caps/>
              <w:sz w:val="18"/>
            </w:rPr>
          </w:pPr>
        </w:p>
      </w:tc>
    </w:tr>
    <w:tr w:rsidR="00BC2C69" w14:paraId="666BDE4B" w14:textId="77777777" w:rsidTr="00627CAA">
      <w:trPr>
        <w:trHeight w:val="163"/>
        <w:jc w:val="center"/>
      </w:trPr>
      <w:tc>
        <w:tcPr>
          <w:tcW w:w="7797" w:type="dxa"/>
          <w:shd w:val="clear" w:color="auto" w:fill="auto"/>
          <w:vAlign w:val="center"/>
        </w:tcPr>
        <w:p w14:paraId="1C295587" w14:textId="047A8C6E" w:rsidR="00BC2C69" w:rsidRPr="00627CAA" w:rsidRDefault="00BC4477" w:rsidP="008840A7">
          <w:pPr>
            <w:jc w:val="left"/>
            <w:rPr>
              <w:rFonts w:asciiTheme="minorHAnsi" w:hAnsiTheme="minorHAnsi"/>
              <w:color w:val="808080" w:themeColor="background1" w:themeShade="80"/>
              <w:sz w:val="18"/>
            </w:rPr>
          </w:pPr>
          <w:r w:rsidRPr="00BC4477">
            <w:rPr>
              <w:rFonts w:asciiTheme="minorHAnsi" w:hAnsiTheme="minorHAnsi"/>
              <w:sz w:val="22"/>
            </w:rPr>
            <w:t>Programme – ESID de Lyon – Division Investissements – PCO Marseille</w:t>
          </w:r>
        </w:p>
      </w:tc>
      <w:tc>
        <w:tcPr>
          <w:tcW w:w="1841" w:type="dxa"/>
          <w:shd w:val="clear" w:color="auto" w:fill="auto"/>
          <w:vAlign w:val="center"/>
        </w:tcPr>
        <w:p w14:paraId="78C2DB81" w14:textId="32EE0AA7" w:rsidR="00BC2C69" w:rsidRPr="00627CAA" w:rsidRDefault="00BC2C69">
          <w:pPr>
            <w:pStyle w:val="Pieddepage"/>
            <w:jc w:val="right"/>
            <w:rPr>
              <w:rFonts w:ascii="Calibri" w:hAnsi="Calibri"/>
              <w:caps/>
              <w:color w:val="808080" w:themeColor="background1" w:themeShade="80"/>
              <w:sz w:val="18"/>
              <w:szCs w:val="18"/>
            </w:rPr>
          </w:pPr>
          <w:r w:rsidRPr="00627CAA">
            <w:rPr>
              <w:rFonts w:ascii="Calibri" w:hAnsi="Calibri"/>
              <w:caps/>
              <w:sz w:val="22"/>
              <w:szCs w:val="18"/>
            </w:rPr>
            <w:t xml:space="preserve">Page </w:t>
          </w:r>
          <w:r w:rsidRPr="00627CAA">
            <w:rPr>
              <w:rFonts w:ascii="Calibri" w:hAnsi="Calibri"/>
              <w:b/>
              <w:bCs/>
              <w:caps/>
              <w:sz w:val="22"/>
              <w:szCs w:val="18"/>
            </w:rPr>
            <w:fldChar w:fldCharType="begin"/>
          </w:r>
          <w:r w:rsidRPr="00627CAA">
            <w:rPr>
              <w:rFonts w:ascii="Calibri" w:hAnsi="Calibri"/>
              <w:b/>
              <w:bCs/>
              <w:caps/>
              <w:sz w:val="22"/>
              <w:szCs w:val="18"/>
            </w:rPr>
            <w:instrText>PAGE  \* Arabic  \* MERGEFORMAT</w:instrText>
          </w:r>
          <w:r w:rsidRPr="00627CAA">
            <w:rPr>
              <w:rFonts w:ascii="Calibri" w:hAnsi="Calibri"/>
              <w:b/>
              <w:bCs/>
              <w:caps/>
              <w:sz w:val="22"/>
              <w:szCs w:val="18"/>
            </w:rPr>
            <w:fldChar w:fldCharType="separate"/>
          </w:r>
          <w:r w:rsidR="00DD23CF">
            <w:rPr>
              <w:rFonts w:ascii="Calibri" w:hAnsi="Calibri"/>
              <w:b/>
              <w:bCs/>
              <w:caps/>
              <w:noProof/>
              <w:sz w:val="22"/>
              <w:szCs w:val="18"/>
            </w:rPr>
            <w:t>26</w:t>
          </w:r>
          <w:r w:rsidRPr="00627CAA">
            <w:rPr>
              <w:rFonts w:ascii="Calibri" w:hAnsi="Calibri"/>
              <w:b/>
              <w:bCs/>
              <w:caps/>
              <w:sz w:val="22"/>
              <w:szCs w:val="18"/>
            </w:rPr>
            <w:fldChar w:fldCharType="end"/>
          </w:r>
          <w:r w:rsidRPr="00627CAA">
            <w:rPr>
              <w:rFonts w:ascii="Calibri" w:hAnsi="Calibri"/>
              <w:caps/>
              <w:sz w:val="22"/>
              <w:szCs w:val="18"/>
            </w:rPr>
            <w:t xml:space="preserve"> sur </w:t>
          </w:r>
          <w:r w:rsidRPr="00627CAA">
            <w:rPr>
              <w:rFonts w:ascii="Calibri" w:hAnsi="Calibri"/>
              <w:b/>
              <w:bCs/>
              <w:caps/>
              <w:sz w:val="22"/>
              <w:szCs w:val="18"/>
            </w:rPr>
            <w:fldChar w:fldCharType="begin"/>
          </w:r>
          <w:r w:rsidRPr="00627CAA">
            <w:rPr>
              <w:rFonts w:ascii="Calibri" w:hAnsi="Calibri"/>
              <w:b/>
              <w:bCs/>
              <w:caps/>
              <w:sz w:val="22"/>
              <w:szCs w:val="18"/>
            </w:rPr>
            <w:instrText>NUMPAGES  \* Arabic  \* MERGEFORMAT</w:instrText>
          </w:r>
          <w:r w:rsidRPr="00627CAA">
            <w:rPr>
              <w:rFonts w:ascii="Calibri" w:hAnsi="Calibri"/>
              <w:b/>
              <w:bCs/>
              <w:caps/>
              <w:sz w:val="22"/>
              <w:szCs w:val="18"/>
            </w:rPr>
            <w:fldChar w:fldCharType="separate"/>
          </w:r>
          <w:r w:rsidR="00DD23CF">
            <w:rPr>
              <w:rFonts w:ascii="Calibri" w:hAnsi="Calibri"/>
              <w:b/>
              <w:bCs/>
              <w:caps/>
              <w:noProof/>
              <w:sz w:val="22"/>
              <w:szCs w:val="18"/>
            </w:rPr>
            <w:t>29</w:t>
          </w:r>
          <w:r w:rsidRPr="00627CAA">
            <w:rPr>
              <w:rFonts w:ascii="Calibri" w:hAnsi="Calibri"/>
              <w:b/>
              <w:bCs/>
              <w:caps/>
              <w:sz w:val="22"/>
              <w:szCs w:val="18"/>
            </w:rPr>
            <w:fldChar w:fldCharType="end"/>
          </w:r>
        </w:p>
      </w:tc>
    </w:tr>
  </w:tbl>
  <w:p w14:paraId="533BDBF4" w14:textId="77777777" w:rsidR="00BC2C69" w:rsidRDefault="00BC2C6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7797"/>
      <w:gridCol w:w="1841"/>
    </w:tblGrid>
    <w:tr w:rsidR="00BC2C69" w14:paraId="05C823B0" w14:textId="77777777" w:rsidTr="00B338D5">
      <w:trPr>
        <w:trHeight w:hRule="exact" w:val="115"/>
        <w:jc w:val="center"/>
      </w:trPr>
      <w:tc>
        <w:tcPr>
          <w:tcW w:w="7797" w:type="dxa"/>
          <w:shd w:val="clear" w:color="auto" w:fill="5B9BD5" w:themeFill="accent1"/>
          <w:tcMar>
            <w:top w:w="0" w:type="dxa"/>
            <w:bottom w:w="0" w:type="dxa"/>
          </w:tcMar>
        </w:tcPr>
        <w:p w14:paraId="4511AC1A" w14:textId="77777777" w:rsidR="00BC2C69" w:rsidRDefault="00BC2C69" w:rsidP="00B80846">
          <w:pPr>
            <w:pStyle w:val="En-tte"/>
            <w:rPr>
              <w:caps/>
              <w:sz w:val="18"/>
            </w:rPr>
          </w:pPr>
        </w:p>
      </w:tc>
      <w:tc>
        <w:tcPr>
          <w:tcW w:w="1841" w:type="dxa"/>
          <w:shd w:val="clear" w:color="auto" w:fill="5B9BD5" w:themeFill="accent1"/>
          <w:tcMar>
            <w:top w:w="0" w:type="dxa"/>
            <w:bottom w:w="0" w:type="dxa"/>
          </w:tcMar>
        </w:tcPr>
        <w:p w14:paraId="52043092" w14:textId="77777777" w:rsidR="00BC2C69" w:rsidRDefault="00BC2C69" w:rsidP="00B80846">
          <w:pPr>
            <w:pStyle w:val="En-tte"/>
            <w:jc w:val="right"/>
            <w:rPr>
              <w:caps/>
              <w:sz w:val="18"/>
            </w:rPr>
          </w:pPr>
        </w:p>
      </w:tc>
    </w:tr>
    <w:tr w:rsidR="00BC2C69" w14:paraId="7B6AC687" w14:textId="77777777" w:rsidTr="00B338D5">
      <w:trPr>
        <w:trHeight w:val="163"/>
        <w:jc w:val="center"/>
      </w:trPr>
      <w:tc>
        <w:tcPr>
          <w:tcW w:w="7797" w:type="dxa"/>
          <w:shd w:val="clear" w:color="auto" w:fill="auto"/>
          <w:vAlign w:val="center"/>
        </w:tcPr>
        <w:p w14:paraId="6A0DD7D3" w14:textId="61012564" w:rsidR="00BC2C69" w:rsidRPr="00627CAA" w:rsidRDefault="00BC4477" w:rsidP="00A26986">
          <w:pPr>
            <w:jc w:val="left"/>
            <w:rPr>
              <w:rFonts w:asciiTheme="minorHAnsi" w:hAnsiTheme="minorHAnsi"/>
              <w:color w:val="808080" w:themeColor="background1" w:themeShade="80"/>
              <w:sz w:val="18"/>
            </w:rPr>
          </w:pPr>
          <w:r w:rsidRPr="00BC4477">
            <w:rPr>
              <w:rFonts w:asciiTheme="minorHAnsi" w:hAnsiTheme="minorHAnsi"/>
              <w:sz w:val="22"/>
            </w:rPr>
            <w:t>Programme – ESID de Lyon – Division Investissements – PCO Marseille</w:t>
          </w:r>
        </w:p>
      </w:tc>
      <w:tc>
        <w:tcPr>
          <w:tcW w:w="1841" w:type="dxa"/>
          <w:shd w:val="clear" w:color="auto" w:fill="auto"/>
          <w:vAlign w:val="center"/>
        </w:tcPr>
        <w:p w14:paraId="301D9F08" w14:textId="0A89C9FE" w:rsidR="00BC2C69" w:rsidRPr="00627CAA" w:rsidRDefault="00BC2C69" w:rsidP="00B80846">
          <w:pPr>
            <w:pStyle w:val="Pieddepage"/>
            <w:jc w:val="right"/>
            <w:rPr>
              <w:rFonts w:ascii="Calibri" w:hAnsi="Calibri"/>
              <w:caps/>
              <w:color w:val="808080" w:themeColor="background1" w:themeShade="80"/>
              <w:sz w:val="18"/>
              <w:szCs w:val="18"/>
            </w:rPr>
          </w:pPr>
          <w:r w:rsidRPr="00627CAA">
            <w:rPr>
              <w:rFonts w:ascii="Calibri" w:hAnsi="Calibri"/>
              <w:caps/>
              <w:sz w:val="22"/>
              <w:szCs w:val="18"/>
            </w:rPr>
            <w:t xml:space="preserve">Page </w:t>
          </w:r>
          <w:r w:rsidRPr="00627CAA">
            <w:rPr>
              <w:rFonts w:ascii="Calibri" w:hAnsi="Calibri"/>
              <w:b/>
              <w:bCs/>
              <w:caps/>
              <w:sz w:val="22"/>
              <w:szCs w:val="18"/>
            </w:rPr>
            <w:fldChar w:fldCharType="begin"/>
          </w:r>
          <w:r w:rsidRPr="00627CAA">
            <w:rPr>
              <w:rFonts w:ascii="Calibri" w:hAnsi="Calibri"/>
              <w:b/>
              <w:bCs/>
              <w:caps/>
              <w:sz w:val="22"/>
              <w:szCs w:val="18"/>
            </w:rPr>
            <w:instrText>PAGE  \* Arabic  \* MERGEFORMAT</w:instrText>
          </w:r>
          <w:r w:rsidRPr="00627CAA">
            <w:rPr>
              <w:rFonts w:ascii="Calibri" w:hAnsi="Calibri"/>
              <w:b/>
              <w:bCs/>
              <w:caps/>
              <w:sz w:val="22"/>
              <w:szCs w:val="18"/>
            </w:rPr>
            <w:fldChar w:fldCharType="separate"/>
          </w:r>
          <w:r w:rsidR="00DD23CF">
            <w:rPr>
              <w:rFonts w:ascii="Calibri" w:hAnsi="Calibri"/>
              <w:b/>
              <w:bCs/>
              <w:caps/>
              <w:noProof/>
              <w:sz w:val="22"/>
              <w:szCs w:val="18"/>
            </w:rPr>
            <w:t>45</w:t>
          </w:r>
          <w:r w:rsidRPr="00627CAA">
            <w:rPr>
              <w:rFonts w:ascii="Calibri" w:hAnsi="Calibri"/>
              <w:b/>
              <w:bCs/>
              <w:caps/>
              <w:sz w:val="22"/>
              <w:szCs w:val="18"/>
            </w:rPr>
            <w:fldChar w:fldCharType="end"/>
          </w:r>
          <w:r w:rsidRPr="00627CAA">
            <w:rPr>
              <w:rFonts w:ascii="Calibri" w:hAnsi="Calibri"/>
              <w:caps/>
              <w:sz w:val="22"/>
              <w:szCs w:val="18"/>
            </w:rPr>
            <w:t xml:space="preserve"> sur </w:t>
          </w:r>
          <w:r w:rsidRPr="00627CAA">
            <w:rPr>
              <w:rFonts w:ascii="Calibri" w:hAnsi="Calibri"/>
              <w:b/>
              <w:bCs/>
              <w:caps/>
              <w:sz w:val="22"/>
              <w:szCs w:val="18"/>
            </w:rPr>
            <w:fldChar w:fldCharType="begin"/>
          </w:r>
          <w:r w:rsidRPr="00627CAA">
            <w:rPr>
              <w:rFonts w:ascii="Calibri" w:hAnsi="Calibri"/>
              <w:b/>
              <w:bCs/>
              <w:caps/>
              <w:sz w:val="22"/>
              <w:szCs w:val="18"/>
            </w:rPr>
            <w:instrText>NUMPAGES  \* Arabic  \* MERGEFORMAT</w:instrText>
          </w:r>
          <w:r w:rsidRPr="00627CAA">
            <w:rPr>
              <w:rFonts w:ascii="Calibri" w:hAnsi="Calibri"/>
              <w:b/>
              <w:bCs/>
              <w:caps/>
              <w:sz w:val="22"/>
              <w:szCs w:val="18"/>
            </w:rPr>
            <w:fldChar w:fldCharType="separate"/>
          </w:r>
          <w:r w:rsidR="00DD23CF">
            <w:rPr>
              <w:rFonts w:ascii="Calibri" w:hAnsi="Calibri"/>
              <w:b/>
              <w:bCs/>
              <w:caps/>
              <w:noProof/>
              <w:sz w:val="22"/>
              <w:szCs w:val="18"/>
            </w:rPr>
            <w:t>48</w:t>
          </w:r>
          <w:r w:rsidRPr="00627CAA">
            <w:rPr>
              <w:rFonts w:ascii="Calibri" w:hAnsi="Calibri"/>
              <w:b/>
              <w:bCs/>
              <w:caps/>
              <w:sz w:val="22"/>
              <w:szCs w:val="18"/>
            </w:rPr>
            <w:fldChar w:fldCharType="end"/>
          </w:r>
        </w:p>
      </w:tc>
    </w:tr>
  </w:tbl>
  <w:p w14:paraId="4A4F13F7" w14:textId="77777777" w:rsidR="00BC2C69" w:rsidRPr="00B80846" w:rsidRDefault="00BC2C69" w:rsidP="00AD2D41">
    <w:pPr>
      <w:pStyle w:val="Pieddepage"/>
      <w:tabs>
        <w:tab w:val="clear" w:pos="4536"/>
        <w:tab w:val="clear" w:pos="9072"/>
        <w:tab w:val="left" w:pos="4129"/>
        <w:tab w:val="center" w:pos="7568"/>
        <w:tab w:val="left" w:pos="7946"/>
      </w:tabs>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12245"/>
      <w:gridCol w:w="2891"/>
    </w:tblGrid>
    <w:tr w:rsidR="00BC2C69" w14:paraId="7CCAB789" w14:textId="77777777" w:rsidTr="00B338D5">
      <w:trPr>
        <w:trHeight w:hRule="exact" w:val="115"/>
        <w:jc w:val="center"/>
      </w:trPr>
      <w:tc>
        <w:tcPr>
          <w:tcW w:w="7797" w:type="dxa"/>
          <w:shd w:val="clear" w:color="auto" w:fill="5B9BD5" w:themeFill="accent1"/>
          <w:tcMar>
            <w:top w:w="0" w:type="dxa"/>
            <w:bottom w:w="0" w:type="dxa"/>
          </w:tcMar>
        </w:tcPr>
        <w:p w14:paraId="4A55D943" w14:textId="77777777" w:rsidR="00BC2C69" w:rsidRDefault="00BC2C69" w:rsidP="00B80846">
          <w:pPr>
            <w:pStyle w:val="En-tte"/>
            <w:rPr>
              <w:caps/>
              <w:sz w:val="18"/>
            </w:rPr>
          </w:pPr>
        </w:p>
      </w:tc>
      <w:tc>
        <w:tcPr>
          <w:tcW w:w="1841" w:type="dxa"/>
          <w:shd w:val="clear" w:color="auto" w:fill="5B9BD5" w:themeFill="accent1"/>
          <w:tcMar>
            <w:top w:w="0" w:type="dxa"/>
            <w:bottom w:w="0" w:type="dxa"/>
          </w:tcMar>
        </w:tcPr>
        <w:p w14:paraId="5A7CB222" w14:textId="77777777" w:rsidR="00BC2C69" w:rsidRDefault="00BC2C69" w:rsidP="00B80846">
          <w:pPr>
            <w:pStyle w:val="En-tte"/>
            <w:jc w:val="right"/>
            <w:rPr>
              <w:caps/>
              <w:sz w:val="18"/>
            </w:rPr>
          </w:pPr>
        </w:p>
      </w:tc>
    </w:tr>
    <w:tr w:rsidR="00BC2C69" w14:paraId="4C5CCA70" w14:textId="77777777" w:rsidTr="00B338D5">
      <w:trPr>
        <w:trHeight w:val="163"/>
        <w:jc w:val="center"/>
      </w:trPr>
      <w:tc>
        <w:tcPr>
          <w:tcW w:w="7797" w:type="dxa"/>
          <w:shd w:val="clear" w:color="auto" w:fill="auto"/>
          <w:vAlign w:val="center"/>
        </w:tcPr>
        <w:p w14:paraId="07F00646" w14:textId="5274E4EB" w:rsidR="00BC2C69" w:rsidRPr="00627CAA" w:rsidRDefault="00BC4477" w:rsidP="00A26986">
          <w:pPr>
            <w:jc w:val="left"/>
            <w:rPr>
              <w:rFonts w:asciiTheme="minorHAnsi" w:hAnsiTheme="minorHAnsi"/>
              <w:color w:val="808080" w:themeColor="background1" w:themeShade="80"/>
              <w:sz w:val="18"/>
            </w:rPr>
          </w:pPr>
          <w:r w:rsidRPr="00BC4477">
            <w:rPr>
              <w:rFonts w:asciiTheme="minorHAnsi" w:hAnsiTheme="minorHAnsi"/>
              <w:sz w:val="22"/>
            </w:rPr>
            <w:t>Programme – ESID de Lyon – Division Investissements – PCO Marseille</w:t>
          </w:r>
        </w:p>
      </w:tc>
      <w:tc>
        <w:tcPr>
          <w:tcW w:w="1841" w:type="dxa"/>
          <w:shd w:val="clear" w:color="auto" w:fill="auto"/>
          <w:vAlign w:val="center"/>
        </w:tcPr>
        <w:p w14:paraId="1E2D5684" w14:textId="204B2DFE" w:rsidR="00BC2C69" w:rsidRPr="00627CAA" w:rsidRDefault="00BC2C69" w:rsidP="00B80846">
          <w:pPr>
            <w:pStyle w:val="Pieddepage"/>
            <w:jc w:val="right"/>
            <w:rPr>
              <w:rFonts w:ascii="Calibri" w:hAnsi="Calibri"/>
              <w:caps/>
              <w:color w:val="808080" w:themeColor="background1" w:themeShade="80"/>
              <w:sz w:val="18"/>
              <w:szCs w:val="18"/>
            </w:rPr>
          </w:pPr>
          <w:r w:rsidRPr="00627CAA">
            <w:rPr>
              <w:rFonts w:ascii="Calibri" w:hAnsi="Calibri"/>
              <w:caps/>
              <w:sz w:val="22"/>
              <w:szCs w:val="18"/>
            </w:rPr>
            <w:t xml:space="preserve">Page </w:t>
          </w:r>
          <w:r w:rsidRPr="00627CAA">
            <w:rPr>
              <w:rFonts w:ascii="Calibri" w:hAnsi="Calibri"/>
              <w:b/>
              <w:bCs/>
              <w:caps/>
              <w:sz w:val="22"/>
              <w:szCs w:val="18"/>
            </w:rPr>
            <w:fldChar w:fldCharType="begin"/>
          </w:r>
          <w:r w:rsidRPr="00627CAA">
            <w:rPr>
              <w:rFonts w:ascii="Calibri" w:hAnsi="Calibri"/>
              <w:b/>
              <w:bCs/>
              <w:caps/>
              <w:sz w:val="22"/>
              <w:szCs w:val="18"/>
            </w:rPr>
            <w:instrText>PAGE  \* Arabic  \* MERGEFORMAT</w:instrText>
          </w:r>
          <w:r w:rsidRPr="00627CAA">
            <w:rPr>
              <w:rFonts w:ascii="Calibri" w:hAnsi="Calibri"/>
              <w:b/>
              <w:bCs/>
              <w:caps/>
              <w:sz w:val="22"/>
              <w:szCs w:val="18"/>
            </w:rPr>
            <w:fldChar w:fldCharType="separate"/>
          </w:r>
          <w:r w:rsidR="00DD23CF">
            <w:rPr>
              <w:rFonts w:ascii="Calibri" w:hAnsi="Calibri"/>
              <w:b/>
              <w:bCs/>
              <w:caps/>
              <w:noProof/>
              <w:sz w:val="22"/>
              <w:szCs w:val="18"/>
            </w:rPr>
            <w:t>46</w:t>
          </w:r>
          <w:r w:rsidRPr="00627CAA">
            <w:rPr>
              <w:rFonts w:ascii="Calibri" w:hAnsi="Calibri"/>
              <w:b/>
              <w:bCs/>
              <w:caps/>
              <w:sz w:val="22"/>
              <w:szCs w:val="18"/>
            </w:rPr>
            <w:fldChar w:fldCharType="end"/>
          </w:r>
          <w:r w:rsidRPr="00627CAA">
            <w:rPr>
              <w:rFonts w:ascii="Calibri" w:hAnsi="Calibri"/>
              <w:caps/>
              <w:sz w:val="22"/>
              <w:szCs w:val="18"/>
            </w:rPr>
            <w:t xml:space="preserve"> sur </w:t>
          </w:r>
          <w:r w:rsidRPr="00627CAA">
            <w:rPr>
              <w:rFonts w:ascii="Calibri" w:hAnsi="Calibri"/>
              <w:b/>
              <w:bCs/>
              <w:caps/>
              <w:sz w:val="22"/>
              <w:szCs w:val="18"/>
            </w:rPr>
            <w:fldChar w:fldCharType="begin"/>
          </w:r>
          <w:r w:rsidRPr="00627CAA">
            <w:rPr>
              <w:rFonts w:ascii="Calibri" w:hAnsi="Calibri"/>
              <w:b/>
              <w:bCs/>
              <w:caps/>
              <w:sz w:val="22"/>
              <w:szCs w:val="18"/>
            </w:rPr>
            <w:instrText>NUMPAGES  \* Arabic  \* MERGEFORMAT</w:instrText>
          </w:r>
          <w:r w:rsidRPr="00627CAA">
            <w:rPr>
              <w:rFonts w:ascii="Calibri" w:hAnsi="Calibri"/>
              <w:b/>
              <w:bCs/>
              <w:caps/>
              <w:sz w:val="22"/>
              <w:szCs w:val="18"/>
            </w:rPr>
            <w:fldChar w:fldCharType="separate"/>
          </w:r>
          <w:r w:rsidR="00DD23CF">
            <w:rPr>
              <w:rFonts w:ascii="Calibri" w:hAnsi="Calibri"/>
              <w:b/>
              <w:bCs/>
              <w:caps/>
              <w:noProof/>
              <w:sz w:val="22"/>
              <w:szCs w:val="18"/>
            </w:rPr>
            <w:t>48</w:t>
          </w:r>
          <w:r w:rsidRPr="00627CAA">
            <w:rPr>
              <w:rFonts w:ascii="Calibri" w:hAnsi="Calibri"/>
              <w:b/>
              <w:bCs/>
              <w:caps/>
              <w:sz w:val="22"/>
              <w:szCs w:val="18"/>
            </w:rPr>
            <w:fldChar w:fldCharType="end"/>
          </w:r>
        </w:p>
      </w:tc>
    </w:tr>
  </w:tbl>
  <w:p w14:paraId="1ECF0547" w14:textId="77777777" w:rsidR="00BC2C69" w:rsidRPr="00B80846" w:rsidRDefault="00BC2C69" w:rsidP="00AD2D41">
    <w:pPr>
      <w:pStyle w:val="Pieddepage"/>
      <w:tabs>
        <w:tab w:val="clear" w:pos="4536"/>
        <w:tab w:val="clear" w:pos="9072"/>
        <w:tab w:val="left" w:pos="4129"/>
        <w:tab w:val="center" w:pos="7568"/>
        <w:tab w:val="left" w:pos="7946"/>
      </w:tabs>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7797"/>
      <w:gridCol w:w="1841"/>
    </w:tblGrid>
    <w:tr w:rsidR="00BC2C69" w14:paraId="50D1BB9A" w14:textId="77777777" w:rsidTr="00B338D5">
      <w:trPr>
        <w:trHeight w:hRule="exact" w:val="115"/>
        <w:jc w:val="center"/>
      </w:trPr>
      <w:tc>
        <w:tcPr>
          <w:tcW w:w="7797" w:type="dxa"/>
          <w:shd w:val="clear" w:color="auto" w:fill="5B9BD5" w:themeFill="accent1"/>
          <w:tcMar>
            <w:top w:w="0" w:type="dxa"/>
            <w:bottom w:w="0" w:type="dxa"/>
          </w:tcMar>
        </w:tcPr>
        <w:p w14:paraId="2F2FE8C7" w14:textId="77777777" w:rsidR="00BC2C69" w:rsidRDefault="00BC2C69" w:rsidP="00B80846">
          <w:pPr>
            <w:pStyle w:val="En-tte"/>
            <w:rPr>
              <w:caps/>
              <w:sz w:val="18"/>
            </w:rPr>
          </w:pPr>
        </w:p>
      </w:tc>
      <w:tc>
        <w:tcPr>
          <w:tcW w:w="1841" w:type="dxa"/>
          <w:shd w:val="clear" w:color="auto" w:fill="5B9BD5" w:themeFill="accent1"/>
          <w:tcMar>
            <w:top w:w="0" w:type="dxa"/>
            <w:bottom w:w="0" w:type="dxa"/>
          </w:tcMar>
        </w:tcPr>
        <w:p w14:paraId="5C01EC43" w14:textId="77777777" w:rsidR="00BC2C69" w:rsidRDefault="00BC2C69" w:rsidP="00B80846">
          <w:pPr>
            <w:pStyle w:val="En-tte"/>
            <w:jc w:val="right"/>
            <w:rPr>
              <w:caps/>
              <w:sz w:val="18"/>
            </w:rPr>
          </w:pPr>
        </w:p>
      </w:tc>
    </w:tr>
    <w:tr w:rsidR="00BC2C69" w14:paraId="146DF6B7" w14:textId="77777777" w:rsidTr="00B338D5">
      <w:trPr>
        <w:trHeight w:val="163"/>
        <w:jc w:val="center"/>
      </w:trPr>
      <w:tc>
        <w:tcPr>
          <w:tcW w:w="7797" w:type="dxa"/>
          <w:shd w:val="clear" w:color="auto" w:fill="auto"/>
          <w:vAlign w:val="center"/>
        </w:tcPr>
        <w:p w14:paraId="1916E70D" w14:textId="34333081" w:rsidR="00BC2C69" w:rsidRPr="00627CAA" w:rsidRDefault="00BC4477" w:rsidP="00A26986">
          <w:pPr>
            <w:jc w:val="left"/>
            <w:rPr>
              <w:rFonts w:asciiTheme="minorHAnsi" w:hAnsiTheme="minorHAnsi"/>
              <w:color w:val="808080" w:themeColor="background1" w:themeShade="80"/>
              <w:sz w:val="18"/>
            </w:rPr>
          </w:pPr>
          <w:r w:rsidRPr="00BC4477">
            <w:rPr>
              <w:rFonts w:asciiTheme="minorHAnsi" w:hAnsiTheme="minorHAnsi"/>
              <w:sz w:val="22"/>
            </w:rPr>
            <w:t>Programme – ESID de Lyon – Division Investissements – PCO Marseille</w:t>
          </w:r>
        </w:p>
      </w:tc>
      <w:tc>
        <w:tcPr>
          <w:tcW w:w="1841" w:type="dxa"/>
          <w:shd w:val="clear" w:color="auto" w:fill="auto"/>
          <w:vAlign w:val="center"/>
        </w:tcPr>
        <w:p w14:paraId="1EAAAAFA" w14:textId="7488A746" w:rsidR="00BC2C69" w:rsidRPr="00627CAA" w:rsidRDefault="00BC2C69" w:rsidP="00B80846">
          <w:pPr>
            <w:pStyle w:val="Pieddepage"/>
            <w:jc w:val="right"/>
            <w:rPr>
              <w:rFonts w:ascii="Calibri" w:hAnsi="Calibri"/>
              <w:caps/>
              <w:color w:val="808080" w:themeColor="background1" w:themeShade="80"/>
              <w:sz w:val="18"/>
              <w:szCs w:val="18"/>
            </w:rPr>
          </w:pPr>
          <w:r w:rsidRPr="00627CAA">
            <w:rPr>
              <w:rFonts w:ascii="Calibri" w:hAnsi="Calibri"/>
              <w:caps/>
              <w:sz w:val="22"/>
              <w:szCs w:val="18"/>
            </w:rPr>
            <w:t xml:space="preserve">Page </w:t>
          </w:r>
          <w:r w:rsidRPr="00627CAA">
            <w:rPr>
              <w:rFonts w:ascii="Calibri" w:hAnsi="Calibri"/>
              <w:b/>
              <w:bCs/>
              <w:caps/>
              <w:sz w:val="22"/>
              <w:szCs w:val="18"/>
            </w:rPr>
            <w:fldChar w:fldCharType="begin"/>
          </w:r>
          <w:r w:rsidRPr="00627CAA">
            <w:rPr>
              <w:rFonts w:ascii="Calibri" w:hAnsi="Calibri"/>
              <w:b/>
              <w:bCs/>
              <w:caps/>
              <w:sz w:val="22"/>
              <w:szCs w:val="18"/>
            </w:rPr>
            <w:instrText>PAGE  \* Arabic  \* MERGEFORMAT</w:instrText>
          </w:r>
          <w:r w:rsidRPr="00627CAA">
            <w:rPr>
              <w:rFonts w:ascii="Calibri" w:hAnsi="Calibri"/>
              <w:b/>
              <w:bCs/>
              <w:caps/>
              <w:sz w:val="22"/>
              <w:szCs w:val="18"/>
            </w:rPr>
            <w:fldChar w:fldCharType="separate"/>
          </w:r>
          <w:r w:rsidR="00DD23CF">
            <w:rPr>
              <w:rFonts w:ascii="Calibri" w:hAnsi="Calibri"/>
              <w:b/>
              <w:bCs/>
              <w:caps/>
              <w:noProof/>
              <w:sz w:val="22"/>
              <w:szCs w:val="18"/>
            </w:rPr>
            <w:t>48</w:t>
          </w:r>
          <w:r w:rsidRPr="00627CAA">
            <w:rPr>
              <w:rFonts w:ascii="Calibri" w:hAnsi="Calibri"/>
              <w:b/>
              <w:bCs/>
              <w:caps/>
              <w:sz w:val="22"/>
              <w:szCs w:val="18"/>
            </w:rPr>
            <w:fldChar w:fldCharType="end"/>
          </w:r>
          <w:r w:rsidRPr="00627CAA">
            <w:rPr>
              <w:rFonts w:ascii="Calibri" w:hAnsi="Calibri"/>
              <w:caps/>
              <w:sz w:val="22"/>
              <w:szCs w:val="18"/>
            </w:rPr>
            <w:t xml:space="preserve"> sur </w:t>
          </w:r>
          <w:r w:rsidRPr="00627CAA">
            <w:rPr>
              <w:rFonts w:ascii="Calibri" w:hAnsi="Calibri"/>
              <w:b/>
              <w:bCs/>
              <w:caps/>
              <w:sz w:val="22"/>
              <w:szCs w:val="18"/>
            </w:rPr>
            <w:fldChar w:fldCharType="begin"/>
          </w:r>
          <w:r w:rsidRPr="00627CAA">
            <w:rPr>
              <w:rFonts w:ascii="Calibri" w:hAnsi="Calibri"/>
              <w:b/>
              <w:bCs/>
              <w:caps/>
              <w:sz w:val="22"/>
              <w:szCs w:val="18"/>
            </w:rPr>
            <w:instrText>NUMPAGES  \* Arabic  \* MERGEFORMAT</w:instrText>
          </w:r>
          <w:r w:rsidRPr="00627CAA">
            <w:rPr>
              <w:rFonts w:ascii="Calibri" w:hAnsi="Calibri"/>
              <w:b/>
              <w:bCs/>
              <w:caps/>
              <w:sz w:val="22"/>
              <w:szCs w:val="18"/>
            </w:rPr>
            <w:fldChar w:fldCharType="separate"/>
          </w:r>
          <w:r w:rsidR="00DD23CF">
            <w:rPr>
              <w:rFonts w:ascii="Calibri" w:hAnsi="Calibri"/>
              <w:b/>
              <w:bCs/>
              <w:caps/>
              <w:noProof/>
              <w:sz w:val="22"/>
              <w:szCs w:val="18"/>
            </w:rPr>
            <w:t>48</w:t>
          </w:r>
          <w:r w:rsidRPr="00627CAA">
            <w:rPr>
              <w:rFonts w:ascii="Calibri" w:hAnsi="Calibri"/>
              <w:b/>
              <w:bCs/>
              <w:caps/>
              <w:sz w:val="22"/>
              <w:szCs w:val="18"/>
            </w:rPr>
            <w:fldChar w:fldCharType="end"/>
          </w:r>
        </w:p>
      </w:tc>
    </w:tr>
  </w:tbl>
  <w:p w14:paraId="599E7F4E" w14:textId="77777777" w:rsidR="00BC2C69" w:rsidRDefault="00BC2C69" w:rsidP="00AD2D4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7DD04" w14:textId="77777777" w:rsidR="0045749A" w:rsidRPr="00B01DC2" w:rsidRDefault="0045749A">
      <w:pPr>
        <w:rPr>
          <w:sz w:val="21"/>
          <w:szCs w:val="21"/>
        </w:rPr>
      </w:pPr>
      <w:r w:rsidRPr="00B01DC2">
        <w:rPr>
          <w:sz w:val="21"/>
          <w:szCs w:val="21"/>
        </w:rPr>
        <w:separator/>
      </w:r>
    </w:p>
    <w:p w14:paraId="7E4694BA" w14:textId="77777777" w:rsidR="0045749A" w:rsidRDefault="0045749A"/>
  </w:footnote>
  <w:footnote w:type="continuationSeparator" w:id="0">
    <w:p w14:paraId="361C5CA4" w14:textId="77777777" w:rsidR="0045749A" w:rsidRPr="00B01DC2" w:rsidRDefault="0045749A">
      <w:pPr>
        <w:rPr>
          <w:sz w:val="21"/>
          <w:szCs w:val="21"/>
        </w:rPr>
      </w:pPr>
      <w:r w:rsidRPr="00B01DC2">
        <w:rPr>
          <w:sz w:val="21"/>
          <w:szCs w:val="21"/>
        </w:rPr>
        <w:continuationSeparator/>
      </w:r>
    </w:p>
    <w:p w14:paraId="791AD5D1" w14:textId="77777777" w:rsidR="0045749A" w:rsidRDefault="0045749A"/>
  </w:footnote>
  <w:footnote w:type="continuationNotice" w:id="1">
    <w:p w14:paraId="5F0E6648" w14:textId="77777777" w:rsidR="0045749A" w:rsidRDefault="0045749A"/>
    <w:p w14:paraId="4676C8B3" w14:textId="77777777" w:rsidR="0045749A" w:rsidRDefault="0045749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AC36B" w14:textId="2E60FE4C" w:rsidR="00BC2C69" w:rsidRPr="005B1901" w:rsidRDefault="00BC2C69" w:rsidP="00960B1A">
    <w:pPr>
      <w:pStyle w:val="En-tte"/>
      <w:jc w:val="center"/>
      <w:rPr>
        <w:rFonts w:ascii="Calibri" w:hAnsi="Calibri"/>
      </w:rPr>
    </w:pPr>
    <w:r>
      <w:rPr>
        <w:noProof/>
      </w:rPr>
      <mc:AlternateContent>
        <mc:Choice Requires="wps">
          <w:drawing>
            <wp:anchor distT="0" distB="0" distL="114300" distR="114300" simplePos="0" relativeHeight="251660800" behindDoc="0" locked="0" layoutInCell="1" allowOverlap="1" wp14:anchorId="70F9BD08" wp14:editId="37D5DB5C">
              <wp:simplePos x="0" y="0"/>
              <wp:positionH relativeFrom="margin">
                <wp:align>center</wp:align>
              </wp:positionH>
              <wp:positionV relativeFrom="paragraph">
                <wp:posOffset>-368935</wp:posOffset>
              </wp:positionV>
              <wp:extent cx="3543300" cy="333375"/>
              <wp:effectExtent l="0" t="0" r="19050" b="28575"/>
              <wp:wrapNone/>
              <wp:docPr id="3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333375"/>
                      </a:xfrm>
                      <a:prstGeom prst="rect">
                        <a:avLst/>
                      </a:prstGeom>
                      <a:solidFill>
                        <a:srgbClr val="FFFFFF"/>
                      </a:solidFill>
                      <a:ln w="9525">
                        <a:solidFill>
                          <a:srgbClr val="000000"/>
                        </a:solidFill>
                        <a:miter lim="800000"/>
                        <a:headEnd/>
                        <a:tailEnd/>
                      </a:ln>
                    </wps:spPr>
                    <wps:txbx>
                      <w:txbxContent>
                        <w:p w14:paraId="63981095" w14:textId="77777777" w:rsidR="00BC2C69" w:rsidRDefault="00BC2C69" w:rsidP="00684CF3">
                          <w:pPr>
                            <w:pStyle w:val="En-tte"/>
                            <w:jc w:val="center"/>
                            <w:rPr>
                              <w:rFonts w:ascii="Calibri" w:hAnsi="Calibri"/>
                              <w:b/>
                              <w:i/>
                              <w:color w:val="FF0000"/>
                              <w:sz w:val="36"/>
                              <w:szCs w:val="28"/>
                            </w:rPr>
                          </w:pPr>
                          <w:r>
                            <w:rPr>
                              <w:rFonts w:ascii="Calibri" w:hAnsi="Calibri"/>
                              <w:b/>
                              <w:i/>
                              <w:color w:val="FF0000"/>
                              <w:sz w:val="36"/>
                              <w:szCs w:val="28"/>
                            </w:rPr>
                            <w:t>MENTION CONFIDENTIALITE</w:t>
                          </w:r>
                        </w:p>
                        <w:p w14:paraId="5BC102C3" w14:textId="77777777" w:rsidR="00BC2C69" w:rsidRDefault="00BC2C69" w:rsidP="00A4183D">
                          <w:pPr>
                            <w:jc w:val="center"/>
                          </w:pP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0F9BD08" id="_x0000_t202" coordsize="21600,21600" o:spt="202" path="m,l,21600r21600,l21600,xe">
              <v:stroke joinstyle="miter"/>
              <v:path gradientshapeok="t" o:connecttype="rect"/>
            </v:shapetype>
            <v:shape id="_x0000_s1047" type="#_x0000_t202" style="position:absolute;left:0;text-align:left;margin-left:0;margin-top:-29.05pt;width:279pt;height:26.25pt;z-index:2516608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">
              <v:textbox>
                <w:txbxContent>
                  <w:p w14:paraId="63981095" w14:textId="77777777" w:rsidR="00BC2C69" w:rsidRDefault="00BC2C69" w:rsidP="00684CF3">
                    <w:pPr>
                      <w:pStyle w:val="En-tte"/>
                      <w:jc w:val="center"/>
                      <w:rPr>
                        <w:rFonts w:ascii="Calibri" w:hAnsi="Calibri"/>
                        <w:b/>
                        <w:i/>
                        <w:color w:val="FF0000"/>
                        <w:sz w:val="36"/>
                        <w:szCs w:val="28"/>
                      </w:rPr>
                    </w:pPr>
                    <w:r>
                      <w:rPr>
                        <w:rFonts w:ascii="Calibri" w:hAnsi="Calibri"/>
                        <w:b/>
                        <w:i/>
                        <w:color w:val="FF0000"/>
                        <w:sz w:val="36"/>
                        <w:szCs w:val="28"/>
                      </w:rPr>
                      <w:t>MENTION CONFIDENTIALITE</w:t>
                    </w:r>
                  </w:p>
                  <w:p w14:paraId="5BC102C3" w14:textId="77777777" w:rsidR="00BC2C69" w:rsidRDefault="00BC2C69" w:rsidP="00A4183D">
                    <w:pPr>
                      <w:jc w:val="center"/>
                    </w:pPr>
                  </w:p>
                </w:txbxContent>
              </v:textbox>
              <w10:wrap anchorx="margin"/>
            </v:shape>
          </w:pict>
        </mc:Fallback>
      </mc:AlternateContent>
    </w:r>
    <w:r w:rsidR="00267823">
      <w:rPr>
        <w:rFonts w:ascii="Calibri" w:hAnsi="Calibri"/>
        <w:i/>
      </w:rPr>
      <w:t>MARSEILLE</w:t>
    </w:r>
    <w:r>
      <w:rPr>
        <w:rFonts w:ascii="Calibri" w:hAnsi="Calibri"/>
        <w:i/>
      </w:rPr>
      <w:t xml:space="preserve"> </w:t>
    </w:r>
    <w:r w:rsidRPr="00B803C8">
      <w:rPr>
        <w:rFonts w:ascii="Calibri" w:hAnsi="Calibri"/>
        <w:i/>
      </w:rPr>
      <w:t>(</w:t>
    </w:r>
    <w:r w:rsidR="00267823">
      <w:rPr>
        <w:rFonts w:ascii="Calibri" w:hAnsi="Calibri"/>
        <w:i/>
      </w:rPr>
      <w:t>13</w:t>
    </w:r>
    <w:r>
      <w:rPr>
        <w:rFonts w:ascii="Calibri" w:hAnsi="Calibri"/>
        <w:i/>
      </w:rPr>
      <w:t>)</w:t>
    </w:r>
    <w:r w:rsidRPr="00B803C8">
      <w:rPr>
        <w:rFonts w:ascii="Calibri" w:hAnsi="Calibri"/>
        <w:i/>
      </w:rPr>
      <w:t xml:space="preserve"> – </w:t>
    </w:r>
    <w:r w:rsidR="00C31266">
      <w:rPr>
        <w:rFonts w:ascii="Calibri" w:hAnsi="Calibri"/>
        <w:i/>
      </w:rPr>
      <w:t>Sainte-Marthe – Resserrement de l’ELOCA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F4C16" w14:textId="77777777" w:rsidR="00BC2C69" w:rsidRDefault="00BC2C69">
    <w:pPr>
      <w:pStyle w:val="En-tte"/>
    </w:pPr>
    <w:r>
      <w:rPr>
        <w:noProof/>
      </w:rPr>
      <mc:AlternateContent>
        <mc:Choice Requires="wps">
          <w:drawing>
            <wp:anchor distT="0" distB="0" distL="114300" distR="114300" simplePos="0" relativeHeight="251666944" behindDoc="0" locked="0" layoutInCell="1" allowOverlap="1" wp14:anchorId="224D3137" wp14:editId="0665C7D3">
              <wp:simplePos x="0" y="0"/>
              <wp:positionH relativeFrom="page">
                <wp:posOffset>2000250</wp:posOffset>
              </wp:positionH>
              <wp:positionV relativeFrom="paragraph">
                <wp:posOffset>-180340</wp:posOffset>
              </wp:positionV>
              <wp:extent cx="3542400" cy="365760"/>
              <wp:effectExtent l="0" t="0" r="20320" b="1524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2400" cy="365760"/>
                      </a:xfrm>
                      <a:prstGeom prst="rect">
                        <a:avLst/>
                      </a:prstGeom>
                      <a:solidFill>
                        <a:srgbClr val="FFFFFF"/>
                      </a:solidFill>
                      <a:ln w="9525">
                        <a:solidFill>
                          <a:srgbClr val="000000"/>
                        </a:solidFill>
                        <a:miter lim="800000"/>
                        <a:headEnd/>
                        <a:tailEnd/>
                      </a:ln>
                    </wps:spPr>
                    <wps:txbx>
                      <w:txbxContent>
                        <w:p w14:paraId="417E8598" w14:textId="77777777" w:rsidR="00BC2C69" w:rsidRDefault="00BC2C69" w:rsidP="00D159D5">
                          <w:pPr>
                            <w:pStyle w:val="En-tte"/>
                            <w:jc w:val="center"/>
                            <w:rPr>
                              <w:rFonts w:ascii="Calibri" w:hAnsi="Calibri"/>
                              <w:b/>
                              <w:i/>
                              <w:color w:val="FF0000"/>
                              <w:sz w:val="36"/>
                              <w:szCs w:val="28"/>
                            </w:rPr>
                          </w:pPr>
                          <w:r>
                            <w:rPr>
                              <w:rFonts w:ascii="Calibri" w:hAnsi="Calibri"/>
                              <w:b/>
                              <w:i/>
                              <w:color w:val="FF0000"/>
                              <w:sz w:val="36"/>
                              <w:szCs w:val="28"/>
                            </w:rPr>
                            <w:t>MENTION CONFIDENTIALITE</w:t>
                          </w:r>
                        </w:p>
                        <w:p w14:paraId="2DD7FE6C" w14:textId="77777777" w:rsidR="00BC2C69" w:rsidRDefault="00BC2C69" w:rsidP="00D159D5">
                          <w:pPr>
                            <w:pStyle w:val="En-tte"/>
                            <w:jc w:val="cente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224D3137" id="_x0000_t202" coordsize="21600,21600" o:spt="202" path="m,l,21600r21600,l21600,xe">
              <v:stroke joinstyle="miter"/>
              <v:path gradientshapeok="t" o:connecttype="rect"/>
            </v:shapetype>
            <v:shape id="_x0000_s1048" type="#_x0000_t202" style="position:absolute;left:0;text-align:left;margin-left:157.5pt;margin-top:-14.2pt;width:278.95pt;height:28.8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">
              <v:textbox>
                <w:txbxContent>
                  <w:p w14:paraId="417E8598" w14:textId="77777777" w:rsidR="00BC2C69" w:rsidRDefault="00BC2C69" w:rsidP="00D159D5">
                    <w:pPr>
                      <w:pStyle w:val="En-tte"/>
                      <w:jc w:val="center"/>
                      <w:rPr>
                        <w:rFonts w:ascii="Calibri" w:hAnsi="Calibri"/>
                        <w:b/>
                        <w:i/>
                        <w:color w:val="FF0000"/>
                        <w:sz w:val="36"/>
                        <w:szCs w:val="28"/>
                      </w:rPr>
                    </w:pPr>
                    <w:r>
                      <w:rPr>
                        <w:rFonts w:ascii="Calibri" w:hAnsi="Calibri"/>
                        <w:b/>
                        <w:i/>
                        <w:color w:val="FF0000"/>
                        <w:sz w:val="36"/>
                        <w:szCs w:val="28"/>
                      </w:rPr>
                      <w:t>MENTION CONFIDENTIALITE</w:t>
                    </w:r>
                  </w:p>
                  <w:p w14:paraId="2DD7FE6C" w14:textId="77777777" w:rsidR="00BC2C69" w:rsidRDefault="00BC2C69" w:rsidP="00D159D5">
                    <w:pPr>
                      <w:pStyle w:val="En-tte"/>
                      <w:jc w:val="center"/>
                    </w:pP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3924"/>
    <w:multiLevelType w:val="hybridMultilevel"/>
    <w:tmpl w:val="B168579C"/>
    <w:lvl w:ilvl="0" w:tplc="4D2C2574">
      <w:start w:val="1"/>
      <w:numFmt w:val="bullet"/>
      <w:pStyle w:val="textetitre2"/>
      <w:lvlText w:val=""/>
      <w:lvlJc w:val="left"/>
      <w:pPr>
        <w:tabs>
          <w:tab w:val="num" w:pos="1140"/>
        </w:tabs>
        <w:ind w:left="1140" w:hanging="360"/>
      </w:pPr>
      <w:rPr>
        <w:rFonts w:ascii="Symbol" w:hAnsi="Symbol" w:hint="default"/>
      </w:rPr>
    </w:lvl>
    <w:lvl w:ilvl="1" w:tplc="040C000B">
      <w:start w:val="1"/>
      <w:numFmt w:val="bullet"/>
      <w:lvlText w:val=""/>
      <w:lvlJc w:val="left"/>
      <w:pPr>
        <w:tabs>
          <w:tab w:val="num" w:pos="1860"/>
        </w:tabs>
        <w:ind w:left="1860" w:hanging="360"/>
      </w:pPr>
      <w:rPr>
        <w:rFonts w:ascii="Wingdings" w:hAnsi="Wingdings" w:hint="default"/>
      </w:rPr>
    </w:lvl>
    <w:lvl w:ilvl="2" w:tplc="040C0005" w:tentative="1">
      <w:start w:val="1"/>
      <w:numFmt w:val="bullet"/>
      <w:lvlText w:val=""/>
      <w:lvlJc w:val="left"/>
      <w:pPr>
        <w:tabs>
          <w:tab w:val="num" w:pos="2580"/>
        </w:tabs>
        <w:ind w:left="2580" w:hanging="360"/>
      </w:pPr>
      <w:rPr>
        <w:rFonts w:ascii="Wingdings" w:hAnsi="Wingdings" w:hint="default"/>
      </w:rPr>
    </w:lvl>
    <w:lvl w:ilvl="3" w:tplc="040C0001" w:tentative="1">
      <w:start w:val="1"/>
      <w:numFmt w:val="bullet"/>
      <w:lvlText w:val=""/>
      <w:lvlJc w:val="left"/>
      <w:pPr>
        <w:tabs>
          <w:tab w:val="num" w:pos="3300"/>
        </w:tabs>
        <w:ind w:left="3300" w:hanging="360"/>
      </w:pPr>
      <w:rPr>
        <w:rFonts w:ascii="Symbol" w:hAnsi="Symbol" w:hint="default"/>
      </w:rPr>
    </w:lvl>
    <w:lvl w:ilvl="4" w:tplc="040C0003" w:tentative="1">
      <w:start w:val="1"/>
      <w:numFmt w:val="bullet"/>
      <w:lvlText w:val="o"/>
      <w:lvlJc w:val="left"/>
      <w:pPr>
        <w:tabs>
          <w:tab w:val="num" w:pos="4020"/>
        </w:tabs>
        <w:ind w:left="4020" w:hanging="360"/>
      </w:pPr>
      <w:rPr>
        <w:rFonts w:ascii="Courier New" w:hAnsi="Courier New" w:hint="default"/>
      </w:rPr>
    </w:lvl>
    <w:lvl w:ilvl="5" w:tplc="040C0005" w:tentative="1">
      <w:start w:val="1"/>
      <w:numFmt w:val="bullet"/>
      <w:lvlText w:val=""/>
      <w:lvlJc w:val="left"/>
      <w:pPr>
        <w:tabs>
          <w:tab w:val="num" w:pos="4740"/>
        </w:tabs>
        <w:ind w:left="4740" w:hanging="360"/>
      </w:pPr>
      <w:rPr>
        <w:rFonts w:ascii="Wingdings" w:hAnsi="Wingdings" w:hint="default"/>
      </w:rPr>
    </w:lvl>
    <w:lvl w:ilvl="6" w:tplc="040C0001" w:tentative="1">
      <w:start w:val="1"/>
      <w:numFmt w:val="bullet"/>
      <w:lvlText w:val=""/>
      <w:lvlJc w:val="left"/>
      <w:pPr>
        <w:tabs>
          <w:tab w:val="num" w:pos="5460"/>
        </w:tabs>
        <w:ind w:left="5460" w:hanging="360"/>
      </w:pPr>
      <w:rPr>
        <w:rFonts w:ascii="Symbol" w:hAnsi="Symbol" w:hint="default"/>
      </w:rPr>
    </w:lvl>
    <w:lvl w:ilvl="7" w:tplc="040C0003" w:tentative="1">
      <w:start w:val="1"/>
      <w:numFmt w:val="bullet"/>
      <w:lvlText w:val="o"/>
      <w:lvlJc w:val="left"/>
      <w:pPr>
        <w:tabs>
          <w:tab w:val="num" w:pos="6180"/>
        </w:tabs>
        <w:ind w:left="6180" w:hanging="360"/>
      </w:pPr>
      <w:rPr>
        <w:rFonts w:ascii="Courier New" w:hAnsi="Courier New" w:hint="default"/>
      </w:rPr>
    </w:lvl>
    <w:lvl w:ilvl="8" w:tplc="040C0005" w:tentative="1">
      <w:start w:val="1"/>
      <w:numFmt w:val="bullet"/>
      <w:lvlText w:val=""/>
      <w:lvlJc w:val="left"/>
      <w:pPr>
        <w:tabs>
          <w:tab w:val="num" w:pos="6900"/>
        </w:tabs>
        <w:ind w:left="6900" w:hanging="360"/>
      </w:pPr>
      <w:rPr>
        <w:rFonts w:ascii="Wingdings" w:hAnsi="Wingdings" w:hint="default"/>
      </w:rPr>
    </w:lvl>
  </w:abstractNum>
  <w:abstractNum w:abstractNumId="1" w15:restartNumberingAfterBreak="0">
    <w:nsid w:val="136D75F7"/>
    <w:multiLevelType w:val="multilevel"/>
    <w:tmpl w:val="FF948276"/>
    <w:lvl w:ilvl="0">
      <w:start w:val="1"/>
      <w:numFmt w:val="decimal"/>
      <w:pStyle w:val="nicolastitre3"/>
      <w:lvlText w:val="%1."/>
      <w:lvlJc w:val="left"/>
      <w:pPr>
        <w:tabs>
          <w:tab w:val="num" w:pos="867"/>
        </w:tabs>
        <w:ind w:left="867" w:hanging="360"/>
      </w:pPr>
      <w:rPr>
        <w:rFonts w:cs="Times New Roman"/>
      </w:rPr>
    </w:lvl>
    <w:lvl w:ilvl="1">
      <w:start w:val="1"/>
      <w:numFmt w:val="decimal"/>
      <w:lvlText w:val="%1.%2."/>
      <w:lvlJc w:val="left"/>
      <w:pPr>
        <w:tabs>
          <w:tab w:val="num" w:pos="1299"/>
        </w:tabs>
        <w:ind w:left="1299" w:hanging="432"/>
      </w:pPr>
      <w:rPr>
        <w:rFonts w:cs="Times New Roman"/>
      </w:rPr>
    </w:lvl>
    <w:lvl w:ilvl="2">
      <w:start w:val="1"/>
      <w:numFmt w:val="decimal"/>
      <w:lvlText w:val="%1.%2.%3."/>
      <w:lvlJc w:val="left"/>
      <w:pPr>
        <w:tabs>
          <w:tab w:val="num" w:pos="1731"/>
        </w:tabs>
        <w:ind w:left="1731" w:hanging="504"/>
      </w:pPr>
      <w:rPr>
        <w:rFonts w:cs="Times New Roman"/>
      </w:rPr>
    </w:lvl>
    <w:lvl w:ilvl="3">
      <w:start w:val="1"/>
      <w:numFmt w:val="decimal"/>
      <w:lvlText w:val="%1.%2.%3.%4."/>
      <w:lvlJc w:val="left"/>
      <w:pPr>
        <w:tabs>
          <w:tab w:val="num" w:pos="2307"/>
        </w:tabs>
        <w:ind w:left="2235" w:hanging="648"/>
      </w:pPr>
      <w:rPr>
        <w:rFonts w:cs="Times New Roman"/>
      </w:rPr>
    </w:lvl>
    <w:lvl w:ilvl="4">
      <w:start w:val="1"/>
      <w:numFmt w:val="decimal"/>
      <w:lvlText w:val="%1.%2.%3.%4.%5."/>
      <w:lvlJc w:val="left"/>
      <w:pPr>
        <w:tabs>
          <w:tab w:val="num" w:pos="3027"/>
        </w:tabs>
        <w:ind w:left="2739" w:hanging="792"/>
      </w:pPr>
      <w:rPr>
        <w:rFonts w:cs="Times New Roman"/>
      </w:rPr>
    </w:lvl>
    <w:lvl w:ilvl="5">
      <w:start w:val="1"/>
      <w:numFmt w:val="decimal"/>
      <w:lvlText w:val="%1.%2.%3.%4.%5.%6."/>
      <w:lvlJc w:val="left"/>
      <w:pPr>
        <w:tabs>
          <w:tab w:val="num" w:pos="3387"/>
        </w:tabs>
        <w:ind w:left="3243" w:hanging="936"/>
      </w:pPr>
      <w:rPr>
        <w:rFonts w:cs="Times New Roman"/>
      </w:rPr>
    </w:lvl>
    <w:lvl w:ilvl="6">
      <w:start w:val="1"/>
      <w:numFmt w:val="decimal"/>
      <w:lvlText w:val="%1.%2.%3.%4.%5.%6.%7."/>
      <w:lvlJc w:val="left"/>
      <w:pPr>
        <w:tabs>
          <w:tab w:val="num" w:pos="4107"/>
        </w:tabs>
        <w:ind w:left="3747" w:hanging="1080"/>
      </w:pPr>
      <w:rPr>
        <w:rFonts w:cs="Times New Roman"/>
      </w:rPr>
    </w:lvl>
    <w:lvl w:ilvl="7">
      <w:start w:val="1"/>
      <w:numFmt w:val="decimal"/>
      <w:lvlText w:val="%1.%2.%3.%4.%5.%6.%7.%8."/>
      <w:lvlJc w:val="left"/>
      <w:pPr>
        <w:tabs>
          <w:tab w:val="num" w:pos="4467"/>
        </w:tabs>
        <w:ind w:left="4251" w:hanging="1224"/>
      </w:pPr>
      <w:rPr>
        <w:rFonts w:cs="Times New Roman"/>
      </w:rPr>
    </w:lvl>
    <w:lvl w:ilvl="8">
      <w:start w:val="1"/>
      <w:numFmt w:val="decimal"/>
      <w:lvlText w:val="%1.%2.%3.%4.%5.%6.%7.%8.%9."/>
      <w:lvlJc w:val="left"/>
      <w:pPr>
        <w:tabs>
          <w:tab w:val="num" w:pos="5187"/>
        </w:tabs>
        <w:ind w:left="4827" w:hanging="1440"/>
      </w:pPr>
      <w:rPr>
        <w:rFonts w:cs="Times New Roman"/>
      </w:rPr>
    </w:lvl>
  </w:abstractNum>
  <w:abstractNum w:abstractNumId="2" w15:restartNumberingAfterBreak="0">
    <w:nsid w:val="13A2672B"/>
    <w:multiLevelType w:val="hybridMultilevel"/>
    <w:tmpl w:val="3D06606A"/>
    <w:lvl w:ilvl="0" w:tplc="040C0001">
      <w:start w:val="1"/>
      <w:numFmt w:val="bullet"/>
      <w:lvlText w:val=""/>
      <w:lvlJc w:val="left"/>
      <w:pPr>
        <w:ind w:left="814" w:hanging="360"/>
      </w:pPr>
      <w:rPr>
        <w:rFonts w:ascii="Symbol" w:hAnsi="Symbol"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3" w15:restartNumberingAfterBreak="0">
    <w:nsid w:val="1A6D6D56"/>
    <w:multiLevelType w:val="multilevel"/>
    <w:tmpl w:val="49DA9164"/>
    <w:lvl w:ilvl="0">
      <w:start w:val="1"/>
      <w:numFmt w:val="decimal"/>
      <w:lvlText w:val="%1"/>
      <w:lvlJc w:val="left"/>
      <w:pPr>
        <w:tabs>
          <w:tab w:val="num" w:pos="789"/>
        </w:tabs>
        <w:ind w:left="789" w:hanging="432"/>
      </w:pPr>
      <w:rPr>
        <w:rFonts w:cs="Times New Roman" w:hint="default"/>
      </w:rPr>
    </w:lvl>
    <w:lvl w:ilvl="1">
      <w:start w:val="1"/>
      <w:numFmt w:val="decimal"/>
      <w:lvlText w:val="%1.%2"/>
      <w:lvlJc w:val="left"/>
      <w:pPr>
        <w:tabs>
          <w:tab w:val="num" w:pos="933"/>
        </w:tabs>
        <w:ind w:left="933" w:hanging="576"/>
      </w:pPr>
      <w:rPr>
        <w:rFonts w:cs="Times New Roman" w:hint="default"/>
      </w:rPr>
    </w:lvl>
    <w:lvl w:ilvl="2">
      <w:start w:val="1"/>
      <w:numFmt w:val="decimal"/>
      <w:pStyle w:val="nicolastitre4"/>
      <w:lvlText w:val="%1.%2.%3"/>
      <w:lvlJc w:val="left"/>
      <w:pPr>
        <w:tabs>
          <w:tab w:val="num" w:pos="1077"/>
        </w:tabs>
        <w:ind w:left="1077" w:hanging="720"/>
      </w:pPr>
      <w:rPr>
        <w:rFonts w:cs="Times New Roman" w:hint="default"/>
      </w:rPr>
    </w:lvl>
    <w:lvl w:ilvl="3">
      <w:start w:val="1"/>
      <w:numFmt w:val="decimal"/>
      <w:lvlText w:val="%4.3.2.6"/>
      <w:lvlJc w:val="left"/>
      <w:pPr>
        <w:tabs>
          <w:tab w:val="num" w:pos="717"/>
        </w:tabs>
        <w:ind w:left="717" w:hanging="360"/>
      </w:pPr>
      <w:rPr>
        <w:rFonts w:cs="Times New Roman" w:hint="default"/>
      </w:rPr>
    </w:lvl>
    <w:lvl w:ilvl="4">
      <w:start w:val="1"/>
      <w:numFmt w:val="decimal"/>
      <w:lvlText w:val="%1.%2.%3.%4.%5"/>
      <w:lvlJc w:val="left"/>
      <w:pPr>
        <w:tabs>
          <w:tab w:val="num" w:pos="1365"/>
        </w:tabs>
        <w:ind w:left="1365" w:hanging="1008"/>
      </w:pPr>
      <w:rPr>
        <w:rFonts w:cs="Times New Roman" w:hint="default"/>
      </w:rPr>
    </w:lvl>
    <w:lvl w:ilvl="5">
      <w:start w:val="1"/>
      <w:numFmt w:val="decimal"/>
      <w:lvlText w:val="%1.%2.%3.%4.%5.%6"/>
      <w:lvlJc w:val="left"/>
      <w:pPr>
        <w:tabs>
          <w:tab w:val="num" w:pos="1509"/>
        </w:tabs>
        <w:ind w:left="1509" w:hanging="1152"/>
      </w:pPr>
      <w:rPr>
        <w:rFonts w:cs="Times New Roman" w:hint="default"/>
      </w:rPr>
    </w:lvl>
    <w:lvl w:ilvl="6">
      <w:start w:val="1"/>
      <w:numFmt w:val="decimal"/>
      <w:lvlText w:val="%1.%2.%3.%4.%5.%6.%7"/>
      <w:lvlJc w:val="left"/>
      <w:pPr>
        <w:tabs>
          <w:tab w:val="num" w:pos="1653"/>
        </w:tabs>
        <w:ind w:left="1653" w:hanging="1296"/>
      </w:pPr>
      <w:rPr>
        <w:rFonts w:cs="Times New Roman" w:hint="default"/>
      </w:rPr>
    </w:lvl>
    <w:lvl w:ilvl="7">
      <w:start w:val="1"/>
      <w:numFmt w:val="decimal"/>
      <w:lvlText w:val="%1.%2.%3.%4.%5.%6.%7.%8"/>
      <w:lvlJc w:val="left"/>
      <w:pPr>
        <w:tabs>
          <w:tab w:val="num" w:pos="1797"/>
        </w:tabs>
        <w:ind w:left="1797" w:hanging="1440"/>
      </w:pPr>
      <w:rPr>
        <w:rFonts w:cs="Times New Roman" w:hint="default"/>
      </w:rPr>
    </w:lvl>
    <w:lvl w:ilvl="8">
      <w:start w:val="1"/>
      <w:numFmt w:val="decimal"/>
      <w:lvlText w:val="%1.%2.%3.%4.%5.%6.%7.%8.%9"/>
      <w:lvlJc w:val="left"/>
      <w:pPr>
        <w:tabs>
          <w:tab w:val="num" w:pos="1941"/>
        </w:tabs>
        <w:ind w:left="1941" w:hanging="1584"/>
      </w:pPr>
      <w:rPr>
        <w:rFonts w:cs="Times New Roman" w:hint="default"/>
      </w:rPr>
    </w:lvl>
  </w:abstractNum>
  <w:abstractNum w:abstractNumId="4" w15:restartNumberingAfterBreak="0">
    <w:nsid w:val="251B34BB"/>
    <w:multiLevelType w:val="hybridMultilevel"/>
    <w:tmpl w:val="BBF6602C"/>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B0D482F"/>
    <w:multiLevelType w:val="hybridMultilevel"/>
    <w:tmpl w:val="DF264FBA"/>
    <w:lvl w:ilvl="0" w:tplc="040C0001">
      <w:start w:val="1"/>
      <w:numFmt w:val="bullet"/>
      <w:lvlText w:val=""/>
      <w:lvlJc w:val="left"/>
      <w:pPr>
        <w:ind w:left="1400" w:hanging="360"/>
      </w:pPr>
      <w:rPr>
        <w:rFonts w:ascii="Symbol" w:hAnsi="Symbol" w:hint="default"/>
      </w:rPr>
    </w:lvl>
    <w:lvl w:ilvl="1" w:tplc="040C0003" w:tentative="1">
      <w:start w:val="1"/>
      <w:numFmt w:val="bullet"/>
      <w:lvlText w:val="o"/>
      <w:lvlJc w:val="left"/>
      <w:pPr>
        <w:ind w:left="2120" w:hanging="360"/>
      </w:pPr>
      <w:rPr>
        <w:rFonts w:ascii="Courier New" w:hAnsi="Courier New" w:cs="Courier New" w:hint="default"/>
      </w:rPr>
    </w:lvl>
    <w:lvl w:ilvl="2" w:tplc="040C0005" w:tentative="1">
      <w:start w:val="1"/>
      <w:numFmt w:val="bullet"/>
      <w:lvlText w:val=""/>
      <w:lvlJc w:val="left"/>
      <w:pPr>
        <w:ind w:left="2840" w:hanging="360"/>
      </w:pPr>
      <w:rPr>
        <w:rFonts w:ascii="Wingdings" w:hAnsi="Wingdings" w:hint="default"/>
      </w:rPr>
    </w:lvl>
    <w:lvl w:ilvl="3" w:tplc="040C0001" w:tentative="1">
      <w:start w:val="1"/>
      <w:numFmt w:val="bullet"/>
      <w:lvlText w:val=""/>
      <w:lvlJc w:val="left"/>
      <w:pPr>
        <w:ind w:left="3560" w:hanging="360"/>
      </w:pPr>
      <w:rPr>
        <w:rFonts w:ascii="Symbol" w:hAnsi="Symbol" w:hint="default"/>
      </w:rPr>
    </w:lvl>
    <w:lvl w:ilvl="4" w:tplc="040C0003" w:tentative="1">
      <w:start w:val="1"/>
      <w:numFmt w:val="bullet"/>
      <w:lvlText w:val="o"/>
      <w:lvlJc w:val="left"/>
      <w:pPr>
        <w:ind w:left="4280" w:hanging="360"/>
      </w:pPr>
      <w:rPr>
        <w:rFonts w:ascii="Courier New" w:hAnsi="Courier New" w:cs="Courier New" w:hint="default"/>
      </w:rPr>
    </w:lvl>
    <w:lvl w:ilvl="5" w:tplc="040C0005" w:tentative="1">
      <w:start w:val="1"/>
      <w:numFmt w:val="bullet"/>
      <w:lvlText w:val=""/>
      <w:lvlJc w:val="left"/>
      <w:pPr>
        <w:ind w:left="5000" w:hanging="360"/>
      </w:pPr>
      <w:rPr>
        <w:rFonts w:ascii="Wingdings" w:hAnsi="Wingdings" w:hint="default"/>
      </w:rPr>
    </w:lvl>
    <w:lvl w:ilvl="6" w:tplc="040C0001" w:tentative="1">
      <w:start w:val="1"/>
      <w:numFmt w:val="bullet"/>
      <w:lvlText w:val=""/>
      <w:lvlJc w:val="left"/>
      <w:pPr>
        <w:ind w:left="5720" w:hanging="360"/>
      </w:pPr>
      <w:rPr>
        <w:rFonts w:ascii="Symbol" w:hAnsi="Symbol" w:hint="default"/>
      </w:rPr>
    </w:lvl>
    <w:lvl w:ilvl="7" w:tplc="040C0003" w:tentative="1">
      <w:start w:val="1"/>
      <w:numFmt w:val="bullet"/>
      <w:lvlText w:val="o"/>
      <w:lvlJc w:val="left"/>
      <w:pPr>
        <w:ind w:left="6440" w:hanging="360"/>
      </w:pPr>
      <w:rPr>
        <w:rFonts w:ascii="Courier New" w:hAnsi="Courier New" w:cs="Courier New" w:hint="default"/>
      </w:rPr>
    </w:lvl>
    <w:lvl w:ilvl="8" w:tplc="040C0005" w:tentative="1">
      <w:start w:val="1"/>
      <w:numFmt w:val="bullet"/>
      <w:lvlText w:val=""/>
      <w:lvlJc w:val="left"/>
      <w:pPr>
        <w:ind w:left="7160" w:hanging="360"/>
      </w:pPr>
      <w:rPr>
        <w:rFonts w:ascii="Wingdings" w:hAnsi="Wingdings" w:hint="default"/>
      </w:rPr>
    </w:lvl>
  </w:abstractNum>
  <w:abstractNum w:abstractNumId="6" w15:restartNumberingAfterBreak="0">
    <w:nsid w:val="385848DE"/>
    <w:multiLevelType w:val="hybridMultilevel"/>
    <w:tmpl w:val="2FC05002"/>
    <w:lvl w:ilvl="0" w:tplc="040C0001">
      <w:start w:val="1"/>
      <w:numFmt w:val="bullet"/>
      <w:lvlText w:val=""/>
      <w:lvlJc w:val="left"/>
      <w:pPr>
        <w:ind w:left="814" w:hanging="360"/>
      </w:pPr>
      <w:rPr>
        <w:rFonts w:ascii="Symbol" w:hAnsi="Symbol" w:hint="default"/>
      </w:rPr>
    </w:lvl>
    <w:lvl w:ilvl="1" w:tplc="040C0001">
      <w:start w:val="1"/>
      <w:numFmt w:val="bullet"/>
      <w:lvlText w:val=""/>
      <w:lvlJc w:val="left"/>
      <w:pPr>
        <w:ind w:left="1534" w:hanging="360"/>
      </w:pPr>
      <w:rPr>
        <w:rFonts w:ascii="Symbol" w:hAnsi="Symbol"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7" w15:restartNumberingAfterBreak="0">
    <w:nsid w:val="390C2E97"/>
    <w:multiLevelType w:val="hybridMultilevel"/>
    <w:tmpl w:val="725E080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98C7D2B"/>
    <w:multiLevelType w:val="hybridMultilevel"/>
    <w:tmpl w:val="EFF42CFE"/>
    <w:lvl w:ilvl="0" w:tplc="4462B666">
      <w:start w:val="1"/>
      <w:numFmt w:val="decimal"/>
      <w:lvlText w:val="%1.1.1.1.1"/>
      <w:lvlJc w:val="left"/>
      <w:pPr>
        <w:ind w:left="1267" w:hanging="360"/>
      </w:pPr>
      <w:rPr>
        <w:rFonts w:hint="default"/>
      </w:r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9" w15:restartNumberingAfterBreak="0">
    <w:nsid w:val="3A3D7065"/>
    <w:multiLevelType w:val="hybridMultilevel"/>
    <w:tmpl w:val="200AA834"/>
    <w:lvl w:ilvl="0" w:tplc="040C0001">
      <w:start w:val="1"/>
      <w:numFmt w:val="bullet"/>
      <w:lvlText w:val=""/>
      <w:lvlJc w:val="left"/>
      <w:pPr>
        <w:ind w:left="1400" w:hanging="360"/>
      </w:pPr>
      <w:rPr>
        <w:rFonts w:ascii="Symbol" w:hAnsi="Symbol" w:hint="default"/>
      </w:rPr>
    </w:lvl>
    <w:lvl w:ilvl="1" w:tplc="040C0003" w:tentative="1">
      <w:start w:val="1"/>
      <w:numFmt w:val="bullet"/>
      <w:lvlText w:val="o"/>
      <w:lvlJc w:val="left"/>
      <w:pPr>
        <w:ind w:left="2120" w:hanging="360"/>
      </w:pPr>
      <w:rPr>
        <w:rFonts w:ascii="Courier New" w:hAnsi="Courier New" w:cs="Courier New" w:hint="default"/>
      </w:rPr>
    </w:lvl>
    <w:lvl w:ilvl="2" w:tplc="040C0005" w:tentative="1">
      <w:start w:val="1"/>
      <w:numFmt w:val="bullet"/>
      <w:lvlText w:val=""/>
      <w:lvlJc w:val="left"/>
      <w:pPr>
        <w:ind w:left="2840" w:hanging="360"/>
      </w:pPr>
      <w:rPr>
        <w:rFonts w:ascii="Wingdings" w:hAnsi="Wingdings" w:hint="default"/>
      </w:rPr>
    </w:lvl>
    <w:lvl w:ilvl="3" w:tplc="040C0001" w:tentative="1">
      <w:start w:val="1"/>
      <w:numFmt w:val="bullet"/>
      <w:lvlText w:val=""/>
      <w:lvlJc w:val="left"/>
      <w:pPr>
        <w:ind w:left="3560" w:hanging="360"/>
      </w:pPr>
      <w:rPr>
        <w:rFonts w:ascii="Symbol" w:hAnsi="Symbol" w:hint="default"/>
      </w:rPr>
    </w:lvl>
    <w:lvl w:ilvl="4" w:tplc="040C0003" w:tentative="1">
      <w:start w:val="1"/>
      <w:numFmt w:val="bullet"/>
      <w:lvlText w:val="o"/>
      <w:lvlJc w:val="left"/>
      <w:pPr>
        <w:ind w:left="4280" w:hanging="360"/>
      </w:pPr>
      <w:rPr>
        <w:rFonts w:ascii="Courier New" w:hAnsi="Courier New" w:cs="Courier New" w:hint="default"/>
      </w:rPr>
    </w:lvl>
    <w:lvl w:ilvl="5" w:tplc="040C0005" w:tentative="1">
      <w:start w:val="1"/>
      <w:numFmt w:val="bullet"/>
      <w:lvlText w:val=""/>
      <w:lvlJc w:val="left"/>
      <w:pPr>
        <w:ind w:left="5000" w:hanging="360"/>
      </w:pPr>
      <w:rPr>
        <w:rFonts w:ascii="Wingdings" w:hAnsi="Wingdings" w:hint="default"/>
      </w:rPr>
    </w:lvl>
    <w:lvl w:ilvl="6" w:tplc="040C0001" w:tentative="1">
      <w:start w:val="1"/>
      <w:numFmt w:val="bullet"/>
      <w:lvlText w:val=""/>
      <w:lvlJc w:val="left"/>
      <w:pPr>
        <w:ind w:left="5720" w:hanging="360"/>
      </w:pPr>
      <w:rPr>
        <w:rFonts w:ascii="Symbol" w:hAnsi="Symbol" w:hint="default"/>
      </w:rPr>
    </w:lvl>
    <w:lvl w:ilvl="7" w:tplc="040C0003" w:tentative="1">
      <w:start w:val="1"/>
      <w:numFmt w:val="bullet"/>
      <w:lvlText w:val="o"/>
      <w:lvlJc w:val="left"/>
      <w:pPr>
        <w:ind w:left="6440" w:hanging="360"/>
      </w:pPr>
      <w:rPr>
        <w:rFonts w:ascii="Courier New" w:hAnsi="Courier New" w:cs="Courier New" w:hint="default"/>
      </w:rPr>
    </w:lvl>
    <w:lvl w:ilvl="8" w:tplc="040C0005" w:tentative="1">
      <w:start w:val="1"/>
      <w:numFmt w:val="bullet"/>
      <w:lvlText w:val=""/>
      <w:lvlJc w:val="left"/>
      <w:pPr>
        <w:ind w:left="7160" w:hanging="360"/>
      </w:pPr>
      <w:rPr>
        <w:rFonts w:ascii="Wingdings" w:hAnsi="Wingdings" w:hint="default"/>
      </w:rPr>
    </w:lvl>
  </w:abstractNum>
  <w:abstractNum w:abstractNumId="10" w15:restartNumberingAfterBreak="0">
    <w:nsid w:val="3E613E3E"/>
    <w:multiLevelType w:val="multilevel"/>
    <w:tmpl w:val="94540340"/>
    <w:lvl w:ilvl="0">
      <w:start w:val="1"/>
      <w:numFmt w:val="decimal"/>
      <w:pStyle w:val="Titre1"/>
      <w:lvlText w:val="%1"/>
      <w:lvlJc w:val="left"/>
      <w:pPr>
        <w:ind w:left="432" w:hanging="432"/>
      </w:pPr>
      <w:rPr>
        <w:rFonts w:cs="Times New Roman" w:hint="default"/>
      </w:rPr>
    </w:lvl>
    <w:lvl w:ilvl="1">
      <w:start w:val="1"/>
      <w:numFmt w:val="decimal"/>
      <w:pStyle w:val="Titre2"/>
      <w:lvlText w:val="%1.%2"/>
      <w:lvlJc w:val="left"/>
      <w:pPr>
        <w:ind w:left="576" w:hanging="576"/>
      </w:pPr>
      <w:rPr>
        <w:rFonts w:ascii="Calibri" w:hAnsi="Calibri" w:cs="Times New Roman" w:hint="default"/>
      </w:rPr>
    </w:lvl>
    <w:lvl w:ilvl="2">
      <w:start w:val="1"/>
      <w:numFmt w:val="decimal"/>
      <w:pStyle w:val="Titre3"/>
      <w:lvlText w:val="%1.%2.%3"/>
      <w:lvlJc w:val="left"/>
      <w:pPr>
        <w:ind w:left="720" w:hanging="720"/>
      </w:pPr>
      <w:rPr>
        <w:rFonts w:asciiTheme="minorHAnsi" w:hAnsiTheme="minorHAnsi" w:cs="Times New Roman" w:hint="default"/>
        <w:color w:val="1F4E79" w:themeColor="accent1" w:themeShade="80"/>
      </w:rPr>
    </w:lvl>
    <w:lvl w:ilvl="3">
      <w:start w:val="1"/>
      <w:numFmt w:val="decimal"/>
      <w:pStyle w:val="Titre4"/>
      <w:lvlText w:val="%1.%2.%3.%4"/>
      <w:lvlJc w:val="left"/>
      <w:pPr>
        <w:ind w:left="1148" w:hanging="864"/>
      </w:pPr>
      <w:rPr>
        <w:rFonts w:asciiTheme="minorHAnsi" w:hAnsiTheme="minorHAnsi" w:cs="Times New Roman" w:hint="default"/>
      </w:rPr>
    </w:lvl>
    <w:lvl w:ilvl="4">
      <w:start w:val="1"/>
      <w:numFmt w:val="decimal"/>
      <w:pStyle w:val="Titre5bis"/>
      <w:lvlText w:val="%1.%2.%3.%4.%5"/>
      <w:lvlJc w:val="left"/>
      <w:pPr>
        <w:ind w:left="2851" w:hanging="1008"/>
      </w:pPr>
      <w:rPr>
        <w:rFonts w:asciiTheme="minorHAnsi" w:hAnsiTheme="minorHAnsi" w:cs="Times New Roman" w:hint="default"/>
      </w:rPr>
    </w:lvl>
    <w:lvl w:ilvl="5">
      <w:start w:val="1"/>
      <w:numFmt w:val="decimal"/>
      <w:pStyle w:val="Titre6"/>
      <w:lvlText w:val="%1.%2.%3.%4.%5.%6"/>
      <w:lvlJc w:val="left"/>
      <w:pPr>
        <w:ind w:left="1152" w:hanging="1152"/>
      </w:pPr>
      <w:rPr>
        <w:rFonts w:cs="Times New Roman" w:hint="default"/>
      </w:rPr>
    </w:lvl>
    <w:lvl w:ilvl="6">
      <w:start w:val="1"/>
      <w:numFmt w:val="decimal"/>
      <w:pStyle w:val="Titre7"/>
      <w:lvlText w:val="%1.%2.%3.%4.%5.%6.%7"/>
      <w:lvlJc w:val="left"/>
      <w:pPr>
        <w:ind w:left="1296" w:hanging="1296"/>
      </w:pPr>
      <w:rPr>
        <w:rFonts w:cs="Times New Roman" w:hint="default"/>
      </w:rPr>
    </w:lvl>
    <w:lvl w:ilvl="7">
      <w:start w:val="1"/>
      <w:numFmt w:val="decimal"/>
      <w:pStyle w:val="Titre8"/>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1" w15:restartNumberingAfterBreak="0">
    <w:nsid w:val="4F1B06DD"/>
    <w:multiLevelType w:val="hybridMultilevel"/>
    <w:tmpl w:val="7340EBFC"/>
    <w:lvl w:ilvl="0" w:tplc="040C0001">
      <w:start w:val="1"/>
      <w:numFmt w:val="bullet"/>
      <w:lvlText w:val=""/>
      <w:lvlJc w:val="left"/>
      <w:pPr>
        <w:ind w:left="1174" w:hanging="360"/>
      </w:pPr>
      <w:rPr>
        <w:rFonts w:ascii="Symbol" w:hAnsi="Symbol"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abstractNum w:abstractNumId="12" w15:restartNumberingAfterBreak="0">
    <w:nsid w:val="584E5EC8"/>
    <w:multiLevelType w:val="hybridMultilevel"/>
    <w:tmpl w:val="2E40C3CA"/>
    <w:lvl w:ilvl="0" w:tplc="040C0001">
      <w:start w:val="1"/>
      <w:numFmt w:val="bullet"/>
      <w:lvlText w:val=""/>
      <w:lvlJc w:val="left"/>
      <w:pPr>
        <w:ind w:left="814" w:hanging="360"/>
      </w:pPr>
      <w:rPr>
        <w:rFonts w:ascii="Symbol" w:hAnsi="Symbol"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3" w15:restartNumberingAfterBreak="0">
    <w:nsid w:val="5FB155D4"/>
    <w:multiLevelType w:val="hybridMultilevel"/>
    <w:tmpl w:val="39F278AC"/>
    <w:lvl w:ilvl="0" w:tplc="E8662A64">
      <w:numFmt w:val="bullet"/>
      <w:pStyle w:val="Index1"/>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B637EC5"/>
    <w:multiLevelType w:val="hybridMultilevel"/>
    <w:tmpl w:val="4A286C2A"/>
    <w:lvl w:ilvl="0" w:tplc="040C0001">
      <w:start w:val="1"/>
      <w:numFmt w:val="bullet"/>
      <w:lvlText w:val=""/>
      <w:lvlJc w:val="left"/>
      <w:pPr>
        <w:ind w:left="1174" w:hanging="360"/>
      </w:pPr>
      <w:rPr>
        <w:rFonts w:ascii="Symbol" w:hAnsi="Symbol"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abstractNum w:abstractNumId="15" w15:restartNumberingAfterBreak="0">
    <w:nsid w:val="6CC811D1"/>
    <w:multiLevelType w:val="singleLevel"/>
    <w:tmpl w:val="582603E8"/>
    <w:lvl w:ilvl="0">
      <w:numFmt w:val="bullet"/>
      <w:pStyle w:val="texte2"/>
      <w:lvlText w:val="-"/>
      <w:lvlJc w:val="left"/>
      <w:pPr>
        <w:tabs>
          <w:tab w:val="num" w:pos="700"/>
        </w:tabs>
        <w:ind w:left="700" w:hanging="360"/>
      </w:pPr>
      <w:rPr>
        <w:rFonts w:hint="default"/>
      </w:rPr>
    </w:lvl>
  </w:abstractNum>
  <w:abstractNum w:abstractNumId="16" w15:restartNumberingAfterBreak="0">
    <w:nsid w:val="72A621F1"/>
    <w:multiLevelType w:val="multilevel"/>
    <w:tmpl w:val="DCEE4398"/>
    <w:lvl w:ilvl="0">
      <w:start w:val="1"/>
      <w:numFmt w:val="decimal"/>
      <w:pStyle w:val="nicolastitre2"/>
      <w:lvlText w:val="%1."/>
      <w:lvlJc w:val="left"/>
      <w:pPr>
        <w:tabs>
          <w:tab w:val="num" w:pos="717"/>
        </w:tabs>
        <w:ind w:left="717" w:hanging="360"/>
      </w:pPr>
      <w:rPr>
        <w:rFonts w:cs="Times New Roman"/>
      </w:rPr>
    </w:lvl>
    <w:lvl w:ilvl="1">
      <w:start w:val="1"/>
      <w:numFmt w:val="decimal"/>
      <w:lvlText w:val="%1.%2."/>
      <w:lvlJc w:val="left"/>
      <w:pPr>
        <w:tabs>
          <w:tab w:val="num" w:pos="1149"/>
        </w:tabs>
        <w:ind w:left="1149" w:hanging="432"/>
      </w:pPr>
      <w:rPr>
        <w:rFonts w:cs="Times New Roman"/>
      </w:rPr>
    </w:lvl>
    <w:lvl w:ilvl="2">
      <w:start w:val="1"/>
      <w:numFmt w:val="decimal"/>
      <w:lvlText w:val="%1.%2.%3."/>
      <w:lvlJc w:val="left"/>
      <w:pPr>
        <w:tabs>
          <w:tab w:val="num" w:pos="1581"/>
        </w:tabs>
        <w:ind w:left="1581" w:hanging="504"/>
      </w:pPr>
      <w:rPr>
        <w:rFonts w:cs="Times New Roman"/>
      </w:rPr>
    </w:lvl>
    <w:lvl w:ilvl="3">
      <w:start w:val="1"/>
      <w:numFmt w:val="decimal"/>
      <w:lvlText w:val="%1.%2.%3.%4."/>
      <w:lvlJc w:val="left"/>
      <w:pPr>
        <w:tabs>
          <w:tab w:val="num" w:pos="2157"/>
        </w:tabs>
        <w:ind w:left="2085" w:hanging="648"/>
      </w:pPr>
      <w:rPr>
        <w:rFonts w:cs="Times New Roman"/>
      </w:rPr>
    </w:lvl>
    <w:lvl w:ilvl="4">
      <w:start w:val="1"/>
      <w:numFmt w:val="decimal"/>
      <w:lvlText w:val="%1.%2.%3.%4.%5."/>
      <w:lvlJc w:val="left"/>
      <w:pPr>
        <w:tabs>
          <w:tab w:val="num" w:pos="2877"/>
        </w:tabs>
        <w:ind w:left="2589" w:hanging="792"/>
      </w:pPr>
      <w:rPr>
        <w:rFonts w:cs="Times New Roman"/>
      </w:rPr>
    </w:lvl>
    <w:lvl w:ilvl="5">
      <w:start w:val="1"/>
      <w:numFmt w:val="decimal"/>
      <w:lvlText w:val="%1.%2.%3.%4.%5.%6."/>
      <w:lvlJc w:val="left"/>
      <w:pPr>
        <w:tabs>
          <w:tab w:val="num" w:pos="3237"/>
        </w:tabs>
        <w:ind w:left="3093" w:hanging="936"/>
      </w:pPr>
      <w:rPr>
        <w:rFonts w:cs="Times New Roman"/>
      </w:rPr>
    </w:lvl>
    <w:lvl w:ilvl="6">
      <w:start w:val="1"/>
      <w:numFmt w:val="decimal"/>
      <w:lvlText w:val="%1.%2.%3.%4.%5.%6.%7."/>
      <w:lvlJc w:val="left"/>
      <w:pPr>
        <w:tabs>
          <w:tab w:val="num" w:pos="3957"/>
        </w:tabs>
        <w:ind w:left="3597" w:hanging="1080"/>
      </w:pPr>
      <w:rPr>
        <w:rFonts w:cs="Times New Roman"/>
      </w:rPr>
    </w:lvl>
    <w:lvl w:ilvl="7">
      <w:start w:val="1"/>
      <w:numFmt w:val="decimal"/>
      <w:lvlText w:val="%1.%2.%3.%4.%5.%6.%7.%8."/>
      <w:lvlJc w:val="left"/>
      <w:pPr>
        <w:tabs>
          <w:tab w:val="num" w:pos="4317"/>
        </w:tabs>
        <w:ind w:left="4101" w:hanging="1224"/>
      </w:pPr>
      <w:rPr>
        <w:rFonts w:cs="Times New Roman"/>
      </w:rPr>
    </w:lvl>
    <w:lvl w:ilvl="8">
      <w:start w:val="1"/>
      <w:numFmt w:val="decimal"/>
      <w:lvlText w:val="%1.%2.%3.%4.%5.%6.%7.%8.%9."/>
      <w:lvlJc w:val="left"/>
      <w:pPr>
        <w:tabs>
          <w:tab w:val="num" w:pos="5037"/>
        </w:tabs>
        <w:ind w:left="4677" w:hanging="1440"/>
      </w:pPr>
      <w:rPr>
        <w:rFonts w:cs="Times New Roman"/>
      </w:rPr>
    </w:lvl>
  </w:abstractNum>
  <w:num w:numId="1">
    <w:abstractNumId w:val="3"/>
  </w:num>
  <w:num w:numId="2">
    <w:abstractNumId w:val="1"/>
  </w:num>
  <w:num w:numId="3">
    <w:abstractNumId w:val="16"/>
  </w:num>
  <w:num w:numId="4">
    <w:abstractNumId w:val="13"/>
  </w:num>
  <w:num w:numId="5">
    <w:abstractNumId w:val="15"/>
  </w:num>
  <w:num w:numId="6">
    <w:abstractNumId w:val="0"/>
  </w:num>
  <w:num w:numId="7">
    <w:abstractNumId w:val="10"/>
  </w:num>
  <w:num w:numId="8">
    <w:abstractNumId w:val="12"/>
  </w:num>
  <w:num w:numId="9">
    <w:abstractNumId w:val="2"/>
  </w:num>
  <w:num w:numId="10">
    <w:abstractNumId w:val="6"/>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7"/>
  </w:num>
  <w:num w:numId="17">
    <w:abstractNumId w:val="11"/>
  </w:num>
  <w:num w:numId="18">
    <w:abstractNumId w:val="9"/>
  </w:num>
  <w:num w:numId="19">
    <w:abstractNumId w:val="14"/>
  </w:num>
  <w:num w:numId="2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425"/>
  <w:drawingGridHorizontalSpacing w:val="170"/>
  <w:drawingGridVerticalSpacing w:val="17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9E5"/>
    <w:rsid w:val="0000164A"/>
    <w:rsid w:val="00001C81"/>
    <w:rsid w:val="000028C4"/>
    <w:rsid w:val="0000412B"/>
    <w:rsid w:val="0000540A"/>
    <w:rsid w:val="0000569A"/>
    <w:rsid w:val="00005B4C"/>
    <w:rsid w:val="00005EF8"/>
    <w:rsid w:val="000062A6"/>
    <w:rsid w:val="0000733A"/>
    <w:rsid w:val="00007502"/>
    <w:rsid w:val="0001035A"/>
    <w:rsid w:val="00011E5E"/>
    <w:rsid w:val="0001201E"/>
    <w:rsid w:val="00012062"/>
    <w:rsid w:val="0001281E"/>
    <w:rsid w:val="000138CA"/>
    <w:rsid w:val="000142E7"/>
    <w:rsid w:val="000159DF"/>
    <w:rsid w:val="000165FE"/>
    <w:rsid w:val="00016E40"/>
    <w:rsid w:val="00016FCC"/>
    <w:rsid w:val="00017119"/>
    <w:rsid w:val="0001714A"/>
    <w:rsid w:val="00017250"/>
    <w:rsid w:val="000202FE"/>
    <w:rsid w:val="000204FE"/>
    <w:rsid w:val="00020838"/>
    <w:rsid w:val="00021E80"/>
    <w:rsid w:val="000222A5"/>
    <w:rsid w:val="00022651"/>
    <w:rsid w:val="00022E19"/>
    <w:rsid w:val="000238DD"/>
    <w:rsid w:val="000238DE"/>
    <w:rsid w:val="000249FE"/>
    <w:rsid w:val="00024DC3"/>
    <w:rsid w:val="00025B20"/>
    <w:rsid w:val="00025D28"/>
    <w:rsid w:val="000266BD"/>
    <w:rsid w:val="000273D7"/>
    <w:rsid w:val="00027541"/>
    <w:rsid w:val="000278AA"/>
    <w:rsid w:val="00030CE3"/>
    <w:rsid w:val="00031137"/>
    <w:rsid w:val="000313A3"/>
    <w:rsid w:val="00034404"/>
    <w:rsid w:val="00034928"/>
    <w:rsid w:val="000356C4"/>
    <w:rsid w:val="0003681A"/>
    <w:rsid w:val="000368AB"/>
    <w:rsid w:val="00036A1C"/>
    <w:rsid w:val="00036BD3"/>
    <w:rsid w:val="00037555"/>
    <w:rsid w:val="000404FC"/>
    <w:rsid w:val="00041F57"/>
    <w:rsid w:val="00042974"/>
    <w:rsid w:val="00042E09"/>
    <w:rsid w:val="00043BCD"/>
    <w:rsid w:val="0004415C"/>
    <w:rsid w:val="000444C4"/>
    <w:rsid w:val="000444E3"/>
    <w:rsid w:val="0004472C"/>
    <w:rsid w:val="00046A77"/>
    <w:rsid w:val="000474DA"/>
    <w:rsid w:val="00052D3D"/>
    <w:rsid w:val="00052DE7"/>
    <w:rsid w:val="0005304F"/>
    <w:rsid w:val="000530B9"/>
    <w:rsid w:val="000537FC"/>
    <w:rsid w:val="0005383E"/>
    <w:rsid w:val="00053F0B"/>
    <w:rsid w:val="00054039"/>
    <w:rsid w:val="00055317"/>
    <w:rsid w:val="0005554B"/>
    <w:rsid w:val="000561D5"/>
    <w:rsid w:val="00056FCD"/>
    <w:rsid w:val="00057EB8"/>
    <w:rsid w:val="000628E0"/>
    <w:rsid w:val="00062CB3"/>
    <w:rsid w:val="00062D88"/>
    <w:rsid w:val="0006433D"/>
    <w:rsid w:val="000653B6"/>
    <w:rsid w:val="00065C5E"/>
    <w:rsid w:val="000677EA"/>
    <w:rsid w:val="00067D1B"/>
    <w:rsid w:val="00071156"/>
    <w:rsid w:val="000716B1"/>
    <w:rsid w:val="00071822"/>
    <w:rsid w:val="000720A2"/>
    <w:rsid w:val="00072A6E"/>
    <w:rsid w:val="00072B1E"/>
    <w:rsid w:val="00073574"/>
    <w:rsid w:val="000749FA"/>
    <w:rsid w:val="0007563A"/>
    <w:rsid w:val="00076F75"/>
    <w:rsid w:val="00077274"/>
    <w:rsid w:val="00077CD4"/>
    <w:rsid w:val="00077D95"/>
    <w:rsid w:val="00077F86"/>
    <w:rsid w:val="00080D7D"/>
    <w:rsid w:val="00080E62"/>
    <w:rsid w:val="0008164A"/>
    <w:rsid w:val="00085011"/>
    <w:rsid w:val="00085BA7"/>
    <w:rsid w:val="00086846"/>
    <w:rsid w:val="00086A37"/>
    <w:rsid w:val="00087F02"/>
    <w:rsid w:val="00090034"/>
    <w:rsid w:val="00090378"/>
    <w:rsid w:val="000904D0"/>
    <w:rsid w:val="00090522"/>
    <w:rsid w:val="000908C8"/>
    <w:rsid w:val="0009191D"/>
    <w:rsid w:val="0009364A"/>
    <w:rsid w:val="00093CE9"/>
    <w:rsid w:val="0009433F"/>
    <w:rsid w:val="00094ABD"/>
    <w:rsid w:val="00094E1E"/>
    <w:rsid w:val="000965AD"/>
    <w:rsid w:val="0009669E"/>
    <w:rsid w:val="000969E8"/>
    <w:rsid w:val="00096D9D"/>
    <w:rsid w:val="00096E09"/>
    <w:rsid w:val="0009722F"/>
    <w:rsid w:val="000975D7"/>
    <w:rsid w:val="00097B38"/>
    <w:rsid w:val="000A0E59"/>
    <w:rsid w:val="000A14F3"/>
    <w:rsid w:val="000A181D"/>
    <w:rsid w:val="000A221D"/>
    <w:rsid w:val="000A2796"/>
    <w:rsid w:val="000A2A78"/>
    <w:rsid w:val="000A2FA2"/>
    <w:rsid w:val="000A495E"/>
    <w:rsid w:val="000A4EF7"/>
    <w:rsid w:val="000A4F61"/>
    <w:rsid w:val="000A5A48"/>
    <w:rsid w:val="000A60F8"/>
    <w:rsid w:val="000A61D0"/>
    <w:rsid w:val="000A7A5D"/>
    <w:rsid w:val="000B050A"/>
    <w:rsid w:val="000B117E"/>
    <w:rsid w:val="000B1D6F"/>
    <w:rsid w:val="000B1E42"/>
    <w:rsid w:val="000B2F9E"/>
    <w:rsid w:val="000B331D"/>
    <w:rsid w:val="000B3331"/>
    <w:rsid w:val="000B4508"/>
    <w:rsid w:val="000B4AF1"/>
    <w:rsid w:val="000B4FDD"/>
    <w:rsid w:val="000B59CE"/>
    <w:rsid w:val="000B5A8F"/>
    <w:rsid w:val="000B5BD9"/>
    <w:rsid w:val="000B6514"/>
    <w:rsid w:val="000B6A19"/>
    <w:rsid w:val="000B71F5"/>
    <w:rsid w:val="000B765B"/>
    <w:rsid w:val="000B7DD5"/>
    <w:rsid w:val="000C02E3"/>
    <w:rsid w:val="000C2291"/>
    <w:rsid w:val="000C287C"/>
    <w:rsid w:val="000C2DC4"/>
    <w:rsid w:val="000C348A"/>
    <w:rsid w:val="000C3A63"/>
    <w:rsid w:val="000C7710"/>
    <w:rsid w:val="000C79B4"/>
    <w:rsid w:val="000D0296"/>
    <w:rsid w:val="000D0601"/>
    <w:rsid w:val="000D098C"/>
    <w:rsid w:val="000D0A2F"/>
    <w:rsid w:val="000D0FA2"/>
    <w:rsid w:val="000D15BE"/>
    <w:rsid w:val="000D1A0C"/>
    <w:rsid w:val="000D1FC3"/>
    <w:rsid w:val="000D2EF9"/>
    <w:rsid w:val="000D451F"/>
    <w:rsid w:val="000D478A"/>
    <w:rsid w:val="000D58A9"/>
    <w:rsid w:val="000D6785"/>
    <w:rsid w:val="000D7BAB"/>
    <w:rsid w:val="000E1E3C"/>
    <w:rsid w:val="000E23C7"/>
    <w:rsid w:val="000E29C4"/>
    <w:rsid w:val="000E3137"/>
    <w:rsid w:val="000E3914"/>
    <w:rsid w:val="000E414D"/>
    <w:rsid w:val="000E5149"/>
    <w:rsid w:val="000E62FF"/>
    <w:rsid w:val="000E6C10"/>
    <w:rsid w:val="000E6CDD"/>
    <w:rsid w:val="000E7076"/>
    <w:rsid w:val="000E78C1"/>
    <w:rsid w:val="000F0276"/>
    <w:rsid w:val="000F0483"/>
    <w:rsid w:val="000F0C12"/>
    <w:rsid w:val="000F170D"/>
    <w:rsid w:val="000F2496"/>
    <w:rsid w:val="000F25A0"/>
    <w:rsid w:val="000F28CB"/>
    <w:rsid w:val="000F2C76"/>
    <w:rsid w:val="000F2D69"/>
    <w:rsid w:val="000F4974"/>
    <w:rsid w:val="000F4CF4"/>
    <w:rsid w:val="000F4F45"/>
    <w:rsid w:val="000F500F"/>
    <w:rsid w:val="000F60CF"/>
    <w:rsid w:val="000F6616"/>
    <w:rsid w:val="000F6938"/>
    <w:rsid w:val="000F6B22"/>
    <w:rsid w:val="000F78C0"/>
    <w:rsid w:val="000F7F5D"/>
    <w:rsid w:val="00100D3F"/>
    <w:rsid w:val="001011CD"/>
    <w:rsid w:val="001014DF"/>
    <w:rsid w:val="00101925"/>
    <w:rsid w:val="00101B9F"/>
    <w:rsid w:val="00101F38"/>
    <w:rsid w:val="00103241"/>
    <w:rsid w:val="00103E62"/>
    <w:rsid w:val="001044C4"/>
    <w:rsid w:val="00105974"/>
    <w:rsid w:val="00105BEC"/>
    <w:rsid w:val="001060A5"/>
    <w:rsid w:val="0010621B"/>
    <w:rsid w:val="00106C73"/>
    <w:rsid w:val="00106FA1"/>
    <w:rsid w:val="0010758A"/>
    <w:rsid w:val="001075AB"/>
    <w:rsid w:val="001077B9"/>
    <w:rsid w:val="001079F5"/>
    <w:rsid w:val="00110190"/>
    <w:rsid w:val="00110594"/>
    <w:rsid w:val="0011227F"/>
    <w:rsid w:val="00112411"/>
    <w:rsid w:val="00112EF4"/>
    <w:rsid w:val="001134EC"/>
    <w:rsid w:val="00114DB6"/>
    <w:rsid w:val="00115285"/>
    <w:rsid w:val="00116110"/>
    <w:rsid w:val="00116178"/>
    <w:rsid w:val="0011704B"/>
    <w:rsid w:val="00117377"/>
    <w:rsid w:val="00117927"/>
    <w:rsid w:val="0012016B"/>
    <w:rsid w:val="00122046"/>
    <w:rsid w:val="00122080"/>
    <w:rsid w:val="00122463"/>
    <w:rsid w:val="001256CF"/>
    <w:rsid w:val="001263CA"/>
    <w:rsid w:val="00126940"/>
    <w:rsid w:val="00127E5C"/>
    <w:rsid w:val="00130C29"/>
    <w:rsid w:val="00130D32"/>
    <w:rsid w:val="00130EF3"/>
    <w:rsid w:val="00131CE7"/>
    <w:rsid w:val="00132383"/>
    <w:rsid w:val="0013347B"/>
    <w:rsid w:val="0013386C"/>
    <w:rsid w:val="0013631D"/>
    <w:rsid w:val="001366B1"/>
    <w:rsid w:val="00137659"/>
    <w:rsid w:val="00137989"/>
    <w:rsid w:val="0014040F"/>
    <w:rsid w:val="001412CD"/>
    <w:rsid w:val="0014161A"/>
    <w:rsid w:val="0014181D"/>
    <w:rsid w:val="00141FA9"/>
    <w:rsid w:val="0014226A"/>
    <w:rsid w:val="00142F13"/>
    <w:rsid w:val="001435C9"/>
    <w:rsid w:val="00143645"/>
    <w:rsid w:val="001437AC"/>
    <w:rsid w:val="00143CAF"/>
    <w:rsid w:val="00144B80"/>
    <w:rsid w:val="00145301"/>
    <w:rsid w:val="00146331"/>
    <w:rsid w:val="00146378"/>
    <w:rsid w:val="001479A9"/>
    <w:rsid w:val="0015058B"/>
    <w:rsid w:val="001506D8"/>
    <w:rsid w:val="00150BE4"/>
    <w:rsid w:val="001511AE"/>
    <w:rsid w:val="00152130"/>
    <w:rsid w:val="00152276"/>
    <w:rsid w:val="001523AC"/>
    <w:rsid w:val="00152509"/>
    <w:rsid w:val="001544CD"/>
    <w:rsid w:val="0015546B"/>
    <w:rsid w:val="00156DF7"/>
    <w:rsid w:val="00157212"/>
    <w:rsid w:val="00157F27"/>
    <w:rsid w:val="00160E79"/>
    <w:rsid w:val="001620CC"/>
    <w:rsid w:val="00162417"/>
    <w:rsid w:val="00165D68"/>
    <w:rsid w:val="00165DC5"/>
    <w:rsid w:val="001714BF"/>
    <w:rsid w:val="00171622"/>
    <w:rsid w:val="001718E9"/>
    <w:rsid w:val="00171B7B"/>
    <w:rsid w:val="00171F65"/>
    <w:rsid w:val="001720C8"/>
    <w:rsid w:val="001724D6"/>
    <w:rsid w:val="00172EBD"/>
    <w:rsid w:val="00176BE8"/>
    <w:rsid w:val="00176F12"/>
    <w:rsid w:val="0017742F"/>
    <w:rsid w:val="00177C64"/>
    <w:rsid w:val="00180D56"/>
    <w:rsid w:val="00182227"/>
    <w:rsid w:val="0018292C"/>
    <w:rsid w:val="00182942"/>
    <w:rsid w:val="001829A5"/>
    <w:rsid w:val="001829B0"/>
    <w:rsid w:val="00182F5F"/>
    <w:rsid w:val="00183F72"/>
    <w:rsid w:val="001845C3"/>
    <w:rsid w:val="0018493C"/>
    <w:rsid w:val="00184AE0"/>
    <w:rsid w:val="0018596D"/>
    <w:rsid w:val="00187108"/>
    <w:rsid w:val="001876B8"/>
    <w:rsid w:val="00187BFF"/>
    <w:rsid w:val="00187CD6"/>
    <w:rsid w:val="00190246"/>
    <w:rsid w:val="001906AA"/>
    <w:rsid w:val="001918FA"/>
    <w:rsid w:val="0019274A"/>
    <w:rsid w:val="00192A60"/>
    <w:rsid w:val="00192ED4"/>
    <w:rsid w:val="0019397C"/>
    <w:rsid w:val="00193D06"/>
    <w:rsid w:val="001943E4"/>
    <w:rsid w:val="00194471"/>
    <w:rsid w:val="001947FF"/>
    <w:rsid w:val="001949CC"/>
    <w:rsid w:val="0019502A"/>
    <w:rsid w:val="001955FC"/>
    <w:rsid w:val="00196983"/>
    <w:rsid w:val="00197171"/>
    <w:rsid w:val="001A0B9E"/>
    <w:rsid w:val="001A0DD5"/>
    <w:rsid w:val="001A20F6"/>
    <w:rsid w:val="001A26A3"/>
    <w:rsid w:val="001A31D7"/>
    <w:rsid w:val="001A59C4"/>
    <w:rsid w:val="001A6353"/>
    <w:rsid w:val="001A653F"/>
    <w:rsid w:val="001A6F7B"/>
    <w:rsid w:val="001A7842"/>
    <w:rsid w:val="001B0265"/>
    <w:rsid w:val="001B2CD7"/>
    <w:rsid w:val="001B2D78"/>
    <w:rsid w:val="001B401C"/>
    <w:rsid w:val="001B4B5E"/>
    <w:rsid w:val="001B5A2F"/>
    <w:rsid w:val="001B5AA7"/>
    <w:rsid w:val="001B5C62"/>
    <w:rsid w:val="001B5FF2"/>
    <w:rsid w:val="001B67E0"/>
    <w:rsid w:val="001B6E5E"/>
    <w:rsid w:val="001B6EF9"/>
    <w:rsid w:val="001C0AC0"/>
    <w:rsid w:val="001C206F"/>
    <w:rsid w:val="001C3179"/>
    <w:rsid w:val="001C4EBB"/>
    <w:rsid w:val="001C4F8A"/>
    <w:rsid w:val="001C7041"/>
    <w:rsid w:val="001D085A"/>
    <w:rsid w:val="001D1A5F"/>
    <w:rsid w:val="001D1B02"/>
    <w:rsid w:val="001D2771"/>
    <w:rsid w:val="001D29F4"/>
    <w:rsid w:val="001D2FBA"/>
    <w:rsid w:val="001D3344"/>
    <w:rsid w:val="001D3AFD"/>
    <w:rsid w:val="001D3FAC"/>
    <w:rsid w:val="001D472B"/>
    <w:rsid w:val="001D4867"/>
    <w:rsid w:val="001D56E3"/>
    <w:rsid w:val="001D66C9"/>
    <w:rsid w:val="001D6A23"/>
    <w:rsid w:val="001D6EE6"/>
    <w:rsid w:val="001D764B"/>
    <w:rsid w:val="001E0742"/>
    <w:rsid w:val="001E178B"/>
    <w:rsid w:val="001E1C8B"/>
    <w:rsid w:val="001E20B0"/>
    <w:rsid w:val="001E2106"/>
    <w:rsid w:val="001E2988"/>
    <w:rsid w:val="001E32C4"/>
    <w:rsid w:val="001E3E0E"/>
    <w:rsid w:val="001E467B"/>
    <w:rsid w:val="001E5323"/>
    <w:rsid w:val="001E53C0"/>
    <w:rsid w:val="001E55EA"/>
    <w:rsid w:val="001E5A04"/>
    <w:rsid w:val="001E5FB7"/>
    <w:rsid w:val="001E6EE9"/>
    <w:rsid w:val="001F0386"/>
    <w:rsid w:val="001F06B6"/>
    <w:rsid w:val="001F0767"/>
    <w:rsid w:val="001F249F"/>
    <w:rsid w:val="001F2F1F"/>
    <w:rsid w:val="001F3EA2"/>
    <w:rsid w:val="001F4566"/>
    <w:rsid w:val="001F4B78"/>
    <w:rsid w:val="001F6D0A"/>
    <w:rsid w:val="001F785A"/>
    <w:rsid w:val="001F791C"/>
    <w:rsid w:val="002008DA"/>
    <w:rsid w:val="00200F71"/>
    <w:rsid w:val="00201056"/>
    <w:rsid w:val="002013BF"/>
    <w:rsid w:val="002017FE"/>
    <w:rsid w:val="002021DB"/>
    <w:rsid w:val="00203E75"/>
    <w:rsid w:val="002041DC"/>
    <w:rsid w:val="00205136"/>
    <w:rsid w:val="00206698"/>
    <w:rsid w:val="00206C33"/>
    <w:rsid w:val="0020757E"/>
    <w:rsid w:val="00213B15"/>
    <w:rsid w:val="00213F92"/>
    <w:rsid w:val="00214434"/>
    <w:rsid w:val="00215641"/>
    <w:rsid w:val="00215991"/>
    <w:rsid w:val="00215BCD"/>
    <w:rsid w:val="00215DEC"/>
    <w:rsid w:val="0021784C"/>
    <w:rsid w:val="00217E9F"/>
    <w:rsid w:val="002206B5"/>
    <w:rsid w:val="00220B00"/>
    <w:rsid w:val="0022101A"/>
    <w:rsid w:val="00221678"/>
    <w:rsid w:val="00221963"/>
    <w:rsid w:val="00222118"/>
    <w:rsid w:val="00222961"/>
    <w:rsid w:val="0022370E"/>
    <w:rsid w:val="00223741"/>
    <w:rsid w:val="00223A30"/>
    <w:rsid w:val="00224279"/>
    <w:rsid w:val="002247D1"/>
    <w:rsid w:val="00224F4A"/>
    <w:rsid w:val="002250ED"/>
    <w:rsid w:val="0022710E"/>
    <w:rsid w:val="002277AC"/>
    <w:rsid w:val="00230E01"/>
    <w:rsid w:val="002329EC"/>
    <w:rsid w:val="002341B7"/>
    <w:rsid w:val="002345DD"/>
    <w:rsid w:val="00234AEE"/>
    <w:rsid w:val="00235EA6"/>
    <w:rsid w:val="00236072"/>
    <w:rsid w:val="00236989"/>
    <w:rsid w:val="00237195"/>
    <w:rsid w:val="002375EB"/>
    <w:rsid w:val="002401AF"/>
    <w:rsid w:val="00240817"/>
    <w:rsid w:val="00240E4E"/>
    <w:rsid w:val="00240ECD"/>
    <w:rsid w:val="002412E2"/>
    <w:rsid w:val="00241F8F"/>
    <w:rsid w:val="00244109"/>
    <w:rsid w:val="002447AA"/>
    <w:rsid w:val="00244CFD"/>
    <w:rsid w:val="00244FF1"/>
    <w:rsid w:val="0024526C"/>
    <w:rsid w:val="00245300"/>
    <w:rsid w:val="00245696"/>
    <w:rsid w:val="002462C9"/>
    <w:rsid w:val="002473F4"/>
    <w:rsid w:val="0024742D"/>
    <w:rsid w:val="00247B75"/>
    <w:rsid w:val="00247D5E"/>
    <w:rsid w:val="00247FD1"/>
    <w:rsid w:val="00250589"/>
    <w:rsid w:val="0025154C"/>
    <w:rsid w:val="00251C15"/>
    <w:rsid w:val="0025313C"/>
    <w:rsid w:val="002538FC"/>
    <w:rsid w:val="00253B71"/>
    <w:rsid w:val="00254328"/>
    <w:rsid w:val="00254958"/>
    <w:rsid w:val="00254AFA"/>
    <w:rsid w:val="00254D90"/>
    <w:rsid w:val="00255D26"/>
    <w:rsid w:val="002569F1"/>
    <w:rsid w:val="0026049E"/>
    <w:rsid w:val="00260AE4"/>
    <w:rsid w:val="00261976"/>
    <w:rsid w:val="00261A14"/>
    <w:rsid w:val="00263725"/>
    <w:rsid w:val="00263BB2"/>
    <w:rsid w:val="00265A0F"/>
    <w:rsid w:val="00265E5C"/>
    <w:rsid w:val="0026607D"/>
    <w:rsid w:val="00267823"/>
    <w:rsid w:val="00271158"/>
    <w:rsid w:val="00273236"/>
    <w:rsid w:val="00273B53"/>
    <w:rsid w:val="00274598"/>
    <w:rsid w:val="00274E04"/>
    <w:rsid w:val="00275DB8"/>
    <w:rsid w:val="00276AA1"/>
    <w:rsid w:val="00276EB3"/>
    <w:rsid w:val="002775F6"/>
    <w:rsid w:val="00277702"/>
    <w:rsid w:val="00280506"/>
    <w:rsid w:val="00282335"/>
    <w:rsid w:val="00282D84"/>
    <w:rsid w:val="00282E15"/>
    <w:rsid w:val="00283268"/>
    <w:rsid w:val="002835E5"/>
    <w:rsid w:val="00283AE3"/>
    <w:rsid w:val="0028476C"/>
    <w:rsid w:val="0028571C"/>
    <w:rsid w:val="00285A6E"/>
    <w:rsid w:val="00285B11"/>
    <w:rsid w:val="0028620A"/>
    <w:rsid w:val="002862C8"/>
    <w:rsid w:val="00286707"/>
    <w:rsid w:val="002868E9"/>
    <w:rsid w:val="00287BB7"/>
    <w:rsid w:val="00290CF0"/>
    <w:rsid w:val="0029141F"/>
    <w:rsid w:val="002918F5"/>
    <w:rsid w:val="00291B63"/>
    <w:rsid w:val="00292E95"/>
    <w:rsid w:val="0029330C"/>
    <w:rsid w:val="0029379F"/>
    <w:rsid w:val="002937AD"/>
    <w:rsid w:val="00294329"/>
    <w:rsid w:val="00294E22"/>
    <w:rsid w:val="002952F1"/>
    <w:rsid w:val="0029595B"/>
    <w:rsid w:val="00295A8E"/>
    <w:rsid w:val="002A0D0F"/>
    <w:rsid w:val="002A225B"/>
    <w:rsid w:val="002A2489"/>
    <w:rsid w:val="002A3090"/>
    <w:rsid w:val="002A5005"/>
    <w:rsid w:val="002A5129"/>
    <w:rsid w:val="002A71F2"/>
    <w:rsid w:val="002A783D"/>
    <w:rsid w:val="002A7B7A"/>
    <w:rsid w:val="002B07B6"/>
    <w:rsid w:val="002B0FD3"/>
    <w:rsid w:val="002B113D"/>
    <w:rsid w:val="002B11C6"/>
    <w:rsid w:val="002B212F"/>
    <w:rsid w:val="002B2279"/>
    <w:rsid w:val="002B22B1"/>
    <w:rsid w:val="002B237A"/>
    <w:rsid w:val="002B30A1"/>
    <w:rsid w:val="002B3BAE"/>
    <w:rsid w:val="002B4387"/>
    <w:rsid w:val="002B4AC2"/>
    <w:rsid w:val="002B5B3B"/>
    <w:rsid w:val="002B5BBF"/>
    <w:rsid w:val="002B5D24"/>
    <w:rsid w:val="002B5FBB"/>
    <w:rsid w:val="002B64E2"/>
    <w:rsid w:val="002B68B7"/>
    <w:rsid w:val="002B6D5B"/>
    <w:rsid w:val="002B7375"/>
    <w:rsid w:val="002B75A8"/>
    <w:rsid w:val="002C0627"/>
    <w:rsid w:val="002C18F7"/>
    <w:rsid w:val="002C1CD6"/>
    <w:rsid w:val="002C2187"/>
    <w:rsid w:val="002C2889"/>
    <w:rsid w:val="002C3045"/>
    <w:rsid w:val="002C570A"/>
    <w:rsid w:val="002C63E6"/>
    <w:rsid w:val="002C65C0"/>
    <w:rsid w:val="002C69A4"/>
    <w:rsid w:val="002C6F1B"/>
    <w:rsid w:val="002C77FC"/>
    <w:rsid w:val="002C7D68"/>
    <w:rsid w:val="002D1A19"/>
    <w:rsid w:val="002D35A8"/>
    <w:rsid w:val="002D3A58"/>
    <w:rsid w:val="002D4058"/>
    <w:rsid w:val="002D490F"/>
    <w:rsid w:val="002D4A9C"/>
    <w:rsid w:val="002D51F5"/>
    <w:rsid w:val="002D5844"/>
    <w:rsid w:val="002D5B10"/>
    <w:rsid w:val="002D6F4F"/>
    <w:rsid w:val="002D73FC"/>
    <w:rsid w:val="002D7F84"/>
    <w:rsid w:val="002E0D10"/>
    <w:rsid w:val="002E1074"/>
    <w:rsid w:val="002E15B9"/>
    <w:rsid w:val="002E162F"/>
    <w:rsid w:val="002E1E4E"/>
    <w:rsid w:val="002E2306"/>
    <w:rsid w:val="002E3190"/>
    <w:rsid w:val="002E33BE"/>
    <w:rsid w:val="002E39EC"/>
    <w:rsid w:val="002E43A0"/>
    <w:rsid w:val="002E454B"/>
    <w:rsid w:val="002E49E0"/>
    <w:rsid w:val="002E5104"/>
    <w:rsid w:val="002E546C"/>
    <w:rsid w:val="002E634A"/>
    <w:rsid w:val="002E6A70"/>
    <w:rsid w:val="002E6BDF"/>
    <w:rsid w:val="002E79AE"/>
    <w:rsid w:val="002E7C06"/>
    <w:rsid w:val="002F0091"/>
    <w:rsid w:val="002F020A"/>
    <w:rsid w:val="002F02CE"/>
    <w:rsid w:val="002F051E"/>
    <w:rsid w:val="002F0639"/>
    <w:rsid w:val="002F1742"/>
    <w:rsid w:val="002F2178"/>
    <w:rsid w:val="002F3AD1"/>
    <w:rsid w:val="002F5292"/>
    <w:rsid w:val="002F5CEB"/>
    <w:rsid w:val="002F6ADF"/>
    <w:rsid w:val="002F75C4"/>
    <w:rsid w:val="002F7686"/>
    <w:rsid w:val="002F7A77"/>
    <w:rsid w:val="002F7B5D"/>
    <w:rsid w:val="0030001C"/>
    <w:rsid w:val="003009E6"/>
    <w:rsid w:val="00301959"/>
    <w:rsid w:val="00304662"/>
    <w:rsid w:val="00304A70"/>
    <w:rsid w:val="00304E70"/>
    <w:rsid w:val="00305037"/>
    <w:rsid w:val="0030553C"/>
    <w:rsid w:val="00305A5F"/>
    <w:rsid w:val="00306ED1"/>
    <w:rsid w:val="003101CB"/>
    <w:rsid w:val="00311663"/>
    <w:rsid w:val="00311D15"/>
    <w:rsid w:val="00312628"/>
    <w:rsid w:val="00312F40"/>
    <w:rsid w:val="00313D78"/>
    <w:rsid w:val="003146F9"/>
    <w:rsid w:val="003148EE"/>
    <w:rsid w:val="00315396"/>
    <w:rsid w:val="0031606A"/>
    <w:rsid w:val="00316E8B"/>
    <w:rsid w:val="0032004B"/>
    <w:rsid w:val="003218FD"/>
    <w:rsid w:val="00324872"/>
    <w:rsid w:val="00324CA9"/>
    <w:rsid w:val="0032561C"/>
    <w:rsid w:val="00325E77"/>
    <w:rsid w:val="003262CF"/>
    <w:rsid w:val="00326652"/>
    <w:rsid w:val="0032719F"/>
    <w:rsid w:val="00327BAD"/>
    <w:rsid w:val="00327F51"/>
    <w:rsid w:val="00332B31"/>
    <w:rsid w:val="003340F5"/>
    <w:rsid w:val="00334133"/>
    <w:rsid w:val="00334BCB"/>
    <w:rsid w:val="00336FE1"/>
    <w:rsid w:val="0033708E"/>
    <w:rsid w:val="003372AD"/>
    <w:rsid w:val="00337C28"/>
    <w:rsid w:val="00337C45"/>
    <w:rsid w:val="00340107"/>
    <w:rsid w:val="003419D6"/>
    <w:rsid w:val="00341C38"/>
    <w:rsid w:val="00342F98"/>
    <w:rsid w:val="00344042"/>
    <w:rsid w:val="00345469"/>
    <w:rsid w:val="0034700A"/>
    <w:rsid w:val="00350AC6"/>
    <w:rsid w:val="0035117D"/>
    <w:rsid w:val="003522B3"/>
    <w:rsid w:val="00353365"/>
    <w:rsid w:val="00353D71"/>
    <w:rsid w:val="003540A2"/>
    <w:rsid w:val="00354F3B"/>
    <w:rsid w:val="00355496"/>
    <w:rsid w:val="00355514"/>
    <w:rsid w:val="00355517"/>
    <w:rsid w:val="00355620"/>
    <w:rsid w:val="00355A04"/>
    <w:rsid w:val="003573A0"/>
    <w:rsid w:val="003575A7"/>
    <w:rsid w:val="00357B13"/>
    <w:rsid w:val="00357D0E"/>
    <w:rsid w:val="00360017"/>
    <w:rsid w:val="0036060D"/>
    <w:rsid w:val="00360EC9"/>
    <w:rsid w:val="003616B0"/>
    <w:rsid w:val="00361767"/>
    <w:rsid w:val="00362FAD"/>
    <w:rsid w:val="0036336C"/>
    <w:rsid w:val="003637B5"/>
    <w:rsid w:val="00363C31"/>
    <w:rsid w:val="0037059D"/>
    <w:rsid w:val="00370AE5"/>
    <w:rsid w:val="003725D9"/>
    <w:rsid w:val="003726EA"/>
    <w:rsid w:val="00372A05"/>
    <w:rsid w:val="00373043"/>
    <w:rsid w:val="00373852"/>
    <w:rsid w:val="00374D04"/>
    <w:rsid w:val="0037593D"/>
    <w:rsid w:val="0037624A"/>
    <w:rsid w:val="0037655F"/>
    <w:rsid w:val="00376930"/>
    <w:rsid w:val="00380787"/>
    <w:rsid w:val="00380CA0"/>
    <w:rsid w:val="0038143E"/>
    <w:rsid w:val="00382B23"/>
    <w:rsid w:val="00382B67"/>
    <w:rsid w:val="00382B6F"/>
    <w:rsid w:val="00382EA2"/>
    <w:rsid w:val="00383035"/>
    <w:rsid w:val="003834EA"/>
    <w:rsid w:val="00387249"/>
    <w:rsid w:val="0038768E"/>
    <w:rsid w:val="00390DD5"/>
    <w:rsid w:val="00391C24"/>
    <w:rsid w:val="00393697"/>
    <w:rsid w:val="0039498A"/>
    <w:rsid w:val="003955E8"/>
    <w:rsid w:val="00396136"/>
    <w:rsid w:val="0039712A"/>
    <w:rsid w:val="0039744E"/>
    <w:rsid w:val="003A1D38"/>
    <w:rsid w:val="003A1E7F"/>
    <w:rsid w:val="003A2157"/>
    <w:rsid w:val="003A40FA"/>
    <w:rsid w:val="003A4459"/>
    <w:rsid w:val="003A4909"/>
    <w:rsid w:val="003A4EAC"/>
    <w:rsid w:val="003A56FF"/>
    <w:rsid w:val="003A64B4"/>
    <w:rsid w:val="003A6656"/>
    <w:rsid w:val="003A6965"/>
    <w:rsid w:val="003B2C20"/>
    <w:rsid w:val="003B3075"/>
    <w:rsid w:val="003B313F"/>
    <w:rsid w:val="003B35F3"/>
    <w:rsid w:val="003B4884"/>
    <w:rsid w:val="003B4B95"/>
    <w:rsid w:val="003B4CF6"/>
    <w:rsid w:val="003B5784"/>
    <w:rsid w:val="003B59FB"/>
    <w:rsid w:val="003B66B8"/>
    <w:rsid w:val="003B6A8D"/>
    <w:rsid w:val="003B6AD7"/>
    <w:rsid w:val="003B7715"/>
    <w:rsid w:val="003C06FD"/>
    <w:rsid w:val="003C10CE"/>
    <w:rsid w:val="003C1D05"/>
    <w:rsid w:val="003C2671"/>
    <w:rsid w:val="003C2782"/>
    <w:rsid w:val="003C5248"/>
    <w:rsid w:val="003C5741"/>
    <w:rsid w:val="003C6012"/>
    <w:rsid w:val="003C6669"/>
    <w:rsid w:val="003C68E7"/>
    <w:rsid w:val="003C6BB7"/>
    <w:rsid w:val="003C6DCE"/>
    <w:rsid w:val="003D10C1"/>
    <w:rsid w:val="003D1885"/>
    <w:rsid w:val="003D23F0"/>
    <w:rsid w:val="003D2B54"/>
    <w:rsid w:val="003D2CCC"/>
    <w:rsid w:val="003D3F45"/>
    <w:rsid w:val="003D45ED"/>
    <w:rsid w:val="003D47D9"/>
    <w:rsid w:val="003D5F03"/>
    <w:rsid w:val="003D63AE"/>
    <w:rsid w:val="003D6668"/>
    <w:rsid w:val="003D6E01"/>
    <w:rsid w:val="003D6EBE"/>
    <w:rsid w:val="003D7349"/>
    <w:rsid w:val="003D7739"/>
    <w:rsid w:val="003D7814"/>
    <w:rsid w:val="003E2084"/>
    <w:rsid w:val="003E23DB"/>
    <w:rsid w:val="003E2796"/>
    <w:rsid w:val="003E3119"/>
    <w:rsid w:val="003E38E0"/>
    <w:rsid w:val="003E3ABD"/>
    <w:rsid w:val="003E3EB1"/>
    <w:rsid w:val="003E4B43"/>
    <w:rsid w:val="003E7326"/>
    <w:rsid w:val="003E75CA"/>
    <w:rsid w:val="003F06EF"/>
    <w:rsid w:val="003F17DE"/>
    <w:rsid w:val="003F1F8C"/>
    <w:rsid w:val="003F2197"/>
    <w:rsid w:val="003F29F4"/>
    <w:rsid w:val="003F39A3"/>
    <w:rsid w:val="003F6A6B"/>
    <w:rsid w:val="003F6BAE"/>
    <w:rsid w:val="003F6DC9"/>
    <w:rsid w:val="00400378"/>
    <w:rsid w:val="004009EA"/>
    <w:rsid w:val="004013AC"/>
    <w:rsid w:val="00401DB4"/>
    <w:rsid w:val="00402C88"/>
    <w:rsid w:val="0040336B"/>
    <w:rsid w:val="004052D6"/>
    <w:rsid w:val="00405304"/>
    <w:rsid w:val="00405D4B"/>
    <w:rsid w:val="00405FDC"/>
    <w:rsid w:val="00406F39"/>
    <w:rsid w:val="00410240"/>
    <w:rsid w:val="00410464"/>
    <w:rsid w:val="00410A7F"/>
    <w:rsid w:val="00411834"/>
    <w:rsid w:val="0041186D"/>
    <w:rsid w:val="00411A7E"/>
    <w:rsid w:val="00411DDB"/>
    <w:rsid w:val="00413390"/>
    <w:rsid w:val="00413690"/>
    <w:rsid w:val="004138CF"/>
    <w:rsid w:val="00414EE9"/>
    <w:rsid w:val="0041530E"/>
    <w:rsid w:val="004159EB"/>
    <w:rsid w:val="00416458"/>
    <w:rsid w:val="0041669B"/>
    <w:rsid w:val="00417F7D"/>
    <w:rsid w:val="00420D52"/>
    <w:rsid w:val="00421166"/>
    <w:rsid w:val="00421651"/>
    <w:rsid w:val="00422508"/>
    <w:rsid w:val="0042367F"/>
    <w:rsid w:val="00423779"/>
    <w:rsid w:val="004237C7"/>
    <w:rsid w:val="0042401F"/>
    <w:rsid w:val="00424279"/>
    <w:rsid w:val="00424D6A"/>
    <w:rsid w:val="004265FE"/>
    <w:rsid w:val="004268DF"/>
    <w:rsid w:val="00426947"/>
    <w:rsid w:val="00426BD8"/>
    <w:rsid w:val="004275E2"/>
    <w:rsid w:val="0042794B"/>
    <w:rsid w:val="00427978"/>
    <w:rsid w:val="00430046"/>
    <w:rsid w:val="004308D0"/>
    <w:rsid w:val="00430C29"/>
    <w:rsid w:val="00430C30"/>
    <w:rsid w:val="00431541"/>
    <w:rsid w:val="004330E2"/>
    <w:rsid w:val="00434984"/>
    <w:rsid w:val="00436076"/>
    <w:rsid w:val="004366B6"/>
    <w:rsid w:val="00436A24"/>
    <w:rsid w:val="004370E3"/>
    <w:rsid w:val="00440C51"/>
    <w:rsid w:val="00441D6A"/>
    <w:rsid w:val="00442BC4"/>
    <w:rsid w:val="00442D7E"/>
    <w:rsid w:val="004436B9"/>
    <w:rsid w:val="004436FD"/>
    <w:rsid w:val="00443BFC"/>
    <w:rsid w:val="00443F32"/>
    <w:rsid w:val="0044563E"/>
    <w:rsid w:val="0044666F"/>
    <w:rsid w:val="004474A6"/>
    <w:rsid w:val="00450927"/>
    <w:rsid w:val="00452FEC"/>
    <w:rsid w:val="004531AF"/>
    <w:rsid w:val="0045414C"/>
    <w:rsid w:val="004549AA"/>
    <w:rsid w:val="004551BC"/>
    <w:rsid w:val="00456166"/>
    <w:rsid w:val="004564D4"/>
    <w:rsid w:val="00457238"/>
    <w:rsid w:val="0045749A"/>
    <w:rsid w:val="004607AA"/>
    <w:rsid w:val="00460D26"/>
    <w:rsid w:val="00462615"/>
    <w:rsid w:val="00462907"/>
    <w:rsid w:val="00462F78"/>
    <w:rsid w:val="004632EC"/>
    <w:rsid w:val="00463405"/>
    <w:rsid w:val="00464249"/>
    <w:rsid w:val="004657BA"/>
    <w:rsid w:val="00466054"/>
    <w:rsid w:val="00466D72"/>
    <w:rsid w:val="004673E7"/>
    <w:rsid w:val="00467483"/>
    <w:rsid w:val="00471251"/>
    <w:rsid w:val="0047163B"/>
    <w:rsid w:val="00471973"/>
    <w:rsid w:val="00472B1A"/>
    <w:rsid w:val="00474A58"/>
    <w:rsid w:val="00475231"/>
    <w:rsid w:val="00475E04"/>
    <w:rsid w:val="004761A2"/>
    <w:rsid w:val="0047770E"/>
    <w:rsid w:val="00477D09"/>
    <w:rsid w:val="00480A78"/>
    <w:rsid w:val="004811E5"/>
    <w:rsid w:val="00482382"/>
    <w:rsid w:val="00482A4E"/>
    <w:rsid w:val="00482AD7"/>
    <w:rsid w:val="00482EF9"/>
    <w:rsid w:val="0048344B"/>
    <w:rsid w:val="00484037"/>
    <w:rsid w:val="0048476B"/>
    <w:rsid w:val="00484B25"/>
    <w:rsid w:val="00484CDE"/>
    <w:rsid w:val="004864DE"/>
    <w:rsid w:val="00487180"/>
    <w:rsid w:val="004902C7"/>
    <w:rsid w:val="00490D7D"/>
    <w:rsid w:val="00490EBA"/>
    <w:rsid w:val="00491617"/>
    <w:rsid w:val="00491F06"/>
    <w:rsid w:val="00492218"/>
    <w:rsid w:val="00492310"/>
    <w:rsid w:val="00492C47"/>
    <w:rsid w:val="00493DCD"/>
    <w:rsid w:val="004965A2"/>
    <w:rsid w:val="00496D48"/>
    <w:rsid w:val="004A00CD"/>
    <w:rsid w:val="004A03C1"/>
    <w:rsid w:val="004A05BF"/>
    <w:rsid w:val="004A0C9E"/>
    <w:rsid w:val="004A0F42"/>
    <w:rsid w:val="004A1B41"/>
    <w:rsid w:val="004A2925"/>
    <w:rsid w:val="004A2C85"/>
    <w:rsid w:val="004A3AD7"/>
    <w:rsid w:val="004A3DD0"/>
    <w:rsid w:val="004A4D16"/>
    <w:rsid w:val="004A4ECF"/>
    <w:rsid w:val="004A56E2"/>
    <w:rsid w:val="004A5A75"/>
    <w:rsid w:val="004A6ECE"/>
    <w:rsid w:val="004A7B91"/>
    <w:rsid w:val="004B01FC"/>
    <w:rsid w:val="004B150B"/>
    <w:rsid w:val="004B476E"/>
    <w:rsid w:val="004B5261"/>
    <w:rsid w:val="004B54F2"/>
    <w:rsid w:val="004B5909"/>
    <w:rsid w:val="004B5E8B"/>
    <w:rsid w:val="004B6109"/>
    <w:rsid w:val="004B63A9"/>
    <w:rsid w:val="004B7460"/>
    <w:rsid w:val="004C0512"/>
    <w:rsid w:val="004C072A"/>
    <w:rsid w:val="004C139F"/>
    <w:rsid w:val="004C2D7C"/>
    <w:rsid w:val="004C328D"/>
    <w:rsid w:val="004C4690"/>
    <w:rsid w:val="004C4D69"/>
    <w:rsid w:val="004C4E29"/>
    <w:rsid w:val="004C5374"/>
    <w:rsid w:val="004C6D92"/>
    <w:rsid w:val="004C70DD"/>
    <w:rsid w:val="004C72BC"/>
    <w:rsid w:val="004D03A5"/>
    <w:rsid w:val="004D0981"/>
    <w:rsid w:val="004D0D73"/>
    <w:rsid w:val="004D2526"/>
    <w:rsid w:val="004D3D4E"/>
    <w:rsid w:val="004D4298"/>
    <w:rsid w:val="004D49E8"/>
    <w:rsid w:val="004D4B35"/>
    <w:rsid w:val="004D65E9"/>
    <w:rsid w:val="004D7A25"/>
    <w:rsid w:val="004D7D0B"/>
    <w:rsid w:val="004D7F4F"/>
    <w:rsid w:val="004E101C"/>
    <w:rsid w:val="004E1176"/>
    <w:rsid w:val="004E1B4E"/>
    <w:rsid w:val="004E2500"/>
    <w:rsid w:val="004E305D"/>
    <w:rsid w:val="004E37E5"/>
    <w:rsid w:val="004E3D25"/>
    <w:rsid w:val="004E4167"/>
    <w:rsid w:val="004E4315"/>
    <w:rsid w:val="004E485A"/>
    <w:rsid w:val="004E4F4F"/>
    <w:rsid w:val="004E5446"/>
    <w:rsid w:val="004E73E1"/>
    <w:rsid w:val="004F0F32"/>
    <w:rsid w:val="004F1730"/>
    <w:rsid w:val="004F1B9C"/>
    <w:rsid w:val="004F1D1B"/>
    <w:rsid w:val="004F265A"/>
    <w:rsid w:val="004F2BE6"/>
    <w:rsid w:val="004F39E1"/>
    <w:rsid w:val="004F3AC1"/>
    <w:rsid w:val="004F3D3F"/>
    <w:rsid w:val="004F3E62"/>
    <w:rsid w:val="004F4428"/>
    <w:rsid w:val="004F44DD"/>
    <w:rsid w:val="004F526C"/>
    <w:rsid w:val="004F558E"/>
    <w:rsid w:val="004F619A"/>
    <w:rsid w:val="004F7E8A"/>
    <w:rsid w:val="00500AAE"/>
    <w:rsid w:val="00500AD3"/>
    <w:rsid w:val="00501640"/>
    <w:rsid w:val="005023C8"/>
    <w:rsid w:val="00503D1A"/>
    <w:rsid w:val="00504ACD"/>
    <w:rsid w:val="00505254"/>
    <w:rsid w:val="0050548F"/>
    <w:rsid w:val="00505EE9"/>
    <w:rsid w:val="00505F28"/>
    <w:rsid w:val="00506858"/>
    <w:rsid w:val="00510205"/>
    <w:rsid w:val="00510B81"/>
    <w:rsid w:val="00512C74"/>
    <w:rsid w:val="00513813"/>
    <w:rsid w:val="00513CC2"/>
    <w:rsid w:val="00514021"/>
    <w:rsid w:val="0051416E"/>
    <w:rsid w:val="00514B13"/>
    <w:rsid w:val="00514DDE"/>
    <w:rsid w:val="005150DD"/>
    <w:rsid w:val="005152C5"/>
    <w:rsid w:val="005157ED"/>
    <w:rsid w:val="00515BE3"/>
    <w:rsid w:val="0051664A"/>
    <w:rsid w:val="0051698B"/>
    <w:rsid w:val="0051777D"/>
    <w:rsid w:val="00517B9B"/>
    <w:rsid w:val="00517EDC"/>
    <w:rsid w:val="00520AD9"/>
    <w:rsid w:val="00520DC3"/>
    <w:rsid w:val="00521835"/>
    <w:rsid w:val="0052259C"/>
    <w:rsid w:val="00524AC8"/>
    <w:rsid w:val="00524B76"/>
    <w:rsid w:val="005264EE"/>
    <w:rsid w:val="0052681B"/>
    <w:rsid w:val="00527AFA"/>
    <w:rsid w:val="00530C7F"/>
    <w:rsid w:val="00531C86"/>
    <w:rsid w:val="0053505A"/>
    <w:rsid w:val="00535666"/>
    <w:rsid w:val="00536AA6"/>
    <w:rsid w:val="005370FF"/>
    <w:rsid w:val="00537E57"/>
    <w:rsid w:val="00540095"/>
    <w:rsid w:val="005428F2"/>
    <w:rsid w:val="00543258"/>
    <w:rsid w:val="00543AFB"/>
    <w:rsid w:val="00544D76"/>
    <w:rsid w:val="0054534A"/>
    <w:rsid w:val="00545C6A"/>
    <w:rsid w:val="0054612E"/>
    <w:rsid w:val="00546976"/>
    <w:rsid w:val="00546DB5"/>
    <w:rsid w:val="005470CC"/>
    <w:rsid w:val="00551E98"/>
    <w:rsid w:val="00552381"/>
    <w:rsid w:val="00552739"/>
    <w:rsid w:val="00552837"/>
    <w:rsid w:val="0055442E"/>
    <w:rsid w:val="00554F24"/>
    <w:rsid w:val="0055542B"/>
    <w:rsid w:val="00555A24"/>
    <w:rsid w:val="00556517"/>
    <w:rsid w:val="00556A20"/>
    <w:rsid w:val="005572E9"/>
    <w:rsid w:val="005573A2"/>
    <w:rsid w:val="00560016"/>
    <w:rsid w:val="00560100"/>
    <w:rsid w:val="005601A0"/>
    <w:rsid w:val="005613F7"/>
    <w:rsid w:val="00561DF9"/>
    <w:rsid w:val="00562688"/>
    <w:rsid w:val="005627FC"/>
    <w:rsid w:val="00562880"/>
    <w:rsid w:val="00562F91"/>
    <w:rsid w:val="005634A6"/>
    <w:rsid w:val="005636B4"/>
    <w:rsid w:val="00563A15"/>
    <w:rsid w:val="005658D2"/>
    <w:rsid w:val="005662B2"/>
    <w:rsid w:val="00566399"/>
    <w:rsid w:val="00566635"/>
    <w:rsid w:val="005677D3"/>
    <w:rsid w:val="00570FC7"/>
    <w:rsid w:val="00572258"/>
    <w:rsid w:val="00572A5E"/>
    <w:rsid w:val="00572B79"/>
    <w:rsid w:val="00573627"/>
    <w:rsid w:val="00574631"/>
    <w:rsid w:val="00574BAC"/>
    <w:rsid w:val="005767CA"/>
    <w:rsid w:val="00576F67"/>
    <w:rsid w:val="0058011F"/>
    <w:rsid w:val="00581BCA"/>
    <w:rsid w:val="0058290C"/>
    <w:rsid w:val="0058318E"/>
    <w:rsid w:val="0058357A"/>
    <w:rsid w:val="00584282"/>
    <w:rsid w:val="00584D6C"/>
    <w:rsid w:val="00585A23"/>
    <w:rsid w:val="005879C9"/>
    <w:rsid w:val="00590610"/>
    <w:rsid w:val="005908D0"/>
    <w:rsid w:val="005921E2"/>
    <w:rsid w:val="00592251"/>
    <w:rsid w:val="00593ACC"/>
    <w:rsid w:val="005945CB"/>
    <w:rsid w:val="00595D21"/>
    <w:rsid w:val="005960D3"/>
    <w:rsid w:val="00596A52"/>
    <w:rsid w:val="00597F85"/>
    <w:rsid w:val="005A03B4"/>
    <w:rsid w:val="005A0A1C"/>
    <w:rsid w:val="005A0C79"/>
    <w:rsid w:val="005A28EB"/>
    <w:rsid w:val="005A3186"/>
    <w:rsid w:val="005A3E66"/>
    <w:rsid w:val="005A4F39"/>
    <w:rsid w:val="005A6DF1"/>
    <w:rsid w:val="005A70CE"/>
    <w:rsid w:val="005B08DF"/>
    <w:rsid w:val="005B1901"/>
    <w:rsid w:val="005B3F01"/>
    <w:rsid w:val="005B5EF1"/>
    <w:rsid w:val="005B6F7C"/>
    <w:rsid w:val="005B7429"/>
    <w:rsid w:val="005C010C"/>
    <w:rsid w:val="005C2D41"/>
    <w:rsid w:val="005C3A5F"/>
    <w:rsid w:val="005C51CE"/>
    <w:rsid w:val="005C5BB7"/>
    <w:rsid w:val="005C5E03"/>
    <w:rsid w:val="005C6230"/>
    <w:rsid w:val="005C6734"/>
    <w:rsid w:val="005C6BDE"/>
    <w:rsid w:val="005C6CB4"/>
    <w:rsid w:val="005C6E54"/>
    <w:rsid w:val="005D0CD7"/>
    <w:rsid w:val="005D1C33"/>
    <w:rsid w:val="005D1E5B"/>
    <w:rsid w:val="005D4162"/>
    <w:rsid w:val="005D4AE3"/>
    <w:rsid w:val="005D4C62"/>
    <w:rsid w:val="005D4DEF"/>
    <w:rsid w:val="005D53EB"/>
    <w:rsid w:val="005D5AA5"/>
    <w:rsid w:val="005D66EC"/>
    <w:rsid w:val="005D73B4"/>
    <w:rsid w:val="005D7DC6"/>
    <w:rsid w:val="005E075D"/>
    <w:rsid w:val="005E0CF3"/>
    <w:rsid w:val="005E2AFF"/>
    <w:rsid w:val="005E2E3E"/>
    <w:rsid w:val="005E3256"/>
    <w:rsid w:val="005E333F"/>
    <w:rsid w:val="005E43FE"/>
    <w:rsid w:val="005E463C"/>
    <w:rsid w:val="005E4EDD"/>
    <w:rsid w:val="005E55A3"/>
    <w:rsid w:val="005E61DD"/>
    <w:rsid w:val="005E6567"/>
    <w:rsid w:val="005E68BF"/>
    <w:rsid w:val="005E6AE0"/>
    <w:rsid w:val="005F029C"/>
    <w:rsid w:val="005F06E8"/>
    <w:rsid w:val="005F20C6"/>
    <w:rsid w:val="005F27C2"/>
    <w:rsid w:val="005F32E6"/>
    <w:rsid w:val="005F3D76"/>
    <w:rsid w:val="005F4DBA"/>
    <w:rsid w:val="005F5355"/>
    <w:rsid w:val="005F589B"/>
    <w:rsid w:val="005F600C"/>
    <w:rsid w:val="005F6DA6"/>
    <w:rsid w:val="005F7953"/>
    <w:rsid w:val="00600118"/>
    <w:rsid w:val="00601251"/>
    <w:rsid w:val="0060128E"/>
    <w:rsid w:val="00602B87"/>
    <w:rsid w:val="00603281"/>
    <w:rsid w:val="006034D5"/>
    <w:rsid w:val="0060583C"/>
    <w:rsid w:val="00606BDF"/>
    <w:rsid w:val="00606ECD"/>
    <w:rsid w:val="00607622"/>
    <w:rsid w:val="00607A80"/>
    <w:rsid w:val="006117C1"/>
    <w:rsid w:val="006120CC"/>
    <w:rsid w:val="0061241F"/>
    <w:rsid w:val="00614036"/>
    <w:rsid w:val="00614122"/>
    <w:rsid w:val="00614622"/>
    <w:rsid w:val="00614CCE"/>
    <w:rsid w:val="00614E68"/>
    <w:rsid w:val="0061527F"/>
    <w:rsid w:val="00617225"/>
    <w:rsid w:val="006173BE"/>
    <w:rsid w:val="00617721"/>
    <w:rsid w:val="00617F83"/>
    <w:rsid w:val="00620482"/>
    <w:rsid w:val="00622B6D"/>
    <w:rsid w:val="00624B52"/>
    <w:rsid w:val="00624F37"/>
    <w:rsid w:val="006262F9"/>
    <w:rsid w:val="00627CAA"/>
    <w:rsid w:val="00630357"/>
    <w:rsid w:val="00630672"/>
    <w:rsid w:val="00630825"/>
    <w:rsid w:val="00631564"/>
    <w:rsid w:val="00631AFE"/>
    <w:rsid w:val="00631C23"/>
    <w:rsid w:val="006336A1"/>
    <w:rsid w:val="006358DE"/>
    <w:rsid w:val="00635AEE"/>
    <w:rsid w:val="00636928"/>
    <w:rsid w:val="006371B6"/>
    <w:rsid w:val="00640765"/>
    <w:rsid w:val="006407D4"/>
    <w:rsid w:val="0064140F"/>
    <w:rsid w:val="00642634"/>
    <w:rsid w:val="00643FD2"/>
    <w:rsid w:val="006447B8"/>
    <w:rsid w:val="00647280"/>
    <w:rsid w:val="00647288"/>
    <w:rsid w:val="00647366"/>
    <w:rsid w:val="00647380"/>
    <w:rsid w:val="00647636"/>
    <w:rsid w:val="0065045E"/>
    <w:rsid w:val="0065077D"/>
    <w:rsid w:val="00650F4A"/>
    <w:rsid w:val="00651540"/>
    <w:rsid w:val="006515F7"/>
    <w:rsid w:val="00651907"/>
    <w:rsid w:val="006519E8"/>
    <w:rsid w:val="00651A01"/>
    <w:rsid w:val="0065225C"/>
    <w:rsid w:val="006524DD"/>
    <w:rsid w:val="00653290"/>
    <w:rsid w:val="00654CFE"/>
    <w:rsid w:val="00655AB3"/>
    <w:rsid w:val="00655DF8"/>
    <w:rsid w:val="00656131"/>
    <w:rsid w:val="006562E2"/>
    <w:rsid w:val="00656481"/>
    <w:rsid w:val="00656A88"/>
    <w:rsid w:val="00656BA8"/>
    <w:rsid w:val="0066053D"/>
    <w:rsid w:val="0066080A"/>
    <w:rsid w:val="00661D7C"/>
    <w:rsid w:val="00663160"/>
    <w:rsid w:val="006638BE"/>
    <w:rsid w:val="00663AA1"/>
    <w:rsid w:val="00665CA8"/>
    <w:rsid w:val="0066645D"/>
    <w:rsid w:val="006703E9"/>
    <w:rsid w:val="00670433"/>
    <w:rsid w:val="00670725"/>
    <w:rsid w:val="0067181E"/>
    <w:rsid w:val="00671AE5"/>
    <w:rsid w:val="006730D1"/>
    <w:rsid w:val="006736C1"/>
    <w:rsid w:val="0067378A"/>
    <w:rsid w:val="00673A21"/>
    <w:rsid w:val="006741CF"/>
    <w:rsid w:val="006758FA"/>
    <w:rsid w:val="00675CC0"/>
    <w:rsid w:val="00680E5A"/>
    <w:rsid w:val="00681F66"/>
    <w:rsid w:val="00682304"/>
    <w:rsid w:val="0068295B"/>
    <w:rsid w:val="00682DB8"/>
    <w:rsid w:val="00683320"/>
    <w:rsid w:val="00684CF3"/>
    <w:rsid w:val="00684D1C"/>
    <w:rsid w:val="00684D60"/>
    <w:rsid w:val="00684E86"/>
    <w:rsid w:val="00685594"/>
    <w:rsid w:val="0068577A"/>
    <w:rsid w:val="00686D9C"/>
    <w:rsid w:val="0068784B"/>
    <w:rsid w:val="00690D12"/>
    <w:rsid w:val="006920CF"/>
    <w:rsid w:val="00692CF7"/>
    <w:rsid w:val="00692EBA"/>
    <w:rsid w:val="00693436"/>
    <w:rsid w:val="00694558"/>
    <w:rsid w:val="006954A2"/>
    <w:rsid w:val="006963DC"/>
    <w:rsid w:val="006967FD"/>
    <w:rsid w:val="00696C97"/>
    <w:rsid w:val="006974BF"/>
    <w:rsid w:val="00697766"/>
    <w:rsid w:val="00697793"/>
    <w:rsid w:val="006A074D"/>
    <w:rsid w:val="006A1809"/>
    <w:rsid w:val="006A1A37"/>
    <w:rsid w:val="006A1C05"/>
    <w:rsid w:val="006A3330"/>
    <w:rsid w:val="006A3918"/>
    <w:rsid w:val="006A5533"/>
    <w:rsid w:val="006A5B55"/>
    <w:rsid w:val="006A5E3B"/>
    <w:rsid w:val="006A5E88"/>
    <w:rsid w:val="006A5F57"/>
    <w:rsid w:val="006A6750"/>
    <w:rsid w:val="006A683A"/>
    <w:rsid w:val="006A6E09"/>
    <w:rsid w:val="006A777A"/>
    <w:rsid w:val="006B0A3C"/>
    <w:rsid w:val="006B2B03"/>
    <w:rsid w:val="006B2F07"/>
    <w:rsid w:val="006B3F48"/>
    <w:rsid w:val="006B40A6"/>
    <w:rsid w:val="006B40CE"/>
    <w:rsid w:val="006B4184"/>
    <w:rsid w:val="006B467F"/>
    <w:rsid w:val="006B487F"/>
    <w:rsid w:val="006B4A42"/>
    <w:rsid w:val="006B5E09"/>
    <w:rsid w:val="006B62C7"/>
    <w:rsid w:val="006B69ED"/>
    <w:rsid w:val="006B74EF"/>
    <w:rsid w:val="006C2769"/>
    <w:rsid w:val="006C2D36"/>
    <w:rsid w:val="006C383E"/>
    <w:rsid w:val="006C3C81"/>
    <w:rsid w:val="006C4136"/>
    <w:rsid w:val="006C4CDE"/>
    <w:rsid w:val="006C5620"/>
    <w:rsid w:val="006C5DD1"/>
    <w:rsid w:val="006C672A"/>
    <w:rsid w:val="006C6C24"/>
    <w:rsid w:val="006C731A"/>
    <w:rsid w:val="006D0038"/>
    <w:rsid w:val="006D1007"/>
    <w:rsid w:val="006D109B"/>
    <w:rsid w:val="006D126B"/>
    <w:rsid w:val="006D1B7D"/>
    <w:rsid w:val="006D268F"/>
    <w:rsid w:val="006D2A25"/>
    <w:rsid w:val="006D4AB4"/>
    <w:rsid w:val="006D5205"/>
    <w:rsid w:val="006D570A"/>
    <w:rsid w:val="006D6A7E"/>
    <w:rsid w:val="006D6CEB"/>
    <w:rsid w:val="006D7E3D"/>
    <w:rsid w:val="006E0300"/>
    <w:rsid w:val="006E08DB"/>
    <w:rsid w:val="006E0BDB"/>
    <w:rsid w:val="006E34A5"/>
    <w:rsid w:val="006E3899"/>
    <w:rsid w:val="006E4724"/>
    <w:rsid w:val="006E54F2"/>
    <w:rsid w:val="006E5F5B"/>
    <w:rsid w:val="006F06B9"/>
    <w:rsid w:val="006F08DE"/>
    <w:rsid w:val="006F118B"/>
    <w:rsid w:val="006F2153"/>
    <w:rsid w:val="006F2C9A"/>
    <w:rsid w:val="006F314F"/>
    <w:rsid w:val="006F3228"/>
    <w:rsid w:val="006F36B1"/>
    <w:rsid w:val="006F4106"/>
    <w:rsid w:val="006F47AD"/>
    <w:rsid w:val="006F4DEE"/>
    <w:rsid w:val="006F5D02"/>
    <w:rsid w:val="006F7A5C"/>
    <w:rsid w:val="006F7ACE"/>
    <w:rsid w:val="00700C5B"/>
    <w:rsid w:val="007011B6"/>
    <w:rsid w:val="00702280"/>
    <w:rsid w:val="00702A6F"/>
    <w:rsid w:val="00702F8C"/>
    <w:rsid w:val="007050C4"/>
    <w:rsid w:val="007057B9"/>
    <w:rsid w:val="00705FB2"/>
    <w:rsid w:val="007060B1"/>
    <w:rsid w:val="007064F1"/>
    <w:rsid w:val="00706AF9"/>
    <w:rsid w:val="00707361"/>
    <w:rsid w:val="00707D28"/>
    <w:rsid w:val="00711145"/>
    <w:rsid w:val="00711FEC"/>
    <w:rsid w:val="00712D2E"/>
    <w:rsid w:val="007137CB"/>
    <w:rsid w:val="00714BEF"/>
    <w:rsid w:val="00715804"/>
    <w:rsid w:val="00715EEB"/>
    <w:rsid w:val="0071613B"/>
    <w:rsid w:val="00716AFE"/>
    <w:rsid w:val="007170D6"/>
    <w:rsid w:val="007176C8"/>
    <w:rsid w:val="00720137"/>
    <w:rsid w:val="00720883"/>
    <w:rsid w:val="00720FCD"/>
    <w:rsid w:val="00722117"/>
    <w:rsid w:val="007222B2"/>
    <w:rsid w:val="00722A27"/>
    <w:rsid w:val="0072307D"/>
    <w:rsid w:val="00723813"/>
    <w:rsid w:val="0072399C"/>
    <w:rsid w:val="00723B32"/>
    <w:rsid w:val="007240EC"/>
    <w:rsid w:val="00725719"/>
    <w:rsid w:val="00727A4E"/>
    <w:rsid w:val="00730190"/>
    <w:rsid w:val="007305DD"/>
    <w:rsid w:val="00731F74"/>
    <w:rsid w:val="0073252C"/>
    <w:rsid w:val="00733A1A"/>
    <w:rsid w:val="00733D68"/>
    <w:rsid w:val="00734B46"/>
    <w:rsid w:val="00734C6E"/>
    <w:rsid w:val="007358DC"/>
    <w:rsid w:val="007374EE"/>
    <w:rsid w:val="00741E13"/>
    <w:rsid w:val="00741EFF"/>
    <w:rsid w:val="00742B07"/>
    <w:rsid w:val="00743AA1"/>
    <w:rsid w:val="0074486C"/>
    <w:rsid w:val="00744DE5"/>
    <w:rsid w:val="00745A56"/>
    <w:rsid w:val="00751ACD"/>
    <w:rsid w:val="007522FB"/>
    <w:rsid w:val="00754152"/>
    <w:rsid w:val="00754C6C"/>
    <w:rsid w:val="007558F1"/>
    <w:rsid w:val="007560D3"/>
    <w:rsid w:val="007566B6"/>
    <w:rsid w:val="00756D8F"/>
    <w:rsid w:val="00756DCB"/>
    <w:rsid w:val="00756FB9"/>
    <w:rsid w:val="00757402"/>
    <w:rsid w:val="00760EA7"/>
    <w:rsid w:val="00761D9E"/>
    <w:rsid w:val="00763A40"/>
    <w:rsid w:val="00763D79"/>
    <w:rsid w:val="00764017"/>
    <w:rsid w:val="00764059"/>
    <w:rsid w:val="00764144"/>
    <w:rsid w:val="00764145"/>
    <w:rsid w:val="0076421A"/>
    <w:rsid w:val="00764D26"/>
    <w:rsid w:val="00766C60"/>
    <w:rsid w:val="00766DBA"/>
    <w:rsid w:val="00766EFE"/>
    <w:rsid w:val="0077039F"/>
    <w:rsid w:val="00770F13"/>
    <w:rsid w:val="0077110A"/>
    <w:rsid w:val="00772D6A"/>
    <w:rsid w:val="007733ED"/>
    <w:rsid w:val="00773B2D"/>
    <w:rsid w:val="00776E79"/>
    <w:rsid w:val="00777075"/>
    <w:rsid w:val="00777354"/>
    <w:rsid w:val="00780F41"/>
    <w:rsid w:val="00782363"/>
    <w:rsid w:val="00782657"/>
    <w:rsid w:val="00783EC5"/>
    <w:rsid w:val="007848AD"/>
    <w:rsid w:val="00784949"/>
    <w:rsid w:val="00785032"/>
    <w:rsid w:val="007851DD"/>
    <w:rsid w:val="007861CF"/>
    <w:rsid w:val="00786310"/>
    <w:rsid w:val="00786E88"/>
    <w:rsid w:val="007908A7"/>
    <w:rsid w:val="0079141F"/>
    <w:rsid w:val="00792921"/>
    <w:rsid w:val="00792950"/>
    <w:rsid w:val="007934BE"/>
    <w:rsid w:val="00793F27"/>
    <w:rsid w:val="00794AC1"/>
    <w:rsid w:val="007954B2"/>
    <w:rsid w:val="00795565"/>
    <w:rsid w:val="00795F5F"/>
    <w:rsid w:val="00796570"/>
    <w:rsid w:val="00796BD4"/>
    <w:rsid w:val="00796CAB"/>
    <w:rsid w:val="00797BA6"/>
    <w:rsid w:val="00797E0A"/>
    <w:rsid w:val="007A0EE9"/>
    <w:rsid w:val="007A1928"/>
    <w:rsid w:val="007A2969"/>
    <w:rsid w:val="007A2EE1"/>
    <w:rsid w:val="007A3C74"/>
    <w:rsid w:val="007A42E8"/>
    <w:rsid w:val="007A4F77"/>
    <w:rsid w:val="007A51C7"/>
    <w:rsid w:val="007A5F55"/>
    <w:rsid w:val="007A65C0"/>
    <w:rsid w:val="007B0F35"/>
    <w:rsid w:val="007B1431"/>
    <w:rsid w:val="007B3664"/>
    <w:rsid w:val="007B38F9"/>
    <w:rsid w:val="007B4716"/>
    <w:rsid w:val="007B4750"/>
    <w:rsid w:val="007B4D2D"/>
    <w:rsid w:val="007B4F41"/>
    <w:rsid w:val="007B6298"/>
    <w:rsid w:val="007B6C83"/>
    <w:rsid w:val="007B76FF"/>
    <w:rsid w:val="007C00D4"/>
    <w:rsid w:val="007C0D55"/>
    <w:rsid w:val="007C1A1C"/>
    <w:rsid w:val="007C25AB"/>
    <w:rsid w:val="007C4445"/>
    <w:rsid w:val="007C4531"/>
    <w:rsid w:val="007C564E"/>
    <w:rsid w:val="007C5EA4"/>
    <w:rsid w:val="007C64D5"/>
    <w:rsid w:val="007C65F8"/>
    <w:rsid w:val="007C6FD6"/>
    <w:rsid w:val="007C76E1"/>
    <w:rsid w:val="007D0461"/>
    <w:rsid w:val="007D0E70"/>
    <w:rsid w:val="007D1708"/>
    <w:rsid w:val="007D1C58"/>
    <w:rsid w:val="007D439D"/>
    <w:rsid w:val="007D4B7F"/>
    <w:rsid w:val="007D77C7"/>
    <w:rsid w:val="007D7BB4"/>
    <w:rsid w:val="007E0237"/>
    <w:rsid w:val="007E09BE"/>
    <w:rsid w:val="007E0B20"/>
    <w:rsid w:val="007E0FCD"/>
    <w:rsid w:val="007E11AE"/>
    <w:rsid w:val="007E2615"/>
    <w:rsid w:val="007E3914"/>
    <w:rsid w:val="007E4215"/>
    <w:rsid w:val="007E54DC"/>
    <w:rsid w:val="007E5C1C"/>
    <w:rsid w:val="007E5D95"/>
    <w:rsid w:val="007E6093"/>
    <w:rsid w:val="007E663A"/>
    <w:rsid w:val="007E6D6C"/>
    <w:rsid w:val="007E6FD0"/>
    <w:rsid w:val="007E769A"/>
    <w:rsid w:val="007F0FD4"/>
    <w:rsid w:val="007F244B"/>
    <w:rsid w:val="007F2904"/>
    <w:rsid w:val="007F3222"/>
    <w:rsid w:val="007F3FE9"/>
    <w:rsid w:val="007F40AE"/>
    <w:rsid w:val="007F4106"/>
    <w:rsid w:val="007F4BCD"/>
    <w:rsid w:val="007F5C37"/>
    <w:rsid w:val="007F6E32"/>
    <w:rsid w:val="007F75D5"/>
    <w:rsid w:val="00800A92"/>
    <w:rsid w:val="00801AA8"/>
    <w:rsid w:val="008026E7"/>
    <w:rsid w:val="008027EB"/>
    <w:rsid w:val="008031EB"/>
    <w:rsid w:val="00807843"/>
    <w:rsid w:val="00807BA3"/>
    <w:rsid w:val="0081145D"/>
    <w:rsid w:val="0081147F"/>
    <w:rsid w:val="00811515"/>
    <w:rsid w:val="00811FA8"/>
    <w:rsid w:val="0081227A"/>
    <w:rsid w:val="0081228D"/>
    <w:rsid w:val="008127C0"/>
    <w:rsid w:val="008131E2"/>
    <w:rsid w:val="008141D1"/>
    <w:rsid w:val="008148C9"/>
    <w:rsid w:val="00814935"/>
    <w:rsid w:val="00814B7C"/>
    <w:rsid w:val="008167DC"/>
    <w:rsid w:val="0081751D"/>
    <w:rsid w:val="00817FDC"/>
    <w:rsid w:val="00820063"/>
    <w:rsid w:val="00820E35"/>
    <w:rsid w:val="00820EEA"/>
    <w:rsid w:val="0082190C"/>
    <w:rsid w:val="00821B96"/>
    <w:rsid w:val="00822517"/>
    <w:rsid w:val="00822834"/>
    <w:rsid w:val="008228F8"/>
    <w:rsid w:val="00822C3B"/>
    <w:rsid w:val="00822CA7"/>
    <w:rsid w:val="008246C2"/>
    <w:rsid w:val="00825320"/>
    <w:rsid w:val="00825B58"/>
    <w:rsid w:val="00826AA2"/>
    <w:rsid w:val="0082731B"/>
    <w:rsid w:val="008273D0"/>
    <w:rsid w:val="00827648"/>
    <w:rsid w:val="0083229F"/>
    <w:rsid w:val="008322D4"/>
    <w:rsid w:val="00832545"/>
    <w:rsid w:val="00832731"/>
    <w:rsid w:val="00832EC4"/>
    <w:rsid w:val="008330B1"/>
    <w:rsid w:val="00833AE6"/>
    <w:rsid w:val="0083404D"/>
    <w:rsid w:val="0083596F"/>
    <w:rsid w:val="00835A4F"/>
    <w:rsid w:val="00836B75"/>
    <w:rsid w:val="00837340"/>
    <w:rsid w:val="00837857"/>
    <w:rsid w:val="00837E6D"/>
    <w:rsid w:val="00840E88"/>
    <w:rsid w:val="00840EBC"/>
    <w:rsid w:val="00840FB3"/>
    <w:rsid w:val="008418A0"/>
    <w:rsid w:val="00841BE4"/>
    <w:rsid w:val="00841C33"/>
    <w:rsid w:val="0084308E"/>
    <w:rsid w:val="00844202"/>
    <w:rsid w:val="008444B0"/>
    <w:rsid w:val="00845972"/>
    <w:rsid w:val="008476A1"/>
    <w:rsid w:val="00851FA2"/>
    <w:rsid w:val="008520A7"/>
    <w:rsid w:val="008520B9"/>
    <w:rsid w:val="00853B8C"/>
    <w:rsid w:val="00854918"/>
    <w:rsid w:val="00855028"/>
    <w:rsid w:val="00855320"/>
    <w:rsid w:val="00855A6F"/>
    <w:rsid w:val="00856452"/>
    <w:rsid w:val="00857813"/>
    <w:rsid w:val="00860FD1"/>
    <w:rsid w:val="008625FA"/>
    <w:rsid w:val="00862FC2"/>
    <w:rsid w:val="008630B7"/>
    <w:rsid w:val="008633AF"/>
    <w:rsid w:val="0086344E"/>
    <w:rsid w:val="00863598"/>
    <w:rsid w:val="00864069"/>
    <w:rsid w:val="00864518"/>
    <w:rsid w:val="008646D3"/>
    <w:rsid w:val="00864766"/>
    <w:rsid w:val="00864F50"/>
    <w:rsid w:val="00865415"/>
    <w:rsid w:val="00865E27"/>
    <w:rsid w:val="0086605F"/>
    <w:rsid w:val="0086711A"/>
    <w:rsid w:val="00867DB3"/>
    <w:rsid w:val="008704AE"/>
    <w:rsid w:val="00870F60"/>
    <w:rsid w:val="008716D5"/>
    <w:rsid w:val="00873A87"/>
    <w:rsid w:val="0087421B"/>
    <w:rsid w:val="0087428E"/>
    <w:rsid w:val="00874E46"/>
    <w:rsid w:val="00874FBB"/>
    <w:rsid w:val="00876E09"/>
    <w:rsid w:val="008808AD"/>
    <w:rsid w:val="00881439"/>
    <w:rsid w:val="00881741"/>
    <w:rsid w:val="0088271C"/>
    <w:rsid w:val="00882C1E"/>
    <w:rsid w:val="008840A7"/>
    <w:rsid w:val="00884DFB"/>
    <w:rsid w:val="00885942"/>
    <w:rsid w:val="0088615A"/>
    <w:rsid w:val="008862AC"/>
    <w:rsid w:val="00886A94"/>
    <w:rsid w:val="00886C76"/>
    <w:rsid w:val="00887BC9"/>
    <w:rsid w:val="00887BE1"/>
    <w:rsid w:val="00887E82"/>
    <w:rsid w:val="008911E8"/>
    <w:rsid w:val="00892270"/>
    <w:rsid w:val="008924A2"/>
    <w:rsid w:val="0089426A"/>
    <w:rsid w:val="0089479E"/>
    <w:rsid w:val="00894B5D"/>
    <w:rsid w:val="00895BBD"/>
    <w:rsid w:val="00895D3D"/>
    <w:rsid w:val="00896493"/>
    <w:rsid w:val="008965AF"/>
    <w:rsid w:val="008A0178"/>
    <w:rsid w:val="008A0534"/>
    <w:rsid w:val="008A0B92"/>
    <w:rsid w:val="008A15E7"/>
    <w:rsid w:val="008A1CB6"/>
    <w:rsid w:val="008A35A9"/>
    <w:rsid w:val="008A3849"/>
    <w:rsid w:val="008A434B"/>
    <w:rsid w:val="008A46D6"/>
    <w:rsid w:val="008A4ACE"/>
    <w:rsid w:val="008A5234"/>
    <w:rsid w:val="008A5413"/>
    <w:rsid w:val="008A6842"/>
    <w:rsid w:val="008A691D"/>
    <w:rsid w:val="008A6AD8"/>
    <w:rsid w:val="008A78A7"/>
    <w:rsid w:val="008A7A34"/>
    <w:rsid w:val="008A7D6C"/>
    <w:rsid w:val="008B09F3"/>
    <w:rsid w:val="008B1442"/>
    <w:rsid w:val="008B178A"/>
    <w:rsid w:val="008B1A3E"/>
    <w:rsid w:val="008B1E0A"/>
    <w:rsid w:val="008B336E"/>
    <w:rsid w:val="008B3E97"/>
    <w:rsid w:val="008B56C6"/>
    <w:rsid w:val="008B6897"/>
    <w:rsid w:val="008B6A03"/>
    <w:rsid w:val="008B7D3A"/>
    <w:rsid w:val="008C02A6"/>
    <w:rsid w:val="008C2148"/>
    <w:rsid w:val="008C2320"/>
    <w:rsid w:val="008C2DE9"/>
    <w:rsid w:val="008C4456"/>
    <w:rsid w:val="008C445B"/>
    <w:rsid w:val="008C46C9"/>
    <w:rsid w:val="008C559A"/>
    <w:rsid w:val="008C58E6"/>
    <w:rsid w:val="008C5EA7"/>
    <w:rsid w:val="008C63DC"/>
    <w:rsid w:val="008D0457"/>
    <w:rsid w:val="008D045A"/>
    <w:rsid w:val="008D0C6D"/>
    <w:rsid w:val="008D0FB7"/>
    <w:rsid w:val="008D2452"/>
    <w:rsid w:val="008D34CC"/>
    <w:rsid w:val="008D39C2"/>
    <w:rsid w:val="008D4D9C"/>
    <w:rsid w:val="008D53DF"/>
    <w:rsid w:val="008D550D"/>
    <w:rsid w:val="008D5DF4"/>
    <w:rsid w:val="008D62D5"/>
    <w:rsid w:val="008D636E"/>
    <w:rsid w:val="008D6D44"/>
    <w:rsid w:val="008D758C"/>
    <w:rsid w:val="008E02B1"/>
    <w:rsid w:val="008E0348"/>
    <w:rsid w:val="008E0513"/>
    <w:rsid w:val="008E27EC"/>
    <w:rsid w:val="008E2D78"/>
    <w:rsid w:val="008E3B81"/>
    <w:rsid w:val="008E4BDE"/>
    <w:rsid w:val="008E4D8E"/>
    <w:rsid w:val="008E4F44"/>
    <w:rsid w:val="008E629B"/>
    <w:rsid w:val="008E685E"/>
    <w:rsid w:val="008F046B"/>
    <w:rsid w:val="008F22C3"/>
    <w:rsid w:val="008F2635"/>
    <w:rsid w:val="008F276A"/>
    <w:rsid w:val="008F347B"/>
    <w:rsid w:val="008F414D"/>
    <w:rsid w:val="008F53FF"/>
    <w:rsid w:val="008F63DF"/>
    <w:rsid w:val="008F6BBE"/>
    <w:rsid w:val="00900D5C"/>
    <w:rsid w:val="009011A8"/>
    <w:rsid w:val="00901874"/>
    <w:rsid w:val="00901E7C"/>
    <w:rsid w:val="00903308"/>
    <w:rsid w:val="00904624"/>
    <w:rsid w:val="00904E5A"/>
    <w:rsid w:val="00907615"/>
    <w:rsid w:val="009107F5"/>
    <w:rsid w:val="00910CDD"/>
    <w:rsid w:val="00910F58"/>
    <w:rsid w:val="00911AFA"/>
    <w:rsid w:val="00912885"/>
    <w:rsid w:val="00912C00"/>
    <w:rsid w:val="00913992"/>
    <w:rsid w:val="00914730"/>
    <w:rsid w:val="009148E5"/>
    <w:rsid w:val="00914B08"/>
    <w:rsid w:val="00914FC6"/>
    <w:rsid w:val="009154D4"/>
    <w:rsid w:val="009154FD"/>
    <w:rsid w:val="00915706"/>
    <w:rsid w:val="009166AF"/>
    <w:rsid w:val="00917518"/>
    <w:rsid w:val="00917B07"/>
    <w:rsid w:val="00921569"/>
    <w:rsid w:val="0092207E"/>
    <w:rsid w:val="00922808"/>
    <w:rsid w:val="00922B93"/>
    <w:rsid w:val="00922CF7"/>
    <w:rsid w:val="009234BA"/>
    <w:rsid w:val="00924123"/>
    <w:rsid w:val="00924806"/>
    <w:rsid w:val="0092482E"/>
    <w:rsid w:val="009248EE"/>
    <w:rsid w:val="009301B2"/>
    <w:rsid w:val="009312FB"/>
    <w:rsid w:val="00931800"/>
    <w:rsid w:val="00931EDE"/>
    <w:rsid w:val="00932351"/>
    <w:rsid w:val="00932686"/>
    <w:rsid w:val="00932DA6"/>
    <w:rsid w:val="009343DF"/>
    <w:rsid w:val="009346E4"/>
    <w:rsid w:val="00935045"/>
    <w:rsid w:val="00935A91"/>
    <w:rsid w:val="00935F3C"/>
    <w:rsid w:val="00936045"/>
    <w:rsid w:val="009360E5"/>
    <w:rsid w:val="00940C49"/>
    <w:rsid w:val="00941A70"/>
    <w:rsid w:val="00942500"/>
    <w:rsid w:val="009426F4"/>
    <w:rsid w:val="0094286E"/>
    <w:rsid w:val="009428D5"/>
    <w:rsid w:val="00942BE1"/>
    <w:rsid w:val="009453E1"/>
    <w:rsid w:val="009458B8"/>
    <w:rsid w:val="00946696"/>
    <w:rsid w:val="00947254"/>
    <w:rsid w:val="00947946"/>
    <w:rsid w:val="00947C82"/>
    <w:rsid w:val="00950AB7"/>
    <w:rsid w:val="00950C51"/>
    <w:rsid w:val="0095147B"/>
    <w:rsid w:val="0095176C"/>
    <w:rsid w:val="00952B13"/>
    <w:rsid w:val="00952C24"/>
    <w:rsid w:val="00952F48"/>
    <w:rsid w:val="00952F92"/>
    <w:rsid w:val="00954219"/>
    <w:rsid w:val="00955169"/>
    <w:rsid w:val="00955E5B"/>
    <w:rsid w:val="00956F2A"/>
    <w:rsid w:val="00960664"/>
    <w:rsid w:val="009607BF"/>
    <w:rsid w:val="00960B1A"/>
    <w:rsid w:val="00960C30"/>
    <w:rsid w:val="0096111B"/>
    <w:rsid w:val="00961C4E"/>
    <w:rsid w:val="009622F6"/>
    <w:rsid w:val="00962A0D"/>
    <w:rsid w:val="009630F3"/>
    <w:rsid w:val="00963302"/>
    <w:rsid w:val="00964EEF"/>
    <w:rsid w:val="00967EC3"/>
    <w:rsid w:val="0097018B"/>
    <w:rsid w:val="009701D2"/>
    <w:rsid w:val="00971AC7"/>
    <w:rsid w:val="00972652"/>
    <w:rsid w:val="00972BC5"/>
    <w:rsid w:val="00973252"/>
    <w:rsid w:val="00973446"/>
    <w:rsid w:val="00974E43"/>
    <w:rsid w:val="00976EAF"/>
    <w:rsid w:val="009808B0"/>
    <w:rsid w:val="00981321"/>
    <w:rsid w:val="00981B64"/>
    <w:rsid w:val="00982074"/>
    <w:rsid w:val="00982897"/>
    <w:rsid w:val="00984543"/>
    <w:rsid w:val="00985D23"/>
    <w:rsid w:val="00985D35"/>
    <w:rsid w:val="00986EAC"/>
    <w:rsid w:val="00987380"/>
    <w:rsid w:val="0099024A"/>
    <w:rsid w:val="009905D7"/>
    <w:rsid w:val="00991AA9"/>
    <w:rsid w:val="00991CF4"/>
    <w:rsid w:val="00991D9D"/>
    <w:rsid w:val="009936F8"/>
    <w:rsid w:val="0099430D"/>
    <w:rsid w:val="00994775"/>
    <w:rsid w:val="00995EF0"/>
    <w:rsid w:val="00996A7F"/>
    <w:rsid w:val="00996B6A"/>
    <w:rsid w:val="00996D94"/>
    <w:rsid w:val="009A0114"/>
    <w:rsid w:val="009A0555"/>
    <w:rsid w:val="009A081D"/>
    <w:rsid w:val="009A0E26"/>
    <w:rsid w:val="009A1F4F"/>
    <w:rsid w:val="009A3685"/>
    <w:rsid w:val="009A3EE5"/>
    <w:rsid w:val="009A3FFA"/>
    <w:rsid w:val="009A509B"/>
    <w:rsid w:val="009A524A"/>
    <w:rsid w:val="009A5706"/>
    <w:rsid w:val="009A664B"/>
    <w:rsid w:val="009A67CB"/>
    <w:rsid w:val="009A6CBC"/>
    <w:rsid w:val="009A77F0"/>
    <w:rsid w:val="009A7936"/>
    <w:rsid w:val="009A7A10"/>
    <w:rsid w:val="009B0340"/>
    <w:rsid w:val="009B0CF3"/>
    <w:rsid w:val="009B15F6"/>
    <w:rsid w:val="009B283C"/>
    <w:rsid w:val="009B29B6"/>
    <w:rsid w:val="009B390D"/>
    <w:rsid w:val="009B3E45"/>
    <w:rsid w:val="009B3EE5"/>
    <w:rsid w:val="009B41F3"/>
    <w:rsid w:val="009B47C5"/>
    <w:rsid w:val="009B7273"/>
    <w:rsid w:val="009B789D"/>
    <w:rsid w:val="009C0BA9"/>
    <w:rsid w:val="009C1F9E"/>
    <w:rsid w:val="009C2479"/>
    <w:rsid w:val="009C2CD8"/>
    <w:rsid w:val="009C45A5"/>
    <w:rsid w:val="009C45E6"/>
    <w:rsid w:val="009C4914"/>
    <w:rsid w:val="009C4DE8"/>
    <w:rsid w:val="009C59DB"/>
    <w:rsid w:val="009C5CF4"/>
    <w:rsid w:val="009C60F5"/>
    <w:rsid w:val="009C639F"/>
    <w:rsid w:val="009C6982"/>
    <w:rsid w:val="009D088B"/>
    <w:rsid w:val="009D22DD"/>
    <w:rsid w:val="009D2452"/>
    <w:rsid w:val="009D2BE1"/>
    <w:rsid w:val="009D336B"/>
    <w:rsid w:val="009D3440"/>
    <w:rsid w:val="009D3504"/>
    <w:rsid w:val="009D3FDD"/>
    <w:rsid w:val="009D4918"/>
    <w:rsid w:val="009D50C7"/>
    <w:rsid w:val="009D56FF"/>
    <w:rsid w:val="009D6CCC"/>
    <w:rsid w:val="009D6E0F"/>
    <w:rsid w:val="009E04AB"/>
    <w:rsid w:val="009E1A64"/>
    <w:rsid w:val="009E1D98"/>
    <w:rsid w:val="009E28AA"/>
    <w:rsid w:val="009E29C1"/>
    <w:rsid w:val="009E2A9D"/>
    <w:rsid w:val="009E3151"/>
    <w:rsid w:val="009E377D"/>
    <w:rsid w:val="009E4252"/>
    <w:rsid w:val="009E4F2F"/>
    <w:rsid w:val="009E4FC4"/>
    <w:rsid w:val="009E5224"/>
    <w:rsid w:val="009E53FF"/>
    <w:rsid w:val="009E55AA"/>
    <w:rsid w:val="009E59B0"/>
    <w:rsid w:val="009E59E5"/>
    <w:rsid w:val="009E6250"/>
    <w:rsid w:val="009E6FFA"/>
    <w:rsid w:val="009E7694"/>
    <w:rsid w:val="009E7767"/>
    <w:rsid w:val="009E78A4"/>
    <w:rsid w:val="009E7C42"/>
    <w:rsid w:val="009F00ED"/>
    <w:rsid w:val="009F2735"/>
    <w:rsid w:val="009F2F98"/>
    <w:rsid w:val="009F3FFC"/>
    <w:rsid w:val="009F4EE8"/>
    <w:rsid w:val="009F4F8A"/>
    <w:rsid w:val="009F5073"/>
    <w:rsid w:val="009F6056"/>
    <w:rsid w:val="009F62B0"/>
    <w:rsid w:val="009F662B"/>
    <w:rsid w:val="009F6A97"/>
    <w:rsid w:val="009F6CC4"/>
    <w:rsid w:val="009F7006"/>
    <w:rsid w:val="009F781A"/>
    <w:rsid w:val="00A00241"/>
    <w:rsid w:val="00A004DB"/>
    <w:rsid w:val="00A004EC"/>
    <w:rsid w:val="00A008FF"/>
    <w:rsid w:val="00A00E71"/>
    <w:rsid w:val="00A03019"/>
    <w:rsid w:val="00A037BA"/>
    <w:rsid w:val="00A03911"/>
    <w:rsid w:val="00A03E44"/>
    <w:rsid w:val="00A04453"/>
    <w:rsid w:val="00A04C62"/>
    <w:rsid w:val="00A04DEA"/>
    <w:rsid w:val="00A05AA4"/>
    <w:rsid w:val="00A0618E"/>
    <w:rsid w:val="00A06F5D"/>
    <w:rsid w:val="00A07183"/>
    <w:rsid w:val="00A1085A"/>
    <w:rsid w:val="00A10877"/>
    <w:rsid w:val="00A10992"/>
    <w:rsid w:val="00A10FC7"/>
    <w:rsid w:val="00A11D90"/>
    <w:rsid w:val="00A128C9"/>
    <w:rsid w:val="00A13097"/>
    <w:rsid w:val="00A13E80"/>
    <w:rsid w:val="00A15143"/>
    <w:rsid w:val="00A15335"/>
    <w:rsid w:val="00A15876"/>
    <w:rsid w:val="00A17C45"/>
    <w:rsid w:val="00A17E12"/>
    <w:rsid w:val="00A2089D"/>
    <w:rsid w:val="00A20B63"/>
    <w:rsid w:val="00A20EA8"/>
    <w:rsid w:val="00A20F3D"/>
    <w:rsid w:val="00A2124E"/>
    <w:rsid w:val="00A214DC"/>
    <w:rsid w:val="00A217C6"/>
    <w:rsid w:val="00A22296"/>
    <w:rsid w:val="00A24220"/>
    <w:rsid w:val="00A255CF"/>
    <w:rsid w:val="00A25F2D"/>
    <w:rsid w:val="00A260A0"/>
    <w:rsid w:val="00A266FB"/>
    <w:rsid w:val="00A26986"/>
    <w:rsid w:val="00A27B44"/>
    <w:rsid w:val="00A27D42"/>
    <w:rsid w:val="00A30880"/>
    <w:rsid w:val="00A30C47"/>
    <w:rsid w:val="00A30EFF"/>
    <w:rsid w:val="00A31E52"/>
    <w:rsid w:val="00A32797"/>
    <w:rsid w:val="00A33220"/>
    <w:rsid w:val="00A3407A"/>
    <w:rsid w:val="00A35357"/>
    <w:rsid w:val="00A355D0"/>
    <w:rsid w:val="00A356CC"/>
    <w:rsid w:val="00A3741F"/>
    <w:rsid w:val="00A40232"/>
    <w:rsid w:val="00A402B6"/>
    <w:rsid w:val="00A4031F"/>
    <w:rsid w:val="00A4183D"/>
    <w:rsid w:val="00A42EE7"/>
    <w:rsid w:val="00A43BFC"/>
    <w:rsid w:val="00A44255"/>
    <w:rsid w:val="00A44708"/>
    <w:rsid w:val="00A46076"/>
    <w:rsid w:val="00A46A92"/>
    <w:rsid w:val="00A46ACF"/>
    <w:rsid w:val="00A47F6F"/>
    <w:rsid w:val="00A505EF"/>
    <w:rsid w:val="00A51176"/>
    <w:rsid w:val="00A5256D"/>
    <w:rsid w:val="00A527C7"/>
    <w:rsid w:val="00A53762"/>
    <w:rsid w:val="00A5397D"/>
    <w:rsid w:val="00A5461C"/>
    <w:rsid w:val="00A54D5B"/>
    <w:rsid w:val="00A54F4F"/>
    <w:rsid w:val="00A551AD"/>
    <w:rsid w:val="00A56DEB"/>
    <w:rsid w:val="00A5732A"/>
    <w:rsid w:val="00A5738B"/>
    <w:rsid w:val="00A57B80"/>
    <w:rsid w:val="00A57EBF"/>
    <w:rsid w:val="00A57F5B"/>
    <w:rsid w:val="00A60BEE"/>
    <w:rsid w:val="00A60E19"/>
    <w:rsid w:val="00A616E5"/>
    <w:rsid w:val="00A61778"/>
    <w:rsid w:val="00A62059"/>
    <w:rsid w:val="00A626A6"/>
    <w:rsid w:val="00A62E55"/>
    <w:rsid w:val="00A634AB"/>
    <w:rsid w:val="00A6572F"/>
    <w:rsid w:val="00A65795"/>
    <w:rsid w:val="00A6669D"/>
    <w:rsid w:val="00A66C33"/>
    <w:rsid w:val="00A67098"/>
    <w:rsid w:val="00A670B4"/>
    <w:rsid w:val="00A6716C"/>
    <w:rsid w:val="00A67181"/>
    <w:rsid w:val="00A675AB"/>
    <w:rsid w:val="00A700E6"/>
    <w:rsid w:val="00A71C39"/>
    <w:rsid w:val="00A7375C"/>
    <w:rsid w:val="00A73E8A"/>
    <w:rsid w:val="00A74081"/>
    <w:rsid w:val="00A74851"/>
    <w:rsid w:val="00A74989"/>
    <w:rsid w:val="00A75318"/>
    <w:rsid w:val="00A7621A"/>
    <w:rsid w:val="00A7694C"/>
    <w:rsid w:val="00A76D3E"/>
    <w:rsid w:val="00A808EF"/>
    <w:rsid w:val="00A80D51"/>
    <w:rsid w:val="00A80E86"/>
    <w:rsid w:val="00A81EF3"/>
    <w:rsid w:val="00A826A4"/>
    <w:rsid w:val="00A8554F"/>
    <w:rsid w:val="00A85D88"/>
    <w:rsid w:val="00A85DA4"/>
    <w:rsid w:val="00A86383"/>
    <w:rsid w:val="00A86511"/>
    <w:rsid w:val="00A86747"/>
    <w:rsid w:val="00A871AB"/>
    <w:rsid w:val="00A87271"/>
    <w:rsid w:val="00A87687"/>
    <w:rsid w:val="00A877BF"/>
    <w:rsid w:val="00A877C8"/>
    <w:rsid w:val="00A91284"/>
    <w:rsid w:val="00A91AF1"/>
    <w:rsid w:val="00A91BEF"/>
    <w:rsid w:val="00A91E3B"/>
    <w:rsid w:val="00A92877"/>
    <w:rsid w:val="00A92C19"/>
    <w:rsid w:val="00A93BD2"/>
    <w:rsid w:val="00A93C86"/>
    <w:rsid w:val="00A94640"/>
    <w:rsid w:val="00A94AF6"/>
    <w:rsid w:val="00A95B9D"/>
    <w:rsid w:val="00A95EB0"/>
    <w:rsid w:val="00A95EFE"/>
    <w:rsid w:val="00A97215"/>
    <w:rsid w:val="00A979F5"/>
    <w:rsid w:val="00AA022F"/>
    <w:rsid w:val="00AA023A"/>
    <w:rsid w:val="00AA037D"/>
    <w:rsid w:val="00AA04AA"/>
    <w:rsid w:val="00AA0CAE"/>
    <w:rsid w:val="00AA2490"/>
    <w:rsid w:val="00AA39DA"/>
    <w:rsid w:val="00AA46B9"/>
    <w:rsid w:val="00AA4D88"/>
    <w:rsid w:val="00AA500C"/>
    <w:rsid w:val="00AA5512"/>
    <w:rsid w:val="00AA64B2"/>
    <w:rsid w:val="00AA6A7E"/>
    <w:rsid w:val="00AA78DD"/>
    <w:rsid w:val="00AB000B"/>
    <w:rsid w:val="00AB26CD"/>
    <w:rsid w:val="00AB2833"/>
    <w:rsid w:val="00AB3010"/>
    <w:rsid w:val="00AB3366"/>
    <w:rsid w:val="00AB3597"/>
    <w:rsid w:val="00AB384E"/>
    <w:rsid w:val="00AB3956"/>
    <w:rsid w:val="00AB3C1F"/>
    <w:rsid w:val="00AB65E7"/>
    <w:rsid w:val="00AB66F7"/>
    <w:rsid w:val="00AB6CD3"/>
    <w:rsid w:val="00AB7438"/>
    <w:rsid w:val="00AB7BCD"/>
    <w:rsid w:val="00AC0820"/>
    <w:rsid w:val="00AC1254"/>
    <w:rsid w:val="00AC1800"/>
    <w:rsid w:val="00AC30D8"/>
    <w:rsid w:val="00AC330E"/>
    <w:rsid w:val="00AC4220"/>
    <w:rsid w:val="00AC5161"/>
    <w:rsid w:val="00AC53F7"/>
    <w:rsid w:val="00AC6B02"/>
    <w:rsid w:val="00AC6E70"/>
    <w:rsid w:val="00AC7290"/>
    <w:rsid w:val="00AD0533"/>
    <w:rsid w:val="00AD0DE2"/>
    <w:rsid w:val="00AD1A5A"/>
    <w:rsid w:val="00AD2D41"/>
    <w:rsid w:val="00AD31A6"/>
    <w:rsid w:val="00AD387E"/>
    <w:rsid w:val="00AD59F7"/>
    <w:rsid w:val="00AD7BBE"/>
    <w:rsid w:val="00AE01C7"/>
    <w:rsid w:val="00AE06E5"/>
    <w:rsid w:val="00AE1035"/>
    <w:rsid w:val="00AE11E5"/>
    <w:rsid w:val="00AE2592"/>
    <w:rsid w:val="00AE2BB0"/>
    <w:rsid w:val="00AE2BE6"/>
    <w:rsid w:val="00AE311F"/>
    <w:rsid w:val="00AE4918"/>
    <w:rsid w:val="00AE4D49"/>
    <w:rsid w:val="00AE5299"/>
    <w:rsid w:val="00AE679F"/>
    <w:rsid w:val="00AE6FBC"/>
    <w:rsid w:val="00AE78FA"/>
    <w:rsid w:val="00AF0078"/>
    <w:rsid w:val="00AF0C3E"/>
    <w:rsid w:val="00AF1734"/>
    <w:rsid w:val="00AF17EB"/>
    <w:rsid w:val="00AF1FF2"/>
    <w:rsid w:val="00AF2168"/>
    <w:rsid w:val="00AF3548"/>
    <w:rsid w:val="00AF3597"/>
    <w:rsid w:val="00AF375F"/>
    <w:rsid w:val="00AF37F8"/>
    <w:rsid w:val="00AF42B6"/>
    <w:rsid w:val="00AF55B4"/>
    <w:rsid w:val="00AF6AA2"/>
    <w:rsid w:val="00B0026D"/>
    <w:rsid w:val="00B00AA5"/>
    <w:rsid w:val="00B00CFC"/>
    <w:rsid w:val="00B01811"/>
    <w:rsid w:val="00B01DC2"/>
    <w:rsid w:val="00B02C23"/>
    <w:rsid w:val="00B02DE8"/>
    <w:rsid w:val="00B033BF"/>
    <w:rsid w:val="00B051DE"/>
    <w:rsid w:val="00B0549A"/>
    <w:rsid w:val="00B05813"/>
    <w:rsid w:val="00B05E01"/>
    <w:rsid w:val="00B0701E"/>
    <w:rsid w:val="00B07CA4"/>
    <w:rsid w:val="00B104AB"/>
    <w:rsid w:val="00B10673"/>
    <w:rsid w:val="00B10E63"/>
    <w:rsid w:val="00B11281"/>
    <w:rsid w:val="00B11B3B"/>
    <w:rsid w:val="00B120C2"/>
    <w:rsid w:val="00B132DA"/>
    <w:rsid w:val="00B14FAC"/>
    <w:rsid w:val="00B17C6C"/>
    <w:rsid w:val="00B17D90"/>
    <w:rsid w:val="00B17E04"/>
    <w:rsid w:val="00B201E7"/>
    <w:rsid w:val="00B20467"/>
    <w:rsid w:val="00B2098C"/>
    <w:rsid w:val="00B226F8"/>
    <w:rsid w:val="00B23621"/>
    <w:rsid w:val="00B23F13"/>
    <w:rsid w:val="00B24ABA"/>
    <w:rsid w:val="00B25489"/>
    <w:rsid w:val="00B265D9"/>
    <w:rsid w:val="00B26FD1"/>
    <w:rsid w:val="00B27C30"/>
    <w:rsid w:val="00B300BF"/>
    <w:rsid w:val="00B3054E"/>
    <w:rsid w:val="00B309FB"/>
    <w:rsid w:val="00B3158D"/>
    <w:rsid w:val="00B31D27"/>
    <w:rsid w:val="00B328F9"/>
    <w:rsid w:val="00B338D5"/>
    <w:rsid w:val="00B34DE1"/>
    <w:rsid w:val="00B35930"/>
    <w:rsid w:val="00B3662C"/>
    <w:rsid w:val="00B36C95"/>
    <w:rsid w:val="00B374B0"/>
    <w:rsid w:val="00B37EF5"/>
    <w:rsid w:val="00B40914"/>
    <w:rsid w:val="00B41F64"/>
    <w:rsid w:val="00B42C20"/>
    <w:rsid w:val="00B43038"/>
    <w:rsid w:val="00B4314B"/>
    <w:rsid w:val="00B43330"/>
    <w:rsid w:val="00B436B4"/>
    <w:rsid w:val="00B43B37"/>
    <w:rsid w:val="00B4407B"/>
    <w:rsid w:val="00B441A3"/>
    <w:rsid w:val="00B44AFA"/>
    <w:rsid w:val="00B44B05"/>
    <w:rsid w:val="00B44C49"/>
    <w:rsid w:val="00B44E69"/>
    <w:rsid w:val="00B451BF"/>
    <w:rsid w:val="00B4558D"/>
    <w:rsid w:val="00B4626F"/>
    <w:rsid w:val="00B4684E"/>
    <w:rsid w:val="00B4693B"/>
    <w:rsid w:val="00B46CA3"/>
    <w:rsid w:val="00B47504"/>
    <w:rsid w:val="00B50019"/>
    <w:rsid w:val="00B51E76"/>
    <w:rsid w:val="00B531F7"/>
    <w:rsid w:val="00B535FC"/>
    <w:rsid w:val="00B53A11"/>
    <w:rsid w:val="00B5577E"/>
    <w:rsid w:val="00B55C31"/>
    <w:rsid w:val="00B576EC"/>
    <w:rsid w:val="00B57C06"/>
    <w:rsid w:val="00B6132B"/>
    <w:rsid w:val="00B61410"/>
    <w:rsid w:val="00B6150B"/>
    <w:rsid w:val="00B6152A"/>
    <w:rsid w:val="00B61F2C"/>
    <w:rsid w:val="00B622E6"/>
    <w:rsid w:val="00B624DE"/>
    <w:rsid w:val="00B62B78"/>
    <w:rsid w:val="00B6354B"/>
    <w:rsid w:val="00B6403C"/>
    <w:rsid w:val="00B642DE"/>
    <w:rsid w:val="00B6440B"/>
    <w:rsid w:val="00B64DA9"/>
    <w:rsid w:val="00B666ED"/>
    <w:rsid w:val="00B66E2B"/>
    <w:rsid w:val="00B6753A"/>
    <w:rsid w:val="00B6760C"/>
    <w:rsid w:val="00B71637"/>
    <w:rsid w:val="00B724FD"/>
    <w:rsid w:val="00B72918"/>
    <w:rsid w:val="00B72A11"/>
    <w:rsid w:val="00B73366"/>
    <w:rsid w:val="00B73895"/>
    <w:rsid w:val="00B74E31"/>
    <w:rsid w:val="00B753FE"/>
    <w:rsid w:val="00B75440"/>
    <w:rsid w:val="00B75A92"/>
    <w:rsid w:val="00B77137"/>
    <w:rsid w:val="00B803C8"/>
    <w:rsid w:val="00B807C9"/>
    <w:rsid w:val="00B80846"/>
    <w:rsid w:val="00B811BE"/>
    <w:rsid w:val="00B81636"/>
    <w:rsid w:val="00B81B4E"/>
    <w:rsid w:val="00B81B6E"/>
    <w:rsid w:val="00B81CB8"/>
    <w:rsid w:val="00B83650"/>
    <w:rsid w:val="00B83FBD"/>
    <w:rsid w:val="00B85389"/>
    <w:rsid w:val="00B85657"/>
    <w:rsid w:val="00B86666"/>
    <w:rsid w:val="00B874C3"/>
    <w:rsid w:val="00B90081"/>
    <w:rsid w:val="00B90F89"/>
    <w:rsid w:val="00B9174A"/>
    <w:rsid w:val="00B935AE"/>
    <w:rsid w:val="00B95387"/>
    <w:rsid w:val="00B96796"/>
    <w:rsid w:val="00B974A3"/>
    <w:rsid w:val="00BA3371"/>
    <w:rsid w:val="00BA3993"/>
    <w:rsid w:val="00BA4C52"/>
    <w:rsid w:val="00BA508C"/>
    <w:rsid w:val="00BA5B2F"/>
    <w:rsid w:val="00BA5B6E"/>
    <w:rsid w:val="00BA6820"/>
    <w:rsid w:val="00BA7E3E"/>
    <w:rsid w:val="00BB0CAA"/>
    <w:rsid w:val="00BB0E07"/>
    <w:rsid w:val="00BB1E97"/>
    <w:rsid w:val="00BB3F5F"/>
    <w:rsid w:val="00BB4804"/>
    <w:rsid w:val="00BB53A0"/>
    <w:rsid w:val="00BB5A96"/>
    <w:rsid w:val="00BB5EFD"/>
    <w:rsid w:val="00BB6928"/>
    <w:rsid w:val="00BB7A7B"/>
    <w:rsid w:val="00BB7FE4"/>
    <w:rsid w:val="00BC0720"/>
    <w:rsid w:val="00BC0B18"/>
    <w:rsid w:val="00BC124E"/>
    <w:rsid w:val="00BC1CCA"/>
    <w:rsid w:val="00BC1DA3"/>
    <w:rsid w:val="00BC2A4E"/>
    <w:rsid w:val="00BC2C69"/>
    <w:rsid w:val="00BC4477"/>
    <w:rsid w:val="00BC449B"/>
    <w:rsid w:val="00BC6027"/>
    <w:rsid w:val="00BC6BB4"/>
    <w:rsid w:val="00BC7929"/>
    <w:rsid w:val="00BC7CDA"/>
    <w:rsid w:val="00BD08BC"/>
    <w:rsid w:val="00BD0F95"/>
    <w:rsid w:val="00BD1A46"/>
    <w:rsid w:val="00BD21A4"/>
    <w:rsid w:val="00BD2938"/>
    <w:rsid w:val="00BD2E6E"/>
    <w:rsid w:val="00BD2F63"/>
    <w:rsid w:val="00BD3741"/>
    <w:rsid w:val="00BD4E9C"/>
    <w:rsid w:val="00BD4FCA"/>
    <w:rsid w:val="00BD5DF6"/>
    <w:rsid w:val="00BD61AD"/>
    <w:rsid w:val="00BD653C"/>
    <w:rsid w:val="00BD6C1E"/>
    <w:rsid w:val="00BD6E69"/>
    <w:rsid w:val="00BD6F3E"/>
    <w:rsid w:val="00BD797C"/>
    <w:rsid w:val="00BE0FAD"/>
    <w:rsid w:val="00BE162B"/>
    <w:rsid w:val="00BE1E85"/>
    <w:rsid w:val="00BE2278"/>
    <w:rsid w:val="00BE4CAC"/>
    <w:rsid w:val="00BE53F9"/>
    <w:rsid w:val="00BE5616"/>
    <w:rsid w:val="00BE5A49"/>
    <w:rsid w:val="00BE6C01"/>
    <w:rsid w:val="00BE7FF7"/>
    <w:rsid w:val="00BF03B4"/>
    <w:rsid w:val="00BF0765"/>
    <w:rsid w:val="00BF1719"/>
    <w:rsid w:val="00BF1B65"/>
    <w:rsid w:val="00BF1C42"/>
    <w:rsid w:val="00BF2658"/>
    <w:rsid w:val="00BF3389"/>
    <w:rsid w:val="00BF3C2D"/>
    <w:rsid w:val="00BF3D0D"/>
    <w:rsid w:val="00BF4977"/>
    <w:rsid w:val="00BF5277"/>
    <w:rsid w:val="00BF556B"/>
    <w:rsid w:val="00BF5992"/>
    <w:rsid w:val="00BF7375"/>
    <w:rsid w:val="00C0157C"/>
    <w:rsid w:val="00C03796"/>
    <w:rsid w:val="00C03AD6"/>
    <w:rsid w:val="00C04E15"/>
    <w:rsid w:val="00C04FDE"/>
    <w:rsid w:val="00C05154"/>
    <w:rsid w:val="00C05E24"/>
    <w:rsid w:val="00C068A4"/>
    <w:rsid w:val="00C070BC"/>
    <w:rsid w:val="00C10B66"/>
    <w:rsid w:val="00C10DC9"/>
    <w:rsid w:val="00C127F3"/>
    <w:rsid w:val="00C12B46"/>
    <w:rsid w:val="00C13577"/>
    <w:rsid w:val="00C1395A"/>
    <w:rsid w:val="00C13960"/>
    <w:rsid w:val="00C13E5E"/>
    <w:rsid w:val="00C14EDE"/>
    <w:rsid w:val="00C17A2E"/>
    <w:rsid w:val="00C17A4B"/>
    <w:rsid w:val="00C204A3"/>
    <w:rsid w:val="00C206AC"/>
    <w:rsid w:val="00C20DE3"/>
    <w:rsid w:val="00C223B9"/>
    <w:rsid w:val="00C224E5"/>
    <w:rsid w:val="00C22607"/>
    <w:rsid w:val="00C22C1E"/>
    <w:rsid w:val="00C22CAF"/>
    <w:rsid w:val="00C2335F"/>
    <w:rsid w:val="00C25440"/>
    <w:rsid w:val="00C2552D"/>
    <w:rsid w:val="00C26253"/>
    <w:rsid w:val="00C2722A"/>
    <w:rsid w:val="00C30C25"/>
    <w:rsid w:val="00C31266"/>
    <w:rsid w:val="00C31620"/>
    <w:rsid w:val="00C31B98"/>
    <w:rsid w:val="00C31F44"/>
    <w:rsid w:val="00C3214F"/>
    <w:rsid w:val="00C32730"/>
    <w:rsid w:val="00C32781"/>
    <w:rsid w:val="00C3330B"/>
    <w:rsid w:val="00C336AA"/>
    <w:rsid w:val="00C33B88"/>
    <w:rsid w:val="00C33FCF"/>
    <w:rsid w:val="00C345C5"/>
    <w:rsid w:val="00C353A0"/>
    <w:rsid w:val="00C359BB"/>
    <w:rsid w:val="00C36224"/>
    <w:rsid w:val="00C366CE"/>
    <w:rsid w:val="00C36DA0"/>
    <w:rsid w:val="00C40732"/>
    <w:rsid w:val="00C40DA8"/>
    <w:rsid w:val="00C40F41"/>
    <w:rsid w:val="00C4109F"/>
    <w:rsid w:val="00C41CD4"/>
    <w:rsid w:val="00C435FB"/>
    <w:rsid w:val="00C43613"/>
    <w:rsid w:val="00C449C3"/>
    <w:rsid w:val="00C454B4"/>
    <w:rsid w:val="00C462DC"/>
    <w:rsid w:val="00C463DD"/>
    <w:rsid w:val="00C47C51"/>
    <w:rsid w:val="00C47F05"/>
    <w:rsid w:val="00C47F39"/>
    <w:rsid w:val="00C50AB8"/>
    <w:rsid w:val="00C50B2F"/>
    <w:rsid w:val="00C50FB0"/>
    <w:rsid w:val="00C515C3"/>
    <w:rsid w:val="00C51947"/>
    <w:rsid w:val="00C526D2"/>
    <w:rsid w:val="00C5382E"/>
    <w:rsid w:val="00C54E84"/>
    <w:rsid w:val="00C550E0"/>
    <w:rsid w:val="00C55747"/>
    <w:rsid w:val="00C61A61"/>
    <w:rsid w:val="00C61B36"/>
    <w:rsid w:val="00C61C61"/>
    <w:rsid w:val="00C62ADE"/>
    <w:rsid w:val="00C63DF1"/>
    <w:rsid w:val="00C6494F"/>
    <w:rsid w:val="00C66336"/>
    <w:rsid w:val="00C667DF"/>
    <w:rsid w:val="00C70A74"/>
    <w:rsid w:val="00C70C21"/>
    <w:rsid w:val="00C71710"/>
    <w:rsid w:val="00C72887"/>
    <w:rsid w:val="00C73796"/>
    <w:rsid w:val="00C7539E"/>
    <w:rsid w:val="00C770D0"/>
    <w:rsid w:val="00C77383"/>
    <w:rsid w:val="00C7775E"/>
    <w:rsid w:val="00C77BC9"/>
    <w:rsid w:val="00C80998"/>
    <w:rsid w:val="00C81AC0"/>
    <w:rsid w:val="00C822F2"/>
    <w:rsid w:val="00C82556"/>
    <w:rsid w:val="00C82E3F"/>
    <w:rsid w:val="00C82ECE"/>
    <w:rsid w:val="00C8354F"/>
    <w:rsid w:val="00C8365B"/>
    <w:rsid w:val="00C84A33"/>
    <w:rsid w:val="00C84CB5"/>
    <w:rsid w:val="00C8525C"/>
    <w:rsid w:val="00C852C6"/>
    <w:rsid w:val="00C86323"/>
    <w:rsid w:val="00C86ABD"/>
    <w:rsid w:val="00C873D1"/>
    <w:rsid w:val="00C87E8E"/>
    <w:rsid w:val="00C901D8"/>
    <w:rsid w:val="00C91214"/>
    <w:rsid w:val="00C91D91"/>
    <w:rsid w:val="00C92306"/>
    <w:rsid w:val="00C92742"/>
    <w:rsid w:val="00C93E46"/>
    <w:rsid w:val="00C9430F"/>
    <w:rsid w:val="00C951D3"/>
    <w:rsid w:val="00C97C57"/>
    <w:rsid w:val="00C97E20"/>
    <w:rsid w:val="00CA009B"/>
    <w:rsid w:val="00CA0B16"/>
    <w:rsid w:val="00CA12C7"/>
    <w:rsid w:val="00CA1A2D"/>
    <w:rsid w:val="00CA34A9"/>
    <w:rsid w:val="00CA37A6"/>
    <w:rsid w:val="00CA44D7"/>
    <w:rsid w:val="00CA4C41"/>
    <w:rsid w:val="00CA572D"/>
    <w:rsid w:val="00CA5D5A"/>
    <w:rsid w:val="00CA6119"/>
    <w:rsid w:val="00CA7C86"/>
    <w:rsid w:val="00CA7FB5"/>
    <w:rsid w:val="00CB005B"/>
    <w:rsid w:val="00CB027F"/>
    <w:rsid w:val="00CB078E"/>
    <w:rsid w:val="00CB1264"/>
    <w:rsid w:val="00CB1AEC"/>
    <w:rsid w:val="00CB2B0E"/>
    <w:rsid w:val="00CB2B8D"/>
    <w:rsid w:val="00CB2D51"/>
    <w:rsid w:val="00CB388F"/>
    <w:rsid w:val="00CB3BB8"/>
    <w:rsid w:val="00CB45E3"/>
    <w:rsid w:val="00CC0258"/>
    <w:rsid w:val="00CC1BEA"/>
    <w:rsid w:val="00CC28EA"/>
    <w:rsid w:val="00CC2E2E"/>
    <w:rsid w:val="00CC2EBB"/>
    <w:rsid w:val="00CC3369"/>
    <w:rsid w:val="00CC35EF"/>
    <w:rsid w:val="00CC3F1A"/>
    <w:rsid w:val="00CC5B26"/>
    <w:rsid w:val="00CC5CBD"/>
    <w:rsid w:val="00CC617A"/>
    <w:rsid w:val="00CC62A1"/>
    <w:rsid w:val="00CD00CF"/>
    <w:rsid w:val="00CD120F"/>
    <w:rsid w:val="00CD2169"/>
    <w:rsid w:val="00CD230D"/>
    <w:rsid w:val="00CD2B43"/>
    <w:rsid w:val="00CD316F"/>
    <w:rsid w:val="00CD38A3"/>
    <w:rsid w:val="00CD41F1"/>
    <w:rsid w:val="00CD4273"/>
    <w:rsid w:val="00CD4F91"/>
    <w:rsid w:val="00CD63A5"/>
    <w:rsid w:val="00CD69B8"/>
    <w:rsid w:val="00CD719E"/>
    <w:rsid w:val="00CE0C99"/>
    <w:rsid w:val="00CE1A59"/>
    <w:rsid w:val="00CE2996"/>
    <w:rsid w:val="00CE29D0"/>
    <w:rsid w:val="00CE3950"/>
    <w:rsid w:val="00CE3FDE"/>
    <w:rsid w:val="00CE42FD"/>
    <w:rsid w:val="00CE4343"/>
    <w:rsid w:val="00CE5158"/>
    <w:rsid w:val="00CE57CC"/>
    <w:rsid w:val="00CE5A33"/>
    <w:rsid w:val="00CE5BFB"/>
    <w:rsid w:val="00CE5C0B"/>
    <w:rsid w:val="00CE61F2"/>
    <w:rsid w:val="00CE686F"/>
    <w:rsid w:val="00CE7D39"/>
    <w:rsid w:val="00CF0174"/>
    <w:rsid w:val="00CF1CB3"/>
    <w:rsid w:val="00CF2442"/>
    <w:rsid w:val="00CF253D"/>
    <w:rsid w:val="00CF2D7F"/>
    <w:rsid w:val="00CF44FD"/>
    <w:rsid w:val="00CF52AB"/>
    <w:rsid w:val="00CF5EFC"/>
    <w:rsid w:val="00CF6020"/>
    <w:rsid w:val="00CF62C2"/>
    <w:rsid w:val="00CF75F2"/>
    <w:rsid w:val="00D00384"/>
    <w:rsid w:val="00D0087B"/>
    <w:rsid w:val="00D009F4"/>
    <w:rsid w:val="00D0178F"/>
    <w:rsid w:val="00D01F92"/>
    <w:rsid w:val="00D02D27"/>
    <w:rsid w:val="00D02D49"/>
    <w:rsid w:val="00D033AA"/>
    <w:rsid w:val="00D0342F"/>
    <w:rsid w:val="00D039CE"/>
    <w:rsid w:val="00D04476"/>
    <w:rsid w:val="00D048B7"/>
    <w:rsid w:val="00D04D2C"/>
    <w:rsid w:val="00D052BB"/>
    <w:rsid w:val="00D05A0B"/>
    <w:rsid w:val="00D05F43"/>
    <w:rsid w:val="00D0686A"/>
    <w:rsid w:val="00D06E7E"/>
    <w:rsid w:val="00D10CE9"/>
    <w:rsid w:val="00D118CF"/>
    <w:rsid w:val="00D119B0"/>
    <w:rsid w:val="00D132F4"/>
    <w:rsid w:val="00D13FB1"/>
    <w:rsid w:val="00D14557"/>
    <w:rsid w:val="00D152D6"/>
    <w:rsid w:val="00D157F1"/>
    <w:rsid w:val="00D159D5"/>
    <w:rsid w:val="00D16294"/>
    <w:rsid w:val="00D1771D"/>
    <w:rsid w:val="00D2051B"/>
    <w:rsid w:val="00D20612"/>
    <w:rsid w:val="00D20C33"/>
    <w:rsid w:val="00D21901"/>
    <w:rsid w:val="00D22652"/>
    <w:rsid w:val="00D22DA7"/>
    <w:rsid w:val="00D2332F"/>
    <w:rsid w:val="00D23722"/>
    <w:rsid w:val="00D23C20"/>
    <w:rsid w:val="00D24F5F"/>
    <w:rsid w:val="00D259C8"/>
    <w:rsid w:val="00D25BEB"/>
    <w:rsid w:val="00D25EE8"/>
    <w:rsid w:val="00D279FF"/>
    <w:rsid w:val="00D308D5"/>
    <w:rsid w:val="00D3188C"/>
    <w:rsid w:val="00D31D28"/>
    <w:rsid w:val="00D321FD"/>
    <w:rsid w:val="00D327EF"/>
    <w:rsid w:val="00D328B8"/>
    <w:rsid w:val="00D32E79"/>
    <w:rsid w:val="00D34158"/>
    <w:rsid w:val="00D34AA6"/>
    <w:rsid w:val="00D35E8A"/>
    <w:rsid w:val="00D362A7"/>
    <w:rsid w:val="00D36810"/>
    <w:rsid w:val="00D37307"/>
    <w:rsid w:val="00D37ABC"/>
    <w:rsid w:val="00D40182"/>
    <w:rsid w:val="00D40923"/>
    <w:rsid w:val="00D410AA"/>
    <w:rsid w:val="00D4153E"/>
    <w:rsid w:val="00D418C3"/>
    <w:rsid w:val="00D41BC6"/>
    <w:rsid w:val="00D43990"/>
    <w:rsid w:val="00D44521"/>
    <w:rsid w:val="00D45865"/>
    <w:rsid w:val="00D46063"/>
    <w:rsid w:val="00D50655"/>
    <w:rsid w:val="00D50A48"/>
    <w:rsid w:val="00D5191E"/>
    <w:rsid w:val="00D51C7D"/>
    <w:rsid w:val="00D52CE1"/>
    <w:rsid w:val="00D52F52"/>
    <w:rsid w:val="00D5380F"/>
    <w:rsid w:val="00D53EF7"/>
    <w:rsid w:val="00D554EF"/>
    <w:rsid w:val="00D5663B"/>
    <w:rsid w:val="00D62AE7"/>
    <w:rsid w:val="00D63A20"/>
    <w:rsid w:val="00D647D8"/>
    <w:rsid w:val="00D64F0B"/>
    <w:rsid w:val="00D654E8"/>
    <w:rsid w:val="00D65C0E"/>
    <w:rsid w:val="00D67A5A"/>
    <w:rsid w:val="00D70BC7"/>
    <w:rsid w:val="00D72355"/>
    <w:rsid w:val="00D72DB6"/>
    <w:rsid w:val="00D7692F"/>
    <w:rsid w:val="00D778DD"/>
    <w:rsid w:val="00D803D4"/>
    <w:rsid w:val="00D804AB"/>
    <w:rsid w:val="00D81168"/>
    <w:rsid w:val="00D81731"/>
    <w:rsid w:val="00D8265D"/>
    <w:rsid w:val="00D82866"/>
    <w:rsid w:val="00D82977"/>
    <w:rsid w:val="00D82DBD"/>
    <w:rsid w:val="00D8360C"/>
    <w:rsid w:val="00D8507D"/>
    <w:rsid w:val="00D863C4"/>
    <w:rsid w:val="00D86DFB"/>
    <w:rsid w:val="00D879B3"/>
    <w:rsid w:val="00D91DE9"/>
    <w:rsid w:val="00D92017"/>
    <w:rsid w:val="00D9322A"/>
    <w:rsid w:val="00D94954"/>
    <w:rsid w:val="00D95087"/>
    <w:rsid w:val="00D953ED"/>
    <w:rsid w:val="00D958F8"/>
    <w:rsid w:val="00D95C05"/>
    <w:rsid w:val="00D95DB0"/>
    <w:rsid w:val="00D95FE9"/>
    <w:rsid w:val="00D964AF"/>
    <w:rsid w:val="00D973C3"/>
    <w:rsid w:val="00D974CD"/>
    <w:rsid w:val="00DA1CDF"/>
    <w:rsid w:val="00DA2D1C"/>
    <w:rsid w:val="00DA2E38"/>
    <w:rsid w:val="00DA3431"/>
    <w:rsid w:val="00DA4077"/>
    <w:rsid w:val="00DA4084"/>
    <w:rsid w:val="00DA587C"/>
    <w:rsid w:val="00DA6DD3"/>
    <w:rsid w:val="00DA6FD7"/>
    <w:rsid w:val="00DB0C68"/>
    <w:rsid w:val="00DB12D1"/>
    <w:rsid w:val="00DB1560"/>
    <w:rsid w:val="00DB1C91"/>
    <w:rsid w:val="00DB23C3"/>
    <w:rsid w:val="00DB26E1"/>
    <w:rsid w:val="00DB26E3"/>
    <w:rsid w:val="00DB35A0"/>
    <w:rsid w:val="00DB38CA"/>
    <w:rsid w:val="00DB42FD"/>
    <w:rsid w:val="00DB46DB"/>
    <w:rsid w:val="00DB4C51"/>
    <w:rsid w:val="00DB568D"/>
    <w:rsid w:val="00DB6F28"/>
    <w:rsid w:val="00DB7091"/>
    <w:rsid w:val="00DC0069"/>
    <w:rsid w:val="00DC12E4"/>
    <w:rsid w:val="00DC13A2"/>
    <w:rsid w:val="00DC1D98"/>
    <w:rsid w:val="00DC3475"/>
    <w:rsid w:val="00DC4741"/>
    <w:rsid w:val="00DC5058"/>
    <w:rsid w:val="00DC5C2F"/>
    <w:rsid w:val="00DC60E0"/>
    <w:rsid w:val="00DC678D"/>
    <w:rsid w:val="00DC6B14"/>
    <w:rsid w:val="00DC76E1"/>
    <w:rsid w:val="00DD08E6"/>
    <w:rsid w:val="00DD1AAE"/>
    <w:rsid w:val="00DD2320"/>
    <w:rsid w:val="00DD23CF"/>
    <w:rsid w:val="00DD301C"/>
    <w:rsid w:val="00DD33F5"/>
    <w:rsid w:val="00DD4273"/>
    <w:rsid w:val="00DD519B"/>
    <w:rsid w:val="00DD5ADB"/>
    <w:rsid w:val="00DD619F"/>
    <w:rsid w:val="00DD62B9"/>
    <w:rsid w:val="00DD6C01"/>
    <w:rsid w:val="00DD6D66"/>
    <w:rsid w:val="00DD6D91"/>
    <w:rsid w:val="00DE05F5"/>
    <w:rsid w:val="00DE1513"/>
    <w:rsid w:val="00DE1EC2"/>
    <w:rsid w:val="00DE28D6"/>
    <w:rsid w:val="00DE2E7E"/>
    <w:rsid w:val="00DE4CF8"/>
    <w:rsid w:val="00DE4E5A"/>
    <w:rsid w:val="00DE56B0"/>
    <w:rsid w:val="00DE57DF"/>
    <w:rsid w:val="00DE5C1A"/>
    <w:rsid w:val="00DE5F6E"/>
    <w:rsid w:val="00DE6E8B"/>
    <w:rsid w:val="00DE777E"/>
    <w:rsid w:val="00DE7DA9"/>
    <w:rsid w:val="00DF028F"/>
    <w:rsid w:val="00DF06F8"/>
    <w:rsid w:val="00DF0FAB"/>
    <w:rsid w:val="00DF1094"/>
    <w:rsid w:val="00DF1249"/>
    <w:rsid w:val="00DF1F16"/>
    <w:rsid w:val="00DF2142"/>
    <w:rsid w:val="00DF238D"/>
    <w:rsid w:val="00DF27C4"/>
    <w:rsid w:val="00DF2BDF"/>
    <w:rsid w:val="00DF34D2"/>
    <w:rsid w:val="00DF50A0"/>
    <w:rsid w:val="00DF587D"/>
    <w:rsid w:val="00DF5921"/>
    <w:rsid w:val="00DF64F1"/>
    <w:rsid w:val="00E00A8B"/>
    <w:rsid w:val="00E00B20"/>
    <w:rsid w:val="00E013B9"/>
    <w:rsid w:val="00E01553"/>
    <w:rsid w:val="00E0194A"/>
    <w:rsid w:val="00E02AA0"/>
    <w:rsid w:val="00E02F43"/>
    <w:rsid w:val="00E04441"/>
    <w:rsid w:val="00E057F7"/>
    <w:rsid w:val="00E06186"/>
    <w:rsid w:val="00E06339"/>
    <w:rsid w:val="00E06368"/>
    <w:rsid w:val="00E071B6"/>
    <w:rsid w:val="00E10A3A"/>
    <w:rsid w:val="00E113CC"/>
    <w:rsid w:val="00E11F42"/>
    <w:rsid w:val="00E11F73"/>
    <w:rsid w:val="00E120A4"/>
    <w:rsid w:val="00E12C2D"/>
    <w:rsid w:val="00E14B7C"/>
    <w:rsid w:val="00E14B8E"/>
    <w:rsid w:val="00E14B9B"/>
    <w:rsid w:val="00E14FFE"/>
    <w:rsid w:val="00E1526A"/>
    <w:rsid w:val="00E16936"/>
    <w:rsid w:val="00E176D3"/>
    <w:rsid w:val="00E2016B"/>
    <w:rsid w:val="00E206F9"/>
    <w:rsid w:val="00E20FC1"/>
    <w:rsid w:val="00E216F3"/>
    <w:rsid w:val="00E217E5"/>
    <w:rsid w:val="00E21DDB"/>
    <w:rsid w:val="00E22771"/>
    <w:rsid w:val="00E22AD9"/>
    <w:rsid w:val="00E22C76"/>
    <w:rsid w:val="00E231DF"/>
    <w:rsid w:val="00E2514C"/>
    <w:rsid w:val="00E257A6"/>
    <w:rsid w:val="00E25817"/>
    <w:rsid w:val="00E266CA"/>
    <w:rsid w:val="00E26A83"/>
    <w:rsid w:val="00E271F5"/>
    <w:rsid w:val="00E27C47"/>
    <w:rsid w:val="00E308C9"/>
    <w:rsid w:val="00E3194D"/>
    <w:rsid w:val="00E32554"/>
    <w:rsid w:val="00E32818"/>
    <w:rsid w:val="00E332F9"/>
    <w:rsid w:val="00E3380E"/>
    <w:rsid w:val="00E347FF"/>
    <w:rsid w:val="00E3581F"/>
    <w:rsid w:val="00E37D02"/>
    <w:rsid w:val="00E37F07"/>
    <w:rsid w:val="00E40167"/>
    <w:rsid w:val="00E40278"/>
    <w:rsid w:val="00E4149E"/>
    <w:rsid w:val="00E41BFF"/>
    <w:rsid w:val="00E4209D"/>
    <w:rsid w:val="00E4228A"/>
    <w:rsid w:val="00E427BF"/>
    <w:rsid w:val="00E43672"/>
    <w:rsid w:val="00E437E3"/>
    <w:rsid w:val="00E440B4"/>
    <w:rsid w:val="00E442F7"/>
    <w:rsid w:val="00E44FD8"/>
    <w:rsid w:val="00E45079"/>
    <w:rsid w:val="00E45D2D"/>
    <w:rsid w:val="00E45FDE"/>
    <w:rsid w:val="00E472B4"/>
    <w:rsid w:val="00E472E2"/>
    <w:rsid w:val="00E47CA4"/>
    <w:rsid w:val="00E47FE8"/>
    <w:rsid w:val="00E504D5"/>
    <w:rsid w:val="00E513AE"/>
    <w:rsid w:val="00E51FDC"/>
    <w:rsid w:val="00E5353B"/>
    <w:rsid w:val="00E53E0F"/>
    <w:rsid w:val="00E55520"/>
    <w:rsid w:val="00E55574"/>
    <w:rsid w:val="00E55E80"/>
    <w:rsid w:val="00E56567"/>
    <w:rsid w:val="00E56F79"/>
    <w:rsid w:val="00E57014"/>
    <w:rsid w:val="00E577C6"/>
    <w:rsid w:val="00E57A71"/>
    <w:rsid w:val="00E57CB8"/>
    <w:rsid w:val="00E57FCA"/>
    <w:rsid w:val="00E60C08"/>
    <w:rsid w:val="00E61AFD"/>
    <w:rsid w:val="00E61D29"/>
    <w:rsid w:val="00E628FE"/>
    <w:rsid w:val="00E63358"/>
    <w:rsid w:val="00E6336A"/>
    <w:rsid w:val="00E63836"/>
    <w:rsid w:val="00E63BD6"/>
    <w:rsid w:val="00E657CD"/>
    <w:rsid w:val="00E65D63"/>
    <w:rsid w:val="00E65E70"/>
    <w:rsid w:val="00E66D6D"/>
    <w:rsid w:val="00E673F7"/>
    <w:rsid w:val="00E67BD1"/>
    <w:rsid w:val="00E7106C"/>
    <w:rsid w:val="00E71147"/>
    <w:rsid w:val="00E716A9"/>
    <w:rsid w:val="00E73C91"/>
    <w:rsid w:val="00E74442"/>
    <w:rsid w:val="00E74559"/>
    <w:rsid w:val="00E75462"/>
    <w:rsid w:val="00E75527"/>
    <w:rsid w:val="00E76E30"/>
    <w:rsid w:val="00E8049B"/>
    <w:rsid w:val="00E8066A"/>
    <w:rsid w:val="00E81CEA"/>
    <w:rsid w:val="00E81D33"/>
    <w:rsid w:val="00E81F09"/>
    <w:rsid w:val="00E827E2"/>
    <w:rsid w:val="00E82D0F"/>
    <w:rsid w:val="00E82ED9"/>
    <w:rsid w:val="00E83164"/>
    <w:rsid w:val="00E84BBF"/>
    <w:rsid w:val="00E8504F"/>
    <w:rsid w:val="00E8530C"/>
    <w:rsid w:val="00E85516"/>
    <w:rsid w:val="00E855EC"/>
    <w:rsid w:val="00E860D8"/>
    <w:rsid w:val="00E8635E"/>
    <w:rsid w:val="00E86FEA"/>
    <w:rsid w:val="00E87336"/>
    <w:rsid w:val="00E90A9B"/>
    <w:rsid w:val="00E90C6C"/>
    <w:rsid w:val="00E90E80"/>
    <w:rsid w:val="00E91121"/>
    <w:rsid w:val="00E911F6"/>
    <w:rsid w:val="00E91BD6"/>
    <w:rsid w:val="00E921A7"/>
    <w:rsid w:val="00E92214"/>
    <w:rsid w:val="00E9253E"/>
    <w:rsid w:val="00E92578"/>
    <w:rsid w:val="00E92B9E"/>
    <w:rsid w:val="00E92D70"/>
    <w:rsid w:val="00E937BB"/>
    <w:rsid w:val="00E93CEB"/>
    <w:rsid w:val="00E9484B"/>
    <w:rsid w:val="00E94EE7"/>
    <w:rsid w:val="00E9653B"/>
    <w:rsid w:val="00E967A7"/>
    <w:rsid w:val="00E977E5"/>
    <w:rsid w:val="00EA024D"/>
    <w:rsid w:val="00EA0D1A"/>
    <w:rsid w:val="00EA0E57"/>
    <w:rsid w:val="00EA14CC"/>
    <w:rsid w:val="00EA2F74"/>
    <w:rsid w:val="00EA3B11"/>
    <w:rsid w:val="00EA49D5"/>
    <w:rsid w:val="00EA4B43"/>
    <w:rsid w:val="00EA583E"/>
    <w:rsid w:val="00EA60DD"/>
    <w:rsid w:val="00EA713B"/>
    <w:rsid w:val="00EA71C5"/>
    <w:rsid w:val="00EA79F1"/>
    <w:rsid w:val="00EB0E4C"/>
    <w:rsid w:val="00EB1F8D"/>
    <w:rsid w:val="00EB24DD"/>
    <w:rsid w:val="00EB2833"/>
    <w:rsid w:val="00EB2A8D"/>
    <w:rsid w:val="00EB2B64"/>
    <w:rsid w:val="00EB56BE"/>
    <w:rsid w:val="00EB72B2"/>
    <w:rsid w:val="00EB76A9"/>
    <w:rsid w:val="00EC0DC8"/>
    <w:rsid w:val="00EC11BD"/>
    <w:rsid w:val="00EC1892"/>
    <w:rsid w:val="00EC2B7D"/>
    <w:rsid w:val="00EC43AE"/>
    <w:rsid w:val="00EC4821"/>
    <w:rsid w:val="00EC4ADC"/>
    <w:rsid w:val="00EC5F2A"/>
    <w:rsid w:val="00EC66F6"/>
    <w:rsid w:val="00EC6F04"/>
    <w:rsid w:val="00EC6F64"/>
    <w:rsid w:val="00EC74AB"/>
    <w:rsid w:val="00EC7C73"/>
    <w:rsid w:val="00ED0760"/>
    <w:rsid w:val="00ED0FF1"/>
    <w:rsid w:val="00ED3F05"/>
    <w:rsid w:val="00ED4374"/>
    <w:rsid w:val="00ED50B5"/>
    <w:rsid w:val="00ED5355"/>
    <w:rsid w:val="00ED7134"/>
    <w:rsid w:val="00ED719C"/>
    <w:rsid w:val="00ED7789"/>
    <w:rsid w:val="00EE1009"/>
    <w:rsid w:val="00EE1ACD"/>
    <w:rsid w:val="00EE20E6"/>
    <w:rsid w:val="00EE2259"/>
    <w:rsid w:val="00EE275E"/>
    <w:rsid w:val="00EE2949"/>
    <w:rsid w:val="00EE3B27"/>
    <w:rsid w:val="00EE3C01"/>
    <w:rsid w:val="00EE4B87"/>
    <w:rsid w:val="00EE4BEE"/>
    <w:rsid w:val="00EE5984"/>
    <w:rsid w:val="00EE5C9D"/>
    <w:rsid w:val="00EE5CA8"/>
    <w:rsid w:val="00EE5CF6"/>
    <w:rsid w:val="00EE5E80"/>
    <w:rsid w:val="00EE78B9"/>
    <w:rsid w:val="00EF0A21"/>
    <w:rsid w:val="00EF1AAE"/>
    <w:rsid w:val="00EF26C2"/>
    <w:rsid w:val="00EF26C3"/>
    <w:rsid w:val="00EF2A0D"/>
    <w:rsid w:val="00EF2E12"/>
    <w:rsid w:val="00EF3745"/>
    <w:rsid w:val="00EF3DF6"/>
    <w:rsid w:val="00EF4E0E"/>
    <w:rsid w:val="00EF6266"/>
    <w:rsid w:val="00EF6B1A"/>
    <w:rsid w:val="00EF6E06"/>
    <w:rsid w:val="00EF7486"/>
    <w:rsid w:val="00EF7AD5"/>
    <w:rsid w:val="00EF7C1A"/>
    <w:rsid w:val="00EF7CB8"/>
    <w:rsid w:val="00EF7CE2"/>
    <w:rsid w:val="00EF7F3E"/>
    <w:rsid w:val="00F0130D"/>
    <w:rsid w:val="00F04106"/>
    <w:rsid w:val="00F04627"/>
    <w:rsid w:val="00F04B92"/>
    <w:rsid w:val="00F052CB"/>
    <w:rsid w:val="00F06C69"/>
    <w:rsid w:val="00F07A1E"/>
    <w:rsid w:val="00F103E7"/>
    <w:rsid w:val="00F113C3"/>
    <w:rsid w:val="00F12878"/>
    <w:rsid w:val="00F134BE"/>
    <w:rsid w:val="00F14D38"/>
    <w:rsid w:val="00F15008"/>
    <w:rsid w:val="00F1636B"/>
    <w:rsid w:val="00F204A2"/>
    <w:rsid w:val="00F214DC"/>
    <w:rsid w:val="00F21A62"/>
    <w:rsid w:val="00F21C9B"/>
    <w:rsid w:val="00F223D8"/>
    <w:rsid w:val="00F22F9D"/>
    <w:rsid w:val="00F23D2C"/>
    <w:rsid w:val="00F24211"/>
    <w:rsid w:val="00F25E3D"/>
    <w:rsid w:val="00F2628C"/>
    <w:rsid w:val="00F275E3"/>
    <w:rsid w:val="00F27605"/>
    <w:rsid w:val="00F27798"/>
    <w:rsid w:val="00F303BE"/>
    <w:rsid w:val="00F304B9"/>
    <w:rsid w:val="00F32963"/>
    <w:rsid w:val="00F333FD"/>
    <w:rsid w:val="00F34F6A"/>
    <w:rsid w:val="00F35440"/>
    <w:rsid w:val="00F35667"/>
    <w:rsid w:val="00F35797"/>
    <w:rsid w:val="00F36638"/>
    <w:rsid w:val="00F36B95"/>
    <w:rsid w:val="00F37448"/>
    <w:rsid w:val="00F405BB"/>
    <w:rsid w:val="00F4088B"/>
    <w:rsid w:val="00F4152F"/>
    <w:rsid w:val="00F42808"/>
    <w:rsid w:val="00F43223"/>
    <w:rsid w:val="00F45213"/>
    <w:rsid w:val="00F45781"/>
    <w:rsid w:val="00F4643F"/>
    <w:rsid w:val="00F466CC"/>
    <w:rsid w:val="00F47990"/>
    <w:rsid w:val="00F50EBC"/>
    <w:rsid w:val="00F514B3"/>
    <w:rsid w:val="00F519E9"/>
    <w:rsid w:val="00F535FB"/>
    <w:rsid w:val="00F53B03"/>
    <w:rsid w:val="00F5429B"/>
    <w:rsid w:val="00F547AD"/>
    <w:rsid w:val="00F54C76"/>
    <w:rsid w:val="00F5744D"/>
    <w:rsid w:val="00F57DCE"/>
    <w:rsid w:val="00F60802"/>
    <w:rsid w:val="00F611D4"/>
    <w:rsid w:val="00F612D7"/>
    <w:rsid w:val="00F6136B"/>
    <w:rsid w:val="00F61915"/>
    <w:rsid w:val="00F61F93"/>
    <w:rsid w:val="00F61FCE"/>
    <w:rsid w:val="00F6262E"/>
    <w:rsid w:val="00F626CC"/>
    <w:rsid w:val="00F63C9A"/>
    <w:rsid w:val="00F63E7E"/>
    <w:rsid w:val="00F64629"/>
    <w:rsid w:val="00F650E8"/>
    <w:rsid w:val="00F65B9D"/>
    <w:rsid w:val="00F66E57"/>
    <w:rsid w:val="00F70253"/>
    <w:rsid w:val="00F70B39"/>
    <w:rsid w:val="00F70DD1"/>
    <w:rsid w:val="00F711BA"/>
    <w:rsid w:val="00F71812"/>
    <w:rsid w:val="00F7211A"/>
    <w:rsid w:val="00F7346A"/>
    <w:rsid w:val="00F73A6F"/>
    <w:rsid w:val="00F74640"/>
    <w:rsid w:val="00F74E45"/>
    <w:rsid w:val="00F75131"/>
    <w:rsid w:val="00F7642C"/>
    <w:rsid w:val="00F76F42"/>
    <w:rsid w:val="00F77163"/>
    <w:rsid w:val="00F776FA"/>
    <w:rsid w:val="00F800BB"/>
    <w:rsid w:val="00F8011B"/>
    <w:rsid w:val="00F803FE"/>
    <w:rsid w:val="00F818CD"/>
    <w:rsid w:val="00F82FF9"/>
    <w:rsid w:val="00F846B3"/>
    <w:rsid w:val="00F84A36"/>
    <w:rsid w:val="00F85EE3"/>
    <w:rsid w:val="00F86072"/>
    <w:rsid w:val="00F86587"/>
    <w:rsid w:val="00F873A5"/>
    <w:rsid w:val="00F873DF"/>
    <w:rsid w:val="00F87B92"/>
    <w:rsid w:val="00F87CE0"/>
    <w:rsid w:val="00F908FA"/>
    <w:rsid w:val="00F9090E"/>
    <w:rsid w:val="00F91909"/>
    <w:rsid w:val="00F91B41"/>
    <w:rsid w:val="00F91F3B"/>
    <w:rsid w:val="00F93E7E"/>
    <w:rsid w:val="00F952AD"/>
    <w:rsid w:val="00F9544B"/>
    <w:rsid w:val="00F96A55"/>
    <w:rsid w:val="00FA078D"/>
    <w:rsid w:val="00FA0E11"/>
    <w:rsid w:val="00FA1C27"/>
    <w:rsid w:val="00FA39B6"/>
    <w:rsid w:val="00FA4C07"/>
    <w:rsid w:val="00FA5126"/>
    <w:rsid w:val="00FA654B"/>
    <w:rsid w:val="00FA6C40"/>
    <w:rsid w:val="00FA722A"/>
    <w:rsid w:val="00FA7762"/>
    <w:rsid w:val="00FA7B3E"/>
    <w:rsid w:val="00FB106C"/>
    <w:rsid w:val="00FB10F4"/>
    <w:rsid w:val="00FB3622"/>
    <w:rsid w:val="00FB38FA"/>
    <w:rsid w:val="00FB404D"/>
    <w:rsid w:val="00FB412E"/>
    <w:rsid w:val="00FB4569"/>
    <w:rsid w:val="00FB4852"/>
    <w:rsid w:val="00FB652C"/>
    <w:rsid w:val="00FB6FFA"/>
    <w:rsid w:val="00FB7B26"/>
    <w:rsid w:val="00FB7F5F"/>
    <w:rsid w:val="00FC02D0"/>
    <w:rsid w:val="00FC0DB6"/>
    <w:rsid w:val="00FC110E"/>
    <w:rsid w:val="00FC11C3"/>
    <w:rsid w:val="00FC18E7"/>
    <w:rsid w:val="00FC1D5C"/>
    <w:rsid w:val="00FC3237"/>
    <w:rsid w:val="00FC360E"/>
    <w:rsid w:val="00FC3D70"/>
    <w:rsid w:val="00FC3E2F"/>
    <w:rsid w:val="00FC4CEB"/>
    <w:rsid w:val="00FC5A13"/>
    <w:rsid w:val="00FC68DD"/>
    <w:rsid w:val="00FC69D2"/>
    <w:rsid w:val="00FC6F30"/>
    <w:rsid w:val="00FD0EAE"/>
    <w:rsid w:val="00FD244D"/>
    <w:rsid w:val="00FD2562"/>
    <w:rsid w:val="00FD29E4"/>
    <w:rsid w:val="00FD36E6"/>
    <w:rsid w:val="00FD4556"/>
    <w:rsid w:val="00FD459F"/>
    <w:rsid w:val="00FD4E1D"/>
    <w:rsid w:val="00FD5074"/>
    <w:rsid w:val="00FD52E4"/>
    <w:rsid w:val="00FD5B43"/>
    <w:rsid w:val="00FD5F34"/>
    <w:rsid w:val="00FD6027"/>
    <w:rsid w:val="00FD62A9"/>
    <w:rsid w:val="00FD7157"/>
    <w:rsid w:val="00FD734B"/>
    <w:rsid w:val="00FD7A27"/>
    <w:rsid w:val="00FE1BCB"/>
    <w:rsid w:val="00FE2540"/>
    <w:rsid w:val="00FE296C"/>
    <w:rsid w:val="00FE2E6F"/>
    <w:rsid w:val="00FE391A"/>
    <w:rsid w:val="00FE3A97"/>
    <w:rsid w:val="00FE4158"/>
    <w:rsid w:val="00FE6375"/>
    <w:rsid w:val="00FE77F8"/>
    <w:rsid w:val="00FF0ABE"/>
    <w:rsid w:val="00FF0B3D"/>
    <w:rsid w:val="00FF200B"/>
    <w:rsid w:val="00FF25FC"/>
    <w:rsid w:val="00FF2BA1"/>
    <w:rsid w:val="00FF3DB4"/>
    <w:rsid w:val="00FF42F1"/>
    <w:rsid w:val="00FF4A95"/>
    <w:rsid w:val="00FF4BC6"/>
    <w:rsid w:val="00FF4D45"/>
    <w:rsid w:val="00FF5017"/>
    <w:rsid w:val="00FF5700"/>
    <w:rsid w:val="00FF5FC9"/>
    <w:rsid w:val="00FF64F5"/>
    <w:rsid w:val="00FF6A5C"/>
    <w:rsid w:val="00FF6C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0FC5D3"/>
  <w15:docId w15:val="{063622E9-C574-4F54-941B-7CC77F49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pPr>
        <w:jc w:val="both"/>
      </w:pPr>
    </w:pPrDefault>
  </w:docDefaults>
  <w:latentStyles w:defLockedState="0" w:defUIPriority="99" w:defSemiHidden="0" w:defUnhideWhenUsed="0" w:defQFormat="0" w:count="371">
    <w:lsdException w:name="Normal" w:locked="1" w:uiPriority="0"/>
    <w:lsdException w:name="heading 1" w:locked="1"/>
    <w:lsdException w:name="heading 2" w:locked="1"/>
    <w:lsdException w:name="heading 3" w:locked="1"/>
    <w:lsdException w:name="heading 4" w:locked="1"/>
    <w:lsdException w:name="heading 5" w:locked="1" w:uiPriority="0"/>
    <w:lsdException w:name="heading 6" w:locked="1"/>
    <w:lsdException w:name="heading 7" w:locked="1" w:semiHidden="1" w:unhideWhenUsed="1"/>
    <w:lsdException w:name="heading 8" w:locked="1" w:semiHidden="1" w:unhideWhenUsed="1"/>
    <w:lsdException w:name="heading 9" w:locked="1"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iPriority="0" w:unhideWhenUsed="1"/>
    <w:lsdException w:name="table of figures" w:locked="1"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locked="1"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34EA"/>
    <w:rPr>
      <w:rFonts w:ascii="Times New Roman" w:hAnsi="Times New Roman"/>
      <w:sz w:val="24"/>
      <w:szCs w:val="22"/>
    </w:rPr>
  </w:style>
  <w:style w:type="paragraph" w:styleId="Titre1">
    <w:name w:val="heading 1"/>
    <w:basedOn w:val="Normal"/>
    <w:next w:val="Normal"/>
    <w:link w:val="Titre1Car"/>
    <w:uiPriority w:val="99"/>
    <w:rsid w:val="00DB0C68"/>
    <w:pPr>
      <w:keepNext/>
      <w:numPr>
        <w:numId w:val="7"/>
      </w:numPr>
      <w:pBdr>
        <w:bottom w:val="single" w:sz="12" w:space="1" w:color="0070C0"/>
      </w:pBdr>
      <w:shd w:val="clear" w:color="auto" w:fill="FFFFFF"/>
      <w:spacing w:before="240" w:after="100" w:afterAutospacing="1"/>
      <w:outlineLvl w:val="0"/>
    </w:pPr>
    <w:rPr>
      <w:rFonts w:eastAsia="Times New Roman"/>
      <w:b/>
      <w:bCs/>
      <w:caps/>
      <w:kern w:val="32"/>
      <w:szCs w:val="32"/>
    </w:rPr>
  </w:style>
  <w:style w:type="paragraph" w:styleId="Titre2">
    <w:name w:val="heading 2"/>
    <w:basedOn w:val="Normal"/>
    <w:next w:val="Normal"/>
    <w:link w:val="Titre2Car"/>
    <w:uiPriority w:val="99"/>
    <w:rsid w:val="00DB0C68"/>
    <w:pPr>
      <w:keepNext/>
      <w:numPr>
        <w:ilvl w:val="1"/>
        <w:numId w:val="7"/>
      </w:numPr>
      <w:shd w:val="clear" w:color="auto" w:fill="C6D9F1"/>
      <w:spacing w:before="240" w:after="100" w:afterAutospacing="1"/>
      <w:outlineLvl w:val="1"/>
    </w:pPr>
    <w:rPr>
      <w:rFonts w:eastAsia="Times New Roman"/>
      <w:b/>
      <w:bCs/>
      <w:iCs/>
      <w:caps/>
      <w:szCs w:val="28"/>
    </w:rPr>
  </w:style>
  <w:style w:type="paragraph" w:styleId="Titre3">
    <w:name w:val="heading 3"/>
    <w:basedOn w:val="Normal"/>
    <w:next w:val="Normal"/>
    <w:link w:val="Titre3Car"/>
    <w:uiPriority w:val="99"/>
    <w:rsid w:val="00C8365B"/>
    <w:pPr>
      <w:keepNext/>
      <w:numPr>
        <w:ilvl w:val="2"/>
        <w:numId w:val="7"/>
      </w:numPr>
      <w:spacing w:before="240" w:after="100" w:afterAutospacing="1"/>
      <w:outlineLvl w:val="2"/>
    </w:pPr>
    <w:rPr>
      <w:rFonts w:eastAsia="Times New Roman"/>
      <w:bCs/>
      <w:i/>
      <w:color w:val="1F497D"/>
      <w:szCs w:val="26"/>
    </w:rPr>
  </w:style>
  <w:style w:type="paragraph" w:styleId="Titre4">
    <w:name w:val="heading 4"/>
    <w:basedOn w:val="Normal"/>
    <w:next w:val="Normal"/>
    <w:link w:val="Titre4Car"/>
    <w:uiPriority w:val="99"/>
    <w:rsid w:val="00935A91"/>
    <w:pPr>
      <w:keepNext/>
      <w:numPr>
        <w:ilvl w:val="3"/>
        <w:numId w:val="7"/>
      </w:numPr>
      <w:tabs>
        <w:tab w:val="left" w:pos="2552"/>
      </w:tabs>
      <w:spacing w:before="240" w:after="100" w:afterAutospacing="1"/>
      <w:ind w:left="1857"/>
      <w:outlineLvl w:val="3"/>
    </w:pPr>
    <w:rPr>
      <w:rFonts w:eastAsia="Times New Roman"/>
      <w:bCs/>
      <w:i/>
      <w:color w:val="1F497D"/>
      <w:szCs w:val="28"/>
    </w:rPr>
  </w:style>
  <w:style w:type="paragraph" w:styleId="Titre5">
    <w:name w:val="heading 5"/>
    <w:basedOn w:val="Normal"/>
    <w:next w:val="Normal"/>
    <w:link w:val="Titre5Car"/>
    <w:uiPriority w:val="99"/>
    <w:rsid w:val="00DC1D98"/>
    <w:pPr>
      <w:spacing w:before="240" w:after="100" w:afterAutospacing="1"/>
      <w:ind w:firstLine="1418"/>
      <w:outlineLvl w:val="4"/>
    </w:pPr>
    <w:rPr>
      <w:rFonts w:eastAsia="Times New Roman"/>
      <w:bCs/>
      <w:i/>
      <w:iCs/>
      <w:szCs w:val="26"/>
      <w:u w:val="dotted"/>
    </w:rPr>
  </w:style>
  <w:style w:type="paragraph" w:styleId="Titre6">
    <w:name w:val="heading 6"/>
    <w:basedOn w:val="Normal"/>
    <w:next w:val="Normal"/>
    <w:link w:val="Titre6Car"/>
    <w:uiPriority w:val="99"/>
    <w:rsid w:val="00DB0C68"/>
    <w:pPr>
      <w:numPr>
        <w:ilvl w:val="5"/>
        <w:numId w:val="7"/>
      </w:numPr>
      <w:spacing w:before="240" w:after="60"/>
      <w:outlineLvl w:val="5"/>
    </w:pPr>
    <w:rPr>
      <w:rFonts w:ascii="Calibri" w:eastAsia="Times New Roman" w:hAnsi="Calibri"/>
      <w:b/>
      <w:bCs/>
      <w:sz w:val="22"/>
    </w:rPr>
  </w:style>
  <w:style w:type="paragraph" w:styleId="Titre7">
    <w:name w:val="heading 7"/>
    <w:basedOn w:val="Normal"/>
    <w:next w:val="Normal"/>
    <w:link w:val="Titre7Car"/>
    <w:uiPriority w:val="99"/>
    <w:rsid w:val="00DB0C68"/>
    <w:pPr>
      <w:numPr>
        <w:ilvl w:val="6"/>
        <w:numId w:val="7"/>
      </w:numPr>
      <w:spacing w:before="240" w:after="60"/>
      <w:outlineLvl w:val="6"/>
    </w:pPr>
    <w:rPr>
      <w:rFonts w:ascii="Calibri" w:eastAsia="Times New Roman" w:hAnsi="Calibri"/>
      <w:szCs w:val="24"/>
    </w:rPr>
  </w:style>
  <w:style w:type="paragraph" w:styleId="Titre8">
    <w:name w:val="heading 8"/>
    <w:basedOn w:val="Normal"/>
    <w:next w:val="Normal"/>
    <w:link w:val="Titre8Car"/>
    <w:uiPriority w:val="99"/>
    <w:rsid w:val="00DB0C68"/>
    <w:pPr>
      <w:numPr>
        <w:ilvl w:val="7"/>
        <w:numId w:val="7"/>
      </w:numPr>
      <w:spacing w:before="240" w:after="60"/>
      <w:outlineLvl w:val="7"/>
    </w:pPr>
    <w:rPr>
      <w:rFonts w:ascii="Calibri" w:eastAsia="Times New Roman" w:hAnsi="Calibri"/>
      <w:i/>
      <w:iCs/>
      <w:szCs w:val="24"/>
    </w:rPr>
  </w:style>
  <w:style w:type="paragraph" w:styleId="Titre9">
    <w:name w:val="heading 9"/>
    <w:aliases w:val="Annexe"/>
    <w:basedOn w:val="Titre1"/>
    <w:next w:val="Normal"/>
    <w:link w:val="Titre9Car"/>
    <w:uiPriority w:val="99"/>
    <w:rsid w:val="00AE06E5"/>
    <w:pPr>
      <w:numPr>
        <w:numId w:val="0"/>
      </w:numPr>
      <w:pBdr>
        <w:bottom w:val="thickThinSmallGap" w:sz="24" w:space="1" w:color="auto"/>
      </w:pBdr>
      <w:spacing w:before="0" w:after="0"/>
      <w:ind w:left="862" w:hanging="357"/>
      <w:jc w:val="center"/>
      <w:outlineLvl w:val="8"/>
    </w:pPr>
    <w:rPr>
      <w:rFonts w:ascii="Times New Roman Gras" w:hAnsi="Times New Roman Gra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DB0C68"/>
    <w:rPr>
      <w:rFonts w:ascii="Times New Roman" w:eastAsia="Times New Roman" w:hAnsi="Times New Roman"/>
      <w:b/>
      <w:bCs/>
      <w:caps/>
      <w:kern w:val="32"/>
      <w:sz w:val="24"/>
      <w:szCs w:val="32"/>
      <w:shd w:val="clear" w:color="auto" w:fill="FFFFFF"/>
    </w:rPr>
  </w:style>
  <w:style w:type="character" w:customStyle="1" w:styleId="Titre2Car">
    <w:name w:val="Titre 2 Car"/>
    <w:link w:val="Titre2"/>
    <w:uiPriority w:val="99"/>
    <w:locked/>
    <w:rsid w:val="00DB0C68"/>
    <w:rPr>
      <w:rFonts w:ascii="Times New Roman" w:eastAsia="Times New Roman" w:hAnsi="Times New Roman"/>
      <w:b/>
      <w:bCs/>
      <w:iCs/>
      <w:caps/>
      <w:sz w:val="24"/>
      <w:szCs w:val="28"/>
      <w:shd w:val="clear" w:color="auto" w:fill="C6D9F1"/>
    </w:rPr>
  </w:style>
  <w:style w:type="character" w:customStyle="1" w:styleId="Titre3Car">
    <w:name w:val="Titre 3 Car"/>
    <w:link w:val="Titre3"/>
    <w:uiPriority w:val="99"/>
    <w:locked/>
    <w:rsid w:val="00C8365B"/>
    <w:rPr>
      <w:rFonts w:ascii="Times New Roman" w:eastAsia="Times New Roman" w:hAnsi="Times New Roman"/>
      <w:bCs/>
      <w:i/>
      <w:color w:val="1F497D"/>
      <w:sz w:val="24"/>
      <w:szCs w:val="26"/>
    </w:rPr>
  </w:style>
  <w:style w:type="character" w:customStyle="1" w:styleId="Titre4Car">
    <w:name w:val="Titre 4 Car"/>
    <w:link w:val="Titre4"/>
    <w:uiPriority w:val="99"/>
    <w:locked/>
    <w:rsid w:val="00935A91"/>
    <w:rPr>
      <w:rFonts w:ascii="Times New Roman" w:eastAsia="Times New Roman" w:hAnsi="Times New Roman"/>
      <w:bCs/>
      <w:i/>
      <w:color w:val="1F497D"/>
      <w:sz w:val="24"/>
      <w:szCs w:val="28"/>
    </w:rPr>
  </w:style>
  <w:style w:type="character" w:customStyle="1" w:styleId="Titre5Car">
    <w:name w:val="Titre 5 Car"/>
    <w:link w:val="Titre5"/>
    <w:uiPriority w:val="99"/>
    <w:locked/>
    <w:rsid w:val="00DC1D98"/>
    <w:rPr>
      <w:rFonts w:ascii="Times New Roman" w:hAnsi="Times New Roman"/>
      <w:i/>
      <w:sz w:val="26"/>
      <w:u w:val="dotted"/>
    </w:rPr>
  </w:style>
  <w:style w:type="character" w:customStyle="1" w:styleId="Titre6Car">
    <w:name w:val="Titre 6 Car"/>
    <w:link w:val="Titre6"/>
    <w:uiPriority w:val="99"/>
    <w:locked/>
    <w:rsid w:val="00DB0C68"/>
    <w:rPr>
      <w:rFonts w:eastAsia="Times New Roman"/>
      <w:b/>
      <w:bCs/>
      <w:sz w:val="22"/>
      <w:szCs w:val="22"/>
    </w:rPr>
  </w:style>
  <w:style w:type="character" w:customStyle="1" w:styleId="Titre7Car">
    <w:name w:val="Titre 7 Car"/>
    <w:link w:val="Titre7"/>
    <w:uiPriority w:val="99"/>
    <w:locked/>
    <w:rsid w:val="00DB0C68"/>
    <w:rPr>
      <w:rFonts w:eastAsia="Times New Roman"/>
      <w:sz w:val="24"/>
      <w:szCs w:val="24"/>
    </w:rPr>
  </w:style>
  <w:style w:type="character" w:customStyle="1" w:styleId="Titre8Car">
    <w:name w:val="Titre 8 Car"/>
    <w:link w:val="Titre8"/>
    <w:uiPriority w:val="99"/>
    <w:locked/>
    <w:rsid w:val="00DB0C68"/>
    <w:rPr>
      <w:rFonts w:eastAsia="Times New Roman"/>
      <w:i/>
      <w:iCs/>
      <w:sz w:val="24"/>
      <w:szCs w:val="24"/>
    </w:rPr>
  </w:style>
  <w:style w:type="character" w:customStyle="1" w:styleId="Titre9Car">
    <w:name w:val="Titre 9 Car"/>
    <w:aliases w:val="Annexe Car"/>
    <w:link w:val="Titre9"/>
    <w:uiPriority w:val="99"/>
    <w:locked/>
    <w:rsid w:val="0048344B"/>
    <w:rPr>
      <w:rFonts w:ascii="Times New Roman Gras" w:hAnsi="Times New Roman Gras"/>
      <w:b/>
      <w:caps/>
      <w:kern w:val="32"/>
      <w:sz w:val="32"/>
      <w:shd w:val="clear" w:color="auto" w:fill="FFFFFF"/>
    </w:rPr>
  </w:style>
  <w:style w:type="paragraph" w:customStyle="1" w:styleId="nicolastitre2">
    <w:name w:val="nicolas titre 2"/>
    <w:basedOn w:val="Normal"/>
    <w:uiPriority w:val="99"/>
    <w:rsid w:val="00A255CF"/>
    <w:pPr>
      <w:numPr>
        <w:numId w:val="3"/>
      </w:numPr>
      <w:spacing w:before="240" w:after="240"/>
    </w:pPr>
    <w:rPr>
      <w:b/>
      <w:u w:val="single"/>
    </w:rPr>
  </w:style>
  <w:style w:type="paragraph" w:styleId="TM1">
    <w:name w:val="toc 1"/>
    <w:basedOn w:val="Normal"/>
    <w:next w:val="Normal"/>
    <w:autoRedefine/>
    <w:uiPriority w:val="39"/>
    <w:rsid w:val="0009191D"/>
    <w:pPr>
      <w:tabs>
        <w:tab w:val="left" w:pos="480"/>
        <w:tab w:val="right" w:leader="dot" w:pos="9628"/>
      </w:tabs>
      <w:spacing w:before="120"/>
      <w:jc w:val="left"/>
    </w:pPr>
    <w:rPr>
      <w:rFonts w:ascii="Calibri" w:hAnsi="Calibri"/>
      <w:b/>
      <w:bCs/>
      <w:caps/>
      <w:sz w:val="20"/>
      <w:szCs w:val="20"/>
    </w:rPr>
  </w:style>
  <w:style w:type="paragraph" w:styleId="TM2">
    <w:name w:val="toc 2"/>
    <w:basedOn w:val="Normal"/>
    <w:next w:val="Normal"/>
    <w:autoRedefine/>
    <w:uiPriority w:val="39"/>
    <w:rsid w:val="008D0C6D"/>
    <w:pPr>
      <w:ind w:left="240"/>
      <w:jc w:val="left"/>
    </w:pPr>
    <w:rPr>
      <w:rFonts w:ascii="Calibri" w:hAnsi="Calibri"/>
      <w:smallCaps/>
      <w:sz w:val="20"/>
      <w:szCs w:val="20"/>
    </w:rPr>
  </w:style>
  <w:style w:type="paragraph" w:styleId="TM3">
    <w:name w:val="toc 3"/>
    <w:basedOn w:val="Normal"/>
    <w:next w:val="Normal"/>
    <w:autoRedefine/>
    <w:uiPriority w:val="39"/>
    <w:rsid w:val="008D0C6D"/>
    <w:pPr>
      <w:ind w:left="480"/>
      <w:jc w:val="left"/>
    </w:pPr>
    <w:rPr>
      <w:rFonts w:ascii="Calibri" w:hAnsi="Calibri"/>
      <w:i/>
      <w:iCs/>
      <w:sz w:val="20"/>
      <w:szCs w:val="20"/>
    </w:rPr>
  </w:style>
  <w:style w:type="paragraph" w:styleId="TM4">
    <w:name w:val="toc 4"/>
    <w:basedOn w:val="Normal"/>
    <w:next w:val="Normal"/>
    <w:autoRedefine/>
    <w:uiPriority w:val="39"/>
    <w:rsid w:val="00D20C33"/>
    <w:pPr>
      <w:ind w:left="720"/>
      <w:jc w:val="left"/>
    </w:pPr>
    <w:rPr>
      <w:rFonts w:ascii="Calibri" w:hAnsi="Calibri"/>
      <w:sz w:val="18"/>
      <w:szCs w:val="18"/>
    </w:rPr>
  </w:style>
  <w:style w:type="paragraph" w:styleId="TM5">
    <w:name w:val="toc 5"/>
    <w:basedOn w:val="Normal"/>
    <w:next w:val="Normal"/>
    <w:autoRedefine/>
    <w:uiPriority w:val="39"/>
    <w:rsid w:val="00A255CF"/>
    <w:pPr>
      <w:ind w:left="960"/>
      <w:jc w:val="left"/>
    </w:pPr>
    <w:rPr>
      <w:rFonts w:ascii="Calibri" w:hAnsi="Calibri"/>
      <w:sz w:val="18"/>
      <w:szCs w:val="18"/>
    </w:rPr>
  </w:style>
  <w:style w:type="paragraph" w:styleId="TM6">
    <w:name w:val="toc 6"/>
    <w:basedOn w:val="Normal"/>
    <w:next w:val="Normal"/>
    <w:autoRedefine/>
    <w:uiPriority w:val="39"/>
    <w:rsid w:val="00A255CF"/>
    <w:pPr>
      <w:ind w:left="1200"/>
      <w:jc w:val="left"/>
    </w:pPr>
    <w:rPr>
      <w:rFonts w:ascii="Calibri" w:hAnsi="Calibri"/>
      <w:sz w:val="18"/>
      <w:szCs w:val="18"/>
    </w:rPr>
  </w:style>
  <w:style w:type="paragraph" w:styleId="TM7">
    <w:name w:val="toc 7"/>
    <w:basedOn w:val="Normal"/>
    <w:next w:val="Normal"/>
    <w:autoRedefine/>
    <w:uiPriority w:val="39"/>
    <w:rsid w:val="00A255CF"/>
    <w:pPr>
      <w:ind w:left="1440"/>
      <w:jc w:val="left"/>
    </w:pPr>
    <w:rPr>
      <w:rFonts w:ascii="Calibri" w:hAnsi="Calibri"/>
      <w:sz w:val="18"/>
      <w:szCs w:val="18"/>
    </w:rPr>
  </w:style>
  <w:style w:type="paragraph" w:styleId="TM8">
    <w:name w:val="toc 8"/>
    <w:basedOn w:val="Normal"/>
    <w:next w:val="Normal"/>
    <w:autoRedefine/>
    <w:uiPriority w:val="39"/>
    <w:rsid w:val="00A255CF"/>
    <w:pPr>
      <w:ind w:left="1680"/>
      <w:jc w:val="left"/>
    </w:pPr>
    <w:rPr>
      <w:rFonts w:ascii="Calibri" w:hAnsi="Calibri"/>
      <w:sz w:val="18"/>
      <w:szCs w:val="18"/>
    </w:rPr>
  </w:style>
  <w:style w:type="paragraph" w:styleId="TM9">
    <w:name w:val="toc 9"/>
    <w:basedOn w:val="Normal"/>
    <w:next w:val="Normal"/>
    <w:autoRedefine/>
    <w:uiPriority w:val="39"/>
    <w:rsid w:val="00A255CF"/>
    <w:pPr>
      <w:ind w:left="1920"/>
      <w:jc w:val="left"/>
    </w:pPr>
    <w:rPr>
      <w:rFonts w:ascii="Calibri" w:hAnsi="Calibri"/>
      <w:sz w:val="18"/>
      <w:szCs w:val="18"/>
    </w:rPr>
  </w:style>
  <w:style w:type="paragraph" w:styleId="Index1">
    <w:name w:val="index 1"/>
    <w:basedOn w:val="Normal"/>
    <w:next w:val="Normal"/>
    <w:autoRedefine/>
    <w:uiPriority w:val="99"/>
    <w:semiHidden/>
    <w:rsid w:val="00A255CF"/>
    <w:pPr>
      <w:numPr>
        <w:numId w:val="4"/>
      </w:numPr>
    </w:pPr>
    <w:rPr>
      <w:bCs/>
    </w:rPr>
  </w:style>
  <w:style w:type="paragraph" w:styleId="Index2">
    <w:name w:val="index 2"/>
    <w:basedOn w:val="Normal"/>
    <w:next w:val="Normal"/>
    <w:autoRedefine/>
    <w:uiPriority w:val="99"/>
    <w:semiHidden/>
    <w:rsid w:val="00A255CF"/>
    <w:pPr>
      <w:ind w:left="480" w:hanging="240"/>
    </w:pPr>
  </w:style>
  <w:style w:type="paragraph" w:styleId="Index3">
    <w:name w:val="index 3"/>
    <w:basedOn w:val="Normal"/>
    <w:next w:val="Normal"/>
    <w:autoRedefine/>
    <w:uiPriority w:val="99"/>
    <w:semiHidden/>
    <w:rsid w:val="00A255CF"/>
    <w:pPr>
      <w:ind w:left="720" w:hanging="240"/>
    </w:pPr>
  </w:style>
  <w:style w:type="paragraph" w:styleId="Index4">
    <w:name w:val="index 4"/>
    <w:basedOn w:val="Normal"/>
    <w:next w:val="Normal"/>
    <w:autoRedefine/>
    <w:uiPriority w:val="99"/>
    <w:semiHidden/>
    <w:rsid w:val="00A255CF"/>
    <w:pPr>
      <w:ind w:left="960" w:hanging="240"/>
    </w:pPr>
  </w:style>
  <w:style w:type="paragraph" w:styleId="Index5">
    <w:name w:val="index 5"/>
    <w:basedOn w:val="Normal"/>
    <w:next w:val="Normal"/>
    <w:autoRedefine/>
    <w:uiPriority w:val="99"/>
    <w:semiHidden/>
    <w:rsid w:val="00A255CF"/>
    <w:pPr>
      <w:ind w:left="1200" w:hanging="240"/>
    </w:pPr>
  </w:style>
  <w:style w:type="paragraph" w:styleId="Index6">
    <w:name w:val="index 6"/>
    <w:basedOn w:val="Normal"/>
    <w:next w:val="Normal"/>
    <w:autoRedefine/>
    <w:uiPriority w:val="99"/>
    <w:semiHidden/>
    <w:rsid w:val="00A255CF"/>
    <w:pPr>
      <w:ind w:left="1440" w:hanging="240"/>
    </w:pPr>
  </w:style>
  <w:style w:type="paragraph" w:styleId="Index7">
    <w:name w:val="index 7"/>
    <w:basedOn w:val="Normal"/>
    <w:next w:val="Normal"/>
    <w:autoRedefine/>
    <w:uiPriority w:val="99"/>
    <w:semiHidden/>
    <w:rsid w:val="00A255CF"/>
    <w:pPr>
      <w:ind w:left="1680" w:hanging="240"/>
    </w:pPr>
  </w:style>
  <w:style w:type="paragraph" w:styleId="Index8">
    <w:name w:val="index 8"/>
    <w:basedOn w:val="Normal"/>
    <w:next w:val="Normal"/>
    <w:autoRedefine/>
    <w:uiPriority w:val="99"/>
    <w:semiHidden/>
    <w:rsid w:val="00A255CF"/>
    <w:pPr>
      <w:ind w:left="1920" w:hanging="240"/>
    </w:pPr>
  </w:style>
  <w:style w:type="paragraph" w:styleId="Index9">
    <w:name w:val="index 9"/>
    <w:basedOn w:val="Normal"/>
    <w:next w:val="Normal"/>
    <w:autoRedefine/>
    <w:uiPriority w:val="99"/>
    <w:semiHidden/>
    <w:rsid w:val="00A255CF"/>
    <w:pPr>
      <w:ind w:left="2160" w:hanging="240"/>
    </w:pPr>
  </w:style>
  <w:style w:type="paragraph" w:styleId="Titreindex">
    <w:name w:val="index heading"/>
    <w:basedOn w:val="Normal"/>
    <w:next w:val="Index1"/>
    <w:uiPriority w:val="99"/>
    <w:semiHidden/>
    <w:rsid w:val="00A255CF"/>
  </w:style>
  <w:style w:type="paragraph" w:styleId="Corpsdetexte">
    <w:name w:val="Body Text"/>
    <w:basedOn w:val="Normal"/>
    <w:link w:val="CorpsdetexteCar"/>
    <w:uiPriority w:val="99"/>
    <w:rsid w:val="00A255CF"/>
    <w:pPr>
      <w:pBdr>
        <w:top w:val="double" w:sz="6" w:space="1" w:color="auto"/>
        <w:left w:val="double" w:sz="6" w:space="1" w:color="auto"/>
        <w:bottom w:val="double" w:sz="6" w:space="1" w:color="auto"/>
        <w:right w:val="double" w:sz="6" w:space="1" w:color="auto"/>
      </w:pBdr>
      <w:shd w:val="pct5" w:color="auto" w:fill="auto"/>
      <w:jc w:val="center"/>
    </w:pPr>
    <w:rPr>
      <w:b/>
      <w:smallCaps/>
      <w:sz w:val="32"/>
    </w:rPr>
  </w:style>
  <w:style w:type="character" w:customStyle="1" w:styleId="CorpsdetexteCar">
    <w:name w:val="Corps de texte Car"/>
    <w:link w:val="Corpsdetexte"/>
    <w:uiPriority w:val="99"/>
    <w:locked/>
    <w:rsid w:val="000B117E"/>
    <w:rPr>
      <w:rFonts w:ascii="Times New Roman" w:hAnsi="Times New Roman"/>
      <w:b/>
      <w:smallCaps/>
      <w:sz w:val="22"/>
      <w:shd w:val="pct5" w:color="auto" w:fill="auto"/>
    </w:rPr>
  </w:style>
  <w:style w:type="paragraph" w:styleId="Retraitcorpsdetexte3">
    <w:name w:val="Body Text Indent 3"/>
    <w:basedOn w:val="Normal"/>
    <w:link w:val="Retraitcorpsdetexte3Car"/>
    <w:uiPriority w:val="99"/>
    <w:rsid w:val="00A255CF"/>
    <w:pPr>
      <w:ind w:left="709"/>
    </w:pPr>
    <w:rPr>
      <w:rFonts w:ascii="CG Omega" w:hAnsi="CG Omega"/>
      <w:szCs w:val="20"/>
    </w:rPr>
  </w:style>
  <w:style w:type="character" w:customStyle="1" w:styleId="Retraitcorpsdetexte3Car">
    <w:name w:val="Retrait corps de texte 3 Car"/>
    <w:link w:val="Retraitcorpsdetexte3"/>
    <w:uiPriority w:val="99"/>
    <w:semiHidden/>
    <w:rsid w:val="00C100EB"/>
    <w:rPr>
      <w:rFonts w:ascii="Times New Roman" w:hAnsi="Times New Roman"/>
      <w:sz w:val="16"/>
      <w:szCs w:val="16"/>
    </w:rPr>
  </w:style>
  <w:style w:type="paragraph" w:styleId="Retraitcorpsdetexte">
    <w:name w:val="Body Text Indent"/>
    <w:basedOn w:val="Normal"/>
    <w:link w:val="RetraitcorpsdetexteCar"/>
    <w:uiPriority w:val="99"/>
    <w:rsid w:val="00A255CF"/>
    <w:pPr>
      <w:spacing w:before="60"/>
      <w:ind w:left="1080"/>
    </w:pPr>
    <w:rPr>
      <w:rFonts w:ascii="Calibri" w:hAnsi="Calibri"/>
      <w:bCs/>
      <w:sz w:val="22"/>
      <w:szCs w:val="24"/>
    </w:rPr>
  </w:style>
  <w:style w:type="character" w:customStyle="1" w:styleId="RetraitcorpsdetexteCar">
    <w:name w:val="Retrait corps de texte Car"/>
    <w:link w:val="Retraitcorpsdetexte"/>
    <w:uiPriority w:val="99"/>
    <w:locked/>
    <w:rsid w:val="00B441A3"/>
    <w:rPr>
      <w:sz w:val="24"/>
      <w:lang w:val="fr-FR" w:eastAsia="fr-FR"/>
    </w:rPr>
  </w:style>
  <w:style w:type="paragraph" w:styleId="Corpsdetexte3">
    <w:name w:val="Body Text 3"/>
    <w:basedOn w:val="Normal"/>
    <w:link w:val="Corpsdetexte3Car"/>
    <w:uiPriority w:val="99"/>
    <w:rsid w:val="00A255CF"/>
    <w:rPr>
      <w:rFonts w:ascii="CG Omega" w:hAnsi="CG Omega"/>
      <w:szCs w:val="20"/>
    </w:rPr>
  </w:style>
  <w:style w:type="character" w:customStyle="1" w:styleId="Corpsdetexte3Car">
    <w:name w:val="Corps de texte 3 Car"/>
    <w:link w:val="Corpsdetexte3"/>
    <w:uiPriority w:val="99"/>
    <w:semiHidden/>
    <w:rsid w:val="00C100EB"/>
    <w:rPr>
      <w:rFonts w:ascii="Times New Roman" w:hAnsi="Times New Roman"/>
      <w:sz w:val="16"/>
      <w:szCs w:val="16"/>
    </w:rPr>
  </w:style>
  <w:style w:type="paragraph" w:styleId="Retraitnormal">
    <w:name w:val="Normal Indent"/>
    <w:basedOn w:val="Normal"/>
    <w:uiPriority w:val="99"/>
    <w:rsid w:val="00A255CF"/>
    <w:pPr>
      <w:ind w:left="708"/>
    </w:pPr>
    <w:rPr>
      <w:b/>
      <w:szCs w:val="20"/>
    </w:rPr>
  </w:style>
  <w:style w:type="character" w:styleId="Lienhypertexte">
    <w:name w:val="Hyperlink"/>
    <w:uiPriority w:val="99"/>
    <w:rsid w:val="00A255CF"/>
    <w:rPr>
      <w:rFonts w:cs="Times New Roman"/>
      <w:color w:val="0000FF"/>
      <w:u w:val="single"/>
    </w:rPr>
  </w:style>
  <w:style w:type="paragraph" w:styleId="En-tte">
    <w:name w:val="header"/>
    <w:basedOn w:val="Normal"/>
    <w:link w:val="En-tteCar"/>
    <w:uiPriority w:val="99"/>
    <w:rsid w:val="00A255CF"/>
    <w:pPr>
      <w:tabs>
        <w:tab w:val="center" w:pos="4253"/>
        <w:tab w:val="right" w:pos="8505"/>
      </w:tabs>
    </w:pPr>
    <w:rPr>
      <w:szCs w:val="20"/>
    </w:rPr>
  </w:style>
  <w:style w:type="character" w:customStyle="1" w:styleId="En-tteCar">
    <w:name w:val="En-tête Car"/>
    <w:link w:val="En-tte"/>
    <w:uiPriority w:val="99"/>
    <w:locked/>
    <w:rsid w:val="00AA46B9"/>
    <w:rPr>
      <w:rFonts w:ascii="Times New Roman" w:hAnsi="Times New Roman"/>
      <w:sz w:val="24"/>
    </w:rPr>
  </w:style>
  <w:style w:type="paragraph" w:styleId="Corpsdetexte2">
    <w:name w:val="Body Text 2"/>
    <w:basedOn w:val="Normal"/>
    <w:link w:val="Corpsdetexte2Car"/>
    <w:uiPriority w:val="99"/>
    <w:rsid w:val="00A255CF"/>
    <w:pPr>
      <w:spacing w:before="120" w:after="240"/>
    </w:pPr>
    <w:rPr>
      <w:rFonts w:ascii="Arial" w:hAnsi="Arial" w:cs="Arial"/>
      <w:sz w:val="16"/>
      <w:szCs w:val="20"/>
    </w:rPr>
  </w:style>
  <w:style w:type="character" w:customStyle="1" w:styleId="Corpsdetexte2Car">
    <w:name w:val="Corps de texte 2 Car"/>
    <w:link w:val="Corpsdetexte2"/>
    <w:uiPriority w:val="99"/>
    <w:semiHidden/>
    <w:rsid w:val="00C100EB"/>
    <w:rPr>
      <w:rFonts w:ascii="Times New Roman" w:hAnsi="Times New Roman"/>
      <w:sz w:val="24"/>
    </w:rPr>
  </w:style>
  <w:style w:type="paragraph" w:styleId="Pieddepage">
    <w:name w:val="footer"/>
    <w:basedOn w:val="Normal"/>
    <w:link w:val="PieddepageCar"/>
    <w:uiPriority w:val="99"/>
    <w:rsid w:val="00A255CF"/>
    <w:pPr>
      <w:tabs>
        <w:tab w:val="center" w:pos="4536"/>
        <w:tab w:val="right" w:pos="9072"/>
      </w:tabs>
    </w:pPr>
    <w:rPr>
      <w:sz w:val="20"/>
      <w:szCs w:val="20"/>
    </w:rPr>
  </w:style>
  <w:style w:type="character" w:customStyle="1" w:styleId="PieddepageCar">
    <w:name w:val="Pied de page Car"/>
    <w:link w:val="Pieddepage"/>
    <w:uiPriority w:val="99"/>
    <w:locked/>
    <w:rsid w:val="000B117E"/>
    <w:rPr>
      <w:rFonts w:ascii="Times New Roman" w:hAnsi="Times New Roman"/>
    </w:rPr>
  </w:style>
  <w:style w:type="paragraph" w:customStyle="1" w:styleId="nicolastitre1">
    <w:name w:val="nicolas titre 1"/>
    <w:basedOn w:val="Normal"/>
    <w:uiPriority w:val="99"/>
    <w:rsid w:val="00A255CF"/>
    <w:pPr>
      <w:spacing w:before="480" w:after="240"/>
    </w:pPr>
    <w:rPr>
      <w:b/>
      <w:bCs/>
      <w:u w:val="single"/>
    </w:rPr>
  </w:style>
  <w:style w:type="paragraph" w:styleId="Retraitcorpsdetexte2">
    <w:name w:val="Body Text Indent 2"/>
    <w:basedOn w:val="Normal"/>
    <w:link w:val="Retraitcorpsdetexte2Car"/>
    <w:uiPriority w:val="99"/>
    <w:rsid w:val="00A255CF"/>
    <w:pPr>
      <w:ind w:left="1080"/>
    </w:pPr>
    <w:rPr>
      <w:rFonts w:ascii="Calibri" w:hAnsi="Calibri"/>
      <w:color w:val="000000"/>
      <w:sz w:val="22"/>
      <w:szCs w:val="24"/>
    </w:rPr>
  </w:style>
  <w:style w:type="character" w:customStyle="1" w:styleId="Retraitcorpsdetexte2Car">
    <w:name w:val="Retrait corps de texte 2 Car"/>
    <w:link w:val="Retraitcorpsdetexte2"/>
    <w:uiPriority w:val="99"/>
    <w:locked/>
    <w:rsid w:val="00631C23"/>
    <w:rPr>
      <w:color w:val="000000"/>
      <w:sz w:val="24"/>
    </w:rPr>
  </w:style>
  <w:style w:type="paragraph" w:styleId="Commentaire">
    <w:name w:val="annotation text"/>
    <w:basedOn w:val="Normal"/>
    <w:link w:val="CommentaireCar"/>
    <w:uiPriority w:val="99"/>
    <w:semiHidden/>
    <w:rsid w:val="00A255CF"/>
    <w:rPr>
      <w:rFonts w:ascii="Arial" w:hAnsi="Arial"/>
      <w:position w:val="-4"/>
      <w:sz w:val="20"/>
      <w:szCs w:val="20"/>
    </w:rPr>
  </w:style>
  <w:style w:type="character" w:customStyle="1" w:styleId="CommentaireCar">
    <w:name w:val="Commentaire Car"/>
    <w:link w:val="Commentaire"/>
    <w:uiPriority w:val="99"/>
    <w:semiHidden/>
    <w:locked/>
    <w:rsid w:val="00C61C61"/>
    <w:rPr>
      <w:rFonts w:ascii="Arial" w:hAnsi="Arial" w:cs="Times New Roman"/>
      <w:position w:val="-4"/>
    </w:rPr>
  </w:style>
  <w:style w:type="character" w:styleId="Numrodepage">
    <w:name w:val="page number"/>
    <w:uiPriority w:val="99"/>
    <w:rsid w:val="00A255CF"/>
    <w:rPr>
      <w:rFonts w:cs="Times New Roman"/>
    </w:rPr>
  </w:style>
  <w:style w:type="paragraph" w:customStyle="1" w:styleId="nicolastitre3">
    <w:name w:val="nicolas titre 3"/>
    <w:basedOn w:val="nicolastitre2"/>
    <w:uiPriority w:val="99"/>
    <w:rsid w:val="00A255CF"/>
    <w:pPr>
      <w:numPr>
        <w:numId w:val="2"/>
      </w:numPr>
      <w:ind w:left="862" w:hanging="357"/>
    </w:pPr>
  </w:style>
  <w:style w:type="paragraph" w:styleId="Tabledesrfrencesjuridiques">
    <w:name w:val="table of authorities"/>
    <w:basedOn w:val="Normal"/>
    <w:next w:val="Normal"/>
    <w:uiPriority w:val="99"/>
    <w:semiHidden/>
    <w:rsid w:val="00A255CF"/>
    <w:pPr>
      <w:ind w:left="240" w:hanging="240"/>
    </w:pPr>
  </w:style>
  <w:style w:type="paragraph" w:styleId="TitreTR">
    <w:name w:val="toa heading"/>
    <w:basedOn w:val="Normal"/>
    <w:next w:val="Normal"/>
    <w:uiPriority w:val="99"/>
    <w:semiHidden/>
    <w:rsid w:val="00A255CF"/>
    <w:pPr>
      <w:spacing w:before="120"/>
    </w:pPr>
    <w:rPr>
      <w:rFonts w:ascii="Arial" w:hAnsi="Arial"/>
      <w:b/>
      <w:bCs/>
    </w:rPr>
  </w:style>
  <w:style w:type="paragraph" w:customStyle="1" w:styleId="nicolastitre4">
    <w:name w:val="nicolas titre 4"/>
    <w:basedOn w:val="Normal"/>
    <w:uiPriority w:val="99"/>
    <w:rsid w:val="00A255CF"/>
    <w:pPr>
      <w:numPr>
        <w:ilvl w:val="2"/>
        <w:numId w:val="1"/>
      </w:numPr>
      <w:spacing w:before="240" w:after="240"/>
    </w:pPr>
    <w:rPr>
      <w:b/>
      <w:bCs/>
    </w:rPr>
  </w:style>
  <w:style w:type="paragraph" w:styleId="Notedebasdepage">
    <w:name w:val="footnote text"/>
    <w:basedOn w:val="Normal"/>
    <w:link w:val="NotedebasdepageCar"/>
    <w:uiPriority w:val="99"/>
    <w:semiHidden/>
    <w:rsid w:val="00A255CF"/>
    <w:rPr>
      <w:rFonts w:ascii="Arial" w:hAnsi="Arial"/>
      <w:sz w:val="20"/>
      <w:szCs w:val="20"/>
    </w:rPr>
  </w:style>
  <w:style w:type="character" w:customStyle="1" w:styleId="NotedebasdepageCar">
    <w:name w:val="Note de bas de page Car"/>
    <w:link w:val="Notedebasdepage"/>
    <w:uiPriority w:val="99"/>
    <w:semiHidden/>
    <w:locked/>
    <w:rsid w:val="006A5533"/>
    <w:rPr>
      <w:rFonts w:ascii="Arial" w:hAnsi="Arial"/>
    </w:rPr>
  </w:style>
  <w:style w:type="paragraph" w:customStyle="1" w:styleId="xl49">
    <w:name w:val="xl49"/>
    <w:basedOn w:val="Normal"/>
    <w:uiPriority w:val="99"/>
    <w:rsid w:val="00A255CF"/>
    <w:pPr>
      <w:pBdr>
        <w:left w:val="single" w:sz="4" w:space="0" w:color="auto"/>
        <w:bottom w:val="single" w:sz="12" w:space="0" w:color="auto"/>
        <w:right w:val="single" w:sz="4" w:space="0" w:color="auto"/>
      </w:pBdr>
      <w:spacing w:before="100" w:beforeAutospacing="1" w:after="100" w:afterAutospacing="1"/>
      <w:textAlignment w:val="top"/>
    </w:pPr>
    <w:rPr>
      <w:rFonts w:eastAsia="Arial Unicode MS"/>
    </w:rPr>
  </w:style>
  <w:style w:type="paragraph" w:styleId="NormalWeb">
    <w:name w:val="Normal (Web)"/>
    <w:basedOn w:val="Normal"/>
    <w:uiPriority w:val="99"/>
    <w:rsid w:val="00A255CF"/>
    <w:pPr>
      <w:spacing w:before="100" w:beforeAutospacing="1" w:after="100" w:afterAutospacing="1"/>
    </w:pPr>
    <w:rPr>
      <w:color w:val="000033"/>
    </w:rPr>
  </w:style>
  <w:style w:type="paragraph" w:customStyle="1" w:styleId="Texte">
    <w:name w:val="Texte"/>
    <w:basedOn w:val="Normal"/>
    <w:uiPriority w:val="99"/>
    <w:rsid w:val="00156DF7"/>
    <w:pPr>
      <w:spacing w:after="240"/>
      <w:ind w:firstLine="1134"/>
    </w:pPr>
  </w:style>
  <w:style w:type="paragraph" w:customStyle="1" w:styleId="texte2">
    <w:name w:val="texte2"/>
    <w:basedOn w:val="Normal"/>
    <w:uiPriority w:val="99"/>
    <w:rsid w:val="00156DF7"/>
    <w:pPr>
      <w:numPr>
        <w:numId w:val="5"/>
      </w:numPr>
      <w:spacing w:before="240"/>
      <w:ind w:left="1264" w:hanging="357"/>
    </w:pPr>
  </w:style>
  <w:style w:type="table" w:styleId="Grilledutableau">
    <w:name w:val="Table Grid"/>
    <w:basedOn w:val="TableauNormal"/>
    <w:uiPriority w:val="99"/>
    <w:rsid w:val="009B28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tre3">
    <w:name w:val="texte titre 3"/>
    <w:basedOn w:val="Normal"/>
    <w:uiPriority w:val="99"/>
    <w:rsid w:val="00796CAB"/>
    <w:pPr>
      <w:widowControl w:val="0"/>
      <w:tabs>
        <w:tab w:val="left" w:pos="426"/>
        <w:tab w:val="num" w:pos="1140"/>
      </w:tabs>
      <w:spacing w:before="120"/>
      <w:ind w:left="992" w:hanging="360"/>
      <w:outlineLvl w:val="3"/>
    </w:pPr>
    <w:rPr>
      <w:rFonts w:ascii="Arial" w:hAnsi="Arial"/>
      <w:color w:val="000000"/>
      <w:sz w:val="20"/>
      <w:szCs w:val="20"/>
    </w:rPr>
  </w:style>
  <w:style w:type="paragraph" w:customStyle="1" w:styleId="textetitre2">
    <w:name w:val="texte titre 2"/>
    <w:basedOn w:val="Normal"/>
    <w:autoRedefine/>
    <w:uiPriority w:val="99"/>
    <w:rsid w:val="00807BA3"/>
    <w:pPr>
      <w:numPr>
        <w:numId w:val="6"/>
      </w:numPr>
      <w:tabs>
        <w:tab w:val="left" w:pos="426"/>
      </w:tabs>
      <w:spacing w:before="120"/>
      <w:outlineLvl w:val="3"/>
    </w:pPr>
    <w:rPr>
      <w:rFonts w:ascii="Arial" w:hAnsi="Arial"/>
      <w:color w:val="000000"/>
      <w:sz w:val="20"/>
      <w:szCs w:val="20"/>
    </w:rPr>
  </w:style>
  <w:style w:type="character" w:styleId="Marquedecommentaire">
    <w:name w:val="annotation reference"/>
    <w:uiPriority w:val="99"/>
    <w:semiHidden/>
    <w:rsid w:val="00C92306"/>
    <w:rPr>
      <w:rFonts w:cs="Times New Roman"/>
      <w:sz w:val="16"/>
    </w:rPr>
  </w:style>
  <w:style w:type="paragraph" w:styleId="Textedebulles">
    <w:name w:val="Balloon Text"/>
    <w:basedOn w:val="Normal"/>
    <w:link w:val="TextedebullesCar"/>
    <w:uiPriority w:val="99"/>
    <w:semiHidden/>
    <w:rsid w:val="00C92306"/>
    <w:rPr>
      <w:rFonts w:ascii="Tahoma" w:hAnsi="Tahoma" w:cs="Tahoma"/>
      <w:sz w:val="16"/>
      <w:szCs w:val="16"/>
    </w:rPr>
  </w:style>
  <w:style w:type="character" w:customStyle="1" w:styleId="TextedebullesCar">
    <w:name w:val="Texte de bulles Car"/>
    <w:link w:val="Textedebulles"/>
    <w:uiPriority w:val="99"/>
    <w:semiHidden/>
    <w:rsid w:val="00C100EB"/>
    <w:rPr>
      <w:rFonts w:ascii="Times New Roman" w:hAnsi="Times New Roman"/>
      <w:sz w:val="0"/>
      <w:szCs w:val="0"/>
    </w:rPr>
  </w:style>
  <w:style w:type="paragraph" w:customStyle="1" w:styleId="texte1">
    <w:name w:val="texte1"/>
    <w:basedOn w:val="Normal"/>
    <w:uiPriority w:val="99"/>
    <w:rsid w:val="00EE78B9"/>
    <w:pPr>
      <w:spacing w:before="240"/>
      <w:ind w:left="340"/>
    </w:pPr>
  </w:style>
  <w:style w:type="paragraph" w:customStyle="1" w:styleId="ENUMERATION">
    <w:name w:val="ENUMERATION"/>
    <w:basedOn w:val="Texte"/>
    <w:uiPriority w:val="99"/>
    <w:rsid w:val="00334133"/>
    <w:pPr>
      <w:spacing w:after="120"/>
      <w:ind w:left="284" w:right="284" w:hanging="284"/>
    </w:pPr>
  </w:style>
  <w:style w:type="character" w:styleId="Appelnotedebasdep">
    <w:name w:val="footnote reference"/>
    <w:uiPriority w:val="99"/>
    <w:semiHidden/>
    <w:rsid w:val="00FE4158"/>
    <w:rPr>
      <w:rFonts w:cs="Times New Roman"/>
      <w:vertAlign w:val="superscript"/>
    </w:rPr>
  </w:style>
  <w:style w:type="paragraph" w:styleId="Liste">
    <w:name w:val="List"/>
    <w:basedOn w:val="Normal"/>
    <w:uiPriority w:val="99"/>
    <w:rsid w:val="00FE4158"/>
    <w:rPr>
      <w:noProof/>
      <w:szCs w:val="20"/>
    </w:rPr>
  </w:style>
  <w:style w:type="paragraph" w:customStyle="1" w:styleId="texte10">
    <w:name w:val="texte 1"/>
    <w:link w:val="texte1Car"/>
    <w:uiPriority w:val="99"/>
    <w:rsid w:val="00FE4158"/>
    <w:rPr>
      <w:rFonts w:ascii="Arial" w:hAnsi="Arial"/>
    </w:rPr>
  </w:style>
  <w:style w:type="paragraph" w:styleId="Objetducommentaire">
    <w:name w:val="annotation subject"/>
    <w:basedOn w:val="Commentaire"/>
    <w:next w:val="Commentaire"/>
    <w:link w:val="ObjetducommentaireCar"/>
    <w:uiPriority w:val="99"/>
    <w:semiHidden/>
    <w:rsid w:val="005F06E8"/>
    <w:pPr>
      <w:jc w:val="left"/>
    </w:pPr>
    <w:rPr>
      <w:rFonts w:ascii="Times New Roman" w:hAnsi="Times New Roman"/>
      <w:b/>
      <w:bCs/>
      <w:position w:val="0"/>
    </w:rPr>
  </w:style>
  <w:style w:type="character" w:customStyle="1" w:styleId="ObjetducommentaireCar">
    <w:name w:val="Objet du commentaire Car"/>
    <w:link w:val="Objetducommentaire"/>
    <w:uiPriority w:val="99"/>
    <w:semiHidden/>
    <w:rsid w:val="00C100EB"/>
    <w:rPr>
      <w:rFonts w:ascii="Times New Roman" w:hAnsi="Times New Roman" w:cs="Times New Roman"/>
      <w:b/>
      <w:bCs/>
      <w:position w:val="-4"/>
      <w:sz w:val="20"/>
      <w:szCs w:val="20"/>
    </w:rPr>
  </w:style>
  <w:style w:type="paragraph" w:customStyle="1" w:styleId="Stylenicolastitre1105ptRouge">
    <w:name w:val="Style nicolas titre 1 + 105 pt Rouge"/>
    <w:basedOn w:val="nicolastitre1"/>
    <w:uiPriority w:val="99"/>
    <w:rsid w:val="00763D79"/>
    <w:rPr>
      <w:rFonts w:ascii="Times New Roman Gras" w:hAnsi="Times New Roman Gras"/>
      <w:caps/>
      <w:color w:val="FF0000"/>
      <w:sz w:val="21"/>
      <w:szCs w:val="21"/>
    </w:rPr>
  </w:style>
  <w:style w:type="character" w:customStyle="1" w:styleId="texte1Car">
    <w:name w:val="texte 1 Car"/>
    <w:link w:val="texte10"/>
    <w:uiPriority w:val="99"/>
    <w:locked/>
    <w:rsid w:val="000B050A"/>
    <w:rPr>
      <w:rFonts w:ascii="Arial" w:hAnsi="Arial"/>
      <w:lang w:val="fr-FR" w:eastAsia="fr-FR"/>
    </w:rPr>
  </w:style>
  <w:style w:type="paragraph" w:styleId="Paragraphedeliste">
    <w:name w:val="List Paragraph"/>
    <w:aliases w:val="Paragraphe Niveau 0"/>
    <w:basedOn w:val="Normal"/>
    <w:link w:val="ParagraphedelisteCar"/>
    <w:uiPriority w:val="34"/>
    <w:rsid w:val="00CD2B43"/>
    <w:rPr>
      <w:rFonts w:ascii="Calibri" w:hAnsi="Calibri"/>
    </w:rPr>
  </w:style>
  <w:style w:type="paragraph" w:styleId="En-ttedetabledesmatires">
    <w:name w:val="TOC Heading"/>
    <w:basedOn w:val="Titre1"/>
    <w:next w:val="Normal"/>
    <w:uiPriority w:val="99"/>
    <w:rsid w:val="001A31D7"/>
    <w:pPr>
      <w:numPr>
        <w:numId w:val="0"/>
      </w:numPr>
      <w:pBdr>
        <w:bottom w:val="none" w:sz="0" w:space="0" w:color="auto"/>
      </w:pBdr>
      <w:shd w:val="clear" w:color="auto" w:fill="4F81BD"/>
      <w:spacing w:after="60" w:afterAutospacing="0"/>
      <w:jc w:val="center"/>
      <w:outlineLvl w:val="9"/>
    </w:pPr>
    <w:rPr>
      <w:color w:val="FFFFFF"/>
      <w:sz w:val="28"/>
    </w:rPr>
  </w:style>
  <w:style w:type="paragraph" w:customStyle="1" w:styleId="Style1">
    <w:name w:val="Style1"/>
    <w:basedOn w:val="Normal"/>
    <w:link w:val="Style1Car"/>
    <w:uiPriority w:val="99"/>
    <w:rsid w:val="00766DBA"/>
    <w:pPr>
      <w:spacing w:before="240" w:after="240"/>
    </w:pPr>
    <w:rPr>
      <w:rFonts w:ascii="Calibri" w:hAnsi="Calibri"/>
      <w:b/>
      <w:sz w:val="22"/>
      <w:u w:val="single"/>
    </w:rPr>
  </w:style>
  <w:style w:type="paragraph" w:styleId="Rvision">
    <w:name w:val="Revision"/>
    <w:hidden/>
    <w:uiPriority w:val="99"/>
    <w:semiHidden/>
    <w:rsid w:val="003F29F4"/>
    <w:rPr>
      <w:sz w:val="22"/>
      <w:szCs w:val="24"/>
    </w:rPr>
  </w:style>
  <w:style w:type="character" w:customStyle="1" w:styleId="Style1Car">
    <w:name w:val="Style1 Car"/>
    <w:link w:val="Style1"/>
    <w:uiPriority w:val="99"/>
    <w:locked/>
    <w:rsid w:val="00766DBA"/>
    <w:rPr>
      <w:b/>
      <w:sz w:val="22"/>
      <w:u w:val="single"/>
    </w:rPr>
  </w:style>
  <w:style w:type="table" w:customStyle="1" w:styleId="57">
    <w:name w:val="57"/>
    <w:uiPriority w:val="99"/>
    <w:pPr>
      <w:widowControl w:val="0"/>
      <w:autoSpaceDE w:val="0"/>
      <w:autoSpaceDN w:val="0"/>
      <w:adjustRightInd w:val="0"/>
    </w:pPr>
    <w:rPr>
      <w:rFonts w:ascii="Times New Roman" w:eastAsia="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etitre1">
    <w:name w:val="texte titre 1"/>
    <w:basedOn w:val="Normal"/>
    <w:autoRedefine/>
    <w:uiPriority w:val="99"/>
    <w:rsid w:val="00F04106"/>
    <w:pPr>
      <w:suppressAutoHyphens/>
      <w:overflowPunct w:val="0"/>
      <w:autoSpaceDE w:val="0"/>
      <w:spacing w:before="120"/>
    </w:pPr>
    <w:rPr>
      <w:rFonts w:ascii="Arial" w:hAnsi="Arial" w:cs="Arial"/>
      <w:lang w:eastAsia="ar-SA"/>
    </w:rPr>
  </w:style>
  <w:style w:type="paragraph" w:customStyle="1" w:styleId="Default">
    <w:name w:val="Default"/>
    <w:rsid w:val="00F134BE"/>
    <w:pPr>
      <w:autoSpaceDE w:val="0"/>
      <w:autoSpaceDN w:val="0"/>
      <w:adjustRightInd w:val="0"/>
    </w:pPr>
    <w:rPr>
      <w:color w:val="000000"/>
      <w:sz w:val="24"/>
      <w:szCs w:val="24"/>
    </w:rPr>
  </w:style>
  <w:style w:type="paragraph" w:styleId="Sansinterligne">
    <w:name w:val="No Spacing"/>
    <w:link w:val="SansinterligneCar"/>
    <w:uiPriority w:val="99"/>
    <w:rsid w:val="00286707"/>
    <w:rPr>
      <w:rFonts w:ascii="Times New Roman" w:hAnsi="Times New Roman"/>
      <w:sz w:val="24"/>
      <w:szCs w:val="22"/>
    </w:rPr>
  </w:style>
  <w:style w:type="paragraph" w:styleId="Titre">
    <w:name w:val="Title"/>
    <w:basedOn w:val="Normal"/>
    <w:next w:val="Normal"/>
    <w:link w:val="TitreCar"/>
    <w:uiPriority w:val="99"/>
    <w:rsid w:val="00DB0C68"/>
    <w:pPr>
      <w:spacing w:before="240" w:after="240"/>
      <w:jc w:val="center"/>
      <w:outlineLvl w:val="0"/>
    </w:pPr>
    <w:rPr>
      <w:rFonts w:ascii="Times New Roman Gras" w:eastAsia="Times New Roman" w:hAnsi="Times New Roman Gras"/>
      <w:b/>
      <w:bCs/>
      <w:color w:val="1F497D"/>
      <w:kern w:val="28"/>
      <w:sz w:val="36"/>
      <w:szCs w:val="32"/>
    </w:rPr>
  </w:style>
  <w:style w:type="character" w:customStyle="1" w:styleId="TitreCar">
    <w:name w:val="Titre Car"/>
    <w:link w:val="Titre"/>
    <w:uiPriority w:val="99"/>
    <w:locked/>
    <w:rsid w:val="00DB0C68"/>
    <w:rPr>
      <w:rFonts w:ascii="Times New Roman Gras" w:hAnsi="Times New Roman Gras"/>
      <w:b/>
      <w:color w:val="1F497D"/>
      <w:kern w:val="28"/>
      <w:sz w:val="32"/>
    </w:rPr>
  </w:style>
  <w:style w:type="paragraph" w:styleId="Listepuces2">
    <w:name w:val="List Bullet 2"/>
    <w:basedOn w:val="Normal"/>
    <w:uiPriority w:val="99"/>
    <w:rsid w:val="000B117E"/>
    <w:pPr>
      <w:spacing w:before="120"/>
      <w:contextualSpacing/>
    </w:pPr>
    <w:rPr>
      <w:rFonts w:eastAsia="Times New Roman"/>
      <w:szCs w:val="20"/>
    </w:rPr>
  </w:style>
  <w:style w:type="paragraph" w:customStyle="1" w:styleId="DecimalAligned">
    <w:name w:val="Decimal Aligned"/>
    <w:basedOn w:val="Normal"/>
    <w:uiPriority w:val="99"/>
    <w:rsid w:val="000B117E"/>
    <w:pPr>
      <w:tabs>
        <w:tab w:val="decimal" w:pos="360"/>
      </w:tabs>
    </w:pPr>
    <w:rPr>
      <w:rFonts w:eastAsia="Times New Roman"/>
      <w:sz w:val="22"/>
    </w:rPr>
  </w:style>
  <w:style w:type="paragraph" w:styleId="Lgende">
    <w:name w:val="caption"/>
    <w:basedOn w:val="Normal"/>
    <w:next w:val="Normal"/>
    <w:uiPriority w:val="99"/>
    <w:rsid w:val="000B117E"/>
    <w:pPr>
      <w:spacing w:after="100"/>
    </w:pPr>
    <w:rPr>
      <w:rFonts w:eastAsia="Times New Roman"/>
      <w:b/>
      <w:bCs/>
      <w:color w:val="365F91"/>
      <w:sz w:val="16"/>
      <w:szCs w:val="16"/>
    </w:rPr>
  </w:style>
  <w:style w:type="paragraph" w:styleId="Sous-titre">
    <w:name w:val="Subtitle"/>
    <w:basedOn w:val="Normal"/>
    <w:next w:val="Normal"/>
    <w:link w:val="Sous-titreCar"/>
    <w:uiPriority w:val="99"/>
    <w:rsid w:val="000B117E"/>
    <w:pPr>
      <w:spacing w:before="120" w:after="1000"/>
    </w:pPr>
    <w:rPr>
      <w:rFonts w:ascii="Calibri" w:eastAsia="Times New Roman" w:hAnsi="Calibri"/>
      <w:caps/>
      <w:color w:val="595959"/>
      <w:spacing w:val="10"/>
      <w:szCs w:val="24"/>
    </w:rPr>
  </w:style>
  <w:style w:type="character" w:customStyle="1" w:styleId="Sous-titreCar">
    <w:name w:val="Sous-titre Car"/>
    <w:link w:val="Sous-titre"/>
    <w:uiPriority w:val="99"/>
    <w:locked/>
    <w:rsid w:val="000B117E"/>
    <w:rPr>
      <w:rFonts w:eastAsia="Times New Roman"/>
      <w:caps/>
      <w:color w:val="595959"/>
      <w:spacing w:val="10"/>
      <w:sz w:val="24"/>
    </w:rPr>
  </w:style>
  <w:style w:type="character" w:styleId="lev">
    <w:name w:val="Strong"/>
    <w:uiPriority w:val="99"/>
    <w:rsid w:val="000B117E"/>
    <w:rPr>
      <w:rFonts w:cs="Times New Roman"/>
      <w:b/>
    </w:rPr>
  </w:style>
  <w:style w:type="character" w:styleId="Accentuation">
    <w:name w:val="Emphasis"/>
    <w:uiPriority w:val="99"/>
    <w:rsid w:val="000B117E"/>
    <w:rPr>
      <w:rFonts w:cs="Times New Roman"/>
      <w:caps/>
      <w:color w:val="243F60"/>
      <w:spacing w:val="5"/>
    </w:rPr>
  </w:style>
  <w:style w:type="character" w:customStyle="1" w:styleId="SansinterligneCar">
    <w:name w:val="Sans interligne Car"/>
    <w:link w:val="Sansinterligne"/>
    <w:uiPriority w:val="99"/>
    <w:locked/>
    <w:rsid w:val="000B117E"/>
    <w:rPr>
      <w:rFonts w:ascii="Times New Roman" w:hAnsi="Times New Roman"/>
      <w:sz w:val="22"/>
    </w:rPr>
  </w:style>
  <w:style w:type="paragraph" w:styleId="Citation">
    <w:name w:val="Quote"/>
    <w:basedOn w:val="Normal"/>
    <w:next w:val="Normal"/>
    <w:link w:val="CitationCar"/>
    <w:uiPriority w:val="99"/>
    <w:rsid w:val="000B117E"/>
    <w:pPr>
      <w:spacing w:before="120"/>
    </w:pPr>
    <w:rPr>
      <w:rFonts w:ascii="Calibri" w:eastAsia="Times New Roman" w:hAnsi="Calibri"/>
      <w:i/>
      <w:iCs/>
      <w:sz w:val="20"/>
      <w:szCs w:val="20"/>
    </w:rPr>
  </w:style>
  <w:style w:type="character" w:customStyle="1" w:styleId="CitationCar">
    <w:name w:val="Citation Car"/>
    <w:link w:val="Citation"/>
    <w:uiPriority w:val="99"/>
    <w:locked/>
    <w:rsid w:val="000B117E"/>
    <w:rPr>
      <w:rFonts w:eastAsia="Times New Roman"/>
      <w:i/>
    </w:rPr>
  </w:style>
  <w:style w:type="paragraph" w:styleId="Citationintense">
    <w:name w:val="Intense Quote"/>
    <w:basedOn w:val="Normal"/>
    <w:next w:val="Normal"/>
    <w:link w:val="CitationintenseCar"/>
    <w:uiPriority w:val="99"/>
    <w:rsid w:val="000B117E"/>
    <w:pPr>
      <w:pBdr>
        <w:top w:val="single" w:sz="4" w:space="10" w:color="4F81BD"/>
        <w:left w:val="single" w:sz="4" w:space="10" w:color="4F81BD"/>
      </w:pBdr>
      <w:spacing w:before="120"/>
      <w:ind w:left="1296" w:right="1152"/>
    </w:pPr>
    <w:rPr>
      <w:rFonts w:ascii="Calibri" w:eastAsia="Times New Roman" w:hAnsi="Calibri"/>
      <w:i/>
      <w:iCs/>
      <w:color w:val="4F81BD"/>
      <w:sz w:val="20"/>
      <w:szCs w:val="20"/>
    </w:rPr>
  </w:style>
  <w:style w:type="character" w:customStyle="1" w:styleId="CitationintenseCar">
    <w:name w:val="Citation intense Car"/>
    <w:link w:val="Citationintense"/>
    <w:uiPriority w:val="99"/>
    <w:locked/>
    <w:rsid w:val="000B117E"/>
    <w:rPr>
      <w:rFonts w:eastAsia="Times New Roman"/>
      <w:i/>
      <w:color w:val="4F81BD"/>
    </w:rPr>
  </w:style>
  <w:style w:type="character" w:styleId="Emphaseple">
    <w:name w:val="Subtle Emphasis"/>
    <w:uiPriority w:val="99"/>
    <w:rsid w:val="000B117E"/>
    <w:rPr>
      <w:i/>
      <w:color w:val="243F60"/>
    </w:rPr>
  </w:style>
  <w:style w:type="character" w:styleId="Emphaseintense">
    <w:name w:val="Intense Emphasis"/>
    <w:uiPriority w:val="99"/>
    <w:rsid w:val="000B117E"/>
    <w:rPr>
      <w:b/>
      <w:caps/>
      <w:color w:val="243F60"/>
      <w:spacing w:val="10"/>
    </w:rPr>
  </w:style>
  <w:style w:type="character" w:styleId="Rfrenceple">
    <w:name w:val="Subtle Reference"/>
    <w:uiPriority w:val="99"/>
    <w:rsid w:val="000B117E"/>
    <w:rPr>
      <w:b/>
      <w:color w:val="4F81BD"/>
    </w:rPr>
  </w:style>
  <w:style w:type="character" w:styleId="Rfrenceintense">
    <w:name w:val="Intense Reference"/>
    <w:uiPriority w:val="99"/>
    <w:rsid w:val="000B117E"/>
    <w:rPr>
      <w:b/>
      <w:i/>
      <w:caps/>
      <w:color w:val="4F81BD"/>
    </w:rPr>
  </w:style>
  <w:style w:type="character" w:styleId="Titredulivre">
    <w:name w:val="Book Title"/>
    <w:uiPriority w:val="99"/>
    <w:rsid w:val="000B117E"/>
    <w:rPr>
      <w:b/>
      <w:i/>
      <w:spacing w:val="9"/>
    </w:rPr>
  </w:style>
  <w:style w:type="paragraph" w:styleId="Retrait1religne">
    <w:name w:val="Body Text First Indent"/>
    <w:basedOn w:val="Corpsdetexte"/>
    <w:link w:val="Retrait1religneCar"/>
    <w:uiPriority w:val="99"/>
    <w:rsid w:val="000B117E"/>
    <w:pPr>
      <w:pBdr>
        <w:top w:val="none" w:sz="0" w:space="0" w:color="auto"/>
        <w:left w:val="none" w:sz="0" w:space="0" w:color="auto"/>
        <w:bottom w:val="none" w:sz="0" w:space="0" w:color="auto"/>
        <w:right w:val="none" w:sz="0" w:space="0" w:color="auto"/>
      </w:pBdr>
      <w:shd w:val="clear" w:color="auto" w:fill="auto"/>
      <w:spacing w:before="120"/>
      <w:ind w:firstLine="210"/>
      <w:jc w:val="both"/>
    </w:pPr>
    <w:rPr>
      <w:rFonts w:eastAsia="Times New Roman"/>
      <w:b w:val="0"/>
      <w:smallCaps w:val="0"/>
      <w:sz w:val="24"/>
    </w:rPr>
  </w:style>
  <w:style w:type="character" w:customStyle="1" w:styleId="Retrait1religneCar">
    <w:name w:val="Retrait 1re ligne Car"/>
    <w:link w:val="Retrait1religne"/>
    <w:uiPriority w:val="99"/>
    <w:locked/>
    <w:rsid w:val="000B117E"/>
    <w:rPr>
      <w:rFonts w:ascii="Times New Roman" w:hAnsi="Times New Roman"/>
      <w:b/>
      <w:smallCaps/>
      <w:sz w:val="22"/>
      <w:shd w:val="pct5" w:color="auto" w:fill="auto"/>
    </w:rPr>
  </w:style>
  <w:style w:type="paragraph" w:styleId="Tabledesillustrations">
    <w:name w:val="table of figures"/>
    <w:basedOn w:val="Normal"/>
    <w:next w:val="Normal"/>
    <w:uiPriority w:val="99"/>
    <w:rsid w:val="000B117E"/>
    <w:pPr>
      <w:spacing w:before="40"/>
    </w:pPr>
    <w:rPr>
      <w:rFonts w:eastAsia="Times New Roman"/>
      <w:sz w:val="20"/>
      <w:szCs w:val="20"/>
    </w:rPr>
  </w:style>
  <w:style w:type="table" w:styleId="Tramemoyenne1-Accent1">
    <w:name w:val="Medium Shading 1 Accent 1"/>
    <w:basedOn w:val="TableauNormal"/>
    <w:uiPriority w:val="99"/>
    <w:rsid w:val="000B117E"/>
    <w:rPr>
      <w:rFonts w:eastAsia="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paragraph" w:styleId="Liste2">
    <w:name w:val="List 2"/>
    <w:basedOn w:val="Normal"/>
    <w:uiPriority w:val="99"/>
    <w:rsid w:val="000B117E"/>
    <w:pPr>
      <w:spacing w:before="120"/>
      <w:ind w:left="566" w:hanging="283"/>
      <w:contextualSpacing/>
    </w:pPr>
    <w:rPr>
      <w:rFonts w:eastAsia="Times New Roman"/>
      <w:szCs w:val="20"/>
    </w:rPr>
  </w:style>
  <w:style w:type="paragraph" w:styleId="Listepuces">
    <w:name w:val="List Bullet"/>
    <w:basedOn w:val="Normal"/>
    <w:uiPriority w:val="99"/>
    <w:rsid w:val="000B117E"/>
    <w:pPr>
      <w:tabs>
        <w:tab w:val="num" w:pos="360"/>
      </w:tabs>
      <w:spacing w:before="120"/>
      <w:ind w:left="360" w:hanging="360"/>
      <w:contextualSpacing/>
    </w:pPr>
    <w:rPr>
      <w:rFonts w:eastAsia="Times New Roman"/>
      <w:szCs w:val="20"/>
    </w:rPr>
  </w:style>
  <w:style w:type="paragraph" w:styleId="Listecontinue">
    <w:name w:val="List Continue"/>
    <w:basedOn w:val="Normal"/>
    <w:uiPriority w:val="99"/>
    <w:rsid w:val="000B117E"/>
    <w:pPr>
      <w:spacing w:before="120"/>
      <w:ind w:left="283"/>
      <w:contextualSpacing/>
    </w:pPr>
    <w:rPr>
      <w:rFonts w:eastAsia="Times New Roman"/>
      <w:szCs w:val="20"/>
    </w:rPr>
  </w:style>
  <w:style w:type="paragraph" w:styleId="Retraitcorpset1relig">
    <w:name w:val="Body Text First Indent 2"/>
    <w:basedOn w:val="Retraitcorpsdetexte"/>
    <w:link w:val="Retraitcorpset1religCar"/>
    <w:uiPriority w:val="99"/>
    <w:rsid w:val="000B117E"/>
    <w:pPr>
      <w:spacing w:before="120"/>
      <w:ind w:left="360" w:firstLine="360"/>
    </w:pPr>
    <w:rPr>
      <w:rFonts w:eastAsia="Times New Roman"/>
      <w:bCs w:val="0"/>
    </w:rPr>
  </w:style>
  <w:style w:type="character" w:customStyle="1" w:styleId="Retraitcorpset1religCar">
    <w:name w:val="Retrait corps et 1re lig. Car"/>
    <w:link w:val="Retraitcorpset1relig"/>
    <w:uiPriority w:val="99"/>
    <w:locked/>
    <w:rsid w:val="000B117E"/>
    <w:rPr>
      <w:rFonts w:ascii="Times New Roman" w:hAnsi="Times New Roman"/>
      <w:sz w:val="24"/>
      <w:lang w:val="fr-FR" w:eastAsia="fr-FR"/>
    </w:rPr>
  </w:style>
  <w:style w:type="table" w:customStyle="1" w:styleId="Style2">
    <w:name w:val="Style2"/>
    <w:uiPriority w:val="99"/>
    <w:rsid w:val="00826AA2"/>
    <w:tblPr>
      <w:tblInd w:w="0" w:type="dxa"/>
      <w:tblCellMar>
        <w:top w:w="0" w:type="dxa"/>
        <w:left w:w="108" w:type="dxa"/>
        <w:bottom w:w="0" w:type="dxa"/>
        <w:right w:w="108" w:type="dxa"/>
      </w:tblCellMar>
    </w:tblPr>
  </w:style>
  <w:style w:type="paragraph" w:customStyle="1" w:styleId="NoteFinPage">
    <w:name w:val="NoteFinPage"/>
    <w:basedOn w:val="Notedebasdepage"/>
    <w:link w:val="NoteFinPageCar"/>
    <w:uiPriority w:val="99"/>
    <w:rsid w:val="006A5533"/>
    <w:rPr>
      <w:rFonts w:ascii="Times New Roman" w:hAnsi="Times New Roman"/>
    </w:rPr>
  </w:style>
  <w:style w:type="character" w:customStyle="1" w:styleId="NoteFinPageCar">
    <w:name w:val="NoteFinPage Car"/>
    <w:link w:val="NoteFinPage"/>
    <w:uiPriority w:val="99"/>
    <w:locked/>
    <w:rsid w:val="006A5533"/>
    <w:rPr>
      <w:rFonts w:ascii="Times New Roman" w:hAnsi="Times New Roman"/>
    </w:rPr>
  </w:style>
  <w:style w:type="paragraph" w:customStyle="1" w:styleId="Corpsdetexte21">
    <w:name w:val="Corps de texte 21"/>
    <w:basedOn w:val="Normal"/>
    <w:rsid w:val="003C06FD"/>
    <w:pPr>
      <w:tabs>
        <w:tab w:val="left" w:pos="426"/>
      </w:tabs>
      <w:suppressAutoHyphens/>
      <w:spacing w:line="240" w:lineRule="atLeast"/>
    </w:pPr>
    <w:rPr>
      <w:rFonts w:ascii="Arial" w:eastAsia="Times New Roman" w:hAnsi="Arial"/>
      <w:sz w:val="20"/>
      <w:szCs w:val="20"/>
      <w:lang w:eastAsia="ar-SA"/>
    </w:rPr>
  </w:style>
  <w:style w:type="character" w:styleId="Lienhypertextesuivivisit">
    <w:name w:val="FollowedHyperlink"/>
    <w:uiPriority w:val="99"/>
    <w:semiHidden/>
    <w:unhideWhenUsed/>
    <w:rsid w:val="00176BE8"/>
    <w:rPr>
      <w:color w:val="800080"/>
      <w:u w:val="single"/>
    </w:rPr>
  </w:style>
  <w:style w:type="character" w:customStyle="1" w:styleId="Textedelespacerserv">
    <w:name w:val="Texte de l’espace réservé"/>
    <w:basedOn w:val="Policepardfaut"/>
    <w:uiPriority w:val="99"/>
    <w:semiHidden/>
    <w:rsid w:val="00627CAA"/>
    <w:rPr>
      <w:color w:val="808080"/>
    </w:rPr>
  </w:style>
  <w:style w:type="character" w:customStyle="1" w:styleId="ParagraphedelisteCar">
    <w:name w:val="Paragraphe de liste Car"/>
    <w:aliases w:val="Paragraphe Niveau 0 Car"/>
    <w:link w:val="Paragraphedeliste"/>
    <w:uiPriority w:val="34"/>
    <w:locked/>
    <w:rsid w:val="00CD2B43"/>
    <w:rPr>
      <w:sz w:val="24"/>
      <w:szCs w:val="22"/>
    </w:rPr>
  </w:style>
  <w:style w:type="paragraph" w:customStyle="1" w:styleId="ParagrapheNiveau2">
    <w:name w:val="Paragraphe Niveau 2"/>
    <w:basedOn w:val="Normal"/>
    <w:qFormat/>
    <w:rsid w:val="001256CF"/>
    <w:pPr>
      <w:ind w:left="227"/>
    </w:pPr>
    <w:rPr>
      <w:rFonts w:ascii="Calibri" w:hAnsi="Calibri"/>
    </w:rPr>
  </w:style>
  <w:style w:type="paragraph" w:customStyle="1" w:styleId="ParagrapheNiveau3">
    <w:name w:val="Paragraphe Niveau 3"/>
    <w:basedOn w:val="Normal"/>
    <w:qFormat/>
    <w:rsid w:val="001256CF"/>
    <w:pPr>
      <w:ind w:left="454"/>
    </w:pPr>
    <w:rPr>
      <w:rFonts w:ascii="Calibri" w:hAnsi="Calibri"/>
    </w:rPr>
  </w:style>
  <w:style w:type="paragraph" w:customStyle="1" w:styleId="ParagraheNiveau1">
    <w:name w:val="Paragrahe Niveau 1"/>
    <w:basedOn w:val="Normal"/>
    <w:rsid w:val="001256CF"/>
    <w:rPr>
      <w:rFonts w:ascii="Calibri" w:hAnsi="Calibri"/>
    </w:rPr>
  </w:style>
  <w:style w:type="paragraph" w:customStyle="1" w:styleId="ParagrapheNiveau4">
    <w:name w:val="Paragraphe Niveau 4"/>
    <w:basedOn w:val="Normal"/>
    <w:qFormat/>
    <w:rsid w:val="001256CF"/>
    <w:pPr>
      <w:ind w:left="680"/>
    </w:pPr>
    <w:rPr>
      <w:rFonts w:ascii="Calibri" w:hAnsi="Calibri"/>
    </w:rPr>
  </w:style>
  <w:style w:type="paragraph" w:customStyle="1" w:styleId="Titre1bis">
    <w:name w:val="Titre 1 bis"/>
    <w:basedOn w:val="Titre1"/>
    <w:next w:val="ParagrapheNiveau1"/>
    <w:link w:val="Titre1bisCar"/>
    <w:qFormat/>
    <w:rsid w:val="001256CF"/>
    <w:pPr>
      <w:spacing w:before="0"/>
      <w:ind w:left="454" w:hanging="454"/>
    </w:pPr>
    <w:rPr>
      <w:rFonts w:ascii="Calibri" w:hAnsi="Calibri"/>
    </w:rPr>
  </w:style>
  <w:style w:type="paragraph" w:customStyle="1" w:styleId="Titre2bis">
    <w:name w:val="Titre 2 bis"/>
    <w:basedOn w:val="Titre2"/>
    <w:next w:val="ParagrapheNiveau2"/>
    <w:link w:val="Titre2bisCar"/>
    <w:qFormat/>
    <w:rsid w:val="001256CF"/>
    <w:pPr>
      <w:ind w:left="681" w:hanging="454"/>
    </w:pPr>
    <w:rPr>
      <w:rFonts w:ascii="Calibri" w:hAnsi="Calibri"/>
    </w:rPr>
  </w:style>
  <w:style w:type="character" w:customStyle="1" w:styleId="Titre1bisCar">
    <w:name w:val="Titre 1 bis Car"/>
    <w:basedOn w:val="Titre1Car"/>
    <w:link w:val="Titre1bis"/>
    <w:rsid w:val="001256CF"/>
    <w:rPr>
      <w:rFonts w:ascii="Times New Roman" w:eastAsia="Times New Roman" w:hAnsi="Times New Roman"/>
      <w:b/>
      <w:bCs/>
      <w:caps/>
      <w:kern w:val="32"/>
      <w:sz w:val="24"/>
      <w:szCs w:val="32"/>
      <w:shd w:val="clear" w:color="auto" w:fill="FFFFFF"/>
    </w:rPr>
  </w:style>
  <w:style w:type="paragraph" w:customStyle="1" w:styleId="Titre3bis">
    <w:name w:val="Titre 3 bis"/>
    <w:basedOn w:val="Titre3"/>
    <w:next w:val="ParagrapheNiveau3"/>
    <w:link w:val="Titre3bisCar"/>
    <w:qFormat/>
    <w:rsid w:val="001256CF"/>
    <w:pPr>
      <w:ind w:left="908" w:hanging="454"/>
    </w:pPr>
    <w:rPr>
      <w:rFonts w:ascii="Calibri" w:hAnsi="Calibri"/>
    </w:rPr>
  </w:style>
  <w:style w:type="character" w:customStyle="1" w:styleId="Titre2bisCar">
    <w:name w:val="Titre 2 bis Car"/>
    <w:basedOn w:val="Titre2Car"/>
    <w:link w:val="Titre2bis"/>
    <w:rsid w:val="001256CF"/>
    <w:rPr>
      <w:rFonts w:ascii="Times New Roman" w:eastAsia="Times New Roman" w:hAnsi="Times New Roman"/>
      <w:b/>
      <w:bCs/>
      <w:iCs/>
      <w:caps/>
      <w:sz w:val="24"/>
      <w:szCs w:val="28"/>
      <w:shd w:val="clear" w:color="auto" w:fill="C6D9F1"/>
    </w:rPr>
  </w:style>
  <w:style w:type="paragraph" w:customStyle="1" w:styleId="Titre4bis">
    <w:name w:val="Titre 4 bis"/>
    <w:basedOn w:val="Titre4"/>
    <w:next w:val="ParagrapheNiveau4"/>
    <w:link w:val="Titre4bisCar"/>
    <w:qFormat/>
    <w:rsid w:val="001256CF"/>
    <w:pPr>
      <w:tabs>
        <w:tab w:val="clear" w:pos="2552"/>
      </w:tabs>
      <w:ind w:left="1474" w:hanging="794"/>
    </w:pPr>
    <w:rPr>
      <w:rFonts w:ascii="Calibri" w:hAnsi="Calibri"/>
    </w:rPr>
  </w:style>
  <w:style w:type="character" w:customStyle="1" w:styleId="Titre3bisCar">
    <w:name w:val="Titre 3 bis Car"/>
    <w:basedOn w:val="Titre3Car"/>
    <w:link w:val="Titre3bis"/>
    <w:rsid w:val="001256CF"/>
    <w:rPr>
      <w:rFonts w:ascii="Times New Roman" w:eastAsia="Times New Roman" w:hAnsi="Times New Roman"/>
      <w:bCs/>
      <w:i/>
      <w:color w:val="1F497D"/>
      <w:sz w:val="24"/>
      <w:szCs w:val="26"/>
    </w:rPr>
  </w:style>
  <w:style w:type="table" w:styleId="TableauGrille1Clair">
    <w:name w:val="Grid Table 1 Light"/>
    <w:basedOn w:val="TableauNormal"/>
    <w:uiPriority w:val="46"/>
    <w:rsid w:val="005157E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itre4bisCar">
    <w:name w:val="Titre 4 bis Car"/>
    <w:basedOn w:val="Titre4Car"/>
    <w:link w:val="Titre4bis"/>
    <w:rsid w:val="001256CF"/>
    <w:rPr>
      <w:rFonts w:ascii="Times New Roman" w:eastAsia="Times New Roman" w:hAnsi="Times New Roman"/>
      <w:bCs/>
      <w:i/>
      <w:color w:val="1F497D"/>
      <w:sz w:val="24"/>
      <w:szCs w:val="28"/>
    </w:rPr>
  </w:style>
  <w:style w:type="paragraph" w:customStyle="1" w:styleId="ParagrapheNiveau1">
    <w:name w:val="Paragraphe Niveau 1"/>
    <w:basedOn w:val="Normal"/>
    <w:qFormat/>
    <w:rsid w:val="00C13577"/>
    <w:rPr>
      <w:rFonts w:asciiTheme="minorHAnsi" w:hAnsiTheme="minorHAnsi"/>
    </w:rPr>
  </w:style>
  <w:style w:type="table" w:styleId="TableauGrille4-Accentuation5">
    <w:name w:val="Grid Table 4 Accent 5"/>
    <w:basedOn w:val="TableauNormal"/>
    <w:uiPriority w:val="49"/>
    <w:rsid w:val="00C070BC"/>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eauGrille4-Accentuation1">
    <w:name w:val="Grid Table 4 Accent 1"/>
    <w:basedOn w:val="TableauNormal"/>
    <w:uiPriority w:val="49"/>
    <w:rsid w:val="00C070BC"/>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auGrille6Couleur-Accentuation1">
    <w:name w:val="Grid Table 6 Colorful Accent 1"/>
    <w:basedOn w:val="TableauNormal"/>
    <w:uiPriority w:val="51"/>
    <w:rsid w:val="00C070BC"/>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auListe6Couleur-Accentuation1">
    <w:name w:val="List Table 6 Colorful Accent 1"/>
    <w:basedOn w:val="TableauNormal"/>
    <w:uiPriority w:val="51"/>
    <w:rsid w:val="00C070BC"/>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auGrille3-Accentuation1">
    <w:name w:val="Grid Table 3 Accent 1"/>
    <w:basedOn w:val="TableauNormal"/>
    <w:uiPriority w:val="48"/>
    <w:rsid w:val="00C070BC"/>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paragraph" w:customStyle="1" w:styleId="Paragrapheniveau5">
    <w:name w:val="Paragraphe niveau 5"/>
    <w:basedOn w:val="Normal"/>
    <w:link w:val="Paragrapheniveau5Car"/>
    <w:qFormat/>
    <w:rsid w:val="00474A58"/>
    <w:pPr>
      <w:ind w:left="907"/>
    </w:pPr>
    <w:rPr>
      <w:rFonts w:ascii="Calibri" w:hAnsi="Calibri"/>
      <w:bCs/>
      <w:szCs w:val="24"/>
    </w:rPr>
  </w:style>
  <w:style w:type="paragraph" w:customStyle="1" w:styleId="Titre5bis">
    <w:name w:val="Titre 5 bis"/>
    <w:basedOn w:val="Titre4bis"/>
    <w:next w:val="Paragrapheniveau5"/>
    <w:link w:val="Titre5bisCar"/>
    <w:qFormat/>
    <w:rsid w:val="00904624"/>
    <w:pPr>
      <w:numPr>
        <w:ilvl w:val="4"/>
      </w:numPr>
      <w:ind w:left="1928" w:hanging="1021"/>
      <w:outlineLvl w:val="4"/>
    </w:pPr>
  </w:style>
  <w:style w:type="character" w:customStyle="1" w:styleId="Paragrapheniveau5Car">
    <w:name w:val="Paragraphe niveau 5 Car"/>
    <w:basedOn w:val="Policepardfaut"/>
    <w:link w:val="Paragrapheniveau5"/>
    <w:rsid w:val="00474A58"/>
    <w:rPr>
      <w:bCs/>
      <w:sz w:val="24"/>
      <w:szCs w:val="24"/>
    </w:rPr>
  </w:style>
  <w:style w:type="character" w:customStyle="1" w:styleId="Titre5bisCar">
    <w:name w:val="Titre 5 bis Car"/>
    <w:basedOn w:val="Paragrapheniveau5Car"/>
    <w:link w:val="Titre5bis"/>
    <w:rsid w:val="00904624"/>
    <w:rPr>
      <w:rFonts w:eastAsia="Times New Roman"/>
      <w:bCs/>
      <w:i/>
      <w:color w:val="1F497D"/>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5055">
      <w:bodyDiv w:val="1"/>
      <w:marLeft w:val="0"/>
      <w:marRight w:val="0"/>
      <w:marTop w:val="0"/>
      <w:marBottom w:val="0"/>
      <w:divBdr>
        <w:top w:val="none" w:sz="0" w:space="0" w:color="auto"/>
        <w:left w:val="none" w:sz="0" w:space="0" w:color="auto"/>
        <w:bottom w:val="none" w:sz="0" w:space="0" w:color="auto"/>
        <w:right w:val="none" w:sz="0" w:space="0" w:color="auto"/>
      </w:divBdr>
    </w:div>
    <w:div w:id="9336091">
      <w:bodyDiv w:val="1"/>
      <w:marLeft w:val="0"/>
      <w:marRight w:val="0"/>
      <w:marTop w:val="0"/>
      <w:marBottom w:val="0"/>
      <w:divBdr>
        <w:top w:val="none" w:sz="0" w:space="0" w:color="auto"/>
        <w:left w:val="none" w:sz="0" w:space="0" w:color="auto"/>
        <w:bottom w:val="none" w:sz="0" w:space="0" w:color="auto"/>
        <w:right w:val="none" w:sz="0" w:space="0" w:color="auto"/>
      </w:divBdr>
    </w:div>
    <w:div w:id="10226935">
      <w:bodyDiv w:val="1"/>
      <w:marLeft w:val="0"/>
      <w:marRight w:val="0"/>
      <w:marTop w:val="0"/>
      <w:marBottom w:val="0"/>
      <w:divBdr>
        <w:top w:val="none" w:sz="0" w:space="0" w:color="auto"/>
        <w:left w:val="none" w:sz="0" w:space="0" w:color="auto"/>
        <w:bottom w:val="none" w:sz="0" w:space="0" w:color="auto"/>
        <w:right w:val="none" w:sz="0" w:space="0" w:color="auto"/>
      </w:divBdr>
    </w:div>
    <w:div w:id="19090708">
      <w:bodyDiv w:val="1"/>
      <w:marLeft w:val="0"/>
      <w:marRight w:val="0"/>
      <w:marTop w:val="0"/>
      <w:marBottom w:val="0"/>
      <w:divBdr>
        <w:top w:val="none" w:sz="0" w:space="0" w:color="auto"/>
        <w:left w:val="none" w:sz="0" w:space="0" w:color="auto"/>
        <w:bottom w:val="none" w:sz="0" w:space="0" w:color="auto"/>
        <w:right w:val="none" w:sz="0" w:space="0" w:color="auto"/>
      </w:divBdr>
    </w:div>
    <w:div w:id="25833704">
      <w:bodyDiv w:val="1"/>
      <w:marLeft w:val="0"/>
      <w:marRight w:val="0"/>
      <w:marTop w:val="0"/>
      <w:marBottom w:val="0"/>
      <w:divBdr>
        <w:top w:val="none" w:sz="0" w:space="0" w:color="auto"/>
        <w:left w:val="none" w:sz="0" w:space="0" w:color="auto"/>
        <w:bottom w:val="none" w:sz="0" w:space="0" w:color="auto"/>
        <w:right w:val="none" w:sz="0" w:space="0" w:color="auto"/>
      </w:divBdr>
    </w:div>
    <w:div w:id="38432997">
      <w:bodyDiv w:val="1"/>
      <w:marLeft w:val="0"/>
      <w:marRight w:val="0"/>
      <w:marTop w:val="0"/>
      <w:marBottom w:val="0"/>
      <w:divBdr>
        <w:top w:val="none" w:sz="0" w:space="0" w:color="auto"/>
        <w:left w:val="none" w:sz="0" w:space="0" w:color="auto"/>
        <w:bottom w:val="none" w:sz="0" w:space="0" w:color="auto"/>
        <w:right w:val="none" w:sz="0" w:space="0" w:color="auto"/>
      </w:divBdr>
    </w:div>
    <w:div w:id="63257874">
      <w:bodyDiv w:val="1"/>
      <w:marLeft w:val="0"/>
      <w:marRight w:val="0"/>
      <w:marTop w:val="0"/>
      <w:marBottom w:val="0"/>
      <w:divBdr>
        <w:top w:val="none" w:sz="0" w:space="0" w:color="auto"/>
        <w:left w:val="none" w:sz="0" w:space="0" w:color="auto"/>
        <w:bottom w:val="none" w:sz="0" w:space="0" w:color="auto"/>
        <w:right w:val="none" w:sz="0" w:space="0" w:color="auto"/>
      </w:divBdr>
    </w:div>
    <w:div w:id="72631657">
      <w:bodyDiv w:val="1"/>
      <w:marLeft w:val="0"/>
      <w:marRight w:val="0"/>
      <w:marTop w:val="0"/>
      <w:marBottom w:val="0"/>
      <w:divBdr>
        <w:top w:val="none" w:sz="0" w:space="0" w:color="auto"/>
        <w:left w:val="none" w:sz="0" w:space="0" w:color="auto"/>
        <w:bottom w:val="none" w:sz="0" w:space="0" w:color="auto"/>
        <w:right w:val="none" w:sz="0" w:space="0" w:color="auto"/>
      </w:divBdr>
    </w:div>
    <w:div w:id="77096865">
      <w:bodyDiv w:val="1"/>
      <w:marLeft w:val="0"/>
      <w:marRight w:val="0"/>
      <w:marTop w:val="0"/>
      <w:marBottom w:val="0"/>
      <w:divBdr>
        <w:top w:val="none" w:sz="0" w:space="0" w:color="auto"/>
        <w:left w:val="none" w:sz="0" w:space="0" w:color="auto"/>
        <w:bottom w:val="none" w:sz="0" w:space="0" w:color="auto"/>
        <w:right w:val="none" w:sz="0" w:space="0" w:color="auto"/>
      </w:divBdr>
    </w:div>
    <w:div w:id="85151225">
      <w:bodyDiv w:val="1"/>
      <w:marLeft w:val="0"/>
      <w:marRight w:val="0"/>
      <w:marTop w:val="0"/>
      <w:marBottom w:val="0"/>
      <w:divBdr>
        <w:top w:val="none" w:sz="0" w:space="0" w:color="auto"/>
        <w:left w:val="none" w:sz="0" w:space="0" w:color="auto"/>
        <w:bottom w:val="none" w:sz="0" w:space="0" w:color="auto"/>
        <w:right w:val="none" w:sz="0" w:space="0" w:color="auto"/>
      </w:divBdr>
    </w:div>
    <w:div w:id="100229368">
      <w:bodyDiv w:val="1"/>
      <w:marLeft w:val="0"/>
      <w:marRight w:val="0"/>
      <w:marTop w:val="0"/>
      <w:marBottom w:val="0"/>
      <w:divBdr>
        <w:top w:val="none" w:sz="0" w:space="0" w:color="auto"/>
        <w:left w:val="none" w:sz="0" w:space="0" w:color="auto"/>
        <w:bottom w:val="none" w:sz="0" w:space="0" w:color="auto"/>
        <w:right w:val="none" w:sz="0" w:space="0" w:color="auto"/>
      </w:divBdr>
    </w:div>
    <w:div w:id="115417151">
      <w:bodyDiv w:val="1"/>
      <w:marLeft w:val="0"/>
      <w:marRight w:val="0"/>
      <w:marTop w:val="0"/>
      <w:marBottom w:val="0"/>
      <w:divBdr>
        <w:top w:val="none" w:sz="0" w:space="0" w:color="auto"/>
        <w:left w:val="none" w:sz="0" w:space="0" w:color="auto"/>
        <w:bottom w:val="none" w:sz="0" w:space="0" w:color="auto"/>
        <w:right w:val="none" w:sz="0" w:space="0" w:color="auto"/>
      </w:divBdr>
    </w:div>
    <w:div w:id="140393940">
      <w:bodyDiv w:val="1"/>
      <w:marLeft w:val="0"/>
      <w:marRight w:val="0"/>
      <w:marTop w:val="0"/>
      <w:marBottom w:val="0"/>
      <w:divBdr>
        <w:top w:val="none" w:sz="0" w:space="0" w:color="auto"/>
        <w:left w:val="none" w:sz="0" w:space="0" w:color="auto"/>
        <w:bottom w:val="none" w:sz="0" w:space="0" w:color="auto"/>
        <w:right w:val="none" w:sz="0" w:space="0" w:color="auto"/>
      </w:divBdr>
    </w:div>
    <w:div w:id="142624937">
      <w:bodyDiv w:val="1"/>
      <w:marLeft w:val="0"/>
      <w:marRight w:val="0"/>
      <w:marTop w:val="0"/>
      <w:marBottom w:val="0"/>
      <w:divBdr>
        <w:top w:val="none" w:sz="0" w:space="0" w:color="auto"/>
        <w:left w:val="none" w:sz="0" w:space="0" w:color="auto"/>
        <w:bottom w:val="none" w:sz="0" w:space="0" w:color="auto"/>
        <w:right w:val="none" w:sz="0" w:space="0" w:color="auto"/>
      </w:divBdr>
    </w:div>
    <w:div w:id="143200304">
      <w:bodyDiv w:val="1"/>
      <w:marLeft w:val="0"/>
      <w:marRight w:val="0"/>
      <w:marTop w:val="0"/>
      <w:marBottom w:val="0"/>
      <w:divBdr>
        <w:top w:val="none" w:sz="0" w:space="0" w:color="auto"/>
        <w:left w:val="none" w:sz="0" w:space="0" w:color="auto"/>
        <w:bottom w:val="none" w:sz="0" w:space="0" w:color="auto"/>
        <w:right w:val="none" w:sz="0" w:space="0" w:color="auto"/>
      </w:divBdr>
    </w:div>
    <w:div w:id="169833174">
      <w:bodyDiv w:val="1"/>
      <w:marLeft w:val="0"/>
      <w:marRight w:val="0"/>
      <w:marTop w:val="0"/>
      <w:marBottom w:val="0"/>
      <w:divBdr>
        <w:top w:val="none" w:sz="0" w:space="0" w:color="auto"/>
        <w:left w:val="none" w:sz="0" w:space="0" w:color="auto"/>
        <w:bottom w:val="none" w:sz="0" w:space="0" w:color="auto"/>
        <w:right w:val="none" w:sz="0" w:space="0" w:color="auto"/>
      </w:divBdr>
    </w:div>
    <w:div w:id="203097760">
      <w:bodyDiv w:val="1"/>
      <w:marLeft w:val="0"/>
      <w:marRight w:val="0"/>
      <w:marTop w:val="0"/>
      <w:marBottom w:val="0"/>
      <w:divBdr>
        <w:top w:val="none" w:sz="0" w:space="0" w:color="auto"/>
        <w:left w:val="none" w:sz="0" w:space="0" w:color="auto"/>
        <w:bottom w:val="none" w:sz="0" w:space="0" w:color="auto"/>
        <w:right w:val="none" w:sz="0" w:space="0" w:color="auto"/>
      </w:divBdr>
    </w:div>
    <w:div w:id="209659014">
      <w:bodyDiv w:val="1"/>
      <w:marLeft w:val="0"/>
      <w:marRight w:val="0"/>
      <w:marTop w:val="0"/>
      <w:marBottom w:val="0"/>
      <w:divBdr>
        <w:top w:val="none" w:sz="0" w:space="0" w:color="auto"/>
        <w:left w:val="none" w:sz="0" w:space="0" w:color="auto"/>
        <w:bottom w:val="none" w:sz="0" w:space="0" w:color="auto"/>
        <w:right w:val="none" w:sz="0" w:space="0" w:color="auto"/>
      </w:divBdr>
    </w:div>
    <w:div w:id="216665738">
      <w:bodyDiv w:val="1"/>
      <w:marLeft w:val="0"/>
      <w:marRight w:val="0"/>
      <w:marTop w:val="0"/>
      <w:marBottom w:val="0"/>
      <w:divBdr>
        <w:top w:val="none" w:sz="0" w:space="0" w:color="auto"/>
        <w:left w:val="none" w:sz="0" w:space="0" w:color="auto"/>
        <w:bottom w:val="none" w:sz="0" w:space="0" w:color="auto"/>
        <w:right w:val="none" w:sz="0" w:space="0" w:color="auto"/>
      </w:divBdr>
    </w:div>
    <w:div w:id="226647678">
      <w:bodyDiv w:val="1"/>
      <w:marLeft w:val="0"/>
      <w:marRight w:val="0"/>
      <w:marTop w:val="0"/>
      <w:marBottom w:val="0"/>
      <w:divBdr>
        <w:top w:val="none" w:sz="0" w:space="0" w:color="auto"/>
        <w:left w:val="none" w:sz="0" w:space="0" w:color="auto"/>
        <w:bottom w:val="none" w:sz="0" w:space="0" w:color="auto"/>
        <w:right w:val="none" w:sz="0" w:space="0" w:color="auto"/>
      </w:divBdr>
    </w:div>
    <w:div w:id="227418897">
      <w:bodyDiv w:val="1"/>
      <w:marLeft w:val="0"/>
      <w:marRight w:val="0"/>
      <w:marTop w:val="0"/>
      <w:marBottom w:val="0"/>
      <w:divBdr>
        <w:top w:val="none" w:sz="0" w:space="0" w:color="auto"/>
        <w:left w:val="none" w:sz="0" w:space="0" w:color="auto"/>
        <w:bottom w:val="none" w:sz="0" w:space="0" w:color="auto"/>
        <w:right w:val="none" w:sz="0" w:space="0" w:color="auto"/>
      </w:divBdr>
    </w:div>
    <w:div w:id="239365036">
      <w:bodyDiv w:val="1"/>
      <w:marLeft w:val="0"/>
      <w:marRight w:val="0"/>
      <w:marTop w:val="0"/>
      <w:marBottom w:val="0"/>
      <w:divBdr>
        <w:top w:val="none" w:sz="0" w:space="0" w:color="auto"/>
        <w:left w:val="none" w:sz="0" w:space="0" w:color="auto"/>
        <w:bottom w:val="none" w:sz="0" w:space="0" w:color="auto"/>
        <w:right w:val="none" w:sz="0" w:space="0" w:color="auto"/>
      </w:divBdr>
    </w:div>
    <w:div w:id="258225299">
      <w:bodyDiv w:val="1"/>
      <w:marLeft w:val="0"/>
      <w:marRight w:val="0"/>
      <w:marTop w:val="0"/>
      <w:marBottom w:val="0"/>
      <w:divBdr>
        <w:top w:val="none" w:sz="0" w:space="0" w:color="auto"/>
        <w:left w:val="none" w:sz="0" w:space="0" w:color="auto"/>
        <w:bottom w:val="none" w:sz="0" w:space="0" w:color="auto"/>
        <w:right w:val="none" w:sz="0" w:space="0" w:color="auto"/>
      </w:divBdr>
    </w:div>
    <w:div w:id="292256484">
      <w:bodyDiv w:val="1"/>
      <w:marLeft w:val="0"/>
      <w:marRight w:val="0"/>
      <w:marTop w:val="0"/>
      <w:marBottom w:val="0"/>
      <w:divBdr>
        <w:top w:val="none" w:sz="0" w:space="0" w:color="auto"/>
        <w:left w:val="none" w:sz="0" w:space="0" w:color="auto"/>
        <w:bottom w:val="none" w:sz="0" w:space="0" w:color="auto"/>
        <w:right w:val="none" w:sz="0" w:space="0" w:color="auto"/>
      </w:divBdr>
    </w:div>
    <w:div w:id="310911652">
      <w:bodyDiv w:val="1"/>
      <w:marLeft w:val="0"/>
      <w:marRight w:val="0"/>
      <w:marTop w:val="0"/>
      <w:marBottom w:val="0"/>
      <w:divBdr>
        <w:top w:val="none" w:sz="0" w:space="0" w:color="auto"/>
        <w:left w:val="none" w:sz="0" w:space="0" w:color="auto"/>
        <w:bottom w:val="none" w:sz="0" w:space="0" w:color="auto"/>
        <w:right w:val="none" w:sz="0" w:space="0" w:color="auto"/>
      </w:divBdr>
    </w:div>
    <w:div w:id="311178366">
      <w:bodyDiv w:val="1"/>
      <w:marLeft w:val="0"/>
      <w:marRight w:val="0"/>
      <w:marTop w:val="0"/>
      <w:marBottom w:val="0"/>
      <w:divBdr>
        <w:top w:val="none" w:sz="0" w:space="0" w:color="auto"/>
        <w:left w:val="none" w:sz="0" w:space="0" w:color="auto"/>
        <w:bottom w:val="none" w:sz="0" w:space="0" w:color="auto"/>
        <w:right w:val="none" w:sz="0" w:space="0" w:color="auto"/>
      </w:divBdr>
    </w:div>
    <w:div w:id="313067134">
      <w:bodyDiv w:val="1"/>
      <w:marLeft w:val="0"/>
      <w:marRight w:val="0"/>
      <w:marTop w:val="0"/>
      <w:marBottom w:val="0"/>
      <w:divBdr>
        <w:top w:val="none" w:sz="0" w:space="0" w:color="auto"/>
        <w:left w:val="none" w:sz="0" w:space="0" w:color="auto"/>
        <w:bottom w:val="none" w:sz="0" w:space="0" w:color="auto"/>
        <w:right w:val="none" w:sz="0" w:space="0" w:color="auto"/>
      </w:divBdr>
    </w:div>
    <w:div w:id="329260692">
      <w:bodyDiv w:val="1"/>
      <w:marLeft w:val="0"/>
      <w:marRight w:val="0"/>
      <w:marTop w:val="0"/>
      <w:marBottom w:val="0"/>
      <w:divBdr>
        <w:top w:val="none" w:sz="0" w:space="0" w:color="auto"/>
        <w:left w:val="none" w:sz="0" w:space="0" w:color="auto"/>
        <w:bottom w:val="none" w:sz="0" w:space="0" w:color="auto"/>
        <w:right w:val="none" w:sz="0" w:space="0" w:color="auto"/>
      </w:divBdr>
    </w:div>
    <w:div w:id="344018896">
      <w:bodyDiv w:val="1"/>
      <w:marLeft w:val="0"/>
      <w:marRight w:val="0"/>
      <w:marTop w:val="0"/>
      <w:marBottom w:val="0"/>
      <w:divBdr>
        <w:top w:val="none" w:sz="0" w:space="0" w:color="auto"/>
        <w:left w:val="none" w:sz="0" w:space="0" w:color="auto"/>
        <w:bottom w:val="none" w:sz="0" w:space="0" w:color="auto"/>
        <w:right w:val="none" w:sz="0" w:space="0" w:color="auto"/>
      </w:divBdr>
    </w:div>
    <w:div w:id="350378627">
      <w:bodyDiv w:val="1"/>
      <w:marLeft w:val="0"/>
      <w:marRight w:val="0"/>
      <w:marTop w:val="0"/>
      <w:marBottom w:val="0"/>
      <w:divBdr>
        <w:top w:val="none" w:sz="0" w:space="0" w:color="auto"/>
        <w:left w:val="none" w:sz="0" w:space="0" w:color="auto"/>
        <w:bottom w:val="none" w:sz="0" w:space="0" w:color="auto"/>
        <w:right w:val="none" w:sz="0" w:space="0" w:color="auto"/>
      </w:divBdr>
    </w:div>
    <w:div w:id="354963247">
      <w:bodyDiv w:val="1"/>
      <w:marLeft w:val="0"/>
      <w:marRight w:val="0"/>
      <w:marTop w:val="0"/>
      <w:marBottom w:val="0"/>
      <w:divBdr>
        <w:top w:val="none" w:sz="0" w:space="0" w:color="auto"/>
        <w:left w:val="none" w:sz="0" w:space="0" w:color="auto"/>
        <w:bottom w:val="none" w:sz="0" w:space="0" w:color="auto"/>
        <w:right w:val="none" w:sz="0" w:space="0" w:color="auto"/>
      </w:divBdr>
    </w:div>
    <w:div w:id="364722067">
      <w:bodyDiv w:val="1"/>
      <w:marLeft w:val="0"/>
      <w:marRight w:val="0"/>
      <w:marTop w:val="0"/>
      <w:marBottom w:val="0"/>
      <w:divBdr>
        <w:top w:val="none" w:sz="0" w:space="0" w:color="auto"/>
        <w:left w:val="none" w:sz="0" w:space="0" w:color="auto"/>
        <w:bottom w:val="none" w:sz="0" w:space="0" w:color="auto"/>
        <w:right w:val="none" w:sz="0" w:space="0" w:color="auto"/>
      </w:divBdr>
    </w:div>
    <w:div w:id="368720971">
      <w:bodyDiv w:val="1"/>
      <w:marLeft w:val="0"/>
      <w:marRight w:val="0"/>
      <w:marTop w:val="0"/>
      <w:marBottom w:val="0"/>
      <w:divBdr>
        <w:top w:val="none" w:sz="0" w:space="0" w:color="auto"/>
        <w:left w:val="none" w:sz="0" w:space="0" w:color="auto"/>
        <w:bottom w:val="none" w:sz="0" w:space="0" w:color="auto"/>
        <w:right w:val="none" w:sz="0" w:space="0" w:color="auto"/>
      </w:divBdr>
    </w:div>
    <w:div w:id="393546116">
      <w:bodyDiv w:val="1"/>
      <w:marLeft w:val="0"/>
      <w:marRight w:val="0"/>
      <w:marTop w:val="0"/>
      <w:marBottom w:val="0"/>
      <w:divBdr>
        <w:top w:val="none" w:sz="0" w:space="0" w:color="auto"/>
        <w:left w:val="none" w:sz="0" w:space="0" w:color="auto"/>
        <w:bottom w:val="none" w:sz="0" w:space="0" w:color="auto"/>
        <w:right w:val="none" w:sz="0" w:space="0" w:color="auto"/>
      </w:divBdr>
    </w:div>
    <w:div w:id="413090805">
      <w:bodyDiv w:val="1"/>
      <w:marLeft w:val="0"/>
      <w:marRight w:val="0"/>
      <w:marTop w:val="0"/>
      <w:marBottom w:val="0"/>
      <w:divBdr>
        <w:top w:val="none" w:sz="0" w:space="0" w:color="auto"/>
        <w:left w:val="none" w:sz="0" w:space="0" w:color="auto"/>
        <w:bottom w:val="none" w:sz="0" w:space="0" w:color="auto"/>
        <w:right w:val="none" w:sz="0" w:space="0" w:color="auto"/>
      </w:divBdr>
    </w:div>
    <w:div w:id="415782462">
      <w:bodyDiv w:val="1"/>
      <w:marLeft w:val="0"/>
      <w:marRight w:val="0"/>
      <w:marTop w:val="0"/>
      <w:marBottom w:val="0"/>
      <w:divBdr>
        <w:top w:val="none" w:sz="0" w:space="0" w:color="auto"/>
        <w:left w:val="none" w:sz="0" w:space="0" w:color="auto"/>
        <w:bottom w:val="none" w:sz="0" w:space="0" w:color="auto"/>
        <w:right w:val="none" w:sz="0" w:space="0" w:color="auto"/>
      </w:divBdr>
    </w:div>
    <w:div w:id="471022648">
      <w:bodyDiv w:val="1"/>
      <w:marLeft w:val="0"/>
      <w:marRight w:val="0"/>
      <w:marTop w:val="0"/>
      <w:marBottom w:val="0"/>
      <w:divBdr>
        <w:top w:val="none" w:sz="0" w:space="0" w:color="auto"/>
        <w:left w:val="none" w:sz="0" w:space="0" w:color="auto"/>
        <w:bottom w:val="none" w:sz="0" w:space="0" w:color="auto"/>
        <w:right w:val="none" w:sz="0" w:space="0" w:color="auto"/>
      </w:divBdr>
    </w:div>
    <w:div w:id="487943423">
      <w:bodyDiv w:val="1"/>
      <w:marLeft w:val="0"/>
      <w:marRight w:val="0"/>
      <w:marTop w:val="0"/>
      <w:marBottom w:val="0"/>
      <w:divBdr>
        <w:top w:val="none" w:sz="0" w:space="0" w:color="auto"/>
        <w:left w:val="none" w:sz="0" w:space="0" w:color="auto"/>
        <w:bottom w:val="none" w:sz="0" w:space="0" w:color="auto"/>
        <w:right w:val="none" w:sz="0" w:space="0" w:color="auto"/>
      </w:divBdr>
    </w:div>
    <w:div w:id="489103960">
      <w:bodyDiv w:val="1"/>
      <w:marLeft w:val="0"/>
      <w:marRight w:val="0"/>
      <w:marTop w:val="0"/>
      <w:marBottom w:val="0"/>
      <w:divBdr>
        <w:top w:val="none" w:sz="0" w:space="0" w:color="auto"/>
        <w:left w:val="none" w:sz="0" w:space="0" w:color="auto"/>
        <w:bottom w:val="none" w:sz="0" w:space="0" w:color="auto"/>
        <w:right w:val="none" w:sz="0" w:space="0" w:color="auto"/>
      </w:divBdr>
    </w:div>
    <w:div w:id="492263953">
      <w:bodyDiv w:val="1"/>
      <w:marLeft w:val="0"/>
      <w:marRight w:val="0"/>
      <w:marTop w:val="0"/>
      <w:marBottom w:val="0"/>
      <w:divBdr>
        <w:top w:val="none" w:sz="0" w:space="0" w:color="auto"/>
        <w:left w:val="none" w:sz="0" w:space="0" w:color="auto"/>
        <w:bottom w:val="none" w:sz="0" w:space="0" w:color="auto"/>
        <w:right w:val="none" w:sz="0" w:space="0" w:color="auto"/>
      </w:divBdr>
    </w:div>
    <w:div w:id="495532572">
      <w:bodyDiv w:val="1"/>
      <w:marLeft w:val="0"/>
      <w:marRight w:val="0"/>
      <w:marTop w:val="0"/>
      <w:marBottom w:val="0"/>
      <w:divBdr>
        <w:top w:val="none" w:sz="0" w:space="0" w:color="auto"/>
        <w:left w:val="none" w:sz="0" w:space="0" w:color="auto"/>
        <w:bottom w:val="none" w:sz="0" w:space="0" w:color="auto"/>
        <w:right w:val="none" w:sz="0" w:space="0" w:color="auto"/>
      </w:divBdr>
    </w:div>
    <w:div w:id="502623391">
      <w:bodyDiv w:val="1"/>
      <w:marLeft w:val="0"/>
      <w:marRight w:val="0"/>
      <w:marTop w:val="0"/>
      <w:marBottom w:val="0"/>
      <w:divBdr>
        <w:top w:val="none" w:sz="0" w:space="0" w:color="auto"/>
        <w:left w:val="none" w:sz="0" w:space="0" w:color="auto"/>
        <w:bottom w:val="none" w:sz="0" w:space="0" w:color="auto"/>
        <w:right w:val="none" w:sz="0" w:space="0" w:color="auto"/>
      </w:divBdr>
    </w:div>
    <w:div w:id="517426922">
      <w:bodyDiv w:val="1"/>
      <w:marLeft w:val="0"/>
      <w:marRight w:val="0"/>
      <w:marTop w:val="0"/>
      <w:marBottom w:val="0"/>
      <w:divBdr>
        <w:top w:val="none" w:sz="0" w:space="0" w:color="auto"/>
        <w:left w:val="none" w:sz="0" w:space="0" w:color="auto"/>
        <w:bottom w:val="none" w:sz="0" w:space="0" w:color="auto"/>
        <w:right w:val="none" w:sz="0" w:space="0" w:color="auto"/>
      </w:divBdr>
    </w:div>
    <w:div w:id="522014829">
      <w:bodyDiv w:val="1"/>
      <w:marLeft w:val="0"/>
      <w:marRight w:val="0"/>
      <w:marTop w:val="0"/>
      <w:marBottom w:val="0"/>
      <w:divBdr>
        <w:top w:val="none" w:sz="0" w:space="0" w:color="auto"/>
        <w:left w:val="none" w:sz="0" w:space="0" w:color="auto"/>
        <w:bottom w:val="none" w:sz="0" w:space="0" w:color="auto"/>
        <w:right w:val="none" w:sz="0" w:space="0" w:color="auto"/>
      </w:divBdr>
    </w:div>
    <w:div w:id="537469092">
      <w:bodyDiv w:val="1"/>
      <w:marLeft w:val="0"/>
      <w:marRight w:val="0"/>
      <w:marTop w:val="0"/>
      <w:marBottom w:val="0"/>
      <w:divBdr>
        <w:top w:val="none" w:sz="0" w:space="0" w:color="auto"/>
        <w:left w:val="none" w:sz="0" w:space="0" w:color="auto"/>
        <w:bottom w:val="none" w:sz="0" w:space="0" w:color="auto"/>
        <w:right w:val="none" w:sz="0" w:space="0" w:color="auto"/>
      </w:divBdr>
    </w:div>
    <w:div w:id="545719774">
      <w:bodyDiv w:val="1"/>
      <w:marLeft w:val="0"/>
      <w:marRight w:val="0"/>
      <w:marTop w:val="0"/>
      <w:marBottom w:val="0"/>
      <w:divBdr>
        <w:top w:val="none" w:sz="0" w:space="0" w:color="auto"/>
        <w:left w:val="none" w:sz="0" w:space="0" w:color="auto"/>
        <w:bottom w:val="none" w:sz="0" w:space="0" w:color="auto"/>
        <w:right w:val="none" w:sz="0" w:space="0" w:color="auto"/>
      </w:divBdr>
    </w:div>
    <w:div w:id="557210158">
      <w:bodyDiv w:val="1"/>
      <w:marLeft w:val="0"/>
      <w:marRight w:val="0"/>
      <w:marTop w:val="0"/>
      <w:marBottom w:val="0"/>
      <w:divBdr>
        <w:top w:val="none" w:sz="0" w:space="0" w:color="auto"/>
        <w:left w:val="none" w:sz="0" w:space="0" w:color="auto"/>
        <w:bottom w:val="none" w:sz="0" w:space="0" w:color="auto"/>
        <w:right w:val="none" w:sz="0" w:space="0" w:color="auto"/>
      </w:divBdr>
    </w:div>
    <w:div w:id="563756655">
      <w:bodyDiv w:val="1"/>
      <w:marLeft w:val="0"/>
      <w:marRight w:val="0"/>
      <w:marTop w:val="0"/>
      <w:marBottom w:val="0"/>
      <w:divBdr>
        <w:top w:val="none" w:sz="0" w:space="0" w:color="auto"/>
        <w:left w:val="none" w:sz="0" w:space="0" w:color="auto"/>
        <w:bottom w:val="none" w:sz="0" w:space="0" w:color="auto"/>
        <w:right w:val="none" w:sz="0" w:space="0" w:color="auto"/>
      </w:divBdr>
    </w:div>
    <w:div w:id="582449813">
      <w:bodyDiv w:val="1"/>
      <w:marLeft w:val="0"/>
      <w:marRight w:val="0"/>
      <w:marTop w:val="0"/>
      <w:marBottom w:val="0"/>
      <w:divBdr>
        <w:top w:val="none" w:sz="0" w:space="0" w:color="auto"/>
        <w:left w:val="none" w:sz="0" w:space="0" w:color="auto"/>
        <w:bottom w:val="none" w:sz="0" w:space="0" w:color="auto"/>
        <w:right w:val="none" w:sz="0" w:space="0" w:color="auto"/>
      </w:divBdr>
    </w:div>
    <w:div w:id="603224099">
      <w:bodyDiv w:val="1"/>
      <w:marLeft w:val="0"/>
      <w:marRight w:val="0"/>
      <w:marTop w:val="0"/>
      <w:marBottom w:val="0"/>
      <w:divBdr>
        <w:top w:val="none" w:sz="0" w:space="0" w:color="auto"/>
        <w:left w:val="none" w:sz="0" w:space="0" w:color="auto"/>
        <w:bottom w:val="none" w:sz="0" w:space="0" w:color="auto"/>
        <w:right w:val="none" w:sz="0" w:space="0" w:color="auto"/>
      </w:divBdr>
    </w:div>
    <w:div w:id="618727023">
      <w:bodyDiv w:val="1"/>
      <w:marLeft w:val="0"/>
      <w:marRight w:val="0"/>
      <w:marTop w:val="0"/>
      <w:marBottom w:val="0"/>
      <w:divBdr>
        <w:top w:val="none" w:sz="0" w:space="0" w:color="auto"/>
        <w:left w:val="none" w:sz="0" w:space="0" w:color="auto"/>
        <w:bottom w:val="none" w:sz="0" w:space="0" w:color="auto"/>
        <w:right w:val="none" w:sz="0" w:space="0" w:color="auto"/>
      </w:divBdr>
    </w:div>
    <w:div w:id="619535308">
      <w:bodyDiv w:val="1"/>
      <w:marLeft w:val="0"/>
      <w:marRight w:val="0"/>
      <w:marTop w:val="0"/>
      <w:marBottom w:val="0"/>
      <w:divBdr>
        <w:top w:val="none" w:sz="0" w:space="0" w:color="auto"/>
        <w:left w:val="none" w:sz="0" w:space="0" w:color="auto"/>
        <w:bottom w:val="none" w:sz="0" w:space="0" w:color="auto"/>
        <w:right w:val="none" w:sz="0" w:space="0" w:color="auto"/>
      </w:divBdr>
    </w:div>
    <w:div w:id="624165242">
      <w:bodyDiv w:val="1"/>
      <w:marLeft w:val="0"/>
      <w:marRight w:val="0"/>
      <w:marTop w:val="0"/>
      <w:marBottom w:val="0"/>
      <w:divBdr>
        <w:top w:val="none" w:sz="0" w:space="0" w:color="auto"/>
        <w:left w:val="none" w:sz="0" w:space="0" w:color="auto"/>
        <w:bottom w:val="none" w:sz="0" w:space="0" w:color="auto"/>
        <w:right w:val="none" w:sz="0" w:space="0" w:color="auto"/>
      </w:divBdr>
    </w:div>
    <w:div w:id="631401926">
      <w:bodyDiv w:val="1"/>
      <w:marLeft w:val="0"/>
      <w:marRight w:val="0"/>
      <w:marTop w:val="0"/>
      <w:marBottom w:val="0"/>
      <w:divBdr>
        <w:top w:val="none" w:sz="0" w:space="0" w:color="auto"/>
        <w:left w:val="none" w:sz="0" w:space="0" w:color="auto"/>
        <w:bottom w:val="none" w:sz="0" w:space="0" w:color="auto"/>
        <w:right w:val="none" w:sz="0" w:space="0" w:color="auto"/>
      </w:divBdr>
    </w:div>
    <w:div w:id="635262894">
      <w:bodyDiv w:val="1"/>
      <w:marLeft w:val="0"/>
      <w:marRight w:val="0"/>
      <w:marTop w:val="0"/>
      <w:marBottom w:val="0"/>
      <w:divBdr>
        <w:top w:val="none" w:sz="0" w:space="0" w:color="auto"/>
        <w:left w:val="none" w:sz="0" w:space="0" w:color="auto"/>
        <w:bottom w:val="none" w:sz="0" w:space="0" w:color="auto"/>
        <w:right w:val="none" w:sz="0" w:space="0" w:color="auto"/>
      </w:divBdr>
    </w:div>
    <w:div w:id="650138052">
      <w:bodyDiv w:val="1"/>
      <w:marLeft w:val="0"/>
      <w:marRight w:val="0"/>
      <w:marTop w:val="0"/>
      <w:marBottom w:val="0"/>
      <w:divBdr>
        <w:top w:val="none" w:sz="0" w:space="0" w:color="auto"/>
        <w:left w:val="none" w:sz="0" w:space="0" w:color="auto"/>
        <w:bottom w:val="none" w:sz="0" w:space="0" w:color="auto"/>
        <w:right w:val="none" w:sz="0" w:space="0" w:color="auto"/>
      </w:divBdr>
    </w:div>
    <w:div w:id="651324963">
      <w:bodyDiv w:val="1"/>
      <w:marLeft w:val="0"/>
      <w:marRight w:val="0"/>
      <w:marTop w:val="0"/>
      <w:marBottom w:val="0"/>
      <w:divBdr>
        <w:top w:val="none" w:sz="0" w:space="0" w:color="auto"/>
        <w:left w:val="none" w:sz="0" w:space="0" w:color="auto"/>
        <w:bottom w:val="none" w:sz="0" w:space="0" w:color="auto"/>
        <w:right w:val="none" w:sz="0" w:space="0" w:color="auto"/>
      </w:divBdr>
    </w:div>
    <w:div w:id="687367894">
      <w:bodyDiv w:val="1"/>
      <w:marLeft w:val="0"/>
      <w:marRight w:val="0"/>
      <w:marTop w:val="0"/>
      <w:marBottom w:val="0"/>
      <w:divBdr>
        <w:top w:val="none" w:sz="0" w:space="0" w:color="auto"/>
        <w:left w:val="none" w:sz="0" w:space="0" w:color="auto"/>
        <w:bottom w:val="none" w:sz="0" w:space="0" w:color="auto"/>
        <w:right w:val="none" w:sz="0" w:space="0" w:color="auto"/>
      </w:divBdr>
    </w:div>
    <w:div w:id="687606249">
      <w:bodyDiv w:val="1"/>
      <w:marLeft w:val="0"/>
      <w:marRight w:val="0"/>
      <w:marTop w:val="0"/>
      <w:marBottom w:val="0"/>
      <w:divBdr>
        <w:top w:val="none" w:sz="0" w:space="0" w:color="auto"/>
        <w:left w:val="none" w:sz="0" w:space="0" w:color="auto"/>
        <w:bottom w:val="none" w:sz="0" w:space="0" w:color="auto"/>
        <w:right w:val="none" w:sz="0" w:space="0" w:color="auto"/>
      </w:divBdr>
    </w:div>
    <w:div w:id="766272235">
      <w:bodyDiv w:val="1"/>
      <w:marLeft w:val="0"/>
      <w:marRight w:val="0"/>
      <w:marTop w:val="0"/>
      <w:marBottom w:val="0"/>
      <w:divBdr>
        <w:top w:val="none" w:sz="0" w:space="0" w:color="auto"/>
        <w:left w:val="none" w:sz="0" w:space="0" w:color="auto"/>
        <w:bottom w:val="none" w:sz="0" w:space="0" w:color="auto"/>
        <w:right w:val="none" w:sz="0" w:space="0" w:color="auto"/>
      </w:divBdr>
    </w:div>
    <w:div w:id="771895751">
      <w:bodyDiv w:val="1"/>
      <w:marLeft w:val="0"/>
      <w:marRight w:val="0"/>
      <w:marTop w:val="0"/>
      <w:marBottom w:val="0"/>
      <w:divBdr>
        <w:top w:val="none" w:sz="0" w:space="0" w:color="auto"/>
        <w:left w:val="none" w:sz="0" w:space="0" w:color="auto"/>
        <w:bottom w:val="none" w:sz="0" w:space="0" w:color="auto"/>
        <w:right w:val="none" w:sz="0" w:space="0" w:color="auto"/>
      </w:divBdr>
    </w:div>
    <w:div w:id="784616965">
      <w:bodyDiv w:val="1"/>
      <w:marLeft w:val="0"/>
      <w:marRight w:val="0"/>
      <w:marTop w:val="0"/>
      <w:marBottom w:val="0"/>
      <w:divBdr>
        <w:top w:val="none" w:sz="0" w:space="0" w:color="auto"/>
        <w:left w:val="none" w:sz="0" w:space="0" w:color="auto"/>
        <w:bottom w:val="none" w:sz="0" w:space="0" w:color="auto"/>
        <w:right w:val="none" w:sz="0" w:space="0" w:color="auto"/>
      </w:divBdr>
    </w:div>
    <w:div w:id="786051220">
      <w:bodyDiv w:val="1"/>
      <w:marLeft w:val="0"/>
      <w:marRight w:val="0"/>
      <w:marTop w:val="0"/>
      <w:marBottom w:val="0"/>
      <w:divBdr>
        <w:top w:val="none" w:sz="0" w:space="0" w:color="auto"/>
        <w:left w:val="none" w:sz="0" w:space="0" w:color="auto"/>
        <w:bottom w:val="none" w:sz="0" w:space="0" w:color="auto"/>
        <w:right w:val="none" w:sz="0" w:space="0" w:color="auto"/>
      </w:divBdr>
    </w:div>
    <w:div w:id="794906048">
      <w:bodyDiv w:val="1"/>
      <w:marLeft w:val="0"/>
      <w:marRight w:val="0"/>
      <w:marTop w:val="0"/>
      <w:marBottom w:val="0"/>
      <w:divBdr>
        <w:top w:val="none" w:sz="0" w:space="0" w:color="auto"/>
        <w:left w:val="none" w:sz="0" w:space="0" w:color="auto"/>
        <w:bottom w:val="none" w:sz="0" w:space="0" w:color="auto"/>
        <w:right w:val="none" w:sz="0" w:space="0" w:color="auto"/>
      </w:divBdr>
    </w:div>
    <w:div w:id="837887122">
      <w:bodyDiv w:val="1"/>
      <w:marLeft w:val="0"/>
      <w:marRight w:val="0"/>
      <w:marTop w:val="0"/>
      <w:marBottom w:val="0"/>
      <w:divBdr>
        <w:top w:val="none" w:sz="0" w:space="0" w:color="auto"/>
        <w:left w:val="none" w:sz="0" w:space="0" w:color="auto"/>
        <w:bottom w:val="none" w:sz="0" w:space="0" w:color="auto"/>
        <w:right w:val="none" w:sz="0" w:space="0" w:color="auto"/>
      </w:divBdr>
    </w:div>
    <w:div w:id="859054316">
      <w:bodyDiv w:val="1"/>
      <w:marLeft w:val="0"/>
      <w:marRight w:val="0"/>
      <w:marTop w:val="0"/>
      <w:marBottom w:val="0"/>
      <w:divBdr>
        <w:top w:val="none" w:sz="0" w:space="0" w:color="auto"/>
        <w:left w:val="none" w:sz="0" w:space="0" w:color="auto"/>
        <w:bottom w:val="none" w:sz="0" w:space="0" w:color="auto"/>
        <w:right w:val="none" w:sz="0" w:space="0" w:color="auto"/>
      </w:divBdr>
    </w:div>
    <w:div w:id="875629493">
      <w:bodyDiv w:val="1"/>
      <w:marLeft w:val="0"/>
      <w:marRight w:val="0"/>
      <w:marTop w:val="0"/>
      <w:marBottom w:val="0"/>
      <w:divBdr>
        <w:top w:val="none" w:sz="0" w:space="0" w:color="auto"/>
        <w:left w:val="none" w:sz="0" w:space="0" w:color="auto"/>
        <w:bottom w:val="none" w:sz="0" w:space="0" w:color="auto"/>
        <w:right w:val="none" w:sz="0" w:space="0" w:color="auto"/>
      </w:divBdr>
    </w:div>
    <w:div w:id="908075681">
      <w:bodyDiv w:val="1"/>
      <w:marLeft w:val="0"/>
      <w:marRight w:val="0"/>
      <w:marTop w:val="0"/>
      <w:marBottom w:val="0"/>
      <w:divBdr>
        <w:top w:val="none" w:sz="0" w:space="0" w:color="auto"/>
        <w:left w:val="none" w:sz="0" w:space="0" w:color="auto"/>
        <w:bottom w:val="none" w:sz="0" w:space="0" w:color="auto"/>
        <w:right w:val="none" w:sz="0" w:space="0" w:color="auto"/>
      </w:divBdr>
    </w:div>
    <w:div w:id="917979598">
      <w:bodyDiv w:val="1"/>
      <w:marLeft w:val="0"/>
      <w:marRight w:val="0"/>
      <w:marTop w:val="0"/>
      <w:marBottom w:val="0"/>
      <w:divBdr>
        <w:top w:val="none" w:sz="0" w:space="0" w:color="auto"/>
        <w:left w:val="none" w:sz="0" w:space="0" w:color="auto"/>
        <w:bottom w:val="none" w:sz="0" w:space="0" w:color="auto"/>
        <w:right w:val="none" w:sz="0" w:space="0" w:color="auto"/>
      </w:divBdr>
    </w:div>
    <w:div w:id="921721511">
      <w:bodyDiv w:val="1"/>
      <w:marLeft w:val="0"/>
      <w:marRight w:val="0"/>
      <w:marTop w:val="0"/>
      <w:marBottom w:val="0"/>
      <w:divBdr>
        <w:top w:val="none" w:sz="0" w:space="0" w:color="auto"/>
        <w:left w:val="none" w:sz="0" w:space="0" w:color="auto"/>
        <w:bottom w:val="none" w:sz="0" w:space="0" w:color="auto"/>
        <w:right w:val="none" w:sz="0" w:space="0" w:color="auto"/>
      </w:divBdr>
    </w:div>
    <w:div w:id="925312151">
      <w:bodyDiv w:val="1"/>
      <w:marLeft w:val="0"/>
      <w:marRight w:val="0"/>
      <w:marTop w:val="0"/>
      <w:marBottom w:val="0"/>
      <w:divBdr>
        <w:top w:val="none" w:sz="0" w:space="0" w:color="auto"/>
        <w:left w:val="none" w:sz="0" w:space="0" w:color="auto"/>
        <w:bottom w:val="none" w:sz="0" w:space="0" w:color="auto"/>
        <w:right w:val="none" w:sz="0" w:space="0" w:color="auto"/>
      </w:divBdr>
    </w:div>
    <w:div w:id="928851942">
      <w:bodyDiv w:val="1"/>
      <w:marLeft w:val="0"/>
      <w:marRight w:val="0"/>
      <w:marTop w:val="0"/>
      <w:marBottom w:val="0"/>
      <w:divBdr>
        <w:top w:val="none" w:sz="0" w:space="0" w:color="auto"/>
        <w:left w:val="none" w:sz="0" w:space="0" w:color="auto"/>
        <w:bottom w:val="none" w:sz="0" w:space="0" w:color="auto"/>
        <w:right w:val="none" w:sz="0" w:space="0" w:color="auto"/>
      </w:divBdr>
    </w:div>
    <w:div w:id="935752646">
      <w:bodyDiv w:val="1"/>
      <w:marLeft w:val="0"/>
      <w:marRight w:val="0"/>
      <w:marTop w:val="0"/>
      <w:marBottom w:val="0"/>
      <w:divBdr>
        <w:top w:val="none" w:sz="0" w:space="0" w:color="auto"/>
        <w:left w:val="none" w:sz="0" w:space="0" w:color="auto"/>
        <w:bottom w:val="none" w:sz="0" w:space="0" w:color="auto"/>
        <w:right w:val="none" w:sz="0" w:space="0" w:color="auto"/>
      </w:divBdr>
    </w:div>
    <w:div w:id="953053549">
      <w:bodyDiv w:val="1"/>
      <w:marLeft w:val="0"/>
      <w:marRight w:val="0"/>
      <w:marTop w:val="0"/>
      <w:marBottom w:val="0"/>
      <w:divBdr>
        <w:top w:val="none" w:sz="0" w:space="0" w:color="auto"/>
        <w:left w:val="none" w:sz="0" w:space="0" w:color="auto"/>
        <w:bottom w:val="none" w:sz="0" w:space="0" w:color="auto"/>
        <w:right w:val="none" w:sz="0" w:space="0" w:color="auto"/>
      </w:divBdr>
    </w:div>
    <w:div w:id="981079669">
      <w:bodyDiv w:val="1"/>
      <w:marLeft w:val="0"/>
      <w:marRight w:val="0"/>
      <w:marTop w:val="0"/>
      <w:marBottom w:val="0"/>
      <w:divBdr>
        <w:top w:val="none" w:sz="0" w:space="0" w:color="auto"/>
        <w:left w:val="none" w:sz="0" w:space="0" w:color="auto"/>
        <w:bottom w:val="none" w:sz="0" w:space="0" w:color="auto"/>
        <w:right w:val="none" w:sz="0" w:space="0" w:color="auto"/>
      </w:divBdr>
    </w:div>
    <w:div w:id="996156135">
      <w:bodyDiv w:val="1"/>
      <w:marLeft w:val="0"/>
      <w:marRight w:val="0"/>
      <w:marTop w:val="0"/>
      <w:marBottom w:val="0"/>
      <w:divBdr>
        <w:top w:val="none" w:sz="0" w:space="0" w:color="auto"/>
        <w:left w:val="none" w:sz="0" w:space="0" w:color="auto"/>
        <w:bottom w:val="none" w:sz="0" w:space="0" w:color="auto"/>
        <w:right w:val="none" w:sz="0" w:space="0" w:color="auto"/>
      </w:divBdr>
    </w:div>
    <w:div w:id="1004016333">
      <w:bodyDiv w:val="1"/>
      <w:marLeft w:val="0"/>
      <w:marRight w:val="0"/>
      <w:marTop w:val="0"/>
      <w:marBottom w:val="0"/>
      <w:divBdr>
        <w:top w:val="none" w:sz="0" w:space="0" w:color="auto"/>
        <w:left w:val="none" w:sz="0" w:space="0" w:color="auto"/>
        <w:bottom w:val="none" w:sz="0" w:space="0" w:color="auto"/>
        <w:right w:val="none" w:sz="0" w:space="0" w:color="auto"/>
      </w:divBdr>
    </w:div>
    <w:div w:id="1018778519">
      <w:bodyDiv w:val="1"/>
      <w:marLeft w:val="0"/>
      <w:marRight w:val="0"/>
      <w:marTop w:val="0"/>
      <w:marBottom w:val="0"/>
      <w:divBdr>
        <w:top w:val="none" w:sz="0" w:space="0" w:color="auto"/>
        <w:left w:val="none" w:sz="0" w:space="0" w:color="auto"/>
        <w:bottom w:val="none" w:sz="0" w:space="0" w:color="auto"/>
        <w:right w:val="none" w:sz="0" w:space="0" w:color="auto"/>
      </w:divBdr>
    </w:div>
    <w:div w:id="1033655129">
      <w:bodyDiv w:val="1"/>
      <w:marLeft w:val="0"/>
      <w:marRight w:val="0"/>
      <w:marTop w:val="0"/>
      <w:marBottom w:val="0"/>
      <w:divBdr>
        <w:top w:val="none" w:sz="0" w:space="0" w:color="auto"/>
        <w:left w:val="none" w:sz="0" w:space="0" w:color="auto"/>
        <w:bottom w:val="none" w:sz="0" w:space="0" w:color="auto"/>
        <w:right w:val="none" w:sz="0" w:space="0" w:color="auto"/>
      </w:divBdr>
    </w:div>
    <w:div w:id="1048576708">
      <w:bodyDiv w:val="1"/>
      <w:marLeft w:val="0"/>
      <w:marRight w:val="0"/>
      <w:marTop w:val="0"/>
      <w:marBottom w:val="0"/>
      <w:divBdr>
        <w:top w:val="none" w:sz="0" w:space="0" w:color="auto"/>
        <w:left w:val="none" w:sz="0" w:space="0" w:color="auto"/>
        <w:bottom w:val="none" w:sz="0" w:space="0" w:color="auto"/>
        <w:right w:val="none" w:sz="0" w:space="0" w:color="auto"/>
      </w:divBdr>
    </w:div>
    <w:div w:id="1067070269">
      <w:bodyDiv w:val="1"/>
      <w:marLeft w:val="0"/>
      <w:marRight w:val="0"/>
      <w:marTop w:val="0"/>
      <w:marBottom w:val="0"/>
      <w:divBdr>
        <w:top w:val="none" w:sz="0" w:space="0" w:color="auto"/>
        <w:left w:val="none" w:sz="0" w:space="0" w:color="auto"/>
        <w:bottom w:val="none" w:sz="0" w:space="0" w:color="auto"/>
        <w:right w:val="none" w:sz="0" w:space="0" w:color="auto"/>
      </w:divBdr>
    </w:div>
    <w:div w:id="1103844550">
      <w:bodyDiv w:val="1"/>
      <w:marLeft w:val="0"/>
      <w:marRight w:val="0"/>
      <w:marTop w:val="0"/>
      <w:marBottom w:val="0"/>
      <w:divBdr>
        <w:top w:val="none" w:sz="0" w:space="0" w:color="auto"/>
        <w:left w:val="none" w:sz="0" w:space="0" w:color="auto"/>
        <w:bottom w:val="none" w:sz="0" w:space="0" w:color="auto"/>
        <w:right w:val="none" w:sz="0" w:space="0" w:color="auto"/>
      </w:divBdr>
    </w:div>
    <w:div w:id="1116287430">
      <w:bodyDiv w:val="1"/>
      <w:marLeft w:val="0"/>
      <w:marRight w:val="0"/>
      <w:marTop w:val="0"/>
      <w:marBottom w:val="0"/>
      <w:divBdr>
        <w:top w:val="none" w:sz="0" w:space="0" w:color="auto"/>
        <w:left w:val="none" w:sz="0" w:space="0" w:color="auto"/>
        <w:bottom w:val="none" w:sz="0" w:space="0" w:color="auto"/>
        <w:right w:val="none" w:sz="0" w:space="0" w:color="auto"/>
      </w:divBdr>
    </w:div>
    <w:div w:id="1131826772">
      <w:bodyDiv w:val="1"/>
      <w:marLeft w:val="0"/>
      <w:marRight w:val="0"/>
      <w:marTop w:val="0"/>
      <w:marBottom w:val="0"/>
      <w:divBdr>
        <w:top w:val="none" w:sz="0" w:space="0" w:color="auto"/>
        <w:left w:val="none" w:sz="0" w:space="0" w:color="auto"/>
        <w:bottom w:val="none" w:sz="0" w:space="0" w:color="auto"/>
        <w:right w:val="none" w:sz="0" w:space="0" w:color="auto"/>
      </w:divBdr>
    </w:div>
    <w:div w:id="1169752079">
      <w:bodyDiv w:val="1"/>
      <w:marLeft w:val="0"/>
      <w:marRight w:val="0"/>
      <w:marTop w:val="0"/>
      <w:marBottom w:val="0"/>
      <w:divBdr>
        <w:top w:val="none" w:sz="0" w:space="0" w:color="auto"/>
        <w:left w:val="none" w:sz="0" w:space="0" w:color="auto"/>
        <w:bottom w:val="none" w:sz="0" w:space="0" w:color="auto"/>
        <w:right w:val="none" w:sz="0" w:space="0" w:color="auto"/>
      </w:divBdr>
    </w:div>
    <w:div w:id="1190950813">
      <w:bodyDiv w:val="1"/>
      <w:marLeft w:val="0"/>
      <w:marRight w:val="0"/>
      <w:marTop w:val="0"/>
      <w:marBottom w:val="0"/>
      <w:divBdr>
        <w:top w:val="none" w:sz="0" w:space="0" w:color="auto"/>
        <w:left w:val="none" w:sz="0" w:space="0" w:color="auto"/>
        <w:bottom w:val="none" w:sz="0" w:space="0" w:color="auto"/>
        <w:right w:val="none" w:sz="0" w:space="0" w:color="auto"/>
      </w:divBdr>
    </w:div>
    <w:div w:id="1202979991">
      <w:bodyDiv w:val="1"/>
      <w:marLeft w:val="0"/>
      <w:marRight w:val="0"/>
      <w:marTop w:val="0"/>
      <w:marBottom w:val="0"/>
      <w:divBdr>
        <w:top w:val="none" w:sz="0" w:space="0" w:color="auto"/>
        <w:left w:val="none" w:sz="0" w:space="0" w:color="auto"/>
        <w:bottom w:val="none" w:sz="0" w:space="0" w:color="auto"/>
        <w:right w:val="none" w:sz="0" w:space="0" w:color="auto"/>
      </w:divBdr>
    </w:div>
    <w:div w:id="1205798051">
      <w:bodyDiv w:val="1"/>
      <w:marLeft w:val="0"/>
      <w:marRight w:val="0"/>
      <w:marTop w:val="0"/>
      <w:marBottom w:val="0"/>
      <w:divBdr>
        <w:top w:val="none" w:sz="0" w:space="0" w:color="auto"/>
        <w:left w:val="none" w:sz="0" w:space="0" w:color="auto"/>
        <w:bottom w:val="none" w:sz="0" w:space="0" w:color="auto"/>
        <w:right w:val="none" w:sz="0" w:space="0" w:color="auto"/>
      </w:divBdr>
    </w:div>
    <w:div w:id="1230848805">
      <w:bodyDiv w:val="1"/>
      <w:marLeft w:val="0"/>
      <w:marRight w:val="0"/>
      <w:marTop w:val="0"/>
      <w:marBottom w:val="0"/>
      <w:divBdr>
        <w:top w:val="none" w:sz="0" w:space="0" w:color="auto"/>
        <w:left w:val="none" w:sz="0" w:space="0" w:color="auto"/>
        <w:bottom w:val="none" w:sz="0" w:space="0" w:color="auto"/>
        <w:right w:val="none" w:sz="0" w:space="0" w:color="auto"/>
      </w:divBdr>
    </w:div>
    <w:div w:id="1251114835">
      <w:bodyDiv w:val="1"/>
      <w:marLeft w:val="0"/>
      <w:marRight w:val="0"/>
      <w:marTop w:val="0"/>
      <w:marBottom w:val="0"/>
      <w:divBdr>
        <w:top w:val="none" w:sz="0" w:space="0" w:color="auto"/>
        <w:left w:val="none" w:sz="0" w:space="0" w:color="auto"/>
        <w:bottom w:val="none" w:sz="0" w:space="0" w:color="auto"/>
        <w:right w:val="none" w:sz="0" w:space="0" w:color="auto"/>
      </w:divBdr>
    </w:div>
    <w:div w:id="1252088386">
      <w:bodyDiv w:val="1"/>
      <w:marLeft w:val="0"/>
      <w:marRight w:val="0"/>
      <w:marTop w:val="0"/>
      <w:marBottom w:val="0"/>
      <w:divBdr>
        <w:top w:val="none" w:sz="0" w:space="0" w:color="auto"/>
        <w:left w:val="none" w:sz="0" w:space="0" w:color="auto"/>
        <w:bottom w:val="none" w:sz="0" w:space="0" w:color="auto"/>
        <w:right w:val="none" w:sz="0" w:space="0" w:color="auto"/>
      </w:divBdr>
    </w:div>
    <w:div w:id="1284190967">
      <w:bodyDiv w:val="1"/>
      <w:marLeft w:val="0"/>
      <w:marRight w:val="0"/>
      <w:marTop w:val="0"/>
      <w:marBottom w:val="0"/>
      <w:divBdr>
        <w:top w:val="none" w:sz="0" w:space="0" w:color="auto"/>
        <w:left w:val="none" w:sz="0" w:space="0" w:color="auto"/>
        <w:bottom w:val="none" w:sz="0" w:space="0" w:color="auto"/>
        <w:right w:val="none" w:sz="0" w:space="0" w:color="auto"/>
      </w:divBdr>
    </w:div>
    <w:div w:id="1284926445">
      <w:bodyDiv w:val="1"/>
      <w:marLeft w:val="0"/>
      <w:marRight w:val="0"/>
      <w:marTop w:val="0"/>
      <w:marBottom w:val="0"/>
      <w:divBdr>
        <w:top w:val="none" w:sz="0" w:space="0" w:color="auto"/>
        <w:left w:val="none" w:sz="0" w:space="0" w:color="auto"/>
        <w:bottom w:val="none" w:sz="0" w:space="0" w:color="auto"/>
        <w:right w:val="none" w:sz="0" w:space="0" w:color="auto"/>
      </w:divBdr>
    </w:div>
    <w:div w:id="1285117968">
      <w:bodyDiv w:val="1"/>
      <w:marLeft w:val="0"/>
      <w:marRight w:val="0"/>
      <w:marTop w:val="0"/>
      <w:marBottom w:val="0"/>
      <w:divBdr>
        <w:top w:val="none" w:sz="0" w:space="0" w:color="auto"/>
        <w:left w:val="none" w:sz="0" w:space="0" w:color="auto"/>
        <w:bottom w:val="none" w:sz="0" w:space="0" w:color="auto"/>
        <w:right w:val="none" w:sz="0" w:space="0" w:color="auto"/>
      </w:divBdr>
    </w:div>
    <w:div w:id="1318269136">
      <w:bodyDiv w:val="1"/>
      <w:marLeft w:val="0"/>
      <w:marRight w:val="0"/>
      <w:marTop w:val="0"/>
      <w:marBottom w:val="0"/>
      <w:divBdr>
        <w:top w:val="none" w:sz="0" w:space="0" w:color="auto"/>
        <w:left w:val="none" w:sz="0" w:space="0" w:color="auto"/>
        <w:bottom w:val="none" w:sz="0" w:space="0" w:color="auto"/>
        <w:right w:val="none" w:sz="0" w:space="0" w:color="auto"/>
      </w:divBdr>
    </w:div>
    <w:div w:id="1332176436">
      <w:bodyDiv w:val="1"/>
      <w:marLeft w:val="0"/>
      <w:marRight w:val="0"/>
      <w:marTop w:val="0"/>
      <w:marBottom w:val="0"/>
      <w:divBdr>
        <w:top w:val="none" w:sz="0" w:space="0" w:color="auto"/>
        <w:left w:val="none" w:sz="0" w:space="0" w:color="auto"/>
        <w:bottom w:val="none" w:sz="0" w:space="0" w:color="auto"/>
        <w:right w:val="none" w:sz="0" w:space="0" w:color="auto"/>
      </w:divBdr>
    </w:div>
    <w:div w:id="1344085731">
      <w:bodyDiv w:val="1"/>
      <w:marLeft w:val="0"/>
      <w:marRight w:val="0"/>
      <w:marTop w:val="0"/>
      <w:marBottom w:val="0"/>
      <w:divBdr>
        <w:top w:val="none" w:sz="0" w:space="0" w:color="auto"/>
        <w:left w:val="none" w:sz="0" w:space="0" w:color="auto"/>
        <w:bottom w:val="none" w:sz="0" w:space="0" w:color="auto"/>
        <w:right w:val="none" w:sz="0" w:space="0" w:color="auto"/>
      </w:divBdr>
    </w:div>
    <w:div w:id="1379550164">
      <w:bodyDiv w:val="1"/>
      <w:marLeft w:val="0"/>
      <w:marRight w:val="0"/>
      <w:marTop w:val="0"/>
      <w:marBottom w:val="0"/>
      <w:divBdr>
        <w:top w:val="none" w:sz="0" w:space="0" w:color="auto"/>
        <w:left w:val="none" w:sz="0" w:space="0" w:color="auto"/>
        <w:bottom w:val="none" w:sz="0" w:space="0" w:color="auto"/>
        <w:right w:val="none" w:sz="0" w:space="0" w:color="auto"/>
      </w:divBdr>
    </w:div>
    <w:div w:id="1387335731">
      <w:bodyDiv w:val="1"/>
      <w:marLeft w:val="0"/>
      <w:marRight w:val="0"/>
      <w:marTop w:val="0"/>
      <w:marBottom w:val="0"/>
      <w:divBdr>
        <w:top w:val="none" w:sz="0" w:space="0" w:color="auto"/>
        <w:left w:val="none" w:sz="0" w:space="0" w:color="auto"/>
        <w:bottom w:val="none" w:sz="0" w:space="0" w:color="auto"/>
        <w:right w:val="none" w:sz="0" w:space="0" w:color="auto"/>
      </w:divBdr>
    </w:div>
    <w:div w:id="1395472615">
      <w:bodyDiv w:val="1"/>
      <w:marLeft w:val="0"/>
      <w:marRight w:val="0"/>
      <w:marTop w:val="0"/>
      <w:marBottom w:val="0"/>
      <w:divBdr>
        <w:top w:val="none" w:sz="0" w:space="0" w:color="auto"/>
        <w:left w:val="none" w:sz="0" w:space="0" w:color="auto"/>
        <w:bottom w:val="none" w:sz="0" w:space="0" w:color="auto"/>
        <w:right w:val="none" w:sz="0" w:space="0" w:color="auto"/>
      </w:divBdr>
    </w:div>
    <w:div w:id="1398432980">
      <w:bodyDiv w:val="1"/>
      <w:marLeft w:val="0"/>
      <w:marRight w:val="0"/>
      <w:marTop w:val="0"/>
      <w:marBottom w:val="0"/>
      <w:divBdr>
        <w:top w:val="none" w:sz="0" w:space="0" w:color="auto"/>
        <w:left w:val="none" w:sz="0" w:space="0" w:color="auto"/>
        <w:bottom w:val="none" w:sz="0" w:space="0" w:color="auto"/>
        <w:right w:val="none" w:sz="0" w:space="0" w:color="auto"/>
      </w:divBdr>
    </w:div>
    <w:div w:id="1399135646">
      <w:bodyDiv w:val="1"/>
      <w:marLeft w:val="0"/>
      <w:marRight w:val="0"/>
      <w:marTop w:val="0"/>
      <w:marBottom w:val="0"/>
      <w:divBdr>
        <w:top w:val="none" w:sz="0" w:space="0" w:color="auto"/>
        <w:left w:val="none" w:sz="0" w:space="0" w:color="auto"/>
        <w:bottom w:val="none" w:sz="0" w:space="0" w:color="auto"/>
        <w:right w:val="none" w:sz="0" w:space="0" w:color="auto"/>
      </w:divBdr>
    </w:div>
    <w:div w:id="1406488838">
      <w:bodyDiv w:val="1"/>
      <w:marLeft w:val="0"/>
      <w:marRight w:val="0"/>
      <w:marTop w:val="0"/>
      <w:marBottom w:val="0"/>
      <w:divBdr>
        <w:top w:val="none" w:sz="0" w:space="0" w:color="auto"/>
        <w:left w:val="none" w:sz="0" w:space="0" w:color="auto"/>
        <w:bottom w:val="none" w:sz="0" w:space="0" w:color="auto"/>
        <w:right w:val="none" w:sz="0" w:space="0" w:color="auto"/>
      </w:divBdr>
    </w:div>
    <w:div w:id="1422096643">
      <w:bodyDiv w:val="1"/>
      <w:marLeft w:val="0"/>
      <w:marRight w:val="0"/>
      <w:marTop w:val="0"/>
      <w:marBottom w:val="0"/>
      <w:divBdr>
        <w:top w:val="none" w:sz="0" w:space="0" w:color="auto"/>
        <w:left w:val="none" w:sz="0" w:space="0" w:color="auto"/>
        <w:bottom w:val="none" w:sz="0" w:space="0" w:color="auto"/>
        <w:right w:val="none" w:sz="0" w:space="0" w:color="auto"/>
      </w:divBdr>
    </w:div>
    <w:div w:id="1432240774">
      <w:bodyDiv w:val="1"/>
      <w:marLeft w:val="0"/>
      <w:marRight w:val="0"/>
      <w:marTop w:val="0"/>
      <w:marBottom w:val="0"/>
      <w:divBdr>
        <w:top w:val="none" w:sz="0" w:space="0" w:color="auto"/>
        <w:left w:val="none" w:sz="0" w:space="0" w:color="auto"/>
        <w:bottom w:val="none" w:sz="0" w:space="0" w:color="auto"/>
        <w:right w:val="none" w:sz="0" w:space="0" w:color="auto"/>
      </w:divBdr>
    </w:div>
    <w:div w:id="1433744017">
      <w:bodyDiv w:val="1"/>
      <w:marLeft w:val="0"/>
      <w:marRight w:val="0"/>
      <w:marTop w:val="0"/>
      <w:marBottom w:val="0"/>
      <w:divBdr>
        <w:top w:val="none" w:sz="0" w:space="0" w:color="auto"/>
        <w:left w:val="none" w:sz="0" w:space="0" w:color="auto"/>
        <w:bottom w:val="none" w:sz="0" w:space="0" w:color="auto"/>
        <w:right w:val="none" w:sz="0" w:space="0" w:color="auto"/>
      </w:divBdr>
    </w:div>
    <w:div w:id="1439444775">
      <w:marLeft w:val="0"/>
      <w:marRight w:val="0"/>
      <w:marTop w:val="0"/>
      <w:marBottom w:val="0"/>
      <w:divBdr>
        <w:top w:val="none" w:sz="0" w:space="0" w:color="auto"/>
        <w:left w:val="none" w:sz="0" w:space="0" w:color="auto"/>
        <w:bottom w:val="none" w:sz="0" w:space="0" w:color="auto"/>
        <w:right w:val="none" w:sz="0" w:space="0" w:color="auto"/>
      </w:divBdr>
    </w:div>
    <w:div w:id="1439444776">
      <w:marLeft w:val="0"/>
      <w:marRight w:val="0"/>
      <w:marTop w:val="0"/>
      <w:marBottom w:val="0"/>
      <w:divBdr>
        <w:top w:val="none" w:sz="0" w:space="0" w:color="auto"/>
        <w:left w:val="none" w:sz="0" w:space="0" w:color="auto"/>
        <w:bottom w:val="none" w:sz="0" w:space="0" w:color="auto"/>
        <w:right w:val="none" w:sz="0" w:space="0" w:color="auto"/>
      </w:divBdr>
    </w:div>
    <w:div w:id="1439444777">
      <w:marLeft w:val="0"/>
      <w:marRight w:val="0"/>
      <w:marTop w:val="0"/>
      <w:marBottom w:val="0"/>
      <w:divBdr>
        <w:top w:val="none" w:sz="0" w:space="0" w:color="auto"/>
        <w:left w:val="none" w:sz="0" w:space="0" w:color="auto"/>
        <w:bottom w:val="none" w:sz="0" w:space="0" w:color="auto"/>
        <w:right w:val="none" w:sz="0" w:space="0" w:color="auto"/>
      </w:divBdr>
    </w:div>
    <w:div w:id="1439444778">
      <w:marLeft w:val="0"/>
      <w:marRight w:val="0"/>
      <w:marTop w:val="0"/>
      <w:marBottom w:val="0"/>
      <w:divBdr>
        <w:top w:val="none" w:sz="0" w:space="0" w:color="auto"/>
        <w:left w:val="none" w:sz="0" w:space="0" w:color="auto"/>
        <w:bottom w:val="none" w:sz="0" w:space="0" w:color="auto"/>
        <w:right w:val="none" w:sz="0" w:space="0" w:color="auto"/>
      </w:divBdr>
    </w:div>
    <w:div w:id="1439444779">
      <w:marLeft w:val="0"/>
      <w:marRight w:val="0"/>
      <w:marTop w:val="0"/>
      <w:marBottom w:val="0"/>
      <w:divBdr>
        <w:top w:val="none" w:sz="0" w:space="0" w:color="auto"/>
        <w:left w:val="none" w:sz="0" w:space="0" w:color="auto"/>
        <w:bottom w:val="none" w:sz="0" w:space="0" w:color="auto"/>
        <w:right w:val="none" w:sz="0" w:space="0" w:color="auto"/>
      </w:divBdr>
    </w:div>
    <w:div w:id="1439444781">
      <w:marLeft w:val="0"/>
      <w:marRight w:val="0"/>
      <w:marTop w:val="0"/>
      <w:marBottom w:val="0"/>
      <w:divBdr>
        <w:top w:val="none" w:sz="0" w:space="0" w:color="auto"/>
        <w:left w:val="none" w:sz="0" w:space="0" w:color="auto"/>
        <w:bottom w:val="none" w:sz="0" w:space="0" w:color="auto"/>
        <w:right w:val="none" w:sz="0" w:space="0" w:color="auto"/>
      </w:divBdr>
    </w:div>
    <w:div w:id="1439444782">
      <w:marLeft w:val="0"/>
      <w:marRight w:val="0"/>
      <w:marTop w:val="0"/>
      <w:marBottom w:val="0"/>
      <w:divBdr>
        <w:top w:val="none" w:sz="0" w:space="0" w:color="auto"/>
        <w:left w:val="none" w:sz="0" w:space="0" w:color="auto"/>
        <w:bottom w:val="none" w:sz="0" w:space="0" w:color="auto"/>
        <w:right w:val="none" w:sz="0" w:space="0" w:color="auto"/>
      </w:divBdr>
    </w:div>
    <w:div w:id="1439444783">
      <w:marLeft w:val="0"/>
      <w:marRight w:val="0"/>
      <w:marTop w:val="0"/>
      <w:marBottom w:val="0"/>
      <w:divBdr>
        <w:top w:val="none" w:sz="0" w:space="0" w:color="auto"/>
        <w:left w:val="none" w:sz="0" w:space="0" w:color="auto"/>
        <w:bottom w:val="none" w:sz="0" w:space="0" w:color="auto"/>
        <w:right w:val="none" w:sz="0" w:space="0" w:color="auto"/>
      </w:divBdr>
    </w:div>
    <w:div w:id="1439444784">
      <w:marLeft w:val="0"/>
      <w:marRight w:val="0"/>
      <w:marTop w:val="0"/>
      <w:marBottom w:val="0"/>
      <w:divBdr>
        <w:top w:val="none" w:sz="0" w:space="0" w:color="auto"/>
        <w:left w:val="none" w:sz="0" w:space="0" w:color="auto"/>
        <w:bottom w:val="none" w:sz="0" w:space="0" w:color="auto"/>
        <w:right w:val="none" w:sz="0" w:space="0" w:color="auto"/>
      </w:divBdr>
      <w:divsChild>
        <w:div w:id="1439444780">
          <w:marLeft w:val="0"/>
          <w:marRight w:val="0"/>
          <w:marTop w:val="0"/>
          <w:marBottom w:val="0"/>
          <w:divBdr>
            <w:top w:val="none" w:sz="0" w:space="0" w:color="auto"/>
            <w:left w:val="none" w:sz="0" w:space="0" w:color="auto"/>
            <w:bottom w:val="none" w:sz="0" w:space="0" w:color="auto"/>
            <w:right w:val="none" w:sz="0" w:space="0" w:color="auto"/>
          </w:divBdr>
        </w:div>
      </w:divsChild>
    </w:div>
    <w:div w:id="1439444785">
      <w:marLeft w:val="0"/>
      <w:marRight w:val="0"/>
      <w:marTop w:val="0"/>
      <w:marBottom w:val="0"/>
      <w:divBdr>
        <w:top w:val="none" w:sz="0" w:space="0" w:color="auto"/>
        <w:left w:val="none" w:sz="0" w:space="0" w:color="auto"/>
        <w:bottom w:val="none" w:sz="0" w:space="0" w:color="auto"/>
        <w:right w:val="none" w:sz="0" w:space="0" w:color="auto"/>
      </w:divBdr>
    </w:div>
    <w:div w:id="1439444786">
      <w:marLeft w:val="0"/>
      <w:marRight w:val="0"/>
      <w:marTop w:val="0"/>
      <w:marBottom w:val="0"/>
      <w:divBdr>
        <w:top w:val="none" w:sz="0" w:space="0" w:color="auto"/>
        <w:left w:val="none" w:sz="0" w:space="0" w:color="auto"/>
        <w:bottom w:val="none" w:sz="0" w:space="0" w:color="auto"/>
        <w:right w:val="none" w:sz="0" w:space="0" w:color="auto"/>
      </w:divBdr>
    </w:div>
    <w:div w:id="1486165177">
      <w:bodyDiv w:val="1"/>
      <w:marLeft w:val="0"/>
      <w:marRight w:val="0"/>
      <w:marTop w:val="0"/>
      <w:marBottom w:val="0"/>
      <w:divBdr>
        <w:top w:val="none" w:sz="0" w:space="0" w:color="auto"/>
        <w:left w:val="none" w:sz="0" w:space="0" w:color="auto"/>
        <w:bottom w:val="none" w:sz="0" w:space="0" w:color="auto"/>
        <w:right w:val="none" w:sz="0" w:space="0" w:color="auto"/>
      </w:divBdr>
    </w:div>
    <w:div w:id="1499542779">
      <w:bodyDiv w:val="1"/>
      <w:marLeft w:val="0"/>
      <w:marRight w:val="0"/>
      <w:marTop w:val="0"/>
      <w:marBottom w:val="0"/>
      <w:divBdr>
        <w:top w:val="none" w:sz="0" w:space="0" w:color="auto"/>
        <w:left w:val="none" w:sz="0" w:space="0" w:color="auto"/>
        <w:bottom w:val="none" w:sz="0" w:space="0" w:color="auto"/>
        <w:right w:val="none" w:sz="0" w:space="0" w:color="auto"/>
      </w:divBdr>
    </w:div>
    <w:div w:id="1502961450">
      <w:bodyDiv w:val="1"/>
      <w:marLeft w:val="0"/>
      <w:marRight w:val="0"/>
      <w:marTop w:val="0"/>
      <w:marBottom w:val="0"/>
      <w:divBdr>
        <w:top w:val="none" w:sz="0" w:space="0" w:color="auto"/>
        <w:left w:val="none" w:sz="0" w:space="0" w:color="auto"/>
        <w:bottom w:val="none" w:sz="0" w:space="0" w:color="auto"/>
        <w:right w:val="none" w:sz="0" w:space="0" w:color="auto"/>
      </w:divBdr>
    </w:div>
    <w:div w:id="1514221269">
      <w:bodyDiv w:val="1"/>
      <w:marLeft w:val="0"/>
      <w:marRight w:val="0"/>
      <w:marTop w:val="0"/>
      <w:marBottom w:val="0"/>
      <w:divBdr>
        <w:top w:val="none" w:sz="0" w:space="0" w:color="auto"/>
        <w:left w:val="none" w:sz="0" w:space="0" w:color="auto"/>
        <w:bottom w:val="none" w:sz="0" w:space="0" w:color="auto"/>
        <w:right w:val="none" w:sz="0" w:space="0" w:color="auto"/>
      </w:divBdr>
    </w:div>
    <w:div w:id="1520394754">
      <w:bodyDiv w:val="1"/>
      <w:marLeft w:val="0"/>
      <w:marRight w:val="0"/>
      <w:marTop w:val="0"/>
      <w:marBottom w:val="0"/>
      <w:divBdr>
        <w:top w:val="none" w:sz="0" w:space="0" w:color="auto"/>
        <w:left w:val="none" w:sz="0" w:space="0" w:color="auto"/>
        <w:bottom w:val="none" w:sz="0" w:space="0" w:color="auto"/>
        <w:right w:val="none" w:sz="0" w:space="0" w:color="auto"/>
      </w:divBdr>
    </w:div>
    <w:div w:id="1565335144">
      <w:bodyDiv w:val="1"/>
      <w:marLeft w:val="0"/>
      <w:marRight w:val="0"/>
      <w:marTop w:val="0"/>
      <w:marBottom w:val="0"/>
      <w:divBdr>
        <w:top w:val="none" w:sz="0" w:space="0" w:color="auto"/>
        <w:left w:val="none" w:sz="0" w:space="0" w:color="auto"/>
        <w:bottom w:val="none" w:sz="0" w:space="0" w:color="auto"/>
        <w:right w:val="none" w:sz="0" w:space="0" w:color="auto"/>
      </w:divBdr>
    </w:div>
    <w:div w:id="1586919750">
      <w:bodyDiv w:val="1"/>
      <w:marLeft w:val="0"/>
      <w:marRight w:val="0"/>
      <w:marTop w:val="0"/>
      <w:marBottom w:val="0"/>
      <w:divBdr>
        <w:top w:val="none" w:sz="0" w:space="0" w:color="auto"/>
        <w:left w:val="none" w:sz="0" w:space="0" w:color="auto"/>
        <w:bottom w:val="none" w:sz="0" w:space="0" w:color="auto"/>
        <w:right w:val="none" w:sz="0" w:space="0" w:color="auto"/>
      </w:divBdr>
    </w:div>
    <w:div w:id="1594627347">
      <w:bodyDiv w:val="1"/>
      <w:marLeft w:val="0"/>
      <w:marRight w:val="0"/>
      <w:marTop w:val="0"/>
      <w:marBottom w:val="0"/>
      <w:divBdr>
        <w:top w:val="none" w:sz="0" w:space="0" w:color="auto"/>
        <w:left w:val="none" w:sz="0" w:space="0" w:color="auto"/>
        <w:bottom w:val="none" w:sz="0" w:space="0" w:color="auto"/>
        <w:right w:val="none" w:sz="0" w:space="0" w:color="auto"/>
      </w:divBdr>
    </w:div>
    <w:div w:id="1622346644">
      <w:bodyDiv w:val="1"/>
      <w:marLeft w:val="0"/>
      <w:marRight w:val="0"/>
      <w:marTop w:val="0"/>
      <w:marBottom w:val="0"/>
      <w:divBdr>
        <w:top w:val="none" w:sz="0" w:space="0" w:color="auto"/>
        <w:left w:val="none" w:sz="0" w:space="0" w:color="auto"/>
        <w:bottom w:val="none" w:sz="0" w:space="0" w:color="auto"/>
        <w:right w:val="none" w:sz="0" w:space="0" w:color="auto"/>
      </w:divBdr>
    </w:div>
    <w:div w:id="1624462477">
      <w:bodyDiv w:val="1"/>
      <w:marLeft w:val="0"/>
      <w:marRight w:val="0"/>
      <w:marTop w:val="0"/>
      <w:marBottom w:val="0"/>
      <w:divBdr>
        <w:top w:val="none" w:sz="0" w:space="0" w:color="auto"/>
        <w:left w:val="none" w:sz="0" w:space="0" w:color="auto"/>
        <w:bottom w:val="none" w:sz="0" w:space="0" w:color="auto"/>
        <w:right w:val="none" w:sz="0" w:space="0" w:color="auto"/>
      </w:divBdr>
    </w:div>
    <w:div w:id="1629894421">
      <w:bodyDiv w:val="1"/>
      <w:marLeft w:val="0"/>
      <w:marRight w:val="0"/>
      <w:marTop w:val="0"/>
      <w:marBottom w:val="0"/>
      <w:divBdr>
        <w:top w:val="none" w:sz="0" w:space="0" w:color="auto"/>
        <w:left w:val="none" w:sz="0" w:space="0" w:color="auto"/>
        <w:bottom w:val="none" w:sz="0" w:space="0" w:color="auto"/>
        <w:right w:val="none" w:sz="0" w:space="0" w:color="auto"/>
      </w:divBdr>
    </w:div>
    <w:div w:id="1631470845">
      <w:bodyDiv w:val="1"/>
      <w:marLeft w:val="0"/>
      <w:marRight w:val="0"/>
      <w:marTop w:val="0"/>
      <w:marBottom w:val="0"/>
      <w:divBdr>
        <w:top w:val="none" w:sz="0" w:space="0" w:color="auto"/>
        <w:left w:val="none" w:sz="0" w:space="0" w:color="auto"/>
        <w:bottom w:val="none" w:sz="0" w:space="0" w:color="auto"/>
        <w:right w:val="none" w:sz="0" w:space="0" w:color="auto"/>
      </w:divBdr>
    </w:div>
    <w:div w:id="1634558702">
      <w:bodyDiv w:val="1"/>
      <w:marLeft w:val="0"/>
      <w:marRight w:val="0"/>
      <w:marTop w:val="0"/>
      <w:marBottom w:val="0"/>
      <w:divBdr>
        <w:top w:val="none" w:sz="0" w:space="0" w:color="auto"/>
        <w:left w:val="none" w:sz="0" w:space="0" w:color="auto"/>
        <w:bottom w:val="none" w:sz="0" w:space="0" w:color="auto"/>
        <w:right w:val="none" w:sz="0" w:space="0" w:color="auto"/>
      </w:divBdr>
    </w:div>
    <w:div w:id="1646276355">
      <w:bodyDiv w:val="1"/>
      <w:marLeft w:val="0"/>
      <w:marRight w:val="0"/>
      <w:marTop w:val="0"/>
      <w:marBottom w:val="0"/>
      <w:divBdr>
        <w:top w:val="none" w:sz="0" w:space="0" w:color="auto"/>
        <w:left w:val="none" w:sz="0" w:space="0" w:color="auto"/>
        <w:bottom w:val="none" w:sz="0" w:space="0" w:color="auto"/>
        <w:right w:val="none" w:sz="0" w:space="0" w:color="auto"/>
      </w:divBdr>
    </w:div>
    <w:div w:id="1652293947">
      <w:bodyDiv w:val="1"/>
      <w:marLeft w:val="0"/>
      <w:marRight w:val="0"/>
      <w:marTop w:val="0"/>
      <w:marBottom w:val="0"/>
      <w:divBdr>
        <w:top w:val="none" w:sz="0" w:space="0" w:color="auto"/>
        <w:left w:val="none" w:sz="0" w:space="0" w:color="auto"/>
        <w:bottom w:val="none" w:sz="0" w:space="0" w:color="auto"/>
        <w:right w:val="none" w:sz="0" w:space="0" w:color="auto"/>
      </w:divBdr>
    </w:div>
    <w:div w:id="1675648817">
      <w:bodyDiv w:val="1"/>
      <w:marLeft w:val="0"/>
      <w:marRight w:val="0"/>
      <w:marTop w:val="0"/>
      <w:marBottom w:val="0"/>
      <w:divBdr>
        <w:top w:val="none" w:sz="0" w:space="0" w:color="auto"/>
        <w:left w:val="none" w:sz="0" w:space="0" w:color="auto"/>
        <w:bottom w:val="none" w:sz="0" w:space="0" w:color="auto"/>
        <w:right w:val="none" w:sz="0" w:space="0" w:color="auto"/>
      </w:divBdr>
    </w:div>
    <w:div w:id="1696688630">
      <w:bodyDiv w:val="1"/>
      <w:marLeft w:val="0"/>
      <w:marRight w:val="0"/>
      <w:marTop w:val="0"/>
      <w:marBottom w:val="0"/>
      <w:divBdr>
        <w:top w:val="none" w:sz="0" w:space="0" w:color="auto"/>
        <w:left w:val="none" w:sz="0" w:space="0" w:color="auto"/>
        <w:bottom w:val="none" w:sz="0" w:space="0" w:color="auto"/>
        <w:right w:val="none" w:sz="0" w:space="0" w:color="auto"/>
      </w:divBdr>
    </w:div>
    <w:div w:id="1704476015">
      <w:bodyDiv w:val="1"/>
      <w:marLeft w:val="0"/>
      <w:marRight w:val="0"/>
      <w:marTop w:val="0"/>
      <w:marBottom w:val="0"/>
      <w:divBdr>
        <w:top w:val="none" w:sz="0" w:space="0" w:color="auto"/>
        <w:left w:val="none" w:sz="0" w:space="0" w:color="auto"/>
        <w:bottom w:val="none" w:sz="0" w:space="0" w:color="auto"/>
        <w:right w:val="none" w:sz="0" w:space="0" w:color="auto"/>
      </w:divBdr>
    </w:div>
    <w:div w:id="1708023628">
      <w:bodyDiv w:val="1"/>
      <w:marLeft w:val="0"/>
      <w:marRight w:val="0"/>
      <w:marTop w:val="0"/>
      <w:marBottom w:val="0"/>
      <w:divBdr>
        <w:top w:val="none" w:sz="0" w:space="0" w:color="auto"/>
        <w:left w:val="none" w:sz="0" w:space="0" w:color="auto"/>
        <w:bottom w:val="none" w:sz="0" w:space="0" w:color="auto"/>
        <w:right w:val="none" w:sz="0" w:space="0" w:color="auto"/>
      </w:divBdr>
    </w:div>
    <w:div w:id="1716542894">
      <w:bodyDiv w:val="1"/>
      <w:marLeft w:val="0"/>
      <w:marRight w:val="0"/>
      <w:marTop w:val="0"/>
      <w:marBottom w:val="0"/>
      <w:divBdr>
        <w:top w:val="none" w:sz="0" w:space="0" w:color="auto"/>
        <w:left w:val="none" w:sz="0" w:space="0" w:color="auto"/>
        <w:bottom w:val="none" w:sz="0" w:space="0" w:color="auto"/>
        <w:right w:val="none" w:sz="0" w:space="0" w:color="auto"/>
      </w:divBdr>
    </w:div>
    <w:div w:id="1736970254">
      <w:bodyDiv w:val="1"/>
      <w:marLeft w:val="0"/>
      <w:marRight w:val="0"/>
      <w:marTop w:val="0"/>
      <w:marBottom w:val="0"/>
      <w:divBdr>
        <w:top w:val="none" w:sz="0" w:space="0" w:color="auto"/>
        <w:left w:val="none" w:sz="0" w:space="0" w:color="auto"/>
        <w:bottom w:val="none" w:sz="0" w:space="0" w:color="auto"/>
        <w:right w:val="none" w:sz="0" w:space="0" w:color="auto"/>
      </w:divBdr>
    </w:div>
    <w:div w:id="1745493862">
      <w:bodyDiv w:val="1"/>
      <w:marLeft w:val="0"/>
      <w:marRight w:val="0"/>
      <w:marTop w:val="0"/>
      <w:marBottom w:val="0"/>
      <w:divBdr>
        <w:top w:val="none" w:sz="0" w:space="0" w:color="auto"/>
        <w:left w:val="none" w:sz="0" w:space="0" w:color="auto"/>
        <w:bottom w:val="none" w:sz="0" w:space="0" w:color="auto"/>
        <w:right w:val="none" w:sz="0" w:space="0" w:color="auto"/>
      </w:divBdr>
    </w:div>
    <w:div w:id="1748650516">
      <w:bodyDiv w:val="1"/>
      <w:marLeft w:val="0"/>
      <w:marRight w:val="0"/>
      <w:marTop w:val="0"/>
      <w:marBottom w:val="0"/>
      <w:divBdr>
        <w:top w:val="none" w:sz="0" w:space="0" w:color="auto"/>
        <w:left w:val="none" w:sz="0" w:space="0" w:color="auto"/>
        <w:bottom w:val="none" w:sz="0" w:space="0" w:color="auto"/>
        <w:right w:val="none" w:sz="0" w:space="0" w:color="auto"/>
      </w:divBdr>
    </w:div>
    <w:div w:id="1757092836">
      <w:bodyDiv w:val="1"/>
      <w:marLeft w:val="0"/>
      <w:marRight w:val="0"/>
      <w:marTop w:val="0"/>
      <w:marBottom w:val="0"/>
      <w:divBdr>
        <w:top w:val="none" w:sz="0" w:space="0" w:color="auto"/>
        <w:left w:val="none" w:sz="0" w:space="0" w:color="auto"/>
        <w:bottom w:val="none" w:sz="0" w:space="0" w:color="auto"/>
        <w:right w:val="none" w:sz="0" w:space="0" w:color="auto"/>
      </w:divBdr>
    </w:div>
    <w:div w:id="1761634920">
      <w:bodyDiv w:val="1"/>
      <w:marLeft w:val="0"/>
      <w:marRight w:val="0"/>
      <w:marTop w:val="0"/>
      <w:marBottom w:val="0"/>
      <w:divBdr>
        <w:top w:val="none" w:sz="0" w:space="0" w:color="auto"/>
        <w:left w:val="none" w:sz="0" w:space="0" w:color="auto"/>
        <w:bottom w:val="none" w:sz="0" w:space="0" w:color="auto"/>
        <w:right w:val="none" w:sz="0" w:space="0" w:color="auto"/>
      </w:divBdr>
    </w:div>
    <w:div w:id="1764374953">
      <w:bodyDiv w:val="1"/>
      <w:marLeft w:val="0"/>
      <w:marRight w:val="0"/>
      <w:marTop w:val="0"/>
      <w:marBottom w:val="0"/>
      <w:divBdr>
        <w:top w:val="none" w:sz="0" w:space="0" w:color="auto"/>
        <w:left w:val="none" w:sz="0" w:space="0" w:color="auto"/>
        <w:bottom w:val="none" w:sz="0" w:space="0" w:color="auto"/>
        <w:right w:val="none" w:sz="0" w:space="0" w:color="auto"/>
      </w:divBdr>
    </w:div>
    <w:div w:id="1768043631">
      <w:bodyDiv w:val="1"/>
      <w:marLeft w:val="0"/>
      <w:marRight w:val="0"/>
      <w:marTop w:val="0"/>
      <w:marBottom w:val="0"/>
      <w:divBdr>
        <w:top w:val="none" w:sz="0" w:space="0" w:color="auto"/>
        <w:left w:val="none" w:sz="0" w:space="0" w:color="auto"/>
        <w:bottom w:val="none" w:sz="0" w:space="0" w:color="auto"/>
        <w:right w:val="none" w:sz="0" w:space="0" w:color="auto"/>
      </w:divBdr>
    </w:div>
    <w:div w:id="1777553561">
      <w:bodyDiv w:val="1"/>
      <w:marLeft w:val="0"/>
      <w:marRight w:val="0"/>
      <w:marTop w:val="0"/>
      <w:marBottom w:val="0"/>
      <w:divBdr>
        <w:top w:val="none" w:sz="0" w:space="0" w:color="auto"/>
        <w:left w:val="none" w:sz="0" w:space="0" w:color="auto"/>
        <w:bottom w:val="none" w:sz="0" w:space="0" w:color="auto"/>
        <w:right w:val="none" w:sz="0" w:space="0" w:color="auto"/>
      </w:divBdr>
    </w:div>
    <w:div w:id="1785659661">
      <w:bodyDiv w:val="1"/>
      <w:marLeft w:val="0"/>
      <w:marRight w:val="0"/>
      <w:marTop w:val="0"/>
      <w:marBottom w:val="0"/>
      <w:divBdr>
        <w:top w:val="none" w:sz="0" w:space="0" w:color="auto"/>
        <w:left w:val="none" w:sz="0" w:space="0" w:color="auto"/>
        <w:bottom w:val="none" w:sz="0" w:space="0" w:color="auto"/>
        <w:right w:val="none" w:sz="0" w:space="0" w:color="auto"/>
      </w:divBdr>
    </w:div>
    <w:div w:id="1789548558">
      <w:bodyDiv w:val="1"/>
      <w:marLeft w:val="0"/>
      <w:marRight w:val="0"/>
      <w:marTop w:val="0"/>
      <w:marBottom w:val="0"/>
      <w:divBdr>
        <w:top w:val="none" w:sz="0" w:space="0" w:color="auto"/>
        <w:left w:val="none" w:sz="0" w:space="0" w:color="auto"/>
        <w:bottom w:val="none" w:sz="0" w:space="0" w:color="auto"/>
        <w:right w:val="none" w:sz="0" w:space="0" w:color="auto"/>
      </w:divBdr>
    </w:div>
    <w:div w:id="1812361601">
      <w:bodyDiv w:val="1"/>
      <w:marLeft w:val="0"/>
      <w:marRight w:val="0"/>
      <w:marTop w:val="0"/>
      <w:marBottom w:val="0"/>
      <w:divBdr>
        <w:top w:val="none" w:sz="0" w:space="0" w:color="auto"/>
        <w:left w:val="none" w:sz="0" w:space="0" w:color="auto"/>
        <w:bottom w:val="none" w:sz="0" w:space="0" w:color="auto"/>
        <w:right w:val="none" w:sz="0" w:space="0" w:color="auto"/>
      </w:divBdr>
    </w:div>
    <w:div w:id="1824933896">
      <w:bodyDiv w:val="1"/>
      <w:marLeft w:val="0"/>
      <w:marRight w:val="0"/>
      <w:marTop w:val="0"/>
      <w:marBottom w:val="0"/>
      <w:divBdr>
        <w:top w:val="none" w:sz="0" w:space="0" w:color="auto"/>
        <w:left w:val="none" w:sz="0" w:space="0" w:color="auto"/>
        <w:bottom w:val="none" w:sz="0" w:space="0" w:color="auto"/>
        <w:right w:val="none" w:sz="0" w:space="0" w:color="auto"/>
      </w:divBdr>
    </w:div>
    <w:div w:id="1844934815">
      <w:bodyDiv w:val="1"/>
      <w:marLeft w:val="0"/>
      <w:marRight w:val="0"/>
      <w:marTop w:val="0"/>
      <w:marBottom w:val="0"/>
      <w:divBdr>
        <w:top w:val="none" w:sz="0" w:space="0" w:color="auto"/>
        <w:left w:val="none" w:sz="0" w:space="0" w:color="auto"/>
        <w:bottom w:val="none" w:sz="0" w:space="0" w:color="auto"/>
        <w:right w:val="none" w:sz="0" w:space="0" w:color="auto"/>
      </w:divBdr>
    </w:div>
    <w:div w:id="1857649918">
      <w:bodyDiv w:val="1"/>
      <w:marLeft w:val="0"/>
      <w:marRight w:val="0"/>
      <w:marTop w:val="0"/>
      <w:marBottom w:val="0"/>
      <w:divBdr>
        <w:top w:val="none" w:sz="0" w:space="0" w:color="auto"/>
        <w:left w:val="none" w:sz="0" w:space="0" w:color="auto"/>
        <w:bottom w:val="none" w:sz="0" w:space="0" w:color="auto"/>
        <w:right w:val="none" w:sz="0" w:space="0" w:color="auto"/>
      </w:divBdr>
    </w:div>
    <w:div w:id="1870680437">
      <w:bodyDiv w:val="1"/>
      <w:marLeft w:val="0"/>
      <w:marRight w:val="0"/>
      <w:marTop w:val="0"/>
      <w:marBottom w:val="0"/>
      <w:divBdr>
        <w:top w:val="none" w:sz="0" w:space="0" w:color="auto"/>
        <w:left w:val="none" w:sz="0" w:space="0" w:color="auto"/>
        <w:bottom w:val="none" w:sz="0" w:space="0" w:color="auto"/>
        <w:right w:val="none" w:sz="0" w:space="0" w:color="auto"/>
      </w:divBdr>
    </w:div>
    <w:div w:id="1886913502">
      <w:bodyDiv w:val="1"/>
      <w:marLeft w:val="0"/>
      <w:marRight w:val="0"/>
      <w:marTop w:val="0"/>
      <w:marBottom w:val="0"/>
      <w:divBdr>
        <w:top w:val="none" w:sz="0" w:space="0" w:color="auto"/>
        <w:left w:val="none" w:sz="0" w:space="0" w:color="auto"/>
        <w:bottom w:val="none" w:sz="0" w:space="0" w:color="auto"/>
        <w:right w:val="none" w:sz="0" w:space="0" w:color="auto"/>
      </w:divBdr>
    </w:div>
    <w:div w:id="1893887754">
      <w:bodyDiv w:val="1"/>
      <w:marLeft w:val="0"/>
      <w:marRight w:val="0"/>
      <w:marTop w:val="0"/>
      <w:marBottom w:val="0"/>
      <w:divBdr>
        <w:top w:val="none" w:sz="0" w:space="0" w:color="auto"/>
        <w:left w:val="none" w:sz="0" w:space="0" w:color="auto"/>
        <w:bottom w:val="none" w:sz="0" w:space="0" w:color="auto"/>
        <w:right w:val="none" w:sz="0" w:space="0" w:color="auto"/>
      </w:divBdr>
    </w:div>
    <w:div w:id="1898006777">
      <w:bodyDiv w:val="1"/>
      <w:marLeft w:val="0"/>
      <w:marRight w:val="0"/>
      <w:marTop w:val="0"/>
      <w:marBottom w:val="0"/>
      <w:divBdr>
        <w:top w:val="none" w:sz="0" w:space="0" w:color="auto"/>
        <w:left w:val="none" w:sz="0" w:space="0" w:color="auto"/>
        <w:bottom w:val="none" w:sz="0" w:space="0" w:color="auto"/>
        <w:right w:val="none" w:sz="0" w:space="0" w:color="auto"/>
      </w:divBdr>
    </w:div>
    <w:div w:id="1898125206">
      <w:bodyDiv w:val="1"/>
      <w:marLeft w:val="0"/>
      <w:marRight w:val="0"/>
      <w:marTop w:val="0"/>
      <w:marBottom w:val="0"/>
      <w:divBdr>
        <w:top w:val="none" w:sz="0" w:space="0" w:color="auto"/>
        <w:left w:val="none" w:sz="0" w:space="0" w:color="auto"/>
        <w:bottom w:val="none" w:sz="0" w:space="0" w:color="auto"/>
        <w:right w:val="none" w:sz="0" w:space="0" w:color="auto"/>
      </w:divBdr>
    </w:div>
    <w:div w:id="1900746460">
      <w:bodyDiv w:val="1"/>
      <w:marLeft w:val="0"/>
      <w:marRight w:val="0"/>
      <w:marTop w:val="0"/>
      <w:marBottom w:val="0"/>
      <w:divBdr>
        <w:top w:val="none" w:sz="0" w:space="0" w:color="auto"/>
        <w:left w:val="none" w:sz="0" w:space="0" w:color="auto"/>
        <w:bottom w:val="none" w:sz="0" w:space="0" w:color="auto"/>
        <w:right w:val="none" w:sz="0" w:space="0" w:color="auto"/>
      </w:divBdr>
    </w:div>
    <w:div w:id="1900937672">
      <w:bodyDiv w:val="1"/>
      <w:marLeft w:val="0"/>
      <w:marRight w:val="0"/>
      <w:marTop w:val="0"/>
      <w:marBottom w:val="0"/>
      <w:divBdr>
        <w:top w:val="none" w:sz="0" w:space="0" w:color="auto"/>
        <w:left w:val="none" w:sz="0" w:space="0" w:color="auto"/>
        <w:bottom w:val="none" w:sz="0" w:space="0" w:color="auto"/>
        <w:right w:val="none" w:sz="0" w:space="0" w:color="auto"/>
      </w:divBdr>
    </w:div>
    <w:div w:id="1928884161">
      <w:bodyDiv w:val="1"/>
      <w:marLeft w:val="0"/>
      <w:marRight w:val="0"/>
      <w:marTop w:val="0"/>
      <w:marBottom w:val="0"/>
      <w:divBdr>
        <w:top w:val="none" w:sz="0" w:space="0" w:color="auto"/>
        <w:left w:val="none" w:sz="0" w:space="0" w:color="auto"/>
        <w:bottom w:val="none" w:sz="0" w:space="0" w:color="auto"/>
        <w:right w:val="none" w:sz="0" w:space="0" w:color="auto"/>
      </w:divBdr>
    </w:div>
    <w:div w:id="1943371282">
      <w:bodyDiv w:val="1"/>
      <w:marLeft w:val="0"/>
      <w:marRight w:val="0"/>
      <w:marTop w:val="0"/>
      <w:marBottom w:val="0"/>
      <w:divBdr>
        <w:top w:val="none" w:sz="0" w:space="0" w:color="auto"/>
        <w:left w:val="none" w:sz="0" w:space="0" w:color="auto"/>
        <w:bottom w:val="none" w:sz="0" w:space="0" w:color="auto"/>
        <w:right w:val="none" w:sz="0" w:space="0" w:color="auto"/>
      </w:divBdr>
    </w:div>
    <w:div w:id="1959603546">
      <w:bodyDiv w:val="1"/>
      <w:marLeft w:val="0"/>
      <w:marRight w:val="0"/>
      <w:marTop w:val="0"/>
      <w:marBottom w:val="0"/>
      <w:divBdr>
        <w:top w:val="none" w:sz="0" w:space="0" w:color="auto"/>
        <w:left w:val="none" w:sz="0" w:space="0" w:color="auto"/>
        <w:bottom w:val="none" w:sz="0" w:space="0" w:color="auto"/>
        <w:right w:val="none" w:sz="0" w:space="0" w:color="auto"/>
      </w:divBdr>
    </w:div>
    <w:div w:id="1975408751">
      <w:bodyDiv w:val="1"/>
      <w:marLeft w:val="0"/>
      <w:marRight w:val="0"/>
      <w:marTop w:val="0"/>
      <w:marBottom w:val="0"/>
      <w:divBdr>
        <w:top w:val="none" w:sz="0" w:space="0" w:color="auto"/>
        <w:left w:val="none" w:sz="0" w:space="0" w:color="auto"/>
        <w:bottom w:val="none" w:sz="0" w:space="0" w:color="auto"/>
        <w:right w:val="none" w:sz="0" w:space="0" w:color="auto"/>
      </w:divBdr>
    </w:div>
    <w:div w:id="1981299010">
      <w:bodyDiv w:val="1"/>
      <w:marLeft w:val="0"/>
      <w:marRight w:val="0"/>
      <w:marTop w:val="0"/>
      <w:marBottom w:val="0"/>
      <w:divBdr>
        <w:top w:val="none" w:sz="0" w:space="0" w:color="auto"/>
        <w:left w:val="none" w:sz="0" w:space="0" w:color="auto"/>
        <w:bottom w:val="none" w:sz="0" w:space="0" w:color="auto"/>
        <w:right w:val="none" w:sz="0" w:space="0" w:color="auto"/>
      </w:divBdr>
    </w:div>
    <w:div w:id="1988170059">
      <w:bodyDiv w:val="1"/>
      <w:marLeft w:val="0"/>
      <w:marRight w:val="0"/>
      <w:marTop w:val="0"/>
      <w:marBottom w:val="0"/>
      <w:divBdr>
        <w:top w:val="none" w:sz="0" w:space="0" w:color="auto"/>
        <w:left w:val="none" w:sz="0" w:space="0" w:color="auto"/>
        <w:bottom w:val="none" w:sz="0" w:space="0" w:color="auto"/>
        <w:right w:val="none" w:sz="0" w:space="0" w:color="auto"/>
      </w:divBdr>
    </w:div>
    <w:div w:id="1989742593">
      <w:bodyDiv w:val="1"/>
      <w:marLeft w:val="0"/>
      <w:marRight w:val="0"/>
      <w:marTop w:val="0"/>
      <w:marBottom w:val="0"/>
      <w:divBdr>
        <w:top w:val="none" w:sz="0" w:space="0" w:color="auto"/>
        <w:left w:val="none" w:sz="0" w:space="0" w:color="auto"/>
        <w:bottom w:val="none" w:sz="0" w:space="0" w:color="auto"/>
        <w:right w:val="none" w:sz="0" w:space="0" w:color="auto"/>
      </w:divBdr>
    </w:div>
    <w:div w:id="1991904336">
      <w:bodyDiv w:val="1"/>
      <w:marLeft w:val="0"/>
      <w:marRight w:val="0"/>
      <w:marTop w:val="0"/>
      <w:marBottom w:val="0"/>
      <w:divBdr>
        <w:top w:val="none" w:sz="0" w:space="0" w:color="auto"/>
        <w:left w:val="none" w:sz="0" w:space="0" w:color="auto"/>
        <w:bottom w:val="none" w:sz="0" w:space="0" w:color="auto"/>
        <w:right w:val="none" w:sz="0" w:space="0" w:color="auto"/>
      </w:divBdr>
    </w:div>
    <w:div w:id="2024044195">
      <w:bodyDiv w:val="1"/>
      <w:marLeft w:val="0"/>
      <w:marRight w:val="0"/>
      <w:marTop w:val="0"/>
      <w:marBottom w:val="0"/>
      <w:divBdr>
        <w:top w:val="none" w:sz="0" w:space="0" w:color="auto"/>
        <w:left w:val="none" w:sz="0" w:space="0" w:color="auto"/>
        <w:bottom w:val="none" w:sz="0" w:space="0" w:color="auto"/>
        <w:right w:val="none" w:sz="0" w:space="0" w:color="auto"/>
      </w:divBdr>
    </w:div>
    <w:div w:id="2026245950">
      <w:bodyDiv w:val="1"/>
      <w:marLeft w:val="0"/>
      <w:marRight w:val="0"/>
      <w:marTop w:val="0"/>
      <w:marBottom w:val="0"/>
      <w:divBdr>
        <w:top w:val="none" w:sz="0" w:space="0" w:color="auto"/>
        <w:left w:val="none" w:sz="0" w:space="0" w:color="auto"/>
        <w:bottom w:val="none" w:sz="0" w:space="0" w:color="auto"/>
        <w:right w:val="none" w:sz="0" w:space="0" w:color="auto"/>
      </w:divBdr>
    </w:div>
    <w:div w:id="2062248916">
      <w:bodyDiv w:val="1"/>
      <w:marLeft w:val="0"/>
      <w:marRight w:val="0"/>
      <w:marTop w:val="0"/>
      <w:marBottom w:val="0"/>
      <w:divBdr>
        <w:top w:val="none" w:sz="0" w:space="0" w:color="auto"/>
        <w:left w:val="none" w:sz="0" w:space="0" w:color="auto"/>
        <w:bottom w:val="none" w:sz="0" w:space="0" w:color="auto"/>
        <w:right w:val="none" w:sz="0" w:space="0" w:color="auto"/>
      </w:divBdr>
    </w:div>
    <w:div w:id="2066754246">
      <w:bodyDiv w:val="1"/>
      <w:marLeft w:val="0"/>
      <w:marRight w:val="0"/>
      <w:marTop w:val="0"/>
      <w:marBottom w:val="0"/>
      <w:divBdr>
        <w:top w:val="none" w:sz="0" w:space="0" w:color="auto"/>
        <w:left w:val="none" w:sz="0" w:space="0" w:color="auto"/>
        <w:bottom w:val="none" w:sz="0" w:space="0" w:color="auto"/>
        <w:right w:val="none" w:sz="0" w:space="0" w:color="auto"/>
      </w:divBdr>
    </w:div>
    <w:div w:id="2077436032">
      <w:bodyDiv w:val="1"/>
      <w:marLeft w:val="0"/>
      <w:marRight w:val="0"/>
      <w:marTop w:val="0"/>
      <w:marBottom w:val="0"/>
      <w:divBdr>
        <w:top w:val="none" w:sz="0" w:space="0" w:color="auto"/>
        <w:left w:val="none" w:sz="0" w:space="0" w:color="auto"/>
        <w:bottom w:val="none" w:sz="0" w:space="0" w:color="auto"/>
        <w:right w:val="none" w:sz="0" w:space="0" w:color="auto"/>
      </w:divBdr>
    </w:div>
    <w:div w:id="2084639920">
      <w:bodyDiv w:val="1"/>
      <w:marLeft w:val="0"/>
      <w:marRight w:val="0"/>
      <w:marTop w:val="0"/>
      <w:marBottom w:val="0"/>
      <w:divBdr>
        <w:top w:val="none" w:sz="0" w:space="0" w:color="auto"/>
        <w:left w:val="none" w:sz="0" w:space="0" w:color="auto"/>
        <w:bottom w:val="none" w:sz="0" w:space="0" w:color="auto"/>
        <w:right w:val="none" w:sz="0" w:space="0" w:color="auto"/>
      </w:divBdr>
    </w:div>
    <w:div w:id="2090888220">
      <w:bodyDiv w:val="1"/>
      <w:marLeft w:val="0"/>
      <w:marRight w:val="0"/>
      <w:marTop w:val="0"/>
      <w:marBottom w:val="0"/>
      <w:divBdr>
        <w:top w:val="none" w:sz="0" w:space="0" w:color="auto"/>
        <w:left w:val="none" w:sz="0" w:space="0" w:color="auto"/>
        <w:bottom w:val="none" w:sz="0" w:space="0" w:color="auto"/>
        <w:right w:val="none" w:sz="0" w:space="0" w:color="auto"/>
      </w:divBdr>
    </w:div>
    <w:div w:id="211740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2.xml"/><Relationship Id="rId26"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7.jpeg"/><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6.png"/><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image" Target="media/image9.png"/><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8.png"/><Relationship Id="rId31"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image" Target="media/image80.png"/><Relationship Id="rId27" Type="http://schemas.openxmlformats.org/officeDocument/2006/relationships/fontTable" Target="fontTable.xml"/><Relationship Id="rId30"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r.desmonceaux\Documents\PCO\Salon%20de%20Provence%20-%20BDE\Programme%20Projet%20V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EE3130379EBAA40ACAC93FDC52FECED" ma:contentTypeVersion="1" ma:contentTypeDescription="Crée un document." ma:contentTypeScope="" ma:versionID="2c5ba36feac58d6967285ed0627f2055">
  <xsd:schema xmlns:xsd="http://www.w3.org/2001/XMLSchema" xmlns:xs="http://www.w3.org/2001/XMLSchema" xmlns:p="http://schemas.microsoft.com/office/2006/metadata/properties" xmlns:ns2="056838b8-dd59-4436-b509-607bd0c92eb2" targetNamespace="http://schemas.microsoft.com/office/2006/metadata/properties" ma:root="true" ma:fieldsID="2b9e5bc18570f3ae1a3d1144ffecaaa0" ns2:_="">
    <xsd:import namespace="056838b8-dd59-4436-b509-607bd0c92eb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6838b8-dd59-4436-b509-607bd0c92eb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029F9F-E4B2-48F1-B2DE-D200BA7C1050}">
  <ds:schemaRefs>
    <ds:schemaRef ds:uri="http://schemas.openxmlformats.org/officeDocument/2006/bibliography"/>
  </ds:schemaRefs>
</ds:datastoreItem>
</file>

<file path=customXml/itemProps2.xml><?xml version="1.0" encoding="utf-8"?>
<ds:datastoreItem xmlns:ds="http://schemas.openxmlformats.org/officeDocument/2006/customXml" ds:itemID="{E2EB7368-D062-471F-BC82-915D2F21DBB3}"/>
</file>

<file path=customXml/itemProps3.xml><?xml version="1.0" encoding="utf-8"?>
<ds:datastoreItem xmlns:ds="http://schemas.openxmlformats.org/officeDocument/2006/customXml" ds:itemID="{1FD52385-000C-4C3E-9CCF-2B1F0731B482}"/>
</file>

<file path=customXml/itemProps4.xml><?xml version="1.0" encoding="utf-8"?>
<ds:datastoreItem xmlns:ds="http://schemas.openxmlformats.org/officeDocument/2006/customXml" ds:itemID="{491F20D1-2296-48EC-8C0C-14AAF530EBCA}"/>
</file>

<file path=docProps/app.xml><?xml version="1.0" encoding="utf-8"?>
<Properties xmlns="http://schemas.openxmlformats.org/officeDocument/2006/extended-properties" xmlns:vt="http://schemas.openxmlformats.org/officeDocument/2006/docPropsVTypes">
  <Template>Programme Projet V1</Template>
  <TotalTime>153</TotalTime>
  <Pages>48</Pages>
  <Words>9359</Words>
  <Characters>51475</Characters>
  <Application>Microsoft Office Word</Application>
  <DocSecurity>0</DocSecurity>
  <Lines>428</Lines>
  <Paragraphs>121</Paragraphs>
  <ScaleCrop>false</ScaleCrop>
  <HeadingPairs>
    <vt:vector size="2" baseType="variant">
      <vt:variant>
        <vt:lpstr>Titre</vt:lpstr>
      </vt:variant>
      <vt:variant>
        <vt:i4>1</vt:i4>
      </vt:variant>
    </vt:vector>
  </HeadingPairs>
  <TitlesOfParts>
    <vt:vector size="1" baseType="lpstr">
      <vt:lpstr>Programme type V7</vt:lpstr>
    </vt:vector>
  </TitlesOfParts>
  <Company>MINISTERE DE LA DEFENSE</Company>
  <LinksUpToDate>false</LinksUpToDate>
  <CharactersWithSpaces>60713</CharactersWithSpaces>
  <SharedDoc>false</SharedDoc>
  <HLinks>
    <vt:vector size="942" baseType="variant">
      <vt:variant>
        <vt:i4>8192251</vt:i4>
      </vt:variant>
      <vt:variant>
        <vt:i4>939</vt:i4>
      </vt:variant>
      <vt:variant>
        <vt:i4>0</vt:i4>
      </vt:variant>
      <vt:variant>
        <vt:i4>5</vt:i4>
      </vt:variant>
      <vt:variant>
        <vt:lpwstr>\\DRSCZ-MLYOWI01V\LNM_LYO_ESID\Archive-NON_sauvegardé\SSI-Infra\Public\Doc-Ref\CORPUS\corpus-reglementaire-et-technique.docx</vt:lpwstr>
      </vt:variant>
      <vt:variant>
        <vt:lpwstr/>
      </vt:variant>
      <vt:variant>
        <vt:i4>1638459</vt:i4>
      </vt:variant>
      <vt:variant>
        <vt:i4>932</vt:i4>
      </vt:variant>
      <vt:variant>
        <vt:i4>0</vt:i4>
      </vt:variant>
      <vt:variant>
        <vt:i4>5</vt:i4>
      </vt:variant>
      <vt:variant>
        <vt:lpwstr/>
      </vt:variant>
      <vt:variant>
        <vt:lpwstr>_Toc493246831</vt:lpwstr>
      </vt:variant>
      <vt:variant>
        <vt:i4>1638459</vt:i4>
      </vt:variant>
      <vt:variant>
        <vt:i4>926</vt:i4>
      </vt:variant>
      <vt:variant>
        <vt:i4>0</vt:i4>
      </vt:variant>
      <vt:variant>
        <vt:i4>5</vt:i4>
      </vt:variant>
      <vt:variant>
        <vt:lpwstr/>
      </vt:variant>
      <vt:variant>
        <vt:lpwstr>_Toc493246830</vt:lpwstr>
      </vt:variant>
      <vt:variant>
        <vt:i4>1572923</vt:i4>
      </vt:variant>
      <vt:variant>
        <vt:i4>920</vt:i4>
      </vt:variant>
      <vt:variant>
        <vt:i4>0</vt:i4>
      </vt:variant>
      <vt:variant>
        <vt:i4>5</vt:i4>
      </vt:variant>
      <vt:variant>
        <vt:lpwstr/>
      </vt:variant>
      <vt:variant>
        <vt:lpwstr>_Toc493246829</vt:lpwstr>
      </vt:variant>
      <vt:variant>
        <vt:i4>1572923</vt:i4>
      </vt:variant>
      <vt:variant>
        <vt:i4>914</vt:i4>
      </vt:variant>
      <vt:variant>
        <vt:i4>0</vt:i4>
      </vt:variant>
      <vt:variant>
        <vt:i4>5</vt:i4>
      </vt:variant>
      <vt:variant>
        <vt:lpwstr/>
      </vt:variant>
      <vt:variant>
        <vt:lpwstr>_Toc493246828</vt:lpwstr>
      </vt:variant>
      <vt:variant>
        <vt:i4>1572923</vt:i4>
      </vt:variant>
      <vt:variant>
        <vt:i4>908</vt:i4>
      </vt:variant>
      <vt:variant>
        <vt:i4>0</vt:i4>
      </vt:variant>
      <vt:variant>
        <vt:i4>5</vt:i4>
      </vt:variant>
      <vt:variant>
        <vt:lpwstr/>
      </vt:variant>
      <vt:variant>
        <vt:lpwstr>_Toc493246827</vt:lpwstr>
      </vt:variant>
      <vt:variant>
        <vt:i4>1572923</vt:i4>
      </vt:variant>
      <vt:variant>
        <vt:i4>902</vt:i4>
      </vt:variant>
      <vt:variant>
        <vt:i4>0</vt:i4>
      </vt:variant>
      <vt:variant>
        <vt:i4>5</vt:i4>
      </vt:variant>
      <vt:variant>
        <vt:lpwstr/>
      </vt:variant>
      <vt:variant>
        <vt:lpwstr>_Toc493246826</vt:lpwstr>
      </vt:variant>
      <vt:variant>
        <vt:i4>1572923</vt:i4>
      </vt:variant>
      <vt:variant>
        <vt:i4>896</vt:i4>
      </vt:variant>
      <vt:variant>
        <vt:i4>0</vt:i4>
      </vt:variant>
      <vt:variant>
        <vt:i4>5</vt:i4>
      </vt:variant>
      <vt:variant>
        <vt:lpwstr/>
      </vt:variant>
      <vt:variant>
        <vt:lpwstr>_Toc493246825</vt:lpwstr>
      </vt:variant>
      <vt:variant>
        <vt:i4>1572923</vt:i4>
      </vt:variant>
      <vt:variant>
        <vt:i4>890</vt:i4>
      </vt:variant>
      <vt:variant>
        <vt:i4>0</vt:i4>
      </vt:variant>
      <vt:variant>
        <vt:i4>5</vt:i4>
      </vt:variant>
      <vt:variant>
        <vt:lpwstr/>
      </vt:variant>
      <vt:variant>
        <vt:lpwstr>_Toc493246824</vt:lpwstr>
      </vt:variant>
      <vt:variant>
        <vt:i4>1572923</vt:i4>
      </vt:variant>
      <vt:variant>
        <vt:i4>884</vt:i4>
      </vt:variant>
      <vt:variant>
        <vt:i4>0</vt:i4>
      </vt:variant>
      <vt:variant>
        <vt:i4>5</vt:i4>
      </vt:variant>
      <vt:variant>
        <vt:lpwstr/>
      </vt:variant>
      <vt:variant>
        <vt:lpwstr>_Toc493246823</vt:lpwstr>
      </vt:variant>
      <vt:variant>
        <vt:i4>1572923</vt:i4>
      </vt:variant>
      <vt:variant>
        <vt:i4>878</vt:i4>
      </vt:variant>
      <vt:variant>
        <vt:i4>0</vt:i4>
      </vt:variant>
      <vt:variant>
        <vt:i4>5</vt:i4>
      </vt:variant>
      <vt:variant>
        <vt:lpwstr/>
      </vt:variant>
      <vt:variant>
        <vt:lpwstr>_Toc493246822</vt:lpwstr>
      </vt:variant>
      <vt:variant>
        <vt:i4>1572923</vt:i4>
      </vt:variant>
      <vt:variant>
        <vt:i4>872</vt:i4>
      </vt:variant>
      <vt:variant>
        <vt:i4>0</vt:i4>
      </vt:variant>
      <vt:variant>
        <vt:i4>5</vt:i4>
      </vt:variant>
      <vt:variant>
        <vt:lpwstr/>
      </vt:variant>
      <vt:variant>
        <vt:lpwstr>_Toc493246821</vt:lpwstr>
      </vt:variant>
      <vt:variant>
        <vt:i4>1572923</vt:i4>
      </vt:variant>
      <vt:variant>
        <vt:i4>866</vt:i4>
      </vt:variant>
      <vt:variant>
        <vt:i4>0</vt:i4>
      </vt:variant>
      <vt:variant>
        <vt:i4>5</vt:i4>
      </vt:variant>
      <vt:variant>
        <vt:lpwstr/>
      </vt:variant>
      <vt:variant>
        <vt:lpwstr>_Toc493246820</vt:lpwstr>
      </vt:variant>
      <vt:variant>
        <vt:i4>1769531</vt:i4>
      </vt:variant>
      <vt:variant>
        <vt:i4>860</vt:i4>
      </vt:variant>
      <vt:variant>
        <vt:i4>0</vt:i4>
      </vt:variant>
      <vt:variant>
        <vt:i4>5</vt:i4>
      </vt:variant>
      <vt:variant>
        <vt:lpwstr/>
      </vt:variant>
      <vt:variant>
        <vt:lpwstr>_Toc493246819</vt:lpwstr>
      </vt:variant>
      <vt:variant>
        <vt:i4>1769531</vt:i4>
      </vt:variant>
      <vt:variant>
        <vt:i4>854</vt:i4>
      </vt:variant>
      <vt:variant>
        <vt:i4>0</vt:i4>
      </vt:variant>
      <vt:variant>
        <vt:i4>5</vt:i4>
      </vt:variant>
      <vt:variant>
        <vt:lpwstr/>
      </vt:variant>
      <vt:variant>
        <vt:lpwstr>_Toc493246818</vt:lpwstr>
      </vt:variant>
      <vt:variant>
        <vt:i4>1769531</vt:i4>
      </vt:variant>
      <vt:variant>
        <vt:i4>848</vt:i4>
      </vt:variant>
      <vt:variant>
        <vt:i4>0</vt:i4>
      </vt:variant>
      <vt:variant>
        <vt:i4>5</vt:i4>
      </vt:variant>
      <vt:variant>
        <vt:lpwstr/>
      </vt:variant>
      <vt:variant>
        <vt:lpwstr>_Toc493246817</vt:lpwstr>
      </vt:variant>
      <vt:variant>
        <vt:i4>1769531</vt:i4>
      </vt:variant>
      <vt:variant>
        <vt:i4>842</vt:i4>
      </vt:variant>
      <vt:variant>
        <vt:i4>0</vt:i4>
      </vt:variant>
      <vt:variant>
        <vt:i4>5</vt:i4>
      </vt:variant>
      <vt:variant>
        <vt:lpwstr/>
      </vt:variant>
      <vt:variant>
        <vt:lpwstr>_Toc493246816</vt:lpwstr>
      </vt:variant>
      <vt:variant>
        <vt:i4>1769531</vt:i4>
      </vt:variant>
      <vt:variant>
        <vt:i4>836</vt:i4>
      </vt:variant>
      <vt:variant>
        <vt:i4>0</vt:i4>
      </vt:variant>
      <vt:variant>
        <vt:i4>5</vt:i4>
      </vt:variant>
      <vt:variant>
        <vt:lpwstr/>
      </vt:variant>
      <vt:variant>
        <vt:lpwstr>_Toc493246815</vt:lpwstr>
      </vt:variant>
      <vt:variant>
        <vt:i4>1769531</vt:i4>
      </vt:variant>
      <vt:variant>
        <vt:i4>830</vt:i4>
      </vt:variant>
      <vt:variant>
        <vt:i4>0</vt:i4>
      </vt:variant>
      <vt:variant>
        <vt:i4>5</vt:i4>
      </vt:variant>
      <vt:variant>
        <vt:lpwstr/>
      </vt:variant>
      <vt:variant>
        <vt:lpwstr>_Toc493246814</vt:lpwstr>
      </vt:variant>
      <vt:variant>
        <vt:i4>1769531</vt:i4>
      </vt:variant>
      <vt:variant>
        <vt:i4>824</vt:i4>
      </vt:variant>
      <vt:variant>
        <vt:i4>0</vt:i4>
      </vt:variant>
      <vt:variant>
        <vt:i4>5</vt:i4>
      </vt:variant>
      <vt:variant>
        <vt:lpwstr/>
      </vt:variant>
      <vt:variant>
        <vt:lpwstr>_Toc493246813</vt:lpwstr>
      </vt:variant>
      <vt:variant>
        <vt:i4>1769531</vt:i4>
      </vt:variant>
      <vt:variant>
        <vt:i4>818</vt:i4>
      </vt:variant>
      <vt:variant>
        <vt:i4>0</vt:i4>
      </vt:variant>
      <vt:variant>
        <vt:i4>5</vt:i4>
      </vt:variant>
      <vt:variant>
        <vt:lpwstr/>
      </vt:variant>
      <vt:variant>
        <vt:lpwstr>_Toc493246812</vt:lpwstr>
      </vt:variant>
      <vt:variant>
        <vt:i4>1769531</vt:i4>
      </vt:variant>
      <vt:variant>
        <vt:i4>812</vt:i4>
      </vt:variant>
      <vt:variant>
        <vt:i4>0</vt:i4>
      </vt:variant>
      <vt:variant>
        <vt:i4>5</vt:i4>
      </vt:variant>
      <vt:variant>
        <vt:lpwstr/>
      </vt:variant>
      <vt:variant>
        <vt:lpwstr>_Toc493246811</vt:lpwstr>
      </vt:variant>
      <vt:variant>
        <vt:i4>1769531</vt:i4>
      </vt:variant>
      <vt:variant>
        <vt:i4>806</vt:i4>
      </vt:variant>
      <vt:variant>
        <vt:i4>0</vt:i4>
      </vt:variant>
      <vt:variant>
        <vt:i4>5</vt:i4>
      </vt:variant>
      <vt:variant>
        <vt:lpwstr/>
      </vt:variant>
      <vt:variant>
        <vt:lpwstr>_Toc493246810</vt:lpwstr>
      </vt:variant>
      <vt:variant>
        <vt:i4>1703995</vt:i4>
      </vt:variant>
      <vt:variant>
        <vt:i4>800</vt:i4>
      </vt:variant>
      <vt:variant>
        <vt:i4>0</vt:i4>
      </vt:variant>
      <vt:variant>
        <vt:i4>5</vt:i4>
      </vt:variant>
      <vt:variant>
        <vt:lpwstr/>
      </vt:variant>
      <vt:variant>
        <vt:lpwstr>_Toc493246809</vt:lpwstr>
      </vt:variant>
      <vt:variant>
        <vt:i4>1703995</vt:i4>
      </vt:variant>
      <vt:variant>
        <vt:i4>794</vt:i4>
      </vt:variant>
      <vt:variant>
        <vt:i4>0</vt:i4>
      </vt:variant>
      <vt:variant>
        <vt:i4>5</vt:i4>
      </vt:variant>
      <vt:variant>
        <vt:lpwstr/>
      </vt:variant>
      <vt:variant>
        <vt:lpwstr>_Toc493246808</vt:lpwstr>
      </vt:variant>
      <vt:variant>
        <vt:i4>1703995</vt:i4>
      </vt:variant>
      <vt:variant>
        <vt:i4>788</vt:i4>
      </vt:variant>
      <vt:variant>
        <vt:i4>0</vt:i4>
      </vt:variant>
      <vt:variant>
        <vt:i4>5</vt:i4>
      </vt:variant>
      <vt:variant>
        <vt:lpwstr/>
      </vt:variant>
      <vt:variant>
        <vt:lpwstr>_Toc493246807</vt:lpwstr>
      </vt:variant>
      <vt:variant>
        <vt:i4>1703995</vt:i4>
      </vt:variant>
      <vt:variant>
        <vt:i4>782</vt:i4>
      </vt:variant>
      <vt:variant>
        <vt:i4>0</vt:i4>
      </vt:variant>
      <vt:variant>
        <vt:i4>5</vt:i4>
      </vt:variant>
      <vt:variant>
        <vt:lpwstr/>
      </vt:variant>
      <vt:variant>
        <vt:lpwstr>_Toc493246806</vt:lpwstr>
      </vt:variant>
      <vt:variant>
        <vt:i4>1703995</vt:i4>
      </vt:variant>
      <vt:variant>
        <vt:i4>776</vt:i4>
      </vt:variant>
      <vt:variant>
        <vt:i4>0</vt:i4>
      </vt:variant>
      <vt:variant>
        <vt:i4>5</vt:i4>
      </vt:variant>
      <vt:variant>
        <vt:lpwstr/>
      </vt:variant>
      <vt:variant>
        <vt:lpwstr>_Toc493246805</vt:lpwstr>
      </vt:variant>
      <vt:variant>
        <vt:i4>1703995</vt:i4>
      </vt:variant>
      <vt:variant>
        <vt:i4>770</vt:i4>
      </vt:variant>
      <vt:variant>
        <vt:i4>0</vt:i4>
      </vt:variant>
      <vt:variant>
        <vt:i4>5</vt:i4>
      </vt:variant>
      <vt:variant>
        <vt:lpwstr/>
      </vt:variant>
      <vt:variant>
        <vt:lpwstr>_Toc493246804</vt:lpwstr>
      </vt:variant>
      <vt:variant>
        <vt:i4>1703995</vt:i4>
      </vt:variant>
      <vt:variant>
        <vt:i4>764</vt:i4>
      </vt:variant>
      <vt:variant>
        <vt:i4>0</vt:i4>
      </vt:variant>
      <vt:variant>
        <vt:i4>5</vt:i4>
      </vt:variant>
      <vt:variant>
        <vt:lpwstr/>
      </vt:variant>
      <vt:variant>
        <vt:lpwstr>_Toc493246803</vt:lpwstr>
      </vt:variant>
      <vt:variant>
        <vt:i4>1703995</vt:i4>
      </vt:variant>
      <vt:variant>
        <vt:i4>758</vt:i4>
      </vt:variant>
      <vt:variant>
        <vt:i4>0</vt:i4>
      </vt:variant>
      <vt:variant>
        <vt:i4>5</vt:i4>
      </vt:variant>
      <vt:variant>
        <vt:lpwstr/>
      </vt:variant>
      <vt:variant>
        <vt:lpwstr>_Toc493246802</vt:lpwstr>
      </vt:variant>
      <vt:variant>
        <vt:i4>1703995</vt:i4>
      </vt:variant>
      <vt:variant>
        <vt:i4>752</vt:i4>
      </vt:variant>
      <vt:variant>
        <vt:i4>0</vt:i4>
      </vt:variant>
      <vt:variant>
        <vt:i4>5</vt:i4>
      </vt:variant>
      <vt:variant>
        <vt:lpwstr/>
      </vt:variant>
      <vt:variant>
        <vt:lpwstr>_Toc493246801</vt:lpwstr>
      </vt:variant>
      <vt:variant>
        <vt:i4>1703995</vt:i4>
      </vt:variant>
      <vt:variant>
        <vt:i4>746</vt:i4>
      </vt:variant>
      <vt:variant>
        <vt:i4>0</vt:i4>
      </vt:variant>
      <vt:variant>
        <vt:i4>5</vt:i4>
      </vt:variant>
      <vt:variant>
        <vt:lpwstr/>
      </vt:variant>
      <vt:variant>
        <vt:lpwstr>_Toc493246800</vt:lpwstr>
      </vt:variant>
      <vt:variant>
        <vt:i4>1245236</vt:i4>
      </vt:variant>
      <vt:variant>
        <vt:i4>740</vt:i4>
      </vt:variant>
      <vt:variant>
        <vt:i4>0</vt:i4>
      </vt:variant>
      <vt:variant>
        <vt:i4>5</vt:i4>
      </vt:variant>
      <vt:variant>
        <vt:lpwstr/>
      </vt:variant>
      <vt:variant>
        <vt:lpwstr>_Toc493246799</vt:lpwstr>
      </vt:variant>
      <vt:variant>
        <vt:i4>1245236</vt:i4>
      </vt:variant>
      <vt:variant>
        <vt:i4>734</vt:i4>
      </vt:variant>
      <vt:variant>
        <vt:i4>0</vt:i4>
      </vt:variant>
      <vt:variant>
        <vt:i4>5</vt:i4>
      </vt:variant>
      <vt:variant>
        <vt:lpwstr/>
      </vt:variant>
      <vt:variant>
        <vt:lpwstr>_Toc493246798</vt:lpwstr>
      </vt:variant>
      <vt:variant>
        <vt:i4>1245236</vt:i4>
      </vt:variant>
      <vt:variant>
        <vt:i4>728</vt:i4>
      </vt:variant>
      <vt:variant>
        <vt:i4>0</vt:i4>
      </vt:variant>
      <vt:variant>
        <vt:i4>5</vt:i4>
      </vt:variant>
      <vt:variant>
        <vt:lpwstr/>
      </vt:variant>
      <vt:variant>
        <vt:lpwstr>_Toc493246797</vt:lpwstr>
      </vt:variant>
      <vt:variant>
        <vt:i4>1245236</vt:i4>
      </vt:variant>
      <vt:variant>
        <vt:i4>722</vt:i4>
      </vt:variant>
      <vt:variant>
        <vt:i4>0</vt:i4>
      </vt:variant>
      <vt:variant>
        <vt:i4>5</vt:i4>
      </vt:variant>
      <vt:variant>
        <vt:lpwstr/>
      </vt:variant>
      <vt:variant>
        <vt:lpwstr>_Toc493246796</vt:lpwstr>
      </vt:variant>
      <vt:variant>
        <vt:i4>1245236</vt:i4>
      </vt:variant>
      <vt:variant>
        <vt:i4>716</vt:i4>
      </vt:variant>
      <vt:variant>
        <vt:i4>0</vt:i4>
      </vt:variant>
      <vt:variant>
        <vt:i4>5</vt:i4>
      </vt:variant>
      <vt:variant>
        <vt:lpwstr/>
      </vt:variant>
      <vt:variant>
        <vt:lpwstr>_Toc493246795</vt:lpwstr>
      </vt:variant>
      <vt:variant>
        <vt:i4>1245236</vt:i4>
      </vt:variant>
      <vt:variant>
        <vt:i4>710</vt:i4>
      </vt:variant>
      <vt:variant>
        <vt:i4>0</vt:i4>
      </vt:variant>
      <vt:variant>
        <vt:i4>5</vt:i4>
      </vt:variant>
      <vt:variant>
        <vt:lpwstr/>
      </vt:variant>
      <vt:variant>
        <vt:lpwstr>_Toc493246794</vt:lpwstr>
      </vt:variant>
      <vt:variant>
        <vt:i4>1245236</vt:i4>
      </vt:variant>
      <vt:variant>
        <vt:i4>704</vt:i4>
      </vt:variant>
      <vt:variant>
        <vt:i4>0</vt:i4>
      </vt:variant>
      <vt:variant>
        <vt:i4>5</vt:i4>
      </vt:variant>
      <vt:variant>
        <vt:lpwstr/>
      </vt:variant>
      <vt:variant>
        <vt:lpwstr>_Toc493246793</vt:lpwstr>
      </vt:variant>
      <vt:variant>
        <vt:i4>1245236</vt:i4>
      </vt:variant>
      <vt:variant>
        <vt:i4>698</vt:i4>
      </vt:variant>
      <vt:variant>
        <vt:i4>0</vt:i4>
      </vt:variant>
      <vt:variant>
        <vt:i4>5</vt:i4>
      </vt:variant>
      <vt:variant>
        <vt:lpwstr/>
      </vt:variant>
      <vt:variant>
        <vt:lpwstr>_Toc493246792</vt:lpwstr>
      </vt:variant>
      <vt:variant>
        <vt:i4>1245236</vt:i4>
      </vt:variant>
      <vt:variant>
        <vt:i4>692</vt:i4>
      </vt:variant>
      <vt:variant>
        <vt:i4>0</vt:i4>
      </vt:variant>
      <vt:variant>
        <vt:i4>5</vt:i4>
      </vt:variant>
      <vt:variant>
        <vt:lpwstr/>
      </vt:variant>
      <vt:variant>
        <vt:lpwstr>_Toc493246791</vt:lpwstr>
      </vt:variant>
      <vt:variant>
        <vt:i4>1245236</vt:i4>
      </vt:variant>
      <vt:variant>
        <vt:i4>686</vt:i4>
      </vt:variant>
      <vt:variant>
        <vt:i4>0</vt:i4>
      </vt:variant>
      <vt:variant>
        <vt:i4>5</vt:i4>
      </vt:variant>
      <vt:variant>
        <vt:lpwstr/>
      </vt:variant>
      <vt:variant>
        <vt:lpwstr>_Toc493246790</vt:lpwstr>
      </vt:variant>
      <vt:variant>
        <vt:i4>1179700</vt:i4>
      </vt:variant>
      <vt:variant>
        <vt:i4>680</vt:i4>
      </vt:variant>
      <vt:variant>
        <vt:i4>0</vt:i4>
      </vt:variant>
      <vt:variant>
        <vt:i4>5</vt:i4>
      </vt:variant>
      <vt:variant>
        <vt:lpwstr/>
      </vt:variant>
      <vt:variant>
        <vt:lpwstr>_Toc493246789</vt:lpwstr>
      </vt:variant>
      <vt:variant>
        <vt:i4>1179700</vt:i4>
      </vt:variant>
      <vt:variant>
        <vt:i4>674</vt:i4>
      </vt:variant>
      <vt:variant>
        <vt:i4>0</vt:i4>
      </vt:variant>
      <vt:variant>
        <vt:i4>5</vt:i4>
      </vt:variant>
      <vt:variant>
        <vt:lpwstr/>
      </vt:variant>
      <vt:variant>
        <vt:lpwstr>_Toc493246788</vt:lpwstr>
      </vt:variant>
      <vt:variant>
        <vt:i4>1179700</vt:i4>
      </vt:variant>
      <vt:variant>
        <vt:i4>668</vt:i4>
      </vt:variant>
      <vt:variant>
        <vt:i4>0</vt:i4>
      </vt:variant>
      <vt:variant>
        <vt:i4>5</vt:i4>
      </vt:variant>
      <vt:variant>
        <vt:lpwstr/>
      </vt:variant>
      <vt:variant>
        <vt:lpwstr>_Toc493246787</vt:lpwstr>
      </vt:variant>
      <vt:variant>
        <vt:i4>1179700</vt:i4>
      </vt:variant>
      <vt:variant>
        <vt:i4>662</vt:i4>
      </vt:variant>
      <vt:variant>
        <vt:i4>0</vt:i4>
      </vt:variant>
      <vt:variant>
        <vt:i4>5</vt:i4>
      </vt:variant>
      <vt:variant>
        <vt:lpwstr/>
      </vt:variant>
      <vt:variant>
        <vt:lpwstr>_Toc493246786</vt:lpwstr>
      </vt:variant>
      <vt:variant>
        <vt:i4>1179700</vt:i4>
      </vt:variant>
      <vt:variant>
        <vt:i4>656</vt:i4>
      </vt:variant>
      <vt:variant>
        <vt:i4>0</vt:i4>
      </vt:variant>
      <vt:variant>
        <vt:i4>5</vt:i4>
      </vt:variant>
      <vt:variant>
        <vt:lpwstr/>
      </vt:variant>
      <vt:variant>
        <vt:lpwstr>_Toc493246785</vt:lpwstr>
      </vt:variant>
      <vt:variant>
        <vt:i4>1179700</vt:i4>
      </vt:variant>
      <vt:variant>
        <vt:i4>650</vt:i4>
      </vt:variant>
      <vt:variant>
        <vt:i4>0</vt:i4>
      </vt:variant>
      <vt:variant>
        <vt:i4>5</vt:i4>
      </vt:variant>
      <vt:variant>
        <vt:lpwstr/>
      </vt:variant>
      <vt:variant>
        <vt:lpwstr>_Toc493246784</vt:lpwstr>
      </vt:variant>
      <vt:variant>
        <vt:i4>1179700</vt:i4>
      </vt:variant>
      <vt:variant>
        <vt:i4>644</vt:i4>
      </vt:variant>
      <vt:variant>
        <vt:i4>0</vt:i4>
      </vt:variant>
      <vt:variant>
        <vt:i4>5</vt:i4>
      </vt:variant>
      <vt:variant>
        <vt:lpwstr/>
      </vt:variant>
      <vt:variant>
        <vt:lpwstr>_Toc493246783</vt:lpwstr>
      </vt:variant>
      <vt:variant>
        <vt:i4>1179700</vt:i4>
      </vt:variant>
      <vt:variant>
        <vt:i4>638</vt:i4>
      </vt:variant>
      <vt:variant>
        <vt:i4>0</vt:i4>
      </vt:variant>
      <vt:variant>
        <vt:i4>5</vt:i4>
      </vt:variant>
      <vt:variant>
        <vt:lpwstr/>
      </vt:variant>
      <vt:variant>
        <vt:lpwstr>_Toc493246782</vt:lpwstr>
      </vt:variant>
      <vt:variant>
        <vt:i4>1179700</vt:i4>
      </vt:variant>
      <vt:variant>
        <vt:i4>632</vt:i4>
      </vt:variant>
      <vt:variant>
        <vt:i4>0</vt:i4>
      </vt:variant>
      <vt:variant>
        <vt:i4>5</vt:i4>
      </vt:variant>
      <vt:variant>
        <vt:lpwstr/>
      </vt:variant>
      <vt:variant>
        <vt:lpwstr>_Toc493246781</vt:lpwstr>
      </vt:variant>
      <vt:variant>
        <vt:i4>1179700</vt:i4>
      </vt:variant>
      <vt:variant>
        <vt:i4>626</vt:i4>
      </vt:variant>
      <vt:variant>
        <vt:i4>0</vt:i4>
      </vt:variant>
      <vt:variant>
        <vt:i4>5</vt:i4>
      </vt:variant>
      <vt:variant>
        <vt:lpwstr/>
      </vt:variant>
      <vt:variant>
        <vt:lpwstr>_Toc493246780</vt:lpwstr>
      </vt:variant>
      <vt:variant>
        <vt:i4>1900596</vt:i4>
      </vt:variant>
      <vt:variant>
        <vt:i4>620</vt:i4>
      </vt:variant>
      <vt:variant>
        <vt:i4>0</vt:i4>
      </vt:variant>
      <vt:variant>
        <vt:i4>5</vt:i4>
      </vt:variant>
      <vt:variant>
        <vt:lpwstr/>
      </vt:variant>
      <vt:variant>
        <vt:lpwstr>_Toc493246779</vt:lpwstr>
      </vt:variant>
      <vt:variant>
        <vt:i4>1900596</vt:i4>
      </vt:variant>
      <vt:variant>
        <vt:i4>614</vt:i4>
      </vt:variant>
      <vt:variant>
        <vt:i4>0</vt:i4>
      </vt:variant>
      <vt:variant>
        <vt:i4>5</vt:i4>
      </vt:variant>
      <vt:variant>
        <vt:lpwstr/>
      </vt:variant>
      <vt:variant>
        <vt:lpwstr>_Toc493246778</vt:lpwstr>
      </vt:variant>
      <vt:variant>
        <vt:i4>1900596</vt:i4>
      </vt:variant>
      <vt:variant>
        <vt:i4>608</vt:i4>
      </vt:variant>
      <vt:variant>
        <vt:i4>0</vt:i4>
      </vt:variant>
      <vt:variant>
        <vt:i4>5</vt:i4>
      </vt:variant>
      <vt:variant>
        <vt:lpwstr/>
      </vt:variant>
      <vt:variant>
        <vt:lpwstr>_Toc493246777</vt:lpwstr>
      </vt:variant>
      <vt:variant>
        <vt:i4>1900596</vt:i4>
      </vt:variant>
      <vt:variant>
        <vt:i4>602</vt:i4>
      </vt:variant>
      <vt:variant>
        <vt:i4>0</vt:i4>
      </vt:variant>
      <vt:variant>
        <vt:i4>5</vt:i4>
      </vt:variant>
      <vt:variant>
        <vt:lpwstr/>
      </vt:variant>
      <vt:variant>
        <vt:lpwstr>_Toc493246776</vt:lpwstr>
      </vt:variant>
      <vt:variant>
        <vt:i4>1900596</vt:i4>
      </vt:variant>
      <vt:variant>
        <vt:i4>596</vt:i4>
      </vt:variant>
      <vt:variant>
        <vt:i4>0</vt:i4>
      </vt:variant>
      <vt:variant>
        <vt:i4>5</vt:i4>
      </vt:variant>
      <vt:variant>
        <vt:lpwstr/>
      </vt:variant>
      <vt:variant>
        <vt:lpwstr>_Toc493246775</vt:lpwstr>
      </vt:variant>
      <vt:variant>
        <vt:i4>1900596</vt:i4>
      </vt:variant>
      <vt:variant>
        <vt:i4>590</vt:i4>
      </vt:variant>
      <vt:variant>
        <vt:i4>0</vt:i4>
      </vt:variant>
      <vt:variant>
        <vt:i4>5</vt:i4>
      </vt:variant>
      <vt:variant>
        <vt:lpwstr/>
      </vt:variant>
      <vt:variant>
        <vt:lpwstr>_Toc493246774</vt:lpwstr>
      </vt:variant>
      <vt:variant>
        <vt:i4>1900596</vt:i4>
      </vt:variant>
      <vt:variant>
        <vt:i4>584</vt:i4>
      </vt:variant>
      <vt:variant>
        <vt:i4>0</vt:i4>
      </vt:variant>
      <vt:variant>
        <vt:i4>5</vt:i4>
      </vt:variant>
      <vt:variant>
        <vt:lpwstr/>
      </vt:variant>
      <vt:variant>
        <vt:lpwstr>_Toc493246773</vt:lpwstr>
      </vt:variant>
      <vt:variant>
        <vt:i4>1900596</vt:i4>
      </vt:variant>
      <vt:variant>
        <vt:i4>578</vt:i4>
      </vt:variant>
      <vt:variant>
        <vt:i4>0</vt:i4>
      </vt:variant>
      <vt:variant>
        <vt:i4>5</vt:i4>
      </vt:variant>
      <vt:variant>
        <vt:lpwstr/>
      </vt:variant>
      <vt:variant>
        <vt:lpwstr>_Toc493246772</vt:lpwstr>
      </vt:variant>
      <vt:variant>
        <vt:i4>1900596</vt:i4>
      </vt:variant>
      <vt:variant>
        <vt:i4>572</vt:i4>
      </vt:variant>
      <vt:variant>
        <vt:i4>0</vt:i4>
      </vt:variant>
      <vt:variant>
        <vt:i4>5</vt:i4>
      </vt:variant>
      <vt:variant>
        <vt:lpwstr/>
      </vt:variant>
      <vt:variant>
        <vt:lpwstr>_Toc493246771</vt:lpwstr>
      </vt:variant>
      <vt:variant>
        <vt:i4>1900596</vt:i4>
      </vt:variant>
      <vt:variant>
        <vt:i4>566</vt:i4>
      </vt:variant>
      <vt:variant>
        <vt:i4>0</vt:i4>
      </vt:variant>
      <vt:variant>
        <vt:i4>5</vt:i4>
      </vt:variant>
      <vt:variant>
        <vt:lpwstr/>
      </vt:variant>
      <vt:variant>
        <vt:lpwstr>_Toc493246770</vt:lpwstr>
      </vt:variant>
      <vt:variant>
        <vt:i4>1835060</vt:i4>
      </vt:variant>
      <vt:variant>
        <vt:i4>560</vt:i4>
      </vt:variant>
      <vt:variant>
        <vt:i4>0</vt:i4>
      </vt:variant>
      <vt:variant>
        <vt:i4>5</vt:i4>
      </vt:variant>
      <vt:variant>
        <vt:lpwstr/>
      </vt:variant>
      <vt:variant>
        <vt:lpwstr>_Toc493246769</vt:lpwstr>
      </vt:variant>
      <vt:variant>
        <vt:i4>1835060</vt:i4>
      </vt:variant>
      <vt:variant>
        <vt:i4>554</vt:i4>
      </vt:variant>
      <vt:variant>
        <vt:i4>0</vt:i4>
      </vt:variant>
      <vt:variant>
        <vt:i4>5</vt:i4>
      </vt:variant>
      <vt:variant>
        <vt:lpwstr/>
      </vt:variant>
      <vt:variant>
        <vt:lpwstr>_Toc493246768</vt:lpwstr>
      </vt:variant>
      <vt:variant>
        <vt:i4>1835060</vt:i4>
      </vt:variant>
      <vt:variant>
        <vt:i4>548</vt:i4>
      </vt:variant>
      <vt:variant>
        <vt:i4>0</vt:i4>
      </vt:variant>
      <vt:variant>
        <vt:i4>5</vt:i4>
      </vt:variant>
      <vt:variant>
        <vt:lpwstr/>
      </vt:variant>
      <vt:variant>
        <vt:lpwstr>_Toc493246767</vt:lpwstr>
      </vt:variant>
      <vt:variant>
        <vt:i4>1835060</vt:i4>
      </vt:variant>
      <vt:variant>
        <vt:i4>542</vt:i4>
      </vt:variant>
      <vt:variant>
        <vt:i4>0</vt:i4>
      </vt:variant>
      <vt:variant>
        <vt:i4>5</vt:i4>
      </vt:variant>
      <vt:variant>
        <vt:lpwstr/>
      </vt:variant>
      <vt:variant>
        <vt:lpwstr>_Toc493246766</vt:lpwstr>
      </vt:variant>
      <vt:variant>
        <vt:i4>1835060</vt:i4>
      </vt:variant>
      <vt:variant>
        <vt:i4>536</vt:i4>
      </vt:variant>
      <vt:variant>
        <vt:i4>0</vt:i4>
      </vt:variant>
      <vt:variant>
        <vt:i4>5</vt:i4>
      </vt:variant>
      <vt:variant>
        <vt:lpwstr/>
      </vt:variant>
      <vt:variant>
        <vt:lpwstr>_Toc493246765</vt:lpwstr>
      </vt:variant>
      <vt:variant>
        <vt:i4>1835060</vt:i4>
      </vt:variant>
      <vt:variant>
        <vt:i4>530</vt:i4>
      </vt:variant>
      <vt:variant>
        <vt:i4>0</vt:i4>
      </vt:variant>
      <vt:variant>
        <vt:i4>5</vt:i4>
      </vt:variant>
      <vt:variant>
        <vt:lpwstr/>
      </vt:variant>
      <vt:variant>
        <vt:lpwstr>_Toc493246764</vt:lpwstr>
      </vt:variant>
      <vt:variant>
        <vt:i4>1835060</vt:i4>
      </vt:variant>
      <vt:variant>
        <vt:i4>524</vt:i4>
      </vt:variant>
      <vt:variant>
        <vt:i4>0</vt:i4>
      </vt:variant>
      <vt:variant>
        <vt:i4>5</vt:i4>
      </vt:variant>
      <vt:variant>
        <vt:lpwstr/>
      </vt:variant>
      <vt:variant>
        <vt:lpwstr>_Toc493246763</vt:lpwstr>
      </vt:variant>
      <vt:variant>
        <vt:i4>1835060</vt:i4>
      </vt:variant>
      <vt:variant>
        <vt:i4>518</vt:i4>
      </vt:variant>
      <vt:variant>
        <vt:i4>0</vt:i4>
      </vt:variant>
      <vt:variant>
        <vt:i4>5</vt:i4>
      </vt:variant>
      <vt:variant>
        <vt:lpwstr/>
      </vt:variant>
      <vt:variant>
        <vt:lpwstr>_Toc493246762</vt:lpwstr>
      </vt:variant>
      <vt:variant>
        <vt:i4>1835060</vt:i4>
      </vt:variant>
      <vt:variant>
        <vt:i4>512</vt:i4>
      </vt:variant>
      <vt:variant>
        <vt:i4>0</vt:i4>
      </vt:variant>
      <vt:variant>
        <vt:i4>5</vt:i4>
      </vt:variant>
      <vt:variant>
        <vt:lpwstr/>
      </vt:variant>
      <vt:variant>
        <vt:lpwstr>_Toc493246761</vt:lpwstr>
      </vt:variant>
      <vt:variant>
        <vt:i4>1835060</vt:i4>
      </vt:variant>
      <vt:variant>
        <vt:i4>506</vt:i4>
      </vt:variant>
      <vt:variant>
        <vt:i4>0</vt:i4>
      </vt:variant>
      <vt:variant>
        <vt:i4>5</vt:i4>
      </vt:variant>
      <vt:variant>
        <vt:lpwstr/>
      </vt:variant>
      <vt:variant>
        <vt:lpwstr>_Toc493246760</vt:lpwstr>
      </vt:variant>
      <vt:variant>
        <vt:i4>2031668</vt:i4>
      </vt:variant>
      <vt:variant>
        <vt:i4>500</vt:i4>
      </vt:variant>
      <vt:variant>
        <vt:i4>0</vt:i4>
      </vt:variant>
      <vt:variant>
        <vt:i4>5</vt:i4>
      </vt:variant>
      <vt:variant>
        <vt:lpwstr/>
      </vt:variant>
      <vt:variant>
        <vt:lpwstr>_Toc493246759</vt:lpwstr>
      </vt:variant>
      <vt:variant>
        <vt:i4>2031668</vt:i4>
      </vt:variant>
      <vt:variant>
        <vt:i4>494</vt:i4>
      </vt:variant>
      <vt:variant>
        <vt:i4>0</vt:i4>
      </vt:variant>
      <vt:variant>
        <vt:i4>5</vt:i4>
      </vt:variant>
      <vt:variant>
        <vt:lpwstr/>
      </vt:variant>
      <vt:variant>
        <vt:lpwstr>_Toc493246758</vt:lpwstr>
      </vt:variant>
      <vt:variant>
        <vt:i4>2031668</vt:i4>
      </vt:variant>
      <vt:variant>
        <vt:i4>488</vt:i4>
      </vt:variant>
      <vt:variant>
        <vt:i4>0</vt:i4>
      </vt:variant>
      <vt:variant>
        <vt:i4>5</vt:i4>
      </vt:variant>
      <vt:variant>
        <vt:lpwstr/>
      </vt:variant>
      <vt:variant>
        <vt:lpwstr>_Toc493246757</vt:lpwstr>
      </vt:variant>
      <vt:variant>
        <vt:i4>2031668</vt:i4>
      </vt:variant>
      <vt:variant>
        <vt:i4>482</vt:i4>
      </vt:variant>
      <vt:variant>
        <vt:i4>0</vt:i4>
      </vt:variant>
      <vt:variant>
        <vt:i4>5</vt:i4>
      </vt:variant>
      <vt:variant>
        <vt:lpwstr/>
      </vt:variant>
      <vt:variant>
        <vt:lpwstr>_Toc493246756</vt:lpwstr>
      </vt:variant>
      <vt:variant>
        <vt:i4>2031668</vt:i4>
      </vt:variant>
      <vt:variant>
        <vt:i4>476</vt:i4>
      </vt:variant>
      <vt:variant>
        <vt:i4>0</vt:i4>
      </vt:variant>
      <vt:variant>
        <vt:i4>5</vt:i4>
      </vt:variant>
      <vt:variant>
        <vt:lpwstr/>
      </vt:variant>
      <vt:variant>
        <vt:lpwstr>_Toc493246755</vt:lpwstr>
      </vt:variant>
      <vt:variant>
        <vt:i4>2031668</vt:i4>
      </vt:variant>
      <vt:variant>
        <vt:i4>470</vt:i4>
      </vt:variant>
      <vt:variant>
        <vt:i4>0</vt:i4>
      </vt:variant>
      <vt:variant>
        <vt:i4>5</vt:i4>
      </vt:variant>
      <vt:variant>
        <vt:lpwstr/>
      </vt:variant>
      <vt:variant>
        <vt:lpwstr>_Toc493246754</vt:lpwstr>
      </vt:variant>
      <vt:variant>
        <vt:i4>2031668</vt:i4>
      </vt:variant>
      <vt:variant>
        <vt:i4>464</vt:i4>
      </vt:variant>
      <vt:variant>
        <vt:i4>0</vt:i4>
      </vt:variant>
      <vt:variant>
        <vt:i4>5</vt:i4>
      </vt:variant>
      <vt:variant>
        <vt:lpwstr/>
      </vt:variant>
      <vt:variant>
        <vt:lpwstr>_Toc493246753</vt:lpwstr>
      </vt:variant>
      <vt:variant>
        <vt:i4>2031668</vt:i4>
      </vt:variant>
      <vt:variant>
        <vt:i4>458</vt:i4>
      </vt:variant>
      <vt:variant>
        <vt:i4>0</vt:i4>
      </vt:variant>
      <vt:variant>
        <vt:i4>5</vt:i4>
      </vt:variant>
      <vt:variant>
        <vt:lpwstr/>
      </vt:variant>
      <vt:variant>
        <vt:lpwstr>_Toc493246752</vt:lpwstr>
      </vt:variant>
      <vt:variant>
        <vt:i4>2031668</vt:i4>
      </vt:variant>
      <vt:variant>
        <vt:i4>452</vt:i4>
      </vt:variant>
      <vt:variant>
        <vt:i4>0</vt:i4>
      </vt:variant>
      <vt:variant>
        <vt:i4>5</vt:i4>
      </vt:variant>
      <vt:variant>
        <vt:lpwstr/>
      </vt:variant>
      <vt:variant>
        <vt:lpwstr>_Toc493246751</vt:lpwstr>
      </vt:variant>
      <vt:variant>
        <vt:i4>2031668</vt:i4>
      </vt:variant>
      <vt:variant>
        <vt:i4>446</vt:i4>
      </vt:variant>
      <vt:variant>
        <vt:i4>0</vt:i4>
      </vt:variant>
      <vt:variant>
        <vt:i4>5</vt:i4>
      </vt:variant>
      <vt:variant>
        <vt:lpwstr/>
      </vt:variant>
      <vt:variant>
        <vt:lpwstr>_Toc493246750</vt:lpwstr>
      </vt:variant>
      <vt:variant>
        <vt:i4>1966132</vt:i4>
      </vt:variant>
      <vt:variant>
        <vt:i4>440</vt:i4>
      </vt:variant>
      <vt:variant>
        <vt:i4>0</vt:i4>
      </vt:variant>
      <vt:variant>
        <vt:i4>5</vt:i4>
      </vt:variant>
      <vt:variant>
        <vt:lpwstr/>
      </vt:variant>
      <vt:variant>
        <vt:lpwstr>_Toc493246749</vt:lpwstr>
      </vt:variant>
      <vt:variant>
        <vt:i4>1966132</vt:i4>
      </vt:variant>
      <vt:variant>
        <vt:i4>434</vt:i4>
      </vt:variant>
      <vt:variant>
        <vt:i4>0</vt:i4>
      </vt:variant>
      <vt:variant>
        <vt:i4>5</vt:i4>
      </vt:variant>
      <vt:variant>
        <vt:lpwstr/>
      </vt:variant>
      <vt:variant>
        <vt:lpwstr>_Toc493246748</vt:lpwstr>
      </vt:variant>
      <vt:variant>
        <vt:i4>1966132</vt:i4>
      </vt:variant>
      <vt:variant>
        <vt:i4>428</vt:i4>
      </vt:variant>
      <vt:variant>
        <vt:i4>0</vt:i4>
      </vt:variant>
      <vt:variant>
        <vt:i4>5</vt:i4>
      </vt:variant>
      <vt:variant>
        <vt:lpwstr/>
      </vt:variant>
      <vt:variant>
        <vt:lpwstr>_Toc493246747</vt:lpwstr>
      </vt:variant>
      <vt:variant>
        <vt:i4>1966132</vt:i4>
      </vt:variant>
      <vt:variant>
        <vt:i4>422</vt:i4>
      </vt:variant>
      <vt:variant>
        <vt:i4>0</vt:i4>
      </vt:variant>
      <vt:variant>
        <vt:i4>5</vt:i4>
      </vt:variant>
      <vt:variant>
        <vt:lpwstr/>
      </vt:variant>
      <vt:variant>
        <vt:lpwstr>_Toc493246746</vt:lpwstr>
      </vt:variant>
      <vt:variant>
        <vt:i4>1966132</vt:i4>
      </vt:variant>
      <vt:variant>
        <vt:i4>416</vt:i4>
      </vt:variant>
      <vt:variant>
        <vt:i4>0</vt:i4>
      </vt:variant>
      <vt:variant>
        <vt:i4>5</vt:i4>
      </vt:variant>
      <vt:variant>
        <vt:lpwstr/>
      </vt:variant>
      <vt:variant>
        <vt:lpwstr>_Toc493246745</vt:lpwstr>
      </vt:variant>
      <vt:variant>
        <vt:i4>1966132</vt:i4>
      </vt:variant>
      <vt:variant>
        <vt:i4>410</vt:i4>
      </vt:variant>
      <vt:variant>
        <vt:i4>0</vt:i4>
      </vt:variant>
      <vt:variant>
        <vt:i4>5</vt:i4>
      </vt:variant>
      <vt:variant>
        <vt:lpwstr/>
      </vt:variant>
      <vt:variant>
        <vt:lpwstr>_Toc493246744</vt:lpwstr>
      </vt:variant>
      <vt:variant>
        <vt:i4>1966132</vt:i4>
      </vt:variant>
      <vt:variant>
        <vt:i4>404</vt:i4>
      </vt:variant>
      <vt:variant>
        <vt:i4>0</vt:i4>
      </vt:variant>
      <vt:variant>
        <vt:i4>5</vt:i4>
      </vt:variant>
      <vt:variant>
        <vt:lpwstr/>
      </vt:variant>
      <vt:variant>
        <vt:lpwstr>_Toc493246743</vt:lpwstr>
      </vt:variant>
      <vt:variant>
        <vt:i4>1966132</vt:i4>
      </vt:variant>
      <vt:variant>
        <vt:i4>398</vt:i4>
      </vt:variant>
      <vt:variant>
        <vt:i4>0</vt:i4>
      </vt:variant>
      <vt:variant>
        <vt:i4>5</vt:i4>
      </vt:variant>
      <vt:variant>
        <vt:lpwstr/>
      </vt:variant>
      <vt:variant>
        <vt:lpwstr>_Toc493246742</vt:lpwstr>
      </vt:variant>
      <vt:variant>
        <vt:i4>1966132</vt:i4>
      </vt:variant>
      <vt:variant>
        <vt:i4>392</vt:i4>
      </vt:variant>
      <vt:variant>
        <vt:i4>0</vt:i4>
      </vt:variant>
      <vt:variant>
        <vt:i4>5</vt:i4>
      </vt:variant>
      <vt:variant>
        <vt:lpwstr/>
      </vt:variant>
      <vt:variant>
        <vt:lpwstr>_Toc493246741</vt:lpwstr>
      </vt:variant>
      <vt:variant>
        <vt:i4>1966132</vt:i4>
      </vt:variant>
      <vt:variant>
        <vt:i4>386</vt:i4>
      </vt:variant>
      <vt:variant>
        <vt:i4>0</vt:i4>
      </vt:variant>
      <vt:variant>
        <vt:i4>5</vt:i4>
      </vt:variant>
      <vt:variant>
        <vt:lpwstr/>
      </vt:variant>
      <vt:variant>
        <vt:lpwstr>_Toc493246740</vt:lpwstr>
      </vt:variant>
      <vt:variant>
        <vt:i4>1638452</vt:i4>
      </vt:variant>
      <vt:variant>
        <vt:i4>380</vt:i4>
      </vt:variant>
      <vt:variant>
        <vt:i4>0</vt:i4>
      </vt:variant>
      <vt:variant>
        <vt:i4>5</vt:i4>
      </vt:variant>
      <vt:variant>
        <vt:lpwstr/>
      </vt:variant>
      <vt:variant>
        <vt:lpwstr>_Toc493246739</vt:lpwstr>
      </vt:variant>
      <vt:variant>
        <vt:i4>1638452</vt:i4>
      </vt:variant>
      <vt:variant>
        <vt:i4>374</vt:i4>
      </vt:variant>
      <vt:variant>
        <vt:i4>0</vt:i4>
      </vt:variant>
      <vt:variant>
        <vt:i4>5</vt:i4>
      </vt:variant>
      <vt:variant>
        <vt:lpwstr/>
      </vt:variant>
      <vt:variant>
        <vt:lpwstr>_Toc493246738</vt:lpwstr>
      </vt:variant>
      <vt:variant>
        <vt:i4>1638452</vt:i4>
      </vt:variant>
      <vt:variant>
        <vt:i4>368</vt:i4>
      </vt:variant>
      <vt:variant>
        <vt:i4>0</vt:i4>
      </vt:variant>
      <vt:variant>
        <vt:i4>5</vt:i4>
      </vt:variant>
      <vt:variant>
        <vt:lpwstr/>
      </vt:variant>
      <vt:variant>
        <vt:lpwstr>_Toc493246737</vt:lpwstr>
      </vt:variant>
      <vt:variant>
        <vt:i4>1638452</vt:i4>
      </vt:variant>
      <vt:variant>
        <vt:i4>362</vt:i4>
      </vt:variant>
      <vt:variant>
        <vt:i4>0</vt:i4>
      </vt:variant>
      <vt:variant>
        <vt:i4>5</vt:i4>
      </vt:variant>
      <vt:variant>
        <vt:lpwstr/>
      </vt:variant>
      <vt:variant>
        <vt:lpwstr>_Toc493246736</vt:lpwstr>
      </vt:variant>
      <vt:variant>
        <vt:i4>1638452</vt:i4>
      </vt:variant>
      <vt:variant>
        <vt:i4>356</vt:i4>
      </vt:variant>
      <vt:variant>
        <vt:i4>0</vt:i4>
      </vt:variant>
      <vt:variant>
        <vt:i4>5</vt:i4>
      </vt:variant>
      <vt:variant>
        <vt:lpwstr/>
      </vt:variant>
      <vt:variant>
        <vt:lpwstr>_Toc493246735</vt:lpwstr>
      </vt:variant>
      <vt:variant>
        <vt:i4>1638452</vt:i4>
      </vt:variant>
      <vt:variant>
        <vt:i4>350</vt:i4>
      </vt:variant>
      <vt:variant>
        <vt:i4>0</vt:i4>
      </vt:variant>
      <vt:variant>
        <vt:i4>5</vt:i4>
      </vt:variant>
      <vt:variant>
        <vt:lpwstr/>
      </vt:variant>
      <vt:variant>
        <vt:lpwstr>_Toc493246734</vt:lpwstr>
      </vt:variant>
      <vt:variant>
        <vt:i4>1638452</vt:i4>
      </vt:variant>
      <vt:variant>
        <vt:i4>344</vt:i4>
      </vt:variant>
      <vt:variant>
        <vt:i4>0</vt:i4>
      </vt:variant>
      <vt:variant>
        <vt:i4>5</vt:i4>
      </vt:variant>
      <vt:variant>
        <vt:lpwstr/>
      </vt:variant>
      <vt:variant>
        <vt:lpwstr>_Toc493246733</vt:lpwstr>
      </vt:variant>
      <vt:variant>
        <vt:i4>1638452</vt:i4>
      </vt:variant>
      <vt:variant>
        <vt:i4>338</vt:i4>
      </vt:variant>
      <vt:variant>
        <vt:i4>0</vt:i4>
      </vt:variant>
      <vt:variant>
        <vt:i4>5</vt:i4>
      </vt:variant>
      <vt:variant>
        <vt:lpwstr/>
      </vt:variant>
      <vt:variant>
        <vt:lpwstr>_Toc493246732</vt:lpwstr>
      </vt:variant>
      <vt:variant>
        <vt:i4>1638452</vt:i4>
      </vt:variant>
      <vt:variant>
        <vt:i4>332</vt:i4>
      </vt:variant>
      <vt:variant>
        <vt:i4>0</vt:i4>
      </vt:variant>
      <vt:variant>
        <vt:i4>5</vt:i4>
      </vt:variant>
      <vt:variant>
        <vt:lpwstr/>
      </vt:variant>
      <vt:variant>
        <vt:lpwstr>_Toc493246731</vt:lpwstr>
      </vt:variant>
      <vt:variant>
        <vt:i4>1638452</vt:i4>
      </vt:variant>
      <vt:variant>
        <vt:i4>326</vt:i4>
      </vt:variant>
      <vt:variant>
        <vt:i4>0</vt:i4>
      </vt:variant>
      <vt:variant>
        <vt:i4>5</vt:i4>
      </vt:variant>
      <vt:variant>
        <vt:lpwstr/>
      </vt:variant>
      <vt:variant>
        <vt:lpwstr>_Toc493246730</vt:lpwstr>
      </vt:variant>
      <vt:variant>
        <vt:i4>1572916</vt:i4>
      </vt:variant>
      <vt:variant>
        <vt:i4>320</vt:i4>
      </vt:variant>
      <vt:variant>
        <vt:i4>0</vt:i4>
      </vt:variant>
      <vt:variant>
        <vt:i4>5</vt:i4>
      </vt:variant>
      <vt:variant>
        <vt:lpwstr/>
      </vt:variant>
      <vt:variant>
        <vt:lpwstr>_Toc493246729</vt:lpwstr>
      </vt:variant>
      <vt:variant>
        <vt:i4>1572916</vt:i4>
      </vt:variant>
      <vt:variant>
        <vt:i4>314</vt:i4>
      </vt:variant>
      <vt:variant>
        <vt:i4>0</vt:i4>
      </vt:variant>
      <vt:variant>
        <vt:i4>5</vt:i4>
      </vt:variant>
      <vt:variant>
        <vt:lpwstr/>
      </vt:variant>
      <vt:variant>
        <vt:lpwstr>_Toc493246728</vt:lpwstr>
      </vt:variant>
      <vt:variant>
        <vt:i4>1572916</vt:i4>
      </vt:variant>
      <vt:variant>
        <vt:i4>308</vt:i4>
      </vt:variant>
      <vt:variant>
        <vt:i4>0</vt:i4>
      </vt:variant>
      <vt:variant>
        <vt:i4>5</vt:i4>
      </vt:variant>
      <vt:variant>
        <vt:lpwstr/>
      </vt:variant>
      <vt:variant>
        <vt:lpwstr>_Toc493246727</vt:lpwstr>
      </vt:variant>
      <vt:variant>
        <vt:i4>1572916</vt:i4>
      </vt:variant>
      <vt:variant>
        <vt:i4>302</vt:i4>
      </vt:variant>
      <vt:variant>
        <vt:i4>0</vt:i4>
      </vt:variant>
      <vt:variant>
        <vt:i4>5</vt:i4>
      </vt:variant>
      <vt:variant>
        <vt:lpwstr/>
      </vt:variant>
      <vt:variant>
        <vt:lpwstr>_Toc493246726</vt:lpwstr>
      </vt:variant>
      <vt:variant>
        <vt:i4>1572916</vt:i4>
      </vt:variant>
      <vt:variant>
        <vt:i4>296</vt:i4>
      </vt:variant>
      <vt:variant>
        <vt:i4>0</vt:i4>
      </vt:variant>
      <vt:variant>
        <vt:i4>5</vt:i4>
      </vt:variant>
      <vt:variant>
        <vt:lpwstr/>
      </vt:variant>
      <vt:variant>
        <vt:lpwstr>_Toc493246725</vt:lpwstr>
      </vt:variant>
      <vt:variant>
        <vt:i4>1572916</vt:i4>
      </vt:variant>
      <vt:variant>
        <vt:i4>290</vt:i4>
      </vt:variant>
      <vt:variant>
        <vt:i4>0</vt:i4>
      </vt:variant>
      <vt:variant>
        <vt:i4>5</vt:i4>
      </vt:variant>
      <vt:variant>
        <vt:lpwstr/>
      </vt:variant>
      <vt:variant>
        <vt:lpwstr>_Toc493246724</vt:lpwstr>
      </vt:variant>
      <vt:variant>
        <vt:i4>1572916</vt:i4>
      </vt:variant>
      <vt:variant>
        <vt:i4>284</vt:i4>
      </vt:variant>
      <vt:variant>
        <vt:i4>0</vt:i4>
      </vt:variant>
      <vt:variant>
        <vt:i4>5</vt:i4>
      </vt:variant>
      <vt:variant>
        <vt:lpwstr/>
      </vt:variant>
      <vt:variant>
        <vt:lpwstr>_Toc493246723</vt:lpwstr>
      </vt:variant>
      <vt:variant>
        <vt:i4>1572916</vt:i4>
      </vt:variant>
      <vt:variant>
        <vt:i4>278</vt:i4>
      </vt:variant>
      <vt:variant>
        <vt:i4>0</vt:i4>
      </vt:variant>
      <vt:variant>
        <vt:i4>5</vt:i4>
      </vt:variant>
      <vt:variant>
        <vt:lpwstr/>
      </vt:variant>
      <vt:variant>
        <vt:lpwstr>_Toc493246722</vt:lpwstr>
      </vt:variant>
      <vt:variant>
        <vt:i4>1572916</vt:i4>
      </vt:variant>
      <vt:variant>
        <vt:i4>272</vt:i4>
      </vt:variant>
      <vt:variant>
        <vt:i4>0</vt:i4>
      </vt:variant>
      <vt:variant>
        <vt:i4>5</vt:i4>
      </vt:variant>
      <vt:variant>
        <vt:lpwstr/>
      </vt:variant>
      <vt:variant>
        <vt:lpwstr>_Toc493246721</vt:lpwstr>
      </vt:variant>
      <vt:variant>
        <vt:i4>1572916</vt:i4>
      </vt:variant>
      <vt:variant>
        <vt:i4>266</vt:i4>
      </vt:variant>
      <vt:variant>
        <vt:i4>0</vt:i4>
      </vt:variant>
      <vt:variant>
        <vt:i4>5</vt:i4>
      </vt:variant>
      <vt:variant>
        <vt:lpwstr/>
      </vt:variant>
      <vt:variant>
        <vt:lpwstr>_Toc493246720</vt:lpwstr>
      </vt:variant>
      <vt:variant>
        <vt:i4>1769524</vt:i4>
      </vt:variant>
      <vt:variant>
        <vt:i4>260</vt:i4>
      </vt:variant>
      <vt:variant>
        <vt:i4>0</vt:i4>
      </vt:variant>
      <vt:variant>
        <vt:i4>5</vt:i4>
      </vt:variant>
      <vt:variant>
        <vt:lpwstr/>
      </vt:variant>
      <vt:variant>
        <vt:lpwstr>_Toc493246719</vt:lpwstr>
      </vt:variant>
      <vt:variant>
        <vt:i4>1769524</vt:i4>
      </vt:variant>
      <vt:variant>
        <vt:i4>254</vt:i4>
      </vt:variant>
      <vt:variant>
        <vt:i4>0</vt:i4>
      </vt:variant>
      <vt:variant>
        <vt:i4>5</vt:i4>
      </vt:variant>
      <vt:variant>
        <vt:lpwstr/>
      </vt:variant>
      <vt:variant>
        <vt:lpwstr>_Toc493246718</vt:lpwstr>
      </vt:variant>
      <vt:variant>
        <vt:i4>1769524</vt:i4>
      </vt:variant>
      <vt:variant>
        <vt:i4>248</vt:i4>
      </vt:variant>
      <vt:variant>
        <vt:i4>0</vt:i4>
      </vt:variant>
      <vt:variant>
        <vt:i4>5</vt:i4>
      </vt:variant>
      <vt:variant>
        <vt:lpwstr/>
      </vt:variant>
      <vt:variant>
        <vt:lpwstr>_Toc493246717</vt:lpwstr>
      </vt:variant>
      <vt:variant>
        <vt:i4>1769524</vt:i4>
      </vt:variant>
      <vt:variant>
        <vt:i4>242</vt:i4>
      </vt:variant>
      <vt:variant>
        <vt:i4>0</vt:i4>
      </vt:variant>
      <vt:variant>
        <vt:i4>5</vt:i4>
      </vt:variant>
      <vt:variant>
        <vt:lpwstr/>
      </vt:variant>
      <vt:variant>
        <vt:lpwstr>_Toc493246716</vt:lpwstr>
      </vt:variant>
      <vt:variant>
        <vt:i4>1769524</vt:i4>
      </vt:variant>
      <vt:variant>
        <vt:i4>236</vt:i4>
      </vt:variant>
      <vt:variant>
        <vt:i4>0</vt:i4>
      </vt:variant>
      <vt:variant>
        <vt:i4>5</vt:i4>
      </vt:variant>
      <vt:variant>
        <vt:lpwstr/>
      </vt:variant>
      <vt:variant>
        <vt:lpwstr>_Toc493246715</vt:lpwstr>
      </vt:variant>
      <vt:variant>
        <vt:i4>1769524</vt:i4>
      </vt:variant>
      <vt:variant>
        <vt:i4>230</vt:i4>
      </vt:variant>
      <vt:variant>
        <vt:i4>0</vt:i4>
      </vt:variant>
      <vt:variant>
        <vt:i4>5</vt:i4>
      </vt:variant>
      <vt:variant>
        <vt:lpwstr/>
      </vt:variant>
      <vt:variant>
        <vt:lpwstr>_Toc493246714</vt:lpwstr>
      </vt:variant>
      <vt:variant>
        <vt:i4>1769524</vt:i4>
      </vt:variant>
      <vt:variant>
        <vt:i4>224</vt:i4>
      </vt:variant>
      <vt:variant>
        <vt:i4>0</vt:i4>
      </vt:variant>
      <vt:variant>
        <vt:i4>5</vt:i4>
      </vt:variant>
      <vt:variant>
        <vt:lpwstr/>
      </vt:variant>
      <vt:variant>
        <vt:lpwstr>_Toc493246713</vt:lpwstr>
      </vt:variant>
      <vt:variant>
        <vt:i4>1769524</vt:i4>
      </vt:variant>
      <vt:variant>
        <vt:i4>218</vt:i4>
      </vt:variant>
      <vt:variant>
        <vt:i4>0</vt:i4>
      </vt:variant>
      <vt:variant>
        <vt:i4>5</vt:i4>
      </vt:variant>
      <vt:variant>
        <vt:lpwstr/>
      </vt:variant>
      <vt:variant>
        <vt:lpwstr>_Toc493246712</vt:lpwstr>
      </vt:variant>
      <vt:variant>
        <vt:i4>1769524</vt:i4>
      </vt:variant>
      <vt:variant>
        <vt:i4>212</vt:i4>
      </vt:variant>
      <vt:variant>
        <vt:i4>0</vt:i4>
      </vt:variant>
      <vt:variant>
        <vt:i4>5</vt:i4>
      </vt:variant>
      <vt:variant>
        <vt:lpwstr/>
      </vt:variant>
      <vt:variant>
        <vt:lpwstr>_Toc493246711</vt:lpwstr>
      </vt:variant>
      <vt:variant>
        <vt:i4>1769524</vt:i4>
      </vt:variant>
      <vt:variant>
        <vt:i4>206</vt:i4>
      </vt:variant>
      <vt:variant>
        <vt:i4>0</vt:i4>
      </vt:variant>
      <vt:variant>
        <vt:i4>5</vt:i4>
      </vt:variant>
      <vt:variant>
        <vt:lpwstr/>
      </vt:variant>
      <vt:variant>
        <vt:lpwstr>_Toc493246710</vt:lpwstr>
      </vt:variant>
      <vt:variant>
        <vt:i4>1703988</vt:i4>
      </vt:variant>
      <vt:variant>
        <vt:i4>200</vt:i4>
      </vt:variant>
      <vt:variant>
        <vt:i4>0</vt:i4>
      </vt:variant>
      <vt:variant>
        <vt:i4>5</vt:i4>
      </vt:variant>
      <vt:variant>
        <vt:lpwstr/>
      </vt:variant>
      <vt:variant>
        <vt:lpwstr>_Toc493246709</vt:lpwstr>
      </vt:variant>
      <vt:variant>
        <vt:i4>1703988</vt:i4>
      </vt:variant>
      <vt:variant>
        <vt:i4>194</vt:i4>
      </vt:variant>
      <vt:variant>
        <vt:i4>0</vt:i4>
      </vt:variant>
      <vt:variant>
        <vt:i4>5</vt:i4>
      </vt:variant>
      <vt:variant>
        <vt:lpwstr/>
      </vt:variant>
      <vt:variant>
        <vt:lpwstr>_Toc493246708</vt:lpwstr>
      </vt:variant>
      <vt:variant>
        <vt:i4>1703988</vt:i4>
      </vt:variant>
      <vt:variant>
        <vt:i4>188</vt:i4>
      </vt:variant>
      <vt:variant>
        <vt:i4>0</vt:i4>
      </vt:variant>
      <vt:variant>
        <vt:i4>5</vt:i4>
      </vt:variant>
      <vt:variant>
        <vt:lpwstr/>
      </vt:variant>
      <vt:variant>
        <vt:lpwstr>_Toc493246707</vt:lpwstr>
      </vt:variant>
      <vt:variant>
        <vt:i4>1703988</vt:i4>
      </vt:variant>
      <vt:variant>
        <vt:i4>182</vt:i4>
      </vt:variant>
      <vt:variant>
        <vt:i4>0</vt:i4>
      </vt:variant>
      <vt:variant>
        <vt:i4>5</vt:i4>
      </vt:variant>
      <vt:variant>
        <vt:lpwstr/>
      </vt:variant>
      <vt:variant>
        <vt:lpwstr>_Toc493246706</vt:lpwstr>
      </vt:variant>
      <vt:variant>
        <vt:i4>1703988</vt:i4>
      </vt:variant>
      <vt:variant>
        <vt:i4>176</vt:i4>
      </vt:variant>
      <vt:variant>
        <vt:i4>0</vt:i4>
      </vt:variant>
      <vt:variant>
        <vt:i4>5</vt:i4>
      </vt:variant>
      <vt:variant>
        <vt:lpwstr/>
      </vt:variant>
      <vt:variant>
        <vt:lpwstr>_Toc493246705</vt:lpwstr>
      </vt:variant>
      <vt:variant>
        <vt:i4>1703988</vt:i4>
      </vt:variant>
      <vt:variant>
        <vt:i4>170</vt:i4>
      </vt:variant>
      <vt:variant>
        <vt:i4>0</vt:i4>
      </vt:variant>
      <vt:variant>
        <vt:i4>5</vt:i4>
      </vt:variant>
      <vt:variant>
        <vt:lpwstr/>
      </vt:variant>
      <vt:variant>
        <vt:lpwstr>_Toc493246704</vt:lpwstr>
      </vt:variant>
      <vt:variant>
        <vt:i4>1703988</vt:i4>
      </vt:variant>
      <vt:variant>
        <vt:i4>164</vt:i4>
      </vt:variant>
      <vt:variant>
        <vt:i4>0</vt:i4>
      </vt:variant>
      <vt:variant>
        <vt:i4>5</vt:i4>
      </vt:variant>
      <vt:variant>
        <vt:lpwstr/>
      </vt:variant>
      <vt:variant>
        <vt:lpwstr>_Toc493246703</vt:lpwstr>
      </vt:variant>
      <vt:variant>
        <vt:i4>1703988</vt:i4>
      </vt:variant>
      <vt:variant>
        <vt:i4>158</vt:i4>
      </vt:variant>
      <vt:variant>
        <vt:i4>0</vt:i4>
      </vt:variant>
      <vt:variant>
        <vt:i4>5</vt:i4>
      </vt:variant>
      <vt:variant>
        <vt:lpwstr/>
      </vt:variant>
      <vt:variant>
        <vt:lpwstr>_Toc493246702</vt:lpwstr>
      </vt:variant>
      <vt:variant>
        <vt:i4>1703988</vt:i4>
      </vt:variant>
      <vt:variant>
        <vt:i4>152</vt:i4>
      </vt:variant>
      <vt:variant>
        <vt:i4>0</vt:i4>
      </vt:variant>
      <vt:variant>
        <vt:i4>5</vt:i4>
      </vt:variant>
      <vt:variant>
        <vt:lpwstr/>
      </vt:variant>
      <vt:variant>
        <vt:lpwstr>_Toc493246701</vt:lpwstr>
      </vt:variant>
      <vt:variant>
        <vt:i4>1703988</vt:i4>
      </vt:variant>
      <vt:variant>
        <vt:i4>146</vt:i4>
      </vt:variant>
      <vt:variant>
        <vt:i4>0</vt:i4>
      </vt:variant>
      <vt:variant>
        <vt:i4>5</vt:i4>
      </vt:variant>
      <vt:variant>
        <vt:lpwstr/>
      </vt:variant>
      <vt:variant>
        <vt:lpwstr>_Toc493246700</vt:lpwstr>
      </vt:variant>
      <vt:variant>
        <vt:i4>1245237</vt:i4>
      </vt:variant>
      <vt:variant>
        <vt:i4>140</vt:i4>
      </vt:variant>
      <vt:variant>
        <vt:i4>0</vt:i4>
      </vt:variant>
      <vt:variant>
        <vt:i4>5</vt:i4>
      </vt:variant>
      <vt:variant>
        <vt:lpwstr/>
      </vt:variant>
      <vt:variant>
        <vt:lpwstr>_Toc493246699</vt:lpwstr>
      </vt:variant>
      <vt:variant>
        <vt:i4>1245237</vt:i4>
      </vt:variant>
      <vt:variant>
        <vt:i4>134</vt:i4>
      </vt:variant>
      <vt:variant>
        <vt:i4>0</vt:i4>
      </vt:variant>
      <vt:variant>
        <vt:i4>5</vt:i4>
      </vt:variant>
      <vt:variant>
        <vt:lpwstr/>
      </vt:variant>
      <vt:variant>
        <vt:lpwstr>_Toc493246698</vt:lpwstr>
      </vt:variant>
      <vt:variant>
        <vt:i4>1245237</vt:i4>
      </vt:variant>
      <vt:variant>
        <vt:i4>128</vt:i4>
      </vt:variant>
      <vt:variant>
        <vt:i4>0</vt:i4>
      </vt:variant>
      <vt:variant>
        <vt:i4>5</vt:i4>
      </vt:variant>
      <vt:variant>
        <vt:lpwstr/>
      </vt:variant>
      <vt:variant>
        <vt:lpwstr>_Toc493246697</vt:lpwstr>
      </vt:variant>
      <vt:variant>
        <vt:i4>1245237</vt:i4>
      </vt:variant>
      <vt:variant>
        <vt:i4>122</vt:i4>
      </vt:variant>
      <vt:variant>
        <vt:i4>0</vt:i4>
      </vt:variant>
      <vt:variant>
        <vt:i4>5</vt:i4>
      </vt:variant>
      <vt:variant>
        <vt:lpwstr/>
      </vt:variant>
      <vt:variant>
        <vt:lpwstr>_Toc493246696</vt:lpwstr>
      </vt:variant>
      <vt:variant>
        <vt:i4>1245237</vt:i4>
      </vt:variant>
      <vt:variant>
        <vt:i4>116</vt:i4>
      </vt:variant>
      <vt:variant>
        <vt:i4>0</vt:i4>
      </vt:variant>
      <vt:variant>
        <vt:i4>5</vt:i4>
      </vt:variant>
      <vt:variant>
        <vt:lpwstr/>
      </vt:variant>
      <vt:variant>
        <vt:lpwstr>_Toc493246695</vt:lpwstr>
      </vt:variant>
      <vt:variant>
        <vt:i4>1245237</vt:i4>
      </vt:variant>
      <vt:variant>
        <vt:i4>110</vt:i4>
      </vt:variant>
      <vt:variant>
        <vt:i4>0</vt:i4>
      </vt:variant>
      <vt:variant>
        <vt:i4>5</vt:i4>
      </vt:variant>
      <vt:variant>
        <vt:lpwstr/>
      </vt:variant>
      <vt:variant>
        <vt:lpwstr>_Toc493246694</vt:lpwstr>
      </vt:variant>
      <vt:variant>
        <vt:i4>1245237</vt:i4>
      </vt:variant>
      <vt:variant>
        <vt:i4>104</vt:i4>
      </vt:variant>
      <vt:variant>
        <vt:i4>0</vt:i4>
      </vt:variant>
      <vt:variant>
        <vt:i4>5</vt:i4>
      </vt:variant>
      <vt:variant>
        <vt:lpwstr/>
      </vt:variant>
      <vt:variant>
        <vt:lpwstr>_Toc493246693</vt:lpwstr>
      </vt:variant>
      <vt:variant>
        <vt:i4>1245237</vt:i4>
      </vt:variant>
      <vt:variant>
        <vt:i4>98</vt:i4>
      </vt:variant>
      <vt:variant>
        <vt:i4>0</vt:i4>
      </vt:variant>
      <vt:variant>
        <vt:i4>5</vt:i4>
      </vt:variant>
      <vt:variant>
        <vt:lpwstr/>
      </vt:variant>
      <vt:variant>
        <vt:lpwstr>_Toc493246692</vt:lpwstr>
      </vt:variant>
      <vt:variant>
        <vt:i4>1245237</vt:i4>
      </vt:variant>
      <vt:variant>
        <vt:i4>92</vt:i4>
      </vt:variant>
      <vt:variant>
        <vt:i4>0</vt:i4>
      </vt:variant>
      <vt:variant>
        <vt:i4>5</vt:i4>
      </vt:variant>
      <vt:variant>
        <vt:lpwstr/>
      </vt:variant>
      <vt:variant>
        <vt:lpwstr>_Toc493246691</vt:lpwstr>
      </vt:variant>
      <vt:variant>
        <vt:i4>1245237</vt:i4>
      </vt:variant>
      <vt:variant>
        <vt:i4>86</vt:i4>
      </vt:variant>
      <vt:variant>
        <vt:i4>0</vt:i4>
      </vt:variant>
      <vt:variant>
        <vt:i4>5</vt:i4>
      </vt:variant>
      <vt:variant>
        <vt:lpwstr/>
      </vt:variant>
      <vt:variant>
        <vt:lpwstr>_Toc493246690</vt:lpwstr>
      </vt:variant>
      <vt:variant>
        <vt:i4>1179701</vt:i4>
      </vt:variant>
      <vt:variant>
        <vt:i4>80</vt:i4>
      </vt:variant>
      <vt:variant>
        <vt:i4>0</vt:i4>
      </vt:variant>
      <vt:variant>
        <vt:i4>5</vt:i4>
      </vt:variant>
      <vt:variant>
        <vt:lpwstr/>
      </vt:variant>
      <vt:variant>
        <vt:lpwstr>_Toc493246689</vt:lpwstr>
      </vt:variant>
      <vt:variant>
        <vt:i4>1179701</vt:i4>
      </vt:variant>
      <vt:variant>
        <vt:i4>74</vt:i4>
      </vt:variant>
      <vt:variant>
        <vt:i4>0</vt:i4>
      </vt:variant>
      <vt:variant>
        <vt:i4>5</vt:i4>
      </vt:variant>
      <vt:variant>
        <vt:lpwstr/>
      </vt:variant>
      <vt:variant>
        <vt:lpwstr>_Toc493246688</vt:lpwstr>
      </vt:variant>
      <vt:variant>
        <vt:i4>1179701</vt:i4>
      </vt:variant>
      <vt:variant>
        <vt:i4>68</vt:i4>
      </vt:variant>
      <vt:variant>
        <vt:i4>0</vt:i4>
      </vt:variant>
      <vt:variant>
        <vt:i4>5</vt:i4>
      </vt:variant>
      <vt:variant>
        <vt:lpwstr/>
      </vt:variant>
      <vt:variant>
        <vt:lpwstr>_Toc493246687</vt:lpwstr>
      </vt:variant>
      <vt:variant>
        <vt:i4>1179701</vt:i4>
      </vt:variant>
      <vt:variant>
        <vt:i4>62</vt:i4>
      </vt:variant>
      <vt:variant>
        <vt:i4>0</vt:i4>
      </vt:variant>
      <vt:variant>
        <vt:i4>5</vt:i4>
      </vt:variant>
      <vt:variant>
        <vt:lpwstr/>
      </vt:variant>
      <vt:variant>
        <vt:lpwstr>_Toc493246686</vt:lpwstr>
      </vt:variant>
      <vt:variant>
        <vt:i4>1179701</vt:i4>
      </vt:variant>
      <vt:variant>
        <vt:i4>56</vt:i4>
      </vt:variant>
      <vt:variant>
        <vt:i4>0</vt:i4>
      </vt:variant>
      <vt:variant>
        <vt:i4>5</vt:i4>
      </vt:variant>
      <vt:variant>
        <vt:lpwstr/>
      </vt:variant>
      <vt:variant>
        <vt:lpwstr>_Toc493246685</vt:lpwstr>
      </vt:variant>
      <vt:variant>
        <vt:i4>1179701</vt:i4>
      </vt:variant>
      <vt:variant>
        <vt:i4>50</vt:i4>
      </vt:variant>
      <vt:variant>
        <vt:i4>0</vt:i4>
      </vt:variant>
      <vt:variant>
        <vt:i4>5</vt:i4>
      </vt:variant>
      <vt:variant>
        <vt:lpwstr/>
      </vt:variant>
      <vt:variant>
        <vt:lpwstr>_Toc493246684</vt:lpwstr>
      </vt:variant>
      <vt:variant>
        <vt:i4>1179701</vt:i4>
      </vt:variant>
      <vt:variant>
        <vt:i4>44</vt:i4>
      </vt:variant>
      <vt:variant>
        <vt:i4>0</vt:i4>
      </vt:variant>
      <vt:variant>
        <vt:i4>5</vt:i4>
      </vt:variant>
      <vt:variant>
        <vt:lpwstr/>
      </vt:variant>
      <vt:variant>
        <vt:lpwstr>_Toc493246683</vt:lpwstr>
      </vt:variant>
      <vt:variant>
        <vt:i4>1179701</vt:i4>
      </vt:variant>
      <vt:variant>
        <vt:i4>38</vt:i4>
      </vt:variant>
      <vt:variant>
        <vt:i4>0</vt:i4>
      </vt:variant>
      <vt:variant>
        <vt:i4>5</vt:i4>
      </vt:variant>
      <vt:variant>
        <vt:lpwstr/>
      </vt:variant>
      <vt:variant>
        <vt:lpwstr>_Toc493246682</vt:lpwstr>
      </vt:variant>
      <vt:variant>
        <vt:i4>1179701</vt:i4>
      </vt:variant>
      <vt:variant>
        <vt:i4>32</vt:i4>
      </vt:variant>
      <vt:variant>
        <vt:i4>0</vt:i4>
      </vt:variant>
      <vt:variant>
        <vt:i4>5</vt:i4>
      </vt:variant>
      <vt:variant>
        <vt:lpwstr/>
      </vt:variant>
      <vt:variant>
        <vt:lpwstr>_Toc493246681</vt:lpwstr>
      </vt:variant>
      <vt:variant>
        <vt:i4>1179701</vt:i4>
      </vt:variant>
      <vt:variant>
        <vt:i4>26</vt:i4>
      </vt:variant>
      <vt:variant>
        <vt:i4>0</vt:i4>
      </vt:variant>
      <vt:variant>
        <vt:i4>5</vt:i4>
      </vt:variant>
      <vt:variant>
        <vt:lpwstr/>
      </vt:variant>
      <vt:variant>
        <vt:lpwstr>_Toc493246680</vt:lpwstr>
      </vt:variant>
      <vt:variant>
        <vt:i4>1900597</vt:i4>
      </vt:variant>
      <vt:variant>
        <vt:i4>20</vt:i4>
      </vt:variant>
      <vt:variant>
        <vt:i4>0</vt:i4>
      </vt:variant>
      <vt:variant>
        <vt:i4>5</vt:i4>
      </vt:variant>
      <vt:variant>
        <vt:lpwstr/>
      </vt:variant>
      <vt:variant>
        <vt:lpwstr>_Toc493246679</vt:lpwstr>
      </vt:variant>
      <vt:variant>
        <vt:i4>1900597</vt:i4>
      </vt:variant>
      <vt:variant>
        <vt:i4>14</vt:i4>
      </vt:variant>
      <vt:variant>
        <vt:i4>0</vt:i4>
      </vt:variant>
      <vt:variant>
        <vt:i4>5</vt:i4>
      </vt:variant>
      <vt:variant>
        <vt:lpwstr/>
      </vt:variant>
      <vt:variant>
        <vt:lpwstr>_Toc493246678</vt:lpwstr>
      </vt:variant>
      <vt:variant>
        <vt:i4>1900597</vt:i4>
      </vt:variant>
      <vt:variant>
        <vt:i4>8</vt:i4>
      </vt:variant>
      <vt:variant>
        <vt:i4>0</vt:i4>
      </vt:variant>
      <vt:variant>
        <vt:i4>5</vt:i4>
      </vt:variant>
      <vt:variant>
        <vt:lpwstr/>
      </vt:variant>
      <vt:variant>
        <vt:lpwstr>_Toc493246677</vt:lpwstr>
      </vt:variant>
      <vt:variant>
        <vt:i4>1900597</vt:i4>
      </vt:variant>
      <vt:variant>
        <vt:i4>2</vt:i4>
      </vt:variant>
      <vt:variant>
        <vt:i4>0</vt:i4>
      </vt:variant>
      <vt:variant>
        <vt:i4>5</vt:i4>
      </vt:variant>
      <vt:variant>
        <vt:lpwstr/>
      </vt:variant>
      <vt:variant>
        <vt:lpwstr>_Toc493246676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 type V7</dc:title>
  <dc:subject/>
  <dc:creator>FOUCHER Rémi IMI</dc:creator>
  <cp:keywords/>
  <dc:description/>
  <cp:lastModifiedBy>COLOBERT Coraline IMI</cp:lastModifiedBy>
  <cp:revision>24</cp:revision>
  <cp:lastPrinted>2018-08-21T11:06:00Z</cp:lastPrinted>
  <dcterms:created xsi:type="dcterms:W3CDTF">2022-01-05T11:00:00Z</dcterms:created>
  <dcterms:modified xsi:type="dcterms:W3CDTF">2023-10-19T06:58:00Z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0x010100BEE3130379EBAA40ACAC93FDC52FECED</vt:lpwstr>
  </property>
</Properties>
</file>