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659" w:rsidRDefault="00DA5659">
      <w:pPr>
        <w:rPr>
          <w:rFonts w:ascii="Calibri" w:hAnsi="Calibri" w:cs="Calibri"/>
          <w:sz w:val="22"/>
          <w:szCs w:val="22"/>
        </w:rPr>
      </w:pPr>
    </w:p>
    <w:p w:rsidR="004E0788" w:rsidRDefault="004E07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C798243">
            <wp:extent cx="1647825" cy="752475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788" w:rsidRDefault="004E0788">
      <w:pPr>
        <w:rPr>
          <w:rFonts w:ascii="Calibri" w:hAnsi="Calibri" w:cs="Calibri"/>
          <w:sz w:val="22"/>
          <w:szCs w:val="22"/>
        </w:rPr>
      </w:pPr>
    </w:p>
    <w:p w:rsidR="004E0788" w:rsidRPr="001A188E" w:rsidRDefault="004E0788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pStyle w:val="Titre1"/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CPAM DE PARIS</w:t>
      </w:r>
    </w:p>
    <w:p w:rsidR="000D31FC" w:rsidRPr="001A188E" w:rsidRDefault="00713D55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DEPARTEMENT ACHATS</w:t>
      </w:r>
    </w:p>
    <w:p w:rsidR="000D31FC" w:rsidRPr="001A188E" w:rsidRDefault="000D31FC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SERVICE MARCHES</w:t>
      </w:r>
      <w:r w:rsidR="000F3099" w:rsidRPr="001A188E">
        <w:rPr>
          <w:rFonts w:ascii="Calibri" w:hAnsi="Calibri" w:cs="Calibri"/>
          <w:b/>
          <w:sz w:val="22"/>
          <w:szCs w:val="22"/>
        </w:rPr>
        <w:t xml:space="preserve"> RELATIONS FOURNISSEURS</w:t>
      </w:r>
    </w:p>
    <w:p w:rsidR="00DA5659" w:rsidRPr="001A188E" w:rsidRDefault="00DA5659">
      <w:pPr>
        <w:rPr>
          <w:rFonts w:ascii="Calibri" w:hAnsi="Calibri" w:cs="Calibri"/>
          <w:sz w:val="22"/>
          <w:szCs w:val="22"/>
          <w:u w:val="single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 w:rsidP="00D70A39">
      <w:pPr>
        <w:pStyle w:val="Titre2"/>
        <w:pBdr>
          <w:top w:val="thickThinSmallGap" w:sz="12" w:space="6" w:color="auto"/>
          <w:left w:val="thickThinSmallGap" w:sz="12" w:space="31" w:color="auto"/>
          <w:bottom w:val="thinThickSmallGap" w:sz="12" w:space="11" w:color="auto"/>
          <w:right w:val="thinThickSmallGap" w:sz="12" w:space="29" w:color="auto"/>
        </w:pBdr>
        <w:ind w:left="3119" w:right="2693"/>
        <w:rPr>
          <w:rFonts w:ascii="Calibri" w:hAnsi="Calibri" w:cs="Calibri"/>
          <w:b/>
          <w:spacing w:val="20"/>
          <w:sz w:val="22"/>
          <w:szCs w:val="22"/>
        </w:rPr>
      </w:pPr>
      <w:r w:rsidRPr="001A188E">
        <w:rPr>
          <w:rFonts w:ascii="Calibri" w:hAnsi="Calibri" w:cs="Calibri"/>
          <w:b/>
          <w:spacing w:val="20"/>
          <w:sz w:val="22"/>
          <w:szCs w:val="22"/>
        </w:rPr>
        <w:t>ATTESTATION</w:t>
      </w:r>
      <w:r w:rsidR="00D70A39" w:rsidRPr="001A188E">
        <w:rPr>
          <w:rFonts w:ascii="Calibri" w:hAnsi="Calibri" w:cs="Calibri"/>
          <w:b/>
          <w:spacing w:val="20"/>
          <w:sz w:val="22"/>
          <w:szCs w:val="22"/>
        </w:rPr>
        <w:t xml:space="preserve"> DE VISITE DES LOCAUX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B428D1" w:rsidRPr="001A188E" w:rsidRDefault="00B428D1" w:rsidP="00B428D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Je soussi</w:t>
      </w:r>
      <w:r w:rsidR="000F5264" w:rsidRPr="001A188E">
        <w:rPr>
          <w:rFonts w:ascii="Calibri" w:hAnsi="Calibri" w:cs="Calibri"/>
          <w:sz w:val="22"/>
          <w:szCs w:val="22"/>
        </w:rPr>
        <w:t>gné</w:t>
      </w:r>
      <w:proofErr w:type="gramStart"/>
      <w:r w:rsidR="000F5264" w:rsidRPr="001A188E">
        <w:rPr>
          <w:rFonts w:ascii="Calibri" w:hAnsi="Calibri" w:cs="Calibri"/>
          <w:sz w:val="22"/>
          <w:szCs w:val="22"/>
        </w:rPr>
        <w:t>,</w:t>
      </w:r>
      <w:r w:rsidR="00977600">
        <w:rPr>
          <w:rFonts w:ascii="Calibri" w:hAnsi="Calibri" w:cs="Calibri"/>
          <w:sz w:val="22"/>
          <w:szCs w:val="22"/>
        </w:rPr>
        <w:t xml:space="preserve">                  </w:t>
      </w:r>
      <w:r w:rsidR="008D2A63">
        <w:rPr>
          <w:rFonts w:ascii="Calibri" w:hAnsi="Calibri" w:cs="Calibri"/>
          <w:sz w:val="22"/>
          <w:szCs w:val="22"/>
        </w:rPr>
        <w:t xml:space="preserve">              </w:t>
      </w:r>
      <w:r w:rsidR="00977600">
        <w:rPr>
          <w:rFonts w:ascii="Calibri" w:hAnsi="Calibri" w:cs="Calibri"/>
          <w:sz w:val="22"/>
          <w:szCs w:val="22"/>
        </w:rPr>
        <w:t xml:space="preserve">        </w:t>
      </w:r>
      <w:r w:rsidR="000F5264" w:rsidRPr="001A188E">
        <w:rPr>
          <w:rFonts w:ascii="Calibri" w:hAnsi="Calibri" w:cs="Calibri"/>
          <w:sz w:val="22"/>
          <w:szCs w:val="22"/>
        </w:rPr>
        <w:t xml:space="preserve"> </w:t>
      </w:r>
      <w:r w:rsidR="00683B09">
        <w:rPr>
          <w:rFonts w:ascii="Calibri" w:hAnsi="Calibri" w:cs="Calibri"/>
          <w:sz w:val="22"/>
          <w:szCs w:val="22"/>
        </w:rPr>
        <w:t>,</w:t>
      </w:r>
      <w:proofErr w:type="gramEnd"/>
      <w:r w:rsidR="00683B09">
        <w:rPr>
          <w:rFonts w:ascii="Calibri" w:hAnsi="Calibri" w:cs="Calibri"/>
          <w:sz w:val="22"/>
          <w:szCs w:val="22"/>
        </w:rPr>
        <w:t xml:space="preserve"> représentant du </w:t>
      </w:r>
      <w:r w:rsidR="00507B5F">
        <w:rPr>
          <w:rFonts w:ascii="Calibri" w:hAnsi="Calibri" w:cs="Calibri"/>
          <w:sz w:val="22"/>
          <w:szCs w:val="22"/>
        </w:rPr>
        <w:t xml:space="preserve"> </w:t>
      </w:r>
      <w:r w:rsidRPr="001A188E">
        <w:rPr>
          <w:rFonts w:ascii="Calibri" w:hAnsi="Calibri" w:cs="Calibri"/>
          <w:sz w:val="22"/>
          <w:szCs w:val="22"/>
        </w:rPr>
        <w:t>certifie qu</w:t>
      </w:r>
      <w:r w:rsidR="00C96EE6" w:rsidRPr="001A188E">
        <w:rPr>
          <w:rFonts w:ascii="Calibri" w:hAnsi="Calibri" w:cs="Calibri"/>
          <w:sz w:val="22"/>
          <w:szCs w:val="22"/>
        </w:rPr>
        <w:t xml:space="preserve">e la société </w:t>
      </w:r>
      <w:r w:rsidRPr="001A188E">
        <w:rPr>
          <w:rFonts w:ascii="Calibri" w:hAnsi="Calibri" w:cs="Calibri"/>
          <w:sz w:val="22"/>
          <w:szCs w:val="22"/>
        </w:rPr>
        <w:t>:</w:t>
      </w:r>
    </w:p>
    <w:p w:rsidR="00197EFD" w:rsidRPr="001A188E" w:rsidRDefault="00197EFD">
      <w:pPr>
        <w:rPr>
          <w:rFonts w:ascii="Calibri" w:hAnsi="Calibri" w:cs="Calibri"/>
          <w:sz w:val="22"/>
          <w:szCs w:val="22"/>
        </w:rPr>
      </w:pPr>
    </w:p>
    <w:p w:rsidR="00DA5659" w:rsidRPr="001A188E" w:rsidRDefault="00BF57E0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87914E" wp14:editId="71DE2304">
                <wp:simplePos x="0" y="0"/>
                <wp:positionH relativeFrom="column">
                  <wp:posOffset>1656715</wp:posOffset>
                </wp:positionH>
                <wp:positionV relativeFrom="paragraph">
                  <wp:posOffset>144780</wp:posOffset>
                </wp:positionV>
                <wp:extent cx="3108960" cy="154051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8960" cy="154051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130.45pt;margin-top:11.4pt;width:244.8pt;height:12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" o:allowincell="f"/>
            </w:pict>
          </mc:Fallback>
        </mc:AlternateConten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CD1CDA" w:rsidRPr="001A188E" w:rsidRDefault="00CD1CDA" w:rsidP="00CD1CDA">
      <w:pPr>
        <w:rPr>
          <w:rFonts w:ascii="Calibri" w:hAnsi="Calibri" w:cs="Calibri"/>
          <w:sz w:val="22"/>
          <w:szCs w:val="22"/>
        </w:rPr>
      </w:pPr>
    </w:p>
    <w:p w:rsidR="006455AA" w:rsidRPr="001A188E" w:rsidRDefault="006455AA" w:rsidP="00CD1CDA">
      <w:pPr>
        <w:rPr>
          <w:rFonts w:ascii="Calibri" w:hAnsi="Calibri" w:cs="Calibri"/>
          <w:sz w:val="22"/>
          <w:szCs w:val="22"/>
        </w:rPr>
      </w:pPr>
    </w:p>
    <w:p w:rsidR="002F1347" w:rsidRPr="002F1347" w:rsidRDefault="00DA666C" w:rsidP="002F1347">
      <w:pPr>
        <w:keepNext/>
        <w:shd w:val="clear" w:color="auto" w:fill="DBE5F1" w:themeFill="accent1" w:themeFillTint="33"/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proofErr w:type="gramStart"/>
      <w:r w:rsidRPr="001A188E">
        <w:rPr>
          <w:rFonts w:ascii="Calibri" w:hAnsi="Calibri" w:cs="Calibri"/>
          <w:sz w:val="22"/>
          <w:szCs w:val="22"/>
        </w:rPr>
        <w:t>a</w:t>
      </w:r>
      <w:proofErr w:type="gramEnd"/>
      <w:r w:rsidRPr="001A188E">
        <w:rPr>
          <w:rFonts w:ascii="Calibri" w:hAnsi="Calibri" w:cs="Calibri"/>
          <w:sz w:val="22"/>
          <w:szCs w:val="22"/>
        </w:rPr>
        <w:t xml:space="preserve"> effectué la visite des locaux obligatoire dans le cadre de la consultation </w:t>
      </w:r>
      <w:r w:rsidR="00EA2948" w:rsidRPr="001A188E">
        <w:rPr>
          <w:rFonts w:ascii="Calibri" w:hAnsi="Calibri" w:cs="Calibri"/>
          <w:sz w:val="22"/>
          <w:szCs w:val="22"/>
        </w:rPr>
        <w:t>MAPA lancée pour</w:t>
      </w:r>
      <w:r w:rsidR="00EF0742" w:rsidRPr="00EF0742">
        <w:rPr>
          <w:rFonts w:ascii="Calibri" w:hAnsi="Calibri" w:cs="Calibri"/>
          <w:sz w:val="22"/>
          <w:szCs w:val="22"/>
        </w:rPr>
        <w:t xml:space="preserve"> </w:t>
      </w:r>
      <w:r w:rsidR="00EF0742">
        <w:rPr>
          <w:rFonts w:ascii="Calibri" w:hAnsi="Calibri" w:cs="Calibri"/>
          <w:sz w:val="22"/>
          <w:szCs w:val="22"/>
        </w:rPr>
        <w:t xml:space="preserve">de </w:t>
      </w:r>
      <w:r w:rsidR="002F1347" w:rsidRPr="002F1347">
        <w:rPr>
          <w:rFonts w:asciiTheme="minorHAnsi" w:hAnsiTheme="minorHAnsi" w:cstheme="minorHAnsi"/>
          <w:b/>
          <w:bCs/>
          <w:sz w:val="22"/>
          <w:szCs w:val="22"/>
        </w:rPr>
        <w:t>Travaux de rénovation de la salle du conseil du 6</w:t>
      </w:r>
      <w:r w:rsidR="002F1347" w:rsidRPr="002F1347">
        <w:rPr>
          <w:rFonts w:asciiTheme="minorHAnsi" w:hAnsiTheme="minorHAnsi" w:cstheme="minorHAnsi"/>
          <w:b/>
          <w:bCs/>
          <w:sz w:val="22"/>
          <w:szCs w:val="22"/>
          <w:vertAlign w:val="superscript"/>
        </w:rPr>
        <w:t>ème</w:t>
      </w:r>
      <w:r w:rsidR="002F1347" w:rsidRPr="002F1347">
        <w:rPr>
          <w:rFonts w:asciiTheme="minorHAnsi" w:hAnsiTheme="minorHAnsi" w:cstheme="minorHAnsi"/>
          <w:b/>
          <w:bCs/>
          <w:sz w:val="22"/>
          <w:szCs w:val="22"/>
        </w:rPr>
        <w:t xml:space="preserve"> étage de l’immeuble Trieste</w:t>
      </w:r>
      <w:r w:rsidR="002F13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F1347" w:rsidRPr="002F1347">
        <w:rPr>
          <w:rFonts w:asciiTheme="minorHAnsi" w:hAnsiTheme="minorHAnsi" w:cstheme="minorHAnsi"/>
          <w:b/>
          <w:bCs/>
          <w:sz w:val="22"/>
          <w:szCs w:val="22"/>
        </w:rPr>
        <w:t>situé au 21 rue Georges Auric 75019 PARIS</w:t>
      </w:r>
    </w:p>
    <w:p w:rsidR="007877E4" w:rsidRPr="001A188E" w:rsidRDefault="007877E4" w:rsidP="002F1347">
      <w:pPr>
        <w:pStyle w:val="Corpsdetexte"/>
        <w:spacing w:after="480"/>
        <w:rPr>
          <w:rFonts w:ascii="Calibri" w:hAnsi="Calibri" w:cs="Calibri"/>
          <w:sz w:val="22"/>
          <w:szCs w:val="22"/>
        </w:rPr>
      </w:pPr>
      <w:bookmarkStart w:id="0" w:name="_GoBack"/>
      <w:bookmarkEnd w:id="0"/>
    </w:p>
    <w:p w:rsidR="008F4974" w:rsidRPr="001A188E" w:rsidRDefault="00593412" w:rsidP="006455AA">
      <w:pPr>
        <w:pStyle w:val="Corpsdetexte"/>
        <w:jc w:val="center"/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N</w:t>
      </w:r>
      <w:r w:rsidR="00780287" w:rsidRPr="001A188E">
        <w:rPr>
          <w:rFonts w:ascii="Calibri" w:hAnsi="Calibri" w:cs="Calibri"/>
          <w:sz w:val="22"/>
          <w:szCs w:val="22"/>
        </w:rPr>
        <w:t>° de l</w:t>
      </w:r>
      <w:r w:rsidR="00C01923" w:rsidRPr="001A188E">
        <w:rPr>
          <w:rFonts w:ascii="Calibri" w:hAnsi="Calibri" w:cs="Calibri"/>
          <w:sz w:val="22"/>
          <w:szCs w:val="22"/>
        </w:rPr>
        <w:t>ot</w:t>
      </w:r>
      <w:r w:rsidR="00780287" w:rsidRPr="001A188E">
        <w:rPr>
          <w:rFonts w:ascii="Calibri" w:hAnsi="Calibri" w:cs="Calibri"/>
          <w:sz w:val="22"/>
          <w:szCs w:val="22"/>
        </w:rPr>
        <w:t xml:space="preserve"> (s) </w:t>
      </w:r>
      <w:r w:rsidRPr="001A188E">
        <w:rPr>
          <w:rFonts w:ascii="Calibri" w:hAnsi="Calibri" w:cs="Calibri"/>
          <w:i/>
          <w:sz w:val="22"/>
          <w:szCs w:val="22"/>
        </w:rPr>
        <w:t xml:space="preserve">(à </w:t>
      </w:r>
      <w:r w:rsidR="00780287" w:rsidRPr="001A188E">
        <w:rPr>
          <w:rFonts w:ascii="Calibri" w:hAnsi="Calibri" w:cs="Calibri"/>
          <w:i/>
          <w:sz w:val="22"/>
          <w:szCs w:val="22"/>
        </w:rPr>
        <w:t>préciser</w:t>
      </w:r>
      <w:r w:rsidRPr="001A188E">
        <w:rPr>
          <w:rFonts w:ascii="Calibri" w:hAnsi="Calibri" w:cs="Calibri"/>
          <w:i/>
          <w:sz w:val="22"/>
          <w:szCs w:val="22"/>
        </w:rPr>
        <w:t>)</w:t>
      </w:r>
      <w:r w:rsidR="00780287" w:rsidRPr="001A188E">
        <w:rPr>
          <w:rFonts w:ascii="Calibri" w:hAnsi="Calibri" w:cs="Calibri"/>
          <w:sz w:val="22"/>
          <w:szCs w:val="22"/>
        </w:rPr>
        <w:t xml:space="preserve"> : 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7B38C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  <w:u w:val="single"/>
        </w:rPr>
        <w:t>Visite effectuée le</w:t>
      </w:r>
      <w:r w:rsidRPr="001A188E">
        <w:rPr>
          <w:rFonts w:ascii="Calibri" w:hAnsi="Calibri" w:cs="Calibri"/>
          <w:sz w:val="22"/>
          <w:szCs w:val="22"/>
        </w:rPr>
        <w:t xml:space="preserve"> : </w:t>
      </w: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 w:rsidP="006455AA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Signature</w:t>
      </w:r>
    </w:p>
    <w:sectPr w:rsidR="00DA5659" w:rsidRPr="001A188E">
      <w:headerReference w:type="default" r:id="rId10"/>
      <w:footerReference w:type="default" r:id="rId11"/>
      <w:footerReference w:type="first" r:id="rId12"/>
      <w:pgSz w:w="11907" w:h="16840" w:code="9"/>
      <w:pgMar w:top="851" w:right="1134" w:bottom="851" w:left="1134" w:header="454" w:footer="45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C4B" w:rsidRDefault="00052C4B">
      <w:r>
        <w:separator/>
      </w:r>
    </w:p>
  </w:endnote>
  <w:endnote w:type="continuationSeparator" w:id="0">
    <w:p w:rsidR="00052C4B" w:rsidRDefault="0005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DA" w:rsidRDefault="00CD1CDA">
    <w:pPr>
      <w:pStyle w:val="Pieddepage"/>
      <w:pBdr>
        <w:top w:val="single" w:sz="4" w:space="1" w:color="auto"/>
      </w:pBdr>
      <w:rPr>
        <w:b/>
      </w:rPr>
    </w:pPr>
    <w:r>
      <w:rPr>
        <w:b/>
      </w:rPr>
      <w:t>Annexe – Travaux d'entretien et travaux ponctuels</w:t>
    </w:r>
  </w:p>
  <w:p w:rsidR="00CD1CDA" w:rsidRDefault="00CD1CDA">
    <w:pPr>
      <w:pStyle w:val="Pieddepage"/>
      <w:pBdr>
        <w:top w:val="single" w:sz="4" w:space="1" w:color="auto"/>
      </w:pBdr>
      <w:tabs>
        <w:tab w:val="clear" w:pos="4536"/>
        <w:tab w:val="left" w:pos="851"/>
      </w:tabs>
      <w:rPr>
        <w:b/>
      </w:rPr>
    </w:pPr>
    <w:r>
      <w:rPr>
        <w:b/>
      </w:rPr>
      <w:tab/>
    </w:r>
    <w:r>
      <w:rPr>
        <w:b/>
        <w:u w:val="single"/>
      </w:rPr>
      <w:t>Corps d'état</w:t>
    </w:r>
    <w:r>
      <w:rPr>
        <w:b/>
      </w:rPr>
      <w:t xml:space="preserve"> : Couverture / Plomberie</w:t>
    </w:r>
  </w:p>
  <w:p w:rsidR="00CD1CDA" w:rsidRDefault="00CD1CDA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DD" w:rsidRDefault="00710CDD" w:rsidP="00710CDD">
    <w:pPr>
      <w:pStyle w:val="Pieddepage"/>
      <w:pBdr>
        <w:top w:val="single" w:sz="4" w:space="1" w:color="auto"/>
      </w:pBdr>
      <w:rPr>
        <w:rFonts w:ascii="Calibri" w:hAnsi="Calibri" w:cs="Tahoma"/>
        <w:b/>
      </w:rPr>
    </w:pPr>
    <w:r>
      <w:rPr>
        <w:rFonts w:ascii="Calibri" w:hAnsi="Calibri" w:cs="Tahoma"/>
        <w:b/>
      </w:rPr>
      <w:t>Attestation de visite</w:t>
    </w:r>
  </w:p>
  <w:p w:rsidR="00710CDD" w:rsidRPr="00787693" w:rsidRDefault="00710CDD" w:rsidP="00710CDD">
    <w:pPr>
      <w:pStyle w:val="Pieddepage"/>
      <w:tabs>
        <w:tab w:val="right" w:pos="9639"/>
      </w:tabs>
      <w:rPr>
        <w:rFonts w:ascii="Calibri" w:hAnsi="Calibri" w:cs="Calibri"/>
        <w:sz w:val="22"/>
        <w:szCs w:val="22"/>
      </w:rPr>
    </w:pPr>
    <w:r>
      <w:rPr>
        <w:rFonts w:ascii="Calibri" w:hAnsi="Calibri" w:cs="Tahoma"/>
        <w:b/>
      </w:rPr>
      <w:t>Nu</w:t>
    </w:r>
    <w:r w:rsidR="00E900BF">
      <w:rPr>
        <w:rFonts w:ascii="Calibri" w:hAnsi="Calibri" w:cs="Tahoma"/>
        <w:b/>
      </w:rPr>
      <w:t>méro de °consultation : MAPA</w:t>
    </w:r>
    <w:r w:rsidR="00F775E2">
      <w:rPr>
        <w:rFonts w:ascii="Calibri" w:hAnsi="Calibri" w:cs="Tahoma"/>
        <w:b/>
      </w:rPr>
      <w:t xml:space="preserve"> 2</w:t>
    </w:r>
    <w:r w:rsidR="002F1347">
      <w:rPr>
        <w:rFonts w:ascii="Calibri" w:hAnsi="Calibri" w:cs="Tahoma"/>
        <w:b/>
      </w:rPr>
      <w:t>3/021</w:t>
    </w:r>
    <w:r>
      <w:rPr>
        <w:rFonts w:ascii="Calibri" w:hAnsi="Calibri" w:cs="Tahoma"/>
        <w:b/>
      </w:rPr>
      <w:tab/>
    </w:r>
    <w:r>
      <w:rPr>
        <w:rFonts w:ascii="Calibri" w:hAnsi="Calibri" w:cs="Tahoma"/>
        <w:b/>
      </w:rPr>
      <w:tab/>
    </w:r>
    <w:r w:rsidRPr="00787693">
      <w:rPr>
        <w:rFonts w:ascii="Calibri" w:hAnsi="Calibri" w:cs="Calibri"/>
        <w:sz w:val="22"/>
        <w:szCs w:val="22"/>
      </w:rPr>
      <w:t xml:space="preserve">Page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PAGE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2F1347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  <w:r w:rsidRPr="00787693">
      <w:rPr>
        <w:rFonts w:ascii="Calibri" w:hAnsi="Calibri" w:cs="Calibri"/>
        <w:sz w:val="22"/>
        <w:szCs w:val="22"/>
      </w:rPr>
      <w:t xml:space="preserve"> sur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NUMPAGES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2F1347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</w:p>
  <w:p w:rsidR="003A1368" w:rsidRPr="00C451F4" w:rsidRDefault="003A1368" w:rsidP="003A1368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libri" w:hAnsi="Calibri" w:cs="Calibri"/>
        <w:sz w:val="22"/>
        <w:szCs w:val="22"/>
      </w:rPr>
    </w:pPr>
    <w:r w:rsidRPr="00C451F4">
      <w:rPr>
        <w:rFonts w:ascii="Calibri" w:hAnsi="Calibri" w:cs="Calibr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C4B" w:rsidRDefault="00052C4B">
      <w:r>
        <w:separator/>
      </w:r>
    </w:p>
  </w:footnote>
  <w:footnote w:type="continuationSeparator" w:id="0">
    <w:p w:rsidR="00052C4B" w:rsidRDefault="00052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CDA" w:rsidRDefault="00CD1CDA">
    <w:pPr>
      <w:pStyle w:val="En-tte"/>
      <w:jc w:val="right"/>
    </w:pPr>
    <w:r>
      <w:fldChar w:fldCharType="begin"/>
    </w:r>
    <w:r>
      <w:instrText xml:space="preserve">\PAGE </w:instrText>
    </w:r>
    <w:r>
      <w:fldChar w:fldCharType="separate"/>
    </w:r>
    <w:r w:rsidR="004E078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0AFB"/>
    <w:multiLevelType w:val="hybridMultilevel"/>
    <w:tmpl w:val="94F89CD8"/>
    <w:lvl w:ilvl="0" w:tplc="CC94E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4380F"/>
    <w:multiLevelType w:val="singleLevel"/>
    <w:tmpl w:val="AE625C2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1C1C1ACC"/>
    <w:multiLevelType w:val="singleLevel"/>
    <w:tmpl w:val="66F41954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3">
    <w:nsid w:val="4B647EAD"/>
    <w:multiLevelType w:val="hybridMultilevel"/>
    <w:tmpl w:val="7638A258"/>
    <w:lvl w:ilvl="0" w:tplc="A0CE9D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FF03D7"/>
    <w:multiLevelType w:val="singleLevel"/>
    <w:tmpl w:val="1564017A"/>
    <w:lvl w:ilvl="0">
      <w:start w:val="19"/>
      <w:numFmt w:val="bullet"/>
      <w:lvlText w:val="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5">
    <w:nsid w:val="69D96E23"/>
    <w:multiLevelType w:val="hybridMultilevel"/>
    <w:tmpl w:val="0E46DD7A"/>
    <w:lvl w:ilvl="0" w:tplc="09A68E5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0A"/>
    <w:rsid w:val="00004C13"/>
    <w:rsid w:val="00023941"/>
    <w:rsid w:val="00045F3E"/>
    <w:rsid w:val="00052C4B"/>
    <w:rsid w:val="000654D7"/>
    <w:rsid w:val="0008692C"/>
    <w:rsid w:val="000C2B6A"/>
    <w:rsid w:val="000D31FC"/>
    <w:rsid w:val="000E6405"/>
    <w:rsid w:val="000F3099"/>
    <w:rsid w:val="000F5264"/>
    <w:rsid w:val="00124CC8"/>
    <w:rsid w:val="001635B9"/>
    <w:rsid w:val="00171753"/>
    <w:rsid w:val="001825F4"/>
    <w:rsid w:val="00190A96"/>
    <w:rsid w:val="00197EFD"/>
    <w:rsid w:val="001A188E"/>
    <w:rsid w:val="001C2CEC"/>
    <w:rsid w:val="001D4A89"/>
    <w:rsid w:val="00203097"/>
    <w:rsid w:val="00294C16"/>
    <w:rsid w:val="002A3324"/>
    <w:rsid w:val="002F1347"/>
    <w:rsid w:val="00312D87"/>
    <w:rsid w:val="00316751"/>
    <w:rsid w:val="0033337C"/>
    <w:rsid w:val="00333442"/>
    <w:rsid w:val="003530F8"/>
    <w:rsid w:val="003A1368"/>
    <w:rsid w:val="003D0369"/>
    <w:rsid w:val="003E5D1F"/>
    <w:rsid w:val="00405884"/>
    <w:rsid w:val="00432679"/>
    <w:rsid w:val="00433A63"/>
    <w:rsid w:val="00453A57"/>
    <w:rsid w:val="00473A88"/>
    <w:rsid w:val="00482A9D"/>
    <w:rsid w:val="004E0788"/>
    <w:rsid w:val="005072DC"/>
    <w:rsid w:val="00507B5F"/>
    <w:rsid w:val="005673BF"/>
    <w:rsid w:val="00593412"/>
    <w:rsid w:val="005A69B7"/>
    <w:rsid w:val="005C0EEC"/>
    <w:rsid w:val="005E0B8C"/>
    <w:rsid w:val="006241C8"/>
    <w:rsid w:val="006455AA"/>
    <w:rsid w:val="006561CF"/>
    <w:rsid w:val="00660D4B"/>
    <w:rsid w:val="00665D14"/>
    <w:rsid w:val="00683B09"/>
    <w:rsid w:val="006A2DEE"/>
    <w:rsid w:val="006B328B"/>
    <w:rsid w:val="006F30EE"/>
    <w:rsid w:val="00710CDD"/>
    <w:rsid w:val="00713D55"/>
    <w:rsid w:val="007218F1"/>
    <w:rsid w:val="00773901"/>
    <w:rsid w:val="00776964"/>
    <w:rsid w:val="00777798"/>
    <w:rsid w:val="00780287"/>
    <w:rsid w:val="00782687"/>
    <w:rsid w:val="0078679C"/>
    <w:rsid w:val="007877E4"/>
    <w:rsid w:val="007B38C1"/>
    <w:rsid w:val="007C6E66"/>
    <w:rsid w:val="007E4055"/>
    <w:rsid w:val="00803B56"/>
    <w:rsid w:val="0080637D"/>
    <w:rsid w:val="0087698F"/>
    <w:rsid w:val="008813C8"/>
    <w:rsid w:val="00882A59"/>
    <w:rsid w:val="008850B3"/>
    <w:rsid w:val="008D2A63"/>
    <w:rsid w:val="008F4974"/>
    <w:rsid w:val="00900D14"/>
    <w:rsid w:val="00900F4A"/>
    <w:rsid w:val="009733D4"/>
    <w:rsid w:val="00976ED7"/>
    <w:rsid w:val="00977600"/>
    <w:rsid w:val="009C7B96"/>
    <w:rsid w:val="009F3384"/>
    <w:rsid w:val="00A00EDB"/>
    <w:rsid w:val="00A06F56"/>
    <w:rsid w:val="00A17FC4"/>
    <w:rsid w:val="00A56700"/>
    <w:rsid w:val="00A62B81"/>
    <w:rsid w:val="00A75DC0"/>
    <w:rsid w:val="00AC7C05"/>
    <w:rsid w:val="00AE524F"/>
    <w:rsid w:val="00AE6C21"/>
    <w:rsid w:val="00B33359"/>
    <w:rsid w:val="00B428D1"/>
    <w:rsid w:val="00B605CB"/>
    <w:rsid w:val="00BA1AEE"/>
    <w:rsid w:val="00BA1D10"/>
    <w:rsid w:val="00BC6F1E"/>
    <w:rsid w:val="00BD410A"/>
    <w:rsid w:val="00BF3B0B"/>
    <w:rsid w:val="00BF57E0"/>
    <w:rsid w:val="00C01923"/>
    <w:rsid w:val="00C07A8E"/>
    <w:rsid w:val="00C451F4"/>
    <w:rsid w:val="00C460DB"/>
    <w:rsid w:val="00C46651"/>
    <w:rsid w:val="00C570DF"/>
    <w:rsid w:val="00C5796B"/>
    <w:rsid w:val="00C96EE6"/>
    <w:rsid w:val="00CD09CF"/>
    <w:rsid w:val="00CD1CDA"/>
    <w:rsid w:val="00CF36E5"/>
    <w:rsid w:val="00D25639"/>
    <w:rsid w:val="00D40074"/>
    <w:rsid w:val="00D64814"/>
    <w:rsid w:val="00D70A39"/>
    <w:rsid w:val="00D73E13"/>
    <w:rsid w:val="00D834C6"/>
    <w:rsid w:val="00D93453"/>
    <w:rsid w:val="00D94F3B"/>
    <w:rsid w:val="00DA5659"/>
    <w:rsid w:val="00DA666C"/>
    <w:rsid w:val="00E15309"/>
    <w:rsid w:val="00E3783D"/>
    <w:rsid w:val="00E52DC6"/>
    <w:rsid w:val="00E67A82"/>
    <w:rsid w:val="00E900BF"/>
    <w:rsid w:val="00EA2213"/>
    <w:rsid w:val="00EA2948"/>
    <w:rsid w:val="00EC37D6"/>
    <w:rsid w:val="00ED0E91"/>
    <w:rsid w:val="00EF0742"/>
    <w:rsid w:val="00EF4207"/>
    <w:rsid w:val="00F41BBC"/>
    <w:rsid w:val="00F7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BD410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3A1368"/>
  </w:style>
  <w:style w:type="character" w:customStyle="1" w:styleId="CorpsdetexteCar">
    <w:name w:val="Corps de texte Car"/>
    <w:link w:val="Corpsdetexte"/>
    <w:rsid w:val="00DA666C"/>
    <w:rPr>
      <w:sz w:val="24"/>
    </w:rPr>
  </w:style>
  <w:style w:type="paragraph" w:styleId="Paragraphedeliste">
    <w:name w:val="List Paragraph"/>
    <w:basedOn w:val="Normal"/>
    <w:uiPriority w:val="34"/>
    <w:qFormat/>
    <w:rsid w:val="00780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BD410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3A1368"/>
  </w:style>
  <w:style w:type="character" w:customStyle="1" w:styleId="CorpsdetexteCar">
    <w:name w:val="Corps de texte Car"/>
    <w:link w:val="Corpsdetexte"/>
    <w:rsid w:val="00DA666C"/>
    <w:rPr>
      <w:sz w:val="24"/>
    </w:rPr>
  </w:style>
  <w:style w:type="paragraph" w:styleId="Paragraphedeliste">
    <w:name w:val="List Paragraph"/>
    <w:basedOn w:val="Normal"/>
    <w:uiPriority w:val="34"/>
    <w:qFormat/>
    <w:rsid w:val="00780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DCMC\Annexe%20sous%20traitan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62DA5-EB21-4B1D-9671-8DD984B20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sous traitance.dot</Template>
  <TotalTime>8</TotalTime>
  <Pages>1</Pages>
  <Words>75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FOURNISSEUR.:..</vt:lpstr>
    </vt:vector>
  </TitlesOfParts>
  <Company>Caisse Nationale d'Assurance Maladie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FOURNISSEUR.:..</dc:title>
  <dc:creator>C.P.A.M. de PARIS</dc:creator>
  <cp:lastModifiedBy>QUIASSUNGU CYNTHIA (CPAM PARIS)</cp:lastModifiedBy>
  <cp:revision>13</cp:revision>
  <cp:lastPrinted>2015-07-02T10:44:00Z</cp:lastPrinted>
  <dcterms:created xsi:type="dcterms:W3CDTF">2021-05-10T13:46:00Z</dcterms:created>
  <dcterms:modified xsi:type="dcterms:W3CDTF">2023-09-08T16:08:00Z</dcterms:modified>
</cp:coreProperties>
</file>